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A98A39" w14:textId="707660A5" w:rsidR="00E84623" w:rsidRPr="0086019C" w:rsidRDefault="00E84623" w:rsidP="00E84623">
      <w:pPr>
        <w:pStyle w:val="af6"/>
        <w:jc w:val="center"/>
      </w:pPr>
      <w:r w:rsidRPr="0086019C">
        <w:t>Администрация Краснодарского края</w:t>
      </w:r>
    </w:p>
    <w:p w14:paraId="452885DF" w14:textId="77777777" w:rsidR="00E84623" w:rsidRPr="0086019C" w:rsidRDefault="00E84623" w:rsidP="00E84623">
      <w:pPr>
        <w:jc w:val="center"/>
        <w:rPr>
          <w:b/>
        </w:rPr>
      </w:pPr>
      <w:r w:rsidRPr="0086019C">
        <w:rPr>
          <w:b/>
        </w:rPr>
        <w:t>Министерство гражданской обороны и чрезвычайных ситуаций Краснодарского края</w:t>
      </w:r>
    </w:p>
    <w:p w14:paraId="3EA49BB2" w14:textId="77777777" w:rsidR="00E84623" w:rsidRPr="0086019C" w:rsidRDefault="00E84623" w:rsidP="00E84623">
      <w:pPr>
        <w:jc w:val="center"/>
      </w:pPr>
      <w:r w:rsidRPr="0086019C">
        <w:t xml:space="preserve">Государственное казенное учреждение Краснодарского края </w:t>
      </w:r>
    </w:p>
    <w:p w14:paraId="4BF5D3C8" w14:textId="77777777" w:rsidR="00E84623" w:rsidRPr="0086019C" w:rsidRDefault="00E84623" w:rsidP="00E84623">
      <w:pPr>
        <w:jc w:val="center"/>
        <w:rPr>
          <w:b/>
        </w:rPr>
      </w:pPr>
      <w:r w:rsidRPr="0086019C">
        <w:rPr>
          <w:b/>
        </w:rPr>
        <w:t>«Территориальный центр мониторинга и прогнозирования чрезвычайных ситуаций природного и техногенного характера»</w:t>
      </w:r>
    </w:p>
    <w:tbl>
      <w:tblPr>
        <w:tblW w:w="10541" w:type="dxa"/>
        <w:tblInd w:w="-1141" w:type="dxa"/>
        <w:tblLayout w:type="fixed"/>
        <w:tblCellMar>
          <w:left w:w="70" w:type="dxa"/>
          <w:right w:w="70" w:type="dxa"/>
        </w:tblCellMar>
        <w:tblLook w:val="04A0" w:firstRow="1" w:lastRow="0" w:firstColumn="1" w:lastColumn="0" w:noHBand="0" w:noVBand="1"/>
      </w:tblPr>
      <w:tblGrid>
        <w:gridCol w:w="4146"/>
        <w:gridCol w:w="6395"/>
      </w:tblGrid>
      <w:tr w:rsidR="00E84623" w:rsidRPr="0086019C" w14:paraId="07A5B41B" w14:textId="77777777" w:rsidTr="0028673D">
        <w:trPr>
          <w:trHeight w:val="219"/>
        </w:trPr>
        <w:tc>
          <w:tcPr>
            <w:tcW w:w="4146" w:type="dxa"/>
            <w:tcBorders>
              <w:top w:val="double" w:sz="6" w:space="0" w:color="auto"/>
              <w:left w:val="nil"/>
              <w:bottom w:val="nil"/>
              <w:right w:val="nil"/>
            </w:tcBorders>
            <w:vAlign w:val="center"/>
          </w:tcPr>
          <w:p w14:paraId="30CA6A83" w14:textId="0E327A33" w:rsidR="00E84623" w:rsidRPr="0086019C" w:rsidRDefault="00E84623" w:rsidP="0028673D">
            <w:pPr>
              <w:ind w:left="98" w:firstLine="12"/>
              <w:jc w:val="center"/>
              <w:rPr>
                <w:b/>
                <w:bCs/>
                <w:sz w:val="28"/>
                <w:szCs w:val="28"/>
              </w:rPr>
            </w:pPr>
            <w:r w:rsidRPr="005A2E41">
              <w:rPr>
                <w:b/>
                <w:bCs/>
                <w:sz w:val="28"/>
                <w:szCs w:val="28"/>
              </w:rPr>
              <w:t>2</w:t>
            </w:r>
            <w:r w:rsidR="005A2E41">
              <w:rPr>
                <w:b/>
                <w:bCs/>
                <w:sz w:val="28"/>
                <w:szCs w:val="28"/>
              </w:rPr>
              <w:t>5</w:t>
            </w:r>
            <w:r w:rsidRPr="005A2E41">
              <w:rPr>
                <w:b/>
                <w:bCs/>
                <w:sz w:val="28"/>
                <w:szCs w:val="28"/>
              </w:rPr>
              <w:t>.09.202</w:t>
            </w:r>
            <w:r w:rsidR="0018436F" w:rsidRPr="005A2E41">
              <w:rPr>
                <w:b/>
                <w:bCs/>
                <w:sz w:val="28"/>
                <w:szCs w:val="28"/>
              </w:rPr>
              <w:t>4</w:t>
            </w:r>
          </w:p>
          <w:p w14:paraId="6064E8AC" w14:textId="77777777" w:rsidR="00E84623" w:rsidRPr="0086019C" w:rsidRDefault="00E84623" w:rsidP="0028673D">
            <w:pPr>
              <w:ind w:left="98" w:firstLine="12"/>
              <w:jc w:val="center"/>
              <w:rPr>
                <w:b/>
                <w:bCs/>
                <w:sz w:val="28"/>
                <w:szCs w:val="28"/>
              </w:rPr>
            </w:pPr>
          </w:p>
          <w:p w14:paraId="1A3EFA75" w14:textId="5BE026E2" w:rsidR="00E84623" w:rsidRPr="0086019C" w:rsidRDefault="00E84623" w:rsidP="0028673D">
            <w:pPr>
              <w:ind w:firstLine="12"/>
              <w:jc w:val="center"/>
              <w:rPr>
                <w:b/>
                <w:bCs/>
                <w:sz w:val="28"/>
                <w:szCs w:val="28"/>
              </w:rPr>
            </w:pPr>
            <w:r w:rsidRPr="00F97729">
              <w:rPr>
                <w:b/>
                <w:bCs/>
                <w:sz w:val="28"/>
                <w:szCs w:val="28"/>
              </w:rPr>
              <w:t xml:space="preserve">№ ТЦМП – </w:t>
            </w:r>
            <w:r w:rsidR="00F97729">
              <w:rPr>
                <w:b/>
                <w:bCs/>
                <w:sz w:val="28"/>
                <w:szCs w:val="28"/>
              </w:rPr>
              <w:t>996</w:t>
            </w:r>
          </w:p>
          <w:p w14:paraId="7D1B2A86" w14:textId="77777777" w:rsidR="00E84623" w:rsidRPr="0086019C" w:rsidRDefault="00E84623" w:rsidP="0028673D">
            <w:pPr>
              <w:ind w:firstLine="12"/>
              <w:jc w:val="center"/>
              <w:rPr>
                <w:sz w:val="18"/>
                <w:szCs w:val="18"/>
              </w:rPr>
            </w:pPr>
            <w:r w:rsidRPr="0086019C">
              <w:rPr>
                <w:sz w:val="18"/>
                <w:szCs w:val="18"/>
              </w:rPr>
              <w:t>Красная ул., д. 180 А, г. Краснодар, 350020</w:t>
            </w:r>
          </w:p>
          <w:p w14:paraId="163B5696" w14:textId="77777777" w:rsidR="00E84623" w:rsidRPr="0086019C" w:rsidRDefault="00E84623" w:rsidP="0028673D">
            <w:pPr>
              <w:ind w:firstLine="12"/>
              <w:jc w:val="center"/>
              <w:rPr>
                <w:sz w:val="18"/>
                <w:szCs w:val="18"/>
              </w:rPr>
            </w:pPr>
            <w:r w:rsidRPr="0086019C">
              <w:rPr>
                <w:sz w:val="18"/>
                <w:szCs w:val="18"/>
              </w:rPr>
              <w:t>Тел/факс. (8-861) 251-65-39</w:t>
            </w:r>
          </w:p>
          <w:p w14:paraId="7D756E5D" w14:textId="77777777" w:rsidR="00E84623" w:rsidRPr="0086019C" w:rsidRDefault="00E84623" w:rsidP="0028673D">
            <w:pPr>
              <w:ind w:firstLine="12"/>
              <w:jc w:val="center"/>
            </w:pPr>
          </w:p>
          <w:p w14:paraId="1D17D6A1" w14:textId="77777777" w:rsidR="00E84623" w:rsidRPr="0086019C" w:rsidRDefault="00E84623" w:rsidP="0028673D"/>
        </w:tc>
        <w:tc>
          <w:tcPr>
            <w:tcW w:w="6395" w:type="dxa"/>
            <w:tcBorders>
              <w:top w:val="double" w:sz="6" w:space="0" w:color="auto"/>
              <w:left w:val="nil"/>
              <w:bottom w:val="nil"/>
              <w:right w:val="nil"/>
            </w:tcBorders>
            <w:vAlign w:val="center"/>
          </w:tcPr>
          <w:p w14:paraId="3691A73F" w14:textId="77777777" w:rsidR="00E84623" w:rsidRPr="0086019C" w:rsidRDefault="00E84623" w:rsidP="0028673D">
            <w:pPr>
              <w:ind w:right="50"/>
              <w:rPr>
                <w:bCs/>
                <w:spacing w:val="-6"/>
              </w:rPr>
            </w:pPr>
            <w:r w:rsidRPr="0086019C">
              <w:rPr>
                <w:bCs/>
                <w:spacing w:val="-6"/>
              </w:rPr>
              <w:t>Главам муниципальных образований Краснодарского края.</w:t>
            </w:r>
          </w:p>
          <w:p w14:paraId="0CC9DDAD" w14:textId="77777777" w:rsidR="00E84623" w:rsidRPr="0086019C" w:rsidRDefault="00E84623" w:rsidP="0028673D">
            <w:pPr>
              <w:ind w:right="-70"/>
              <w:rPr>
                <w:bCs/>
              </w:rPr>
            </w:pPr>
            <w:r w:rsidRPr="0086019C">
              <w:rPr>
                <w:bCs/>
              </w:rPr>
              <w:t>Начальнику ГУ МЧС России по Краснодарскому краю</w:t>
            </w:r>
          </w:p>
          <w:p w14:paraId="3749FBC2" w14:textId="77777777" w:rsidR="00E84623" w:rsidRPr="0086019C" w:rsidRDefault="00E84623" w:rsidP="0028673D">
            <w:pPr>
              <w:ind w:right="-70"/>
              <w:rPr>
                <w:b/>
                <w:i/>
                <w:iCs/>
                <w:sz w:val="22"/>
                <w:szCs w:val="22"/>
              </w:rPr>
            </w:pPr>
            <w:r w:rsidRPr="0086019C">
              <w:rPr>
                <w:b/>
                <w:i/>
                <w:iCs/>
                <w:sz w:val="22"/>
                <w:szCs w:val="22"/>
              </w:rPr>
              <w:t xml:space="preserve">              Согласно расчету рассылки   </w:t>
            </w:r>
          </w:p>
          <w:p w14:paraId="2C4C0703" w14:textId="77777777" w:rsidR="00E84623" w:rsidRPr="0086019C" w:rsidRDefault="00E84623" w:rsidP="0028673D">
            <w:pPr>
              <w:tabs>
                <w:tab w:val="left" w:pos="6302"/>
                <w:tab w:val="left" w:pos="6412"/>
              </w:tabs>
              <w:ind w:right="110"/>
              <w:rPr>
                <w:b/>
                <w:iCs/>
              </w:rPr>
            </w:pPr>
            <w:r w:rsidRPr="0086019C">
              <w:rPr>
                <w:bCs/>
              </w:rPr>
              <w:t>Оперативному дежурному ЕДДС по Краснодарскому краю (для отправки в приемные органов исполнительной власти края и организаций согласно перечню).</w:t>
            </w:r>
          </w:p>
          <w:p w14:paraId="7BB5C724" w14:textId="77777777" w:rsidR="00E84623" w:rsidRPr="0086019C" w:rsidRDefault="00E84623" w:rsidP="0028673D">
            <w:pPr>
              <w:ind w:right="1260"/>
              <w:jc w:val="center"/>
              <w:rPr>
                <w:b/>
                <w:bCs/>
                <w:i/>
                <w:iCs/>
              </w:rPr>
            </w:pPr>
            <w:r w:rsidRPr="0086019C">
              <w:rPr>
                <w:b/>
                <w:bCs/>
                <w:i/>
                <w:iCs/>
              </w:rPr>
              <w:t>Электронная почта</w:t>
            </w:r>
          </w:p>
        </w:tc>
      </w:tr>
    </w:tbl>
    <w:p w14:paraId="6BFDF41F" w14:textId="77777777" w:rsidR="00E84623" w:rsidRPr="0086019C" w:rsidRDefault="00E84623" w:rsidP="00BA0BE6">
      <w:pPr>
        <w:outlineLvl w:val="0"/>
        <w:rPr>
          <w:b/>
          <w:sz w:val="28"/>
          <w:szCs w:val="28"/>
        </w:rPr>
      </w:pPr>
    </w:p>
    <w:p w14:paraId="15607E04" w14:textId="77777777" w:rsidR="00BA0BE6" w:rsidRPr="0086019C" w:rsidRDefault="00BA0BE6" w:rsidP="00BA0BE6">
      <w:pPr>
        <w:outlineLvl w:val="0"/>
        <w:rPr>
          <w:b/>
          <w:sz w:val="28"/>
          <w:szCs w:val="28"/>
        </w:rPr>
      </w:pPr>
    </w:p>
    <w:p w14:paraId="6363F083" w14:textId="065ABC95" w:rsidR="00E02490" w:rsidRPr="00EF1573" w:rsidRDefault="003F76A5" w:rsidP="00CC53FA">
      <w:pPr>
        <w:jc w:val="center"/>
        <w:outlineLvl w:val="0"/>
        <w:rPr>
          <w:b/>
          <w:sz w:val="36"/>
          <w:szCs w:val="36"/>
        </w:rPr>
      </w:pPr>
      <w:r w:rsidRPr="00EF1573">
        <w:rPr>
          <w:b/>
          <w:sz w:val="36"/>
          <w:szCs w:val="36"/>
        </w:rPr>
        <w:t>Долгосрочный прогноз чрезвычайных ситуаций, обусловленных циклическими явлениями в осенне-зимний период</w:t>
      </w:r>
      <w:r w:rsidR="009B586D" w:rsidRPr="00EF1573">
        <w:rPr>
          <w:b/>
          <w:sz w:val="36"/>
          <w:szCs w:val="36"/>
        </w:rPr>
        <w:t xml:space="preserve"> 20</w:t>
      </w:r>
      <w:r w:rsidR="007D7405" w:rsidRPr="00EF1573">
        <w:rPr>
          <w:b/>
          <w:sz w:val="36"/>
          <w:szCs w:val="36"/>
        </w:rPr>
        <w:t>2</w:t>
      </w:r>
      <w:r w:rsidR="00757250" w:rsidRPr="00EF1573">
        <w:rPr>
          <w:b/>
          <w:sz w:val="36"/>
          <w:szCs w:val="36"/>
        </w:rPr>
        <w:t>5</w:t>
      </w:r>
      <w:r w:rsidR="00D66A71" w:rsidRPr="00EF1573">
        <w:rPr>
          <w:b/>
          <w:sz w:val="36"/>
          <w:szCs w:val="36"/>
        </w:rPr>
        <w:t xml:space="preserve"> </w:t>
      </w:r>
      <w:r w:rsidR="00CA7129" w:rsidRPr="00EF1573">
        <w:rPr>
          <w:b/>
          <w:sz w:val="36"/>
          <w:szCs w:val="36"/>
        </w:rPr>
        <w:t>–</w:t>
      </w:r>
      <w:r w:rsidR="009B586D" w:rsidRPr="00EF1573">
        <w:rPr>
          <w:b/>
          <w:sz w:val="36"/>
          <w:szCs w:val="36"/>
        </w:rPr>
        <w:t xml:space="preserve"> 20</w:t>
      </w:r>
      <w:r w:rsidR="007E3167" w:rsidRPr="00EF1573">
        <w:rPr>
          <w:b/>
          <w:sz w:val="36"/>
          <w:szCs w:val="36"/>
        </w:rPr>
        <w:t>2</w:t>
      </w:r>
      <w:r w:rsidR="00757250" w:rsidRPr="00EF1573">
        <w:rPr>
          <w:b/>
          <w:sz w:val="36"/>
          <w:szCs w:val="36"/>
        </w:rPr>
        <w:t>6</w:t>
      </w:r>
      <w:r w:rsidRPr="00EF1573">
        <w:rPr>
          <w:b/>
          <w:sz w:val="36"/>
          <w:szCs w:val="36"/>
        </w:rPr>
        <w:t xml:space="preserve"> гг.</w:t>
      </w:r>
    </w:p>
    <w:p w14:paraId="61CAC04F" w14:textId="77777777" w:rsidR="00E84623" w:rsidRPr="00EF1573" w:rsidRDefault="00E84623" w:rsidP="0018436F">
      <w:pPr>
        <w:outlineLvl w:val="0"/>
        <w:rPr>
          <w:b/>
          <w:color w:val="000000"/>
          <w:sz w:val="26"/>
          <w:szCs w:val="26"/>
        </w:rPr>
      </w:pPr>
    </w:p>
    <w:p w14:paraId="2A8E4FB1" w14:textId="63149659" w:rsidR="003109E3" w:rsidRPr="00EF1573" w:rsidRDefault="003109E3" w:rsidP="00D54E3E">
      <w:pPr>
        <w:pStyle w:val="14"/>
        <w:jc w:val="both"/>
        <w:rPr>
          <w:i/>
          <w:sz w:val="24"/>
          <w:szCs w:val="24"/>
        </w:rPr>
      </w:pPr>
      <w:r w:rsidRPr="00EF1573">
        <w:rPr>
          <w:i/>
          <w:sz w:val="24"/>
          <w:szCs w:val="24"/>
        </w:rPr>
        <w:t xml:space="preserve">Подготовлен на основе информации </w:t>
      </w:r>
      <w:r w:rsidRPr="00EF1573">
        <w:rPr>
          <w:bCs w:val="0"/>
          <w:i/>
          <w:sz w:val="24"/>
          <w:szCs w:val="24"/>
        </w:rPr>
        <w:t>Краснодарского ЦГМС филиала ФГБУ «Северо-Кавказское УГМС»</w:t>
      </w:r>
      <w:r w:rsidRPr="00EF1573">
        <w:rPr>
          <w:i/>
          <w:sz w:val="24"/>
          <w:szCs w:val="24"/>
        </w:rPr>
        <w:t>,</w:t>
      </w:r>
      <w:r w:rsidRPr="00EF1573">
        <w:rPr>
          <w:bCs w:val="0"/>
          <w:i/>
          <w:iCs w:val="0"/>
          <w:sz w:val="24"/>
          <w:szCs w:val="24"/>
        </w:rPr>
        <w:t>ФГБУ «СЦГМС ЧАМ»,</w:t>
      </w:r>
      <w:r w:rsidRPr="00EF1573">
        <w:rPr>
          <w:i/>
          <w:sz w:val="24"/>
          <w:szCs w:val="24"/>
        </w:rPr>
        <w:t xml:space="preserve"> Кубанского БВУ, Государственного управления ветеринарии Краснодарского края,</w:t>
      </w:r>
      <w:r w:rsidR="00302409" w:rsidRPr="00EF1573">
        <w:rPr>
          <w:i/>
          <w:sz w:val="24"/>
          <w:szCs w:val="24"/>
        </w:rPr>
        <w:t xml:space="preserve"> </w:t>
      </w:r>
      <w:r w:rsidR="00D54E3E" w:rsidRPr="00EF1573">
        <w:rPr>
          <w:i/>
          <w:sz w:val="24"/>
          <w:szCs w:val="24"/>
        </w:rPr>
        <w:t>ФГБУН Федеральный исследовательский центр</w:t>
      </w:r>
      <w:r w:rsidR="00302409" w:rsidRPr="00EF1573">
        <w:rPr>
          <w:i/>
          <w:sz w:val="24"/>
          <w:szCs w:val="24"/>
        </w:rPr>
        <w:t xml:space="preserve"> </w:t>
      </w:r>
      <w:r w:rsidR="00D54E3E" w:rsidRPr="00EF1573">
        <w:rPr>
          <w:i/>
          <w:sz w:val="24"/>
          <w:szCs w:val="24"/>
        </w:rPr>
        <w:t>«Единая геофизическая служба Российской академии наук»,</w:t>
      </w:r>
      <w:r w:rsidR="00F147E3" w:rsidRPr="00EF1573">
        <w:rPr>
          <w:i/>
          <w:sz w:val="24"/>
          <w:szCs w:val="24"/>
        </w:rPr>
        <w:t xml:space="preserve"> ФГБУ «Гидроспецгеология» филиал «Южный региональный центр ГМСН»,</w:t>
      </w:r>
      <w:r w:rsidR="00302409" w:rsidRPr="00EF1573">
        <w:rPr>
          <w:i/>
          <w:sz w:val="24"/>
          <w:szCs w:val="24"/>
        </w:rPr>
        <w:t xml:space="preserve"> </w:t>
      </w:r>
      <w:r w:rsidRPr="00EF1573">
        <w:rPr>
          <w:i/>
          <w:sz w:val="24"/>
          <w:szCs w:val="24"/>
        </w:rPr>
        <w:t>филиала ФГУ «Россельхозцентр» по Краснодарскому краю, Управления Федеральной службы по надзору в сфере защиты прав потребителей и благополучия человека по Краснодарскому краю</w:t>
      </w:r>
    </w:p>
    <w:p w14:paraId="7E5CFCBA" w14:textId="77777777" w:rsidR="00E84623" w:rsidRPr="00EF1573" w:rsidRDefault="00E84623" w:rsidP="0018436F">
      <w:pPr>
        <w:pStyle w:val="14"/>
        <w:ind w:firstLine="0"/>
        <w:jc w:val="both"/>
        <w:rPr>
          <w:b/>
          <w:i/>
          <w:sz w:val="24"/>
          <w:szCs w:val="24"/>
        </w:rPr>
      </w:pPr>
    </w:p>
    <w:p w14:paraId="5D3AC3A9" w14:textId="77777777" w:rsidR="0018436F" w:rsidRPr="00EF1573" w:rsidRDefault="0018436F" w:rsidP="0018436F">
      <w:pPr>
        <w:pStyle w:val="14"/>
        <w:ind w:firstLine="0"/>
        <w:jc w:val="both"/>
        <w:rPr>
          <w:b/>
          <w:i/>
          <w:sz w:val="24"/>
          <w:szCs w:val="24"/>
        </w:rPr>
      </w:pPr>
    </w:p>
    <w:p w14:paraId="3A842B33" w14:textId="05C3528A" w:rsidR="003F76A5" w:rsidRPr="00EF1573" w:rsidRDefault="00C76923" w:rsidP="003F76A5">
      <w:pPr>
        <w:jc w:val="center"/>
        <w:rPr>
          <w:b/>
          <w:sz w:val="28"/>
          <w:szCs w:val="28"/>
        </w:rPr>
      </w:pPr>
      <w:r w:rsidRPr="00EF1573">
        <w:rPr>
          <w:b/>
          <w:sz w:val="28"/>
          <w:szCs w:val="28"/>
        </w:rPr>
        <w:t>1</w:t>
      </w:r>
      <w:r w:rsidR="003F76A5" w:rsidRPr="00EF1573">
        <w:rPr>
          <w:b/>
          <w:sz w:val="28"/>
          <w:szCs w:val="28"/>
        </w:rPr>
        <w:t xml:space="preserve">. Оценка обстановки за </w:t>
      </w:r>
      <w:r w:rsidR="00C32E01" w:rsidRPr="00EF1573">
        <w:rPr>
          <w:b/>
          <w:sz w:val="28"/>
          <w:szCs w:val="28"/>
        </w:rPr>
        <w:t>восемь</w:t>
      </w:r>
      <w:r w:rsidR="00243113" w:rsidRPr="00EF1573">
        <w:rPr>
          <w:b/>
          <w:sz w:val="28"/>
          <w:szCs w:val="28"/>
        </w:rPr>
        <w:t xml:space="preserve"> месяцев 20</w:t>
      </w:r>
      <w:r w:rsidR="007D7405" w:rsidRPr="00EF1573">
        <w:rPr>
          <w:b/>
          <w:sz w:val="28"/>
          <w:szCs w:val="28"/>
        </w:rPr>
        <w:t>2</w:t>
      </w:r>
      <w:r w:rsidR="00FC504A" w:rsidRPr="00EF1573">
        <w:rPr>
          <w:b/>
          <w:sz w:val="28"/>
          <w:szCs w:val="28"/>
        </w:rPr>
        <w:t>5</w:t>
      </w:r>
      <w:r w:rsidR="003F76A5" w:rsidRPr="00EF1573">
        <w:rPr>
          <w:b/>
          <w:sz w:val="28"/>
          <w:szCs w:val="28"/>
        </w:rPr>
        <w:t xml:space="preserve"> года.</w:t>
      </w:r>
    </w:p>
    <w:p w14:paraId="7B7A2382" w14:textId="77777777" w:rsidR="00E56A9A" w:rsidRPr="00EF1573" w:rsidRDefault="00E56A9A" w:rsidP="003F76A5">
      <w:pPr>
        <w:jc w:val="center"/>
        <w:rPr>
          <w:b/>
          <w:sz w:val="28"/>
          <w:szCs w:val="28"/>
        </w:rPr>
      </w:pPr>
    </w:p>
    <w:p w14:paraId="17B12638" w14:textId="77777777" w:rsidR="006175B1" w:rsidRPr="00EF1573" w:rsidRDefault="006175B1" w:rsidP="00E56A9A">
      <w:pPr>
        <w:pStyle w:val="a3"/>
        <w:tabs>
          <w:tab w:val="clear" w:pos="4677"/>
          <w:tab w:val="center" w:pos="0"/>
        </w:tabs>
        <w:ind w:firstLine="709"/>
        <w:jc w:val="both"/>
        <w:rPr>
          <w:b/>
          <w:sz w:val="28"/>
          <w:szCs w:val="28"/>
        </w:rPr>
      </w:pPr>
      <w:r w:rsidRPr="00EF1573">
        <w:rPr>
          <w:b/>
          <w:sz w:val="28"/>
          <w:szCs w:val="28"/>
        </w:rPr>
        <w:t>1.</w:t>
      </w:r>
      <w:r w:rsidR="0005295F" w:rsidRPr="00EF1573">
        <w:rPr>
          <w:b/>
          <w:sz w:val="28"/>
          <w:szCs w:val="28"/>
        </w:rPr>
        <w:t>1.</w:t>
      </w:r>
      <w:r w:rsidRPr="00EF1573">
        <w:rPr>
          <w:b/>
          <w:sz w:val="28"/>
          <w:szCs w:val="28"/>
        </w:rPr>
        <w:t xml:space="preserve"> Чрезвычайные ситуации.</w:t>
      </w:r>
    </w:p>
    <w:p w14:paraId="0213ECB8" w14:textId="505C6AB1" w:rsidR="009425A8" w:rsidRPr="00EF1573" w:rsidRDefault="009425A8" w:rsidP="009425A8">
      <w:pPr>
        <w:pStyle w:val="14"/>
        <w:jc w:val="both"/>
      </w:pPr>
      <w:bookmarkStart w:id="0" w:name="_Hlk207788737"/>
      <w:r w:rsidRPr="00EF1573">
        <w:t>За прошедшие 8 месяцев</w:t>
      </w:r>
      <w:r w:rsidR="0018436F" w:rsidRPr="00EF1573">
        <w:t xml:space="preserve"> 202</w:t>
      </w:r>
      <w:r w:rsidR="00FC504A" w:rsidRPr="00EF1573">
        <w:t>5</w:t>
      </w:r>
      <w:r w:rsidR="0018436F" w:rsidRPr="00EF1573">
        <w:t xml:space="preserve"> г.</w:t>
      </w:r>
      <w:r w:rsidRPr="00EF1573">
        <w:t xml:space="preserve"> </w:t>
      </w:r>
      <w:r w:rsidR="009A32FA" w:rsidRPr="00EF1573">
        <w:t xml:space="preserve">(январь-август) </w:t>
      </w:r>
      <w:bookmarkEnd w:id="0"/>
      <w:r w:rsidR="0046290C" w:rsidRPr="00EF1573">
        <w:t>по данным ГУ МЧС России по Краснодарскому краю зарегистрировано</w:t>
      </w:r>
      <w:r w:rsidR="00C165A5" w:rsidRPr="00EF1573">
        <w:t xml:space="preserve"> </w:t>
      </w:r>
      <w:r w:rsidR="009A32FA" w:rsidRPr="00EF1573">
        <w:rPr>
          <w:b/>
          <w:bCs w:val="0"/>
        </w:rPr>
        <w:t xml:space="preserve">8 </w:t>
      </w:r>
      <w:r w:rsidRPr="00EF1573">
        <w:t>чрезвычайн</w:t>
      </w:r>
      <w:r w:rsidR="00E123C8" w:rsidRPr="00EF1573">
        <w:t>ы</w:t>
      </w:r>
      <w:r w:rsidR="009A32FA" w:rsidRPr="00EF1573">
        <w:t>х</w:t>
      </w:r>
      <w:r w:rsidRPr="00EF1573">
        <w:t xml:space="preserve"> ситуаци</w:t>
      </w:r>
      <w:r w:rsidR="009A32FA" w:rsidRPr="00EF1573">
        <w:t>й</w:t>
      </w:r>
      <w:r w:rsidR="0072191C" w:rsidRPr="00EF1573">
        <w:t>.</w:t>
      </w:r>
      <w:r w:rsidR="008C389E" w:rsidRPr="00EF1573">
        <w:t xml:space="preserve"> </w:t>
      </w:r>
    </w:p>
    <w:p w14:paraId="02B185BD" w14:textId="77777777" w:rsidR="005624D5" w:rsidRPr="00EF1573" w:rsidRDefault="005624D5" w:rsidP="009425A8">
      <w:pPr>
        <w:pStyle w:val="14"/>
        <w:jc w:val="both"/>
      </w:pPr>
    </w:p>
    <w:p w14:paraId="390368DE" w14:textId="6A3E1A0F" w:rsidR="001C206B" w:rsidRPr="00EF1573" w:rsidRDefault="00A834FB" w:rsidP="005624D5">
      <w:pPr>
        <w:pStyle w:val="14"/>
        <w:rPr>
          <w:b/>
          <w:bCs w:val="0"/>
          <w:i/>
          <w:iCs w:val="0"/>
        </w:rPr>
      </w:pPr>
      <w:r w:rsidRPr="00EF1573">
        <w:rPr>
          <w:b/>
          <w:bCs w:val="0"/>
          <w:i/>
          <w:iCs w:val="0"/>
        </w:rPr>
        <w:t>1</w:t>
      </w:r>
      <w:r w:rsidR="009A32FA" w:rsidRPr="00EF1573">
        <w:rPr>
          <w:b/>
          <w:bCs w:val="0"/>
          <w:i/>
          <w:iCs w:val="0"/>
        </w:rPr>
        <w:t xml:space="preserve"> </w:t>
      </w:r>
      <w:r w:rsidR="00C05990" w:rsidRPr="00EF1573">
        <w:rPr>
          <w:b/>
          <w:bCs w:val="0"/>
          <w:i/>
          <w:iCs w:val="0"/>
        </w:rPr>
        <w:t>природного характера</w:t>
      </w:r>
      <w:r w:rsidR="001C206B" w:rsidRPr="00EF1573">
        <w:rPr>
          <w:b/>
          <w:bCs w:val="0"/>
          <w:i/>
          <w:iCs w:val="0"/>
        </w:rPr>
        <w:t xml:space="preserve"> </w:t>
      </w:r>
      <w:r w:rsidRPr="00EF1573">
        <w:rPr>
          <w:b/>
          <w:bCs w:val="0"/>
          <w:i/>
          <w:iCs w:val="0"/>
        </w:rPr>
        <w:t>регионального</w:t>
      </w:r>
      <w:r w:rsidR="001C206B" w:rsidRPr="00EF1573">
        <w:rPr>
          <w:b/>
          <w:bCs w:val="0"/>
          <w:i/>
          <w:iCs w:val="0"/>
        </w:rPr>
        <w:t xml:space="preserve"> уровня</w:t>
      </w:r>
      <w:r w:rsidR="008C389E" w:rsidRPr="00EF1573">
        <w:rPr>
          <w:b/>
          <w:bCs w:val="0"/>
          <w:i/>
          <w:iCs w:val="0"/>
        </w:rPr>
        <w:t>:</w:t>
      </w:r>
      <w:r w:rsidR="00C436B3" w:rsidRPr="00EF1573">
        <w:rPr>
          <w:b/>
          <w:bCs w:val="0"/>
          <w:i/>
          <w:iCs w:val="0"/>
        </w:rPr>
        <w:t xml:space="preserve"> </w:t>
      </w:r>
    </w:p>
    <w:p w14:paraId="7A9E6A46" w14:textId="77777777" w:rsidR="008118A1" w:rsidRPr="00EF1573" w:rsidRDefault="008118A1" w:rsidP="005624D5">
      <w:pPr>
        <w:pStyle w:val="14"/>
        <w:rPr>
          <w:b/>
          <w:bCs w:val="0"/>
          <w:i/>
          <w:iCs w:val="0"/>
        </w:rPr>
      </w:pPr>
    </w:p>
    <w:p w14:paraId="03EBA232" w14:textId="69349F34" w:rsidR="005E012C" w:rsidRPr="00EF1573" w:rsidRDefault="005E012C" w:rsidP="00637E63">
      <w:pPr>
        <w:suppressAutoHyphens/>
        <w:ind w:firstLine="680"/>
        <w:jc w:val="both"/>
        <w:rPr>
          <w:rFonts w:eastAsia="MS Mincho"/>
          <w:bCs/>
          <w:iCs/>
          <w:sz w:val="28"/>
          <w:szCs w:val="28"/>
        </w:rPr>
      </w:pPr>
      <w:r w:rsidRPr="00EF1573">
        <w:rPr>
          <w:b/>
          <w:bCs/>
          <w:sz w:val="28"/>
          <w:szCs w:val="28"/>
          <w:lang w:eastAsia="x-none"/>
        </w:rPr>
        <w:t>1.</w:t>
      </w:r>
      <w:r w:rsidRPr="00EF1573">
        <w:rPr>
          <w:i/>
          <w:sz w:val="28"/>
          <w:szCs w:val="28"/>
          <w:lang w:eastAsia="x-none"/>
        </w:rPr>
        <w:t xml:space="preserve"> </w:t>
      </w:r>
      <w:r w:rsidR="00D9632C" w:rsidRPr="00EF1573">
        <w:rPr>
          <w:i/>
          <w:sz w:val="28"/>
          <w:szCs w:val="28"/>
          <w:lang w:eastAsia="x-none"/>
        </w:rPr>
        <w:t>1</w:t>
      </w:r>
      <w:r w:rsidR="00637E63" w:rsidRPr="00EF1573">
        <w:rPr>
          <w:i/>
          <w:sz w:val="28"/>
          <w:szCs w:val="28"/>
          <w:lang w:eastAsia="x-none"/>
        </w:rPr>
        <w:t>7</w:t>
      </w:r>
      <w:r w:rsidR="001C206B" w:rsidRPr="00EF1573">
        <w:rPr>
          <w:i/>
          <w:sz w:val="28"/>
          <w:szCs w:val="28"/>
          <w:lang w:eastAsia="x-none"/>
        </w:rPr>
        <w:t xml:space="preserve"> </w:t>
      </w:r>
      <w:r w:rsidR="00637E63" w:rsidRPr="00EF1573">
        <w:rPr>
          <w:i/>
          <w:sz w:val="28"/>
          <w:szCs w:val="28"/>
          <w:lang w:eastAsia="x-none"/>
        </w:rPr>
        <w:t>июля</w:t>
      </w:r>
      <w:r w:rsidR="001C206B" w:rsidRPr="00EF1573">
        <w:rPr>
          <w:i/>
          <w:sz w:val="28"/>
          <w:szCs w:val="28"/>
          <w:lang w:eastAsia="x-none"/>
        </w:rPr>
        <w:t xml:space="preserve"> 202</w:t>
      </w:r>
      <w:r w:rsidR="00637E63" w:rsidRPr="00EF1573">
        <w:rPr>
          <w:i/>
          <w:sz w:val="28"/>
          <w:szCs w:val="28"/>
          <w:lang w:eastAsia="x-none"/>
        </w:rPr>
        <w:t>5</w:t>
      </w:r>
      <w:r w:rsidR="001C206B" w:rsidRPr="00EF1573">
        <w:rPr>
          <w:i/>
          <w:sz w:val="28"/>
          <w:szCs w:val="28"/>
          <w:lang w:eastAsia="x-none"/>
        </w:rPr>
        <w:t xml:space="preserve"> г. </w:t>
      </w:r>
      <w:r w:rsidR="008D71C7" w:rsidRPr="00EF1573">
        <w:rPr>
          <w:rFonts w:eastAsia="MS Mincho"/>
          <w:bCs/>
          <w:iCs/>
          <w:sz w:val="28"/>
          <w:szCs w:val="28"/>
        </w:rPr>
        <w:t>в</w:t>
      </w:r>
      <w:r w:rsidR="00A834FB" w:rsidRPr="00EF1573">
        <w:rPr>
          <w:rFonts w:eastAsia="MS Mincho"/>
          <w:bCs/>
          <w:iCs/>
          <w:sz w:val="28"/>
          <w:szCs w:val="28"/>
        </w:rPr>
        <w:t xml:space="preserve"> соответствии со спецдокладами Краснодарского центра по гидрометеорологии и мониторингу окружающей среды в период более </w:t>
      </w:r>
      <w:r w:rsidR="00A834FB" w:rsidRPr="00EF1573">
        <w:rPr>
          <w:rFonts w:eastAsia="MS Mincho"/>
          <w:bCs/>
          <w:iCs/>
          <w:sz w:val="28"/>
          <w:szCs w:val="28"/>
        </w:rPr>
        <w:br/>
        <w:t xml:space="preserve">3 декад подряд в обследованных хозяйствах запасы продуктивной влаги в пахотном слое составили от 0 до 6 мм, а в метровом слое в среднем </w:t>
      </w:r>
      <w:r w:rsidR="006A3B47" w:rsidRPr="00EF1573">
        <w:rPr>
          <w:rFonts w:eastAsia="MS Mincho"/>
          <w:bCs/>
          <w:iCs/>
          <w:sz w:val="28"/>
          <w:szCs w:val="28"/>
        </w:rPr>
        <w:t xml:space="preserve">от </w:t>
      </w:r>
      <w:r w:rsidR="00A834FB" w:rsidRPr="00EF1573">
        <w:rPr>
          <w:rFonts w:eastAsia="MS Mincho"/>
          <w:bCs/>
          <w:iCs/>
          <w:sz w:val="28"/>
          <w:szCs w:val="28"/>
        </w:rPr>
        <w:t>20</w:t>
      </w:r>
      <w:r w:rsidR="006A3B47" w:rsidRPr="00EF1573">
        <w:rPr>
          <w:rFonts w:eastAsia="MS Mincho"/>
          <w:bCs/>
          <w:iCs/>
          <w:sz w:val="28"/>
          <w:szCs w:val="28"/>
        </w:rPr>
        <w:t xml:space="preserve"> до </w:t>
      </w:r>
      <w:r w:rsidR="008A31CF">
        <w:rPr>
          <w:rFonts w:eastAsia="MS Mincho"/>
          <w:bCs/>
          <w:iCs/>
          <w:sz w:val="28"/>
          <w:szCs w:val="28"/>
        </w:rPr>
        <w:br/>
      </w:r>
      <w:r w:rsidR="00A834FB" w:rsidRPr="00EF1573">
        <w:rPr>
          <w:rFonts w:eastAsia="MS Mincho"/>
          <w:bCs/>
          <w:iCs/>
          <w:sz w:val="28"/>
          <w:szCs w:val="28"/>
        </w:rPr>
        <w:t xml:space="preserve">24 мм, в результате </w:t>
      </w:r>
      <w:r w:rsidR="004E53AC" w:rsidRPr="00EF1573">
        <w:rPr>
          <w:rFonts w:eastAsia="MS Mincho"/>
          <w:bCs/>
          <w:iCs/>
          <w:sz w:val="28"/>
          <w:szCs w:val="28"/>
        </w:rPr>
        <w:t>почвенной засухи</w:t>
      </w:r>
      <w:r w:rsidR="00A834FB" w:rsidRPr="00EF1573">
        <w:rPr>
          <w:rFonts w:eastAsia="MS Mincho"/>
          <w:bCs/>
          <w:iCs/>
          <w:sz w:val="28"/>
          <w:szCs w:val="28"/>
        </w:rPr>
        <w:t xml:space="preserve"> произошла гибель посевов сельскохозяйственных культур на площади более 100 га.</w:t>
      </w:r>
      <w:r w:rsidR="00637E63" w:rsidRPr="00EF1573">
        <w:rPr>
          <w:rFonts w:eastAsia="MS Mincho"/>
          <w:bCs/>
          <w:iCs/>
          <w:sz w:val="28"/>
          <w:szCs w:val="28"/>
        </w:rPr>
        <w:t xml:space="preserve"> </w:t>
      </w:r>
      <w:r w:rsidR="004E53AC" w:rsidRPr="00EF1573">
        <w:rPr>
          <w:rFonts w:eastAsia="MS Mincho"/>
          <w:bCs/>
          <w:iCs/>
          <w:sz w:val="28"/>
          <w:szCs w:val="28"/>
        </w:rPr>
        <w:t>Р</w:t>
      </w:r>
      <w:r w:rsidR="00A834FB" w:rsidRPr="00EF1573">
        <w:rPr>
          <w:rFonts w:eastAsia="MS Mincho"/>
          <w:bCs/>
          <w:iCs/>
          <w:sz w:val="28"/>
          <w:szCs w:val="28"/>
        </w:rPr>
        <w:t xml:space="preserve">ежимы чрезвычайной ситуации муниципального уровня введены в </w:t>
      </w:r>
      <w:r w:rsidR="00637E63" w:rsidRPr="00EF1573">
        <w:rPr>
          <w:rFonts w:eastAsia="MS Mincho"/>
          <w:b/>
          <w:iCs/>
          <w:sz w:val="28"/>
          <w:szCs w:val="28"/>
        </w:rPr>
        <w:t>МО: Ленинградский муниципальный округ, Приморско-Ахтарский</w:t>
      </w:r>
      <w:r w:rsidR="00637E63" w:rsidRPr="00EF1573">
        <w:rPr>
          <w:rFonts w:eastAsia="MS Mincho"/>
          <w:bCs/>
          <w:iCs/>
          <w:sz w:val="28"/>
          <w:szCs w:val="28"/>
        </w:rPr>
        <w:t xml:space="preserve"> </w:t>
      </w:r>
      <w:r w:rsidR="00637E63" w:rsidRPr="00EF1573">
        <w:rPr>
          <w:rFonts w:eastAsia="MS Mincho"/>
          <w:b/>
          <w:iCs/>
          <w:sz w:val="28"/>
          <w:szCs w:val="28"/>
        </w:rPr>
        <w:t>муниципальный округ</w:t>
      </w:r>
      <w:r w:rsidR="00637E63" w:rsidRPr="00EF1573">
        <w:rPr>
          <w:rFonts w:eastAsia="MS Mincho"/>
          <w:bCs/>
          <w:iCs/>
          <w:sz w:val="28"/>
          <w:szCs w:val="28"/>
        </w:rPr>
        <w:t xml:space="preserve">; </w:t>
      </w:r>
      <w:r w:rsidR="00A834FB" w:rsidRPr="00EF1573">
        <w:rPr>
          <w:rFonts w:eastAsia="MS Mincho"/>
          <w:b/>
          <w:iCs/>
          <w:sz w:val="28"/>
          <w:szCs w:val="28"/>
        </w:rPr>
        <w:t>Ейск</w:t>
      </w:r>
      <w:r w:rsidR="00637E63" w:rsidRPr="00EF1573">
        <w:rPr>
          <w:rFonts w:eastAsia="MS Mincho"/>
          <w:b/>
          <w:iCs/>
          <w:sz w:val="28"/>
          <w:szCs w:val="28"/>
        </w:rPr>
        <w:t>ий</w:t>
      </w:r>
      <w:r w:rsidR="00A834FB" w:rsidRPr="00EF1573">
        <w:rPr>
          <w:rFonts w:eastAsia="MS Mincho"/>
          <w:b/>
          <w:iCs/>
          <w:sz w:val="28"/>
          <w:szCs w:val="28"/>
        </w:rPr>
        <w:t>,</w:t>
      </w:r>
      <w:r w:rsidR="00637E63" w:rsidRPr="00EF1573">
        <w:rPr>
          <w:rFonts w:eastAsia="MS Mincho"/>
          <w:b/>
          <w:iCs/>
          <w:sz w:val="28"/>
          <w:szCs w:val="28"/>
        </w:rPr>
        <w:t xml:space="preserve"> </w:t>
      </w:r>
      <w:r w:rsidR="00A834FB" w:rsidRPr="00EF1573">
        <w:rPr>
          <w:rFonts w:eastAsia="MS Mincho"/>
          <w:b/>
          <w:iCs/>
          <w:sz w:val="28"/>
          <w:szCs w:val="28"/>
        </w:rPr>
        <w:t>Каневско</w:t>
      </w:r>
      <w:r w:rsidR="00637E63" w:rsidRPr="00EF1573">
        <w:rPr>
          <w:rFonts w:eastAsia="MS Mincho"/>
          <w:b/>
          <w:iCs/>
          <w:sz w:val="28"/>
          <w:szCs w:val="28"/>
        </w:rPr>
        <w:t>й</w:t>
      </w:r>
      <w:r w:rsidR="00A834FB" w:rsidRPr="00EF1573">
        <w:rPr>
          <w:rFonts w:eastAsia="MS Mincho"/>
          <w:b/>
          <w:iCs/>
          <w:sz w:val="28"/>
          <w:szCs w:val="28"/>
        </w:rPr>
        <w:t>, Крыловск</w:t>
      </w:r>
      <w:r w:rsidR="00637E63" w:rsidRPr="00EF1573">
        <w:rPr>
          <w:rFonts w:eastAsia="MS Mincho"/>
          <w:b/>
          <w:iCs/>
          <w:sz w:val="28"/>
          <w:szCs w:val="28"/>
        </w:rPr>
        <w:t>ий</w:t>
      </w:r>
      <w:r w:rsidR="00A834FB" w:rsidRPr="00EF1573">
        <w:rPr>
          <w:rFonts w:eastAsia="MS Mincho"/>
          <w:b/>
          <w:iCs/>
          <w:sz w:val="28"/>
          <w:szCs w:val="28"/>
        </w:rPr>
        <w:t>, Кущевск</w:t>
      </w:r>
      <w:r w:rsidR="00637E63" w:rsidRPr="00EF1573">
        <w:rPr>
          <w:rFonts w:eastAsia="MS Mincho"/>
          <w:b/>
          <w:iCs/>
          <w:sz w:val="28"/>
          <w:szCs w:val="28"/>
        </w:rPr>
        <w:t>ий</w:t>
      </w:r>
      <w:r w:rsidR="00A834FB" w:rsidRPr="00EF1573">
        <w:rPr>
          <w:rFonts w:eastAsia="MS Mincho"/>
          <w:b/>
          <w:iCs/>
          <w:sz w:val="28"/>
          <w:szCs w:val="28"/>
        </w:rPr>
        <w:t>, Павловск</w:t>
      </w:r>
      <w:r w:rsidR="00637E63" w:rsidRPr="00EF1573">
        <w:rPr>
          <w:rFonts w:eastAsia="MS Mincho"/>
          <w:b/>
          <w:iCs/>
          <w:sz w:val="28"/>
          <w:szCs w:val="28"/>
        </w:rPr>
        <w:t>ий</w:t>
      </w:r>
      <w:r w:rsidR="00A834FB" w:rsidRPr="00EF1573">
        <w:rPr>
          <w:rFonts w:eastAsia="MS Mincho"/>
          <w:b/>
          <w:iCs/>
          <w:sz w:val="28"/>
          <w:szCs w:val="28"/>
        </w:rPr>
        <w:t>, Староминск</w:t>
      </w:r>
      <w:r w:rsidR="00637E63" w:rsidRPr="00EF1573">
        <w:rPr>
          <w:rFonts w:eastAsia="MS Mincho"/>
          <w:b/>
          <w:iCs/>
          <w:sz w:val="28"/>
          <w:szCs w:val="28"/>
        </w:rPr>
        <w:t>ий</w:t>
      </w:r>
      <w:r w:rsidR="00A834FB" w:rsidRPr="00EF1573">
        <w:rPr>
          <w:rFonts w:eastAsia="MS Mincho"/>
          <w:b/>
          <w:iCs/>
          <w:sz w:val="28"/>
          <w:szCs w:val="28"/>
        </w:rPr>
        <w:t xml:space="preserve"> и</w:t>
      </w:r>
      <w:r w:rsidR="00637E63" w:rsidRPr="00EF1573">
        <w:rPr>
          <w:rFonts w:eastAsia="MS Mincho"/>
          <w:b/>
          <w:iCs/>
          <w:sz w:val="28"/>
          <w:szCs w:val="28"/>
        </w:rPr>
        <w:t xml:space="preserve"> </w:t>
      </w:r>
      <w:r w:rsidR="00A834FB" w:rsidRPr="00EF1573">
        <w:rPr>
          <w:rFonts w:eastAsia="MS Mincho"/>
          <w:b/>
          <w:iCs/>
          <w:sz w:val="28"/>
          <w:szCs w:val="28"/>
        </w:rPr>
        <w:t>Щербиновск</w:t>
      </w:r>
      <w:r w:rsidR="00637E63" w:rsidRPr="00EF1573">
        <w:rPr>
          <w:rFonts w:eastAsia="MS Mincho"/>
          <w:b/>
          <w:iCs/>
          <w:sz w:val="28"/>
          <w:szCs w:val="28"/>
        </w:rPr>
        <w:t>ий</w:t>
      </w:r>
      <w:r w:rsidR="00A834FB" w:rsidRPr="00EF1573">
        <w:rPr>
          <w:rFonts w:eastAsia="MS Mincho"/>
          <w:b/>
          <w:iCs/>
          <w:sz w:val="28"/>
          <w:szCs w:val="28"/>
        </w:rPr>
        <w:t xml:space="preserve"> район</w:t>
      </w:r>
      <w:r w:rsidR="00637E63" w:rsidRPr="00EF1573">
        <w:rPr>
          <w:rFonts w:eastAsia="MS Mincho"/>
          <w:b/>
          <w:iCs/>
          <w:sz w:val="28"/>
          <w:szCs w:val="28"/>
        </w:rPr>
        <w:t>ы</w:t>
      </w:r>
      <w:r w:rsidR="00361E71" w:rsidRPr="00EF1573">
        <w:rPr>
          <w:rFonts w:eastAsia="MS Mincho"/>
          <w:bCs/>
          <w:iCs/>
          <w:sz w:val="28"/>
          <w:szCs w:val="28"/>
        </w:rPr>
        <w:t xml:space="preserve"> </w:t>
      </w:r>
      <w:r w:rsidR="002700C3" w:rsidRPr="00EF1573">
        <w:rPr>
          <w:sz w:val="28"/>
          <w:szCs w:val="28"/>
          <w:lang w:val="x-none" w:eastAsia="zh-CN"/>
        </w:rPr>
        <w:t>(рисунок 1)</w:t>
      </w:r>
      <w:r w:rsidRPr="00EF1573">
        <w:rPr>
          <w:sz w:val="28"/>
          <w:szCs w:val="28"/>
          <w:lang w:val="x-none" w:eastAsia="zh-CN"/>
        </w:rPr>
        <w:t>.</w:t>
      </w:r>
    </w:p>
    <w:p w14:paraId="0DB39E03" w14:textId="244FBFD2" w:rsidR="006E661B" w:rsidRPr="00EF1573" w:rsidRDefault="00637E63" w:rsidP="00740870">
      <w:pPr>
        <w:ind w:firstLine="680"/>
        <w:rPr>
          <w:sz w:val="28"/>
          <w:szCs w:val="28"/>
          <w:lang w:val="x-none" w:eastAsia="zh-CN"/>
        </w:rPr>
      </w:pPr>
      <w:bookmarkStart w:id="1" w:name="_Hlk175672759"/>
      <w:r w:rsidRPr="00EF1573">
        <w:rPr>
          <w:sz w:val="28"/>
          <w:szCs w:val="28"/>
          <w:lang w:eastAsia="zh-CN"/>
        </w:rPr>
        <w:t>Распоряжением</w:t>
      </w:r>
      <w:r w:rsidR="00DD2BEB" w:rsidRPr="00EF1573">
        <w:rPr>
          <w:sz w:val="28"/>
          <w:szCs w:val="28"/>
          <w:lang w:val="x-none" w:eastAsia="zh-CN"/>
        </w:rPr>
        <w:t xml:space="preserve"> г</w:t>
      </w:r>
      <w:r w:rsidRPr="00EF1573">
        <w:rPr>
          <w:sz w:val="28"/>
          <w:szCs w:val="28"/>
          <w:lang w:val="x-none" w:eastAsia="zh-CN"/>
        </w:rPr>
        <w:t>убернатора Краснодарского края</w:t>
      </w:r>
      <w:r w:rsidR="00DD2BEB" w:rsidRPr="00EF1573">
        <w:rPr>
          <w:sz w:val="28"/>
          <w:szCs w:val="28"/>
          <w:lang w:val="x-none" w:eastAsia="zh-CN"/>
        </w:rPr>
        <w:t xml:space="preserve"> № </w:t>
      </w:r>
      <w:r w:rsidRPr="00EF1573">
        <w:rPr>
          <w:sz w:val="28"/>
          <w:szCs w:val="28"/>
          <w:lang w:val="x-none" w:eastAsia="zh-CN"/>
        </w:rPr>
        <w:t>185-р</w:t>
      </w:r>
      <w:r w:rsidR="00DD2BEB" w:rsidRPr="00EF1573">
        <w:rPr>
          <w:sz w:val="28"/>
          <w:szCs w:val="28"/>
          <w:lang w:val="x-none" w:eastAsia="zh-CN"/>
        </w:rPr>
        <w:t xml:space="preserve"> от </w:t>
      </w:r>
      <w:r w:rsidRPr="00EF1573">
        <w:rPr>
          <w:sz w:val="28"/>
          <w:szCs w:val="28"/>
          <w:lang w:val="x-none" w:eastAsia="zh-CN"/>
        </w:rPr>
        <w:t>17</w:t>
      </w:r>
      <w:r w:rsidR="00DD2BEB" w:rsidRPr="00EF1573">
        <w:rPr>
          <w:sz w:val="28"/>
          <w:szCs w:val="28"/>
          <w:lang w:val="x-none" w:eastAsia="zh-CN"/>
        </w:rPr>
        <w:t>.0</w:t>
      </w:r>
      <w:r w:rsidRPr="00EF1573">
        <w:rPr>
          <w:sz w:val="28"/>
          <w:szCs w:val="28"/>
          <w:lang w:val="x-none" w:eastAsia="zh-CN"/>
        </w:rPr>
        <w:t>7</w:t>
      </w:r>
      <w:r w:rsidR="00DD2BEB" w:rsidRPr="00EF1573">
        <w:rPr>
          <w:sz w:val="28"/>
          <w:szCs w:val="28"/>
          <w:lang w:val="x-none" w:eastAsia="zh-CN"/>
        </w:rPr>
        <w:t>.202</w:t>
      </w:r>
      <w:r w:rsidRPr="00EF1573">
        <w:rPr>
          <w:sz w:val="28"/>
          <w:szCs w:val="28"/>
          <w:lang w:val="x-none" w:eastAsia="zh-CN"/>
        </w:rPr>
        <w:t>5</w:t>
      </w:r>
      <w:r w:rsidR="00DD2BEB" w:rsidRPr="00EF1573">
        <w:rPr>
          <w:sz w:val="28"/>
          <w:szCs w:val="28"/>
          <w:lang w:val="x-none" w:eastAsia="zh-CN"/>
        </w:rPr>
        <w:t xml:space="preserve"> введен режим «Ч</w:t>
      </w:r>
      <w:r w:rsidR="005E012C" w:rsidRPr="00EF1573">
        <w:rPr>
          <w:sz w:val="28"/>
          <w:szCs w:val="28"/>
          <w:lang w:val="x-none" w:eastAsia="zh-CN"/>
        </w:rPr>
        <w:t>резвычайная ситуация</w:t>
      </w:r>
      <w:r w:rsidR="00DD2BEB" w:rsidRPr="00EF1573">
        <w:rPr>
          <w:sz w:val="28"/>
          <w:szCs w:val="28"/>
          <w:lang w:val="x-none" w:eastAsia="zh-CN"/>
        </w:rPr>
        <w:t>»</w:t>
      </w:r>
      <w:r w:rsidR="004E53AC" w:rsidRPr="00EF1573">
        <w:rPr>
          <w:sz w:val="28"/>
          <w:szCs w:val="28"/>
          <w:lang w:val="x-none" w:eastAsia="zh-CN"/>
        </w:rPr>
        <w:t xml:space="preserve"> регионального уровня реагирования</w:t>
      </w:r>
      <w:r w:rsidR="00DD2BEB" w:rsidRPr="00EF1573">
        <w:rPr>
          <w:sz w:val="28"/>
          <w:szCs w:val="28"/>
          <w:lang w:val="x-none" w:eastAsia="zh-CN"/>
        </w:rPr>
        <w:t xml:space="preserve">. </w:t>
      </w:r>
      <w:bookmarkEnd w:id="1"/>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D71C7" w:rsidRPr="00EF1573" w14:paraId="70433953" w14:textId="77777777" w:rsidTr="008D71C7">
        <w:trPr>
          <w:trHeight w:val="2948"/>
        </w:trPr>
        <w:tc>
          <w:tcPr>
            <w:tcW w:w="4814" w:type="dxa"/>
          </w:tcPr>
          <w:p w14:paraId="6D9315BF" w14:textId="73442EEB" w:rsidR="002700C3" w:rsidRPr="00EF1573" w:rsidRDefault="008D71C7" w:rsidP="006E661B">
            <w:pPr>
              <w:jc w:val="center"/>
              <w:rPr>
                <w:rFonts w:eastAsia="MS Mincho"/>
                <w:sz w:val="28"/>
                <w:szCs w:val="28"/>
              </w:rPr>
            </w:pPr>
            <w:bookmarkStart w:id="2" w:name="_Hlk177723419"/>
            <w:r w:rsidRPr="00EF1573">
              <w:rPr>
                <w:rFonts w:eastAsia="MS Mincho"/>
                <w:noProof/>
                <w:sz w:val="28"/>
                <w:szCs w:val="28"/>
              </w:rPr>
              <w:lastRenderedPageBreak/>
              <w:drawing>
                <wp:inline distT="0" distB="0" distL="0" distR="0" wp14:anchorId="785A047C" wp14:editId="7D8B581A">
                  <wp:extent cx="2684834" cy="1865936"/>
                  <wp:effectExtent l="0" t="0" r="1270" b="1270"/>
                  <wp:docPr id="10498842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698304" cy="1875298"/>
                          </a:xfrm>
                          <a:prstGeom prst="rect">
                            <a:avLst/>
                          </a:prstGeom>
                          <a:noFill/>
                        </pic:spPr>
                      </pic:pic>
                    </a:graphicData>
                  </a:graphic>
                </wp:inline>
              </w:drawing>
            </w:r>
          </w:p>
        </w:tc>
        <w:tc>
          <w:tcPr>
            <w:tcW w:w="4814" w:type="dxa"/>
          </w:tcPr>
          <w:p w14:paraId="3EB63CB1" w14:textId="5D79E28B" w:rsidR="002700C3" w:rsidRPr="00EF1573" w:rsidRDefault="008D71C7" w:rsidP="006E661B">
            <w:pPr>
              <w:jc w:val="center"/>
              <w:rPr>
                <w:rFonts w:eastAsia="MS Mincho"/>
                <w:sz w:val="28"/>
                <w:szCs w:val="28"/>
              </w:rPr>
            </w:pPr>
            <w:r w:rsidRPr="00EF1573">
              <w:rPr>
                <w:rFonts w:eastAsia="MS Mincho"/>
                <w:noProof/>
                <w:sz w:val="28"/>
                <w:szCs w:val="28"/>
              </w:rPr>
              <w:drawing>
                <wp:inline distT="0" distB="0" distL="0" distR="0" wp14:anchorId="0F5DBC9E" wp14:editId="277CE5DF">
                  <wp:extent cx="2869660" cy="1847697"/>
                  <wp:effectExtent l="0" t="0" r="6985" b="635"/>
                  <wp:docPr id="6361529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904173" cy="1869919"/>
                          </a:xfrm>
                          <a:prstGeom prst="rect">
                            <a:avLst/>
                          </a:prstGeom>
                          <a:noFill/>
                        </pic:spPr>
                      </pic:pic>
                    </a:graphicData>
                  </a:graphic>
                </wp:inline>
              </w:drawing>
            </w:r>
          </w:p>
        </w:tc>
      </w:tr>
    </w:tbl>
    <w:bookmarkEnd w:id="2"/>
    <w:p w14:paraId="16749E96" w14:textId="6361BC17" w:rsidR="006E661B" w:rsidRPr="00EF1573" w:rsidRDefault="006E661B" w:rsidP="006E661B">
      <w:pPr>
        <w:jc w:val="center"/>
        <w:rPr>
          <w:sz w:val="28"/>
          <w:szCs w:val="28"/>
        </w:rPr>
      </w:pPr>
      <w:r w:rsidRPr="00EF1573">
        <w:rPr>
          <w:rFonts w:eastAsia="MS Mincho"/>
          <w:sz w:val="28"/>
          <w:szCs w:val="28"/>
        </w:rPr>
        <w:t xml:space="preserve">Рисунок </w:t>
      </w:r>
      <w:r w:rsidR="00C4661C" w:rsidRPr="00EF1573">
        <w:rPr>
          <w:rFonts w:eastAsia="MS Mincho"/>
          <w:sz w:val="28"/>
          <w:szCs w:val="28"/>
        </w:rPr>
        <w:t>1</w:t>
      </w:r>
      <w:r w:rsidRPr="00EF1573">
        <w:rPr>
          <w:rFonts w:eastAsia="MS Mincho"/>
          <w:sz w:val="28"/>
          <w:szCs w:val="28"/>
        </w:rPr>
        <w:t xml:space="preserve">. </w:t>
      </w:r>
      <w:r w:rsidR="008D71C7" w:rsidRPr="00EF1573">
        <w:rPr>
          <w:rFonts w:eastAsia="MS Mincho"/>
          <w:sz w:val="28"/>
          <w:szCs w:val="28"/>
        </w:rPr>
        <w:t>Последствия почвенной засухи в 2025 г.</w:t>
      </w:r>
    </w:p>
    <w:p w14:paraId="31B88560" w14:textId="198D0B3F" w:rsidR="004847EF" w:rsidRPr="00EF1573" w:rsidRDefault="004847EF" w:rsidP="00BB10B1">
      <w:pPr>
        <w:pStyle w:val="14"/>
        <w:ind w:firstLine="0"/>
        <w:rPr>
          <w:b/>
          <w:bCs w:val="0"/>
          <w:i/>
          <w:iCs w:val="0"/>
        </w:rPr>
      </w:pPr>
    </w:p>
    <w:p w14:paraId="2D52E2E4" w14:textId="0038F7FB" w:rsidR="00A53CEB" w:rsidRPr="00EF1573" w:rsidRDefault="00EB736F" w:rsidP="00A53CEB">
      <w:pPr>
        <w:pStyle w:val="14"/>
        <w:rPr>
          <w:b/>
          <w:bCs w:val="0"/>
          <w:i/>
          <w:iCs w:val="0"/>
        </w:rPr>
      </w:pPr>
      <w:r w:rsidRPr="00EF1573">
        <w:rPr>
          <w:b/>
          <w:bCs w:val="0"/>
          <w:i/>
          <w:iCs w:val="0"/>
        </w:rPr>
        <w:t>2</w:t>
      </w:r>
      <w:r w:rsidR="00A53CEB" w:rsidRPr="00EF1573">
        <w:rPr>
          <w:b/>
          <w:bCs w:val="0"/>
          <w:i/>
          <w:iCs w:val="0"/>
        </w:rPr>
        <w:t xml:space="preserve"> </w:t>
      </w:r>
      <w:r w:rsidRPr="00EF1573">
        <w:rPr>
          <w:b/>
          <w:bCs w:val="0"/>
          <w:i/>
          <w:iCs w:val="0"/>
        </w:rPr>
        <w:t>природного</w:t>
      </w:r>
      <w:r w:rsidR="00A53CEB" w:rsidRPr="00EF1573">
        <w:rPr>
          <w:b/>
          <w:bCs w:val="0"/>
          <w:i/>
          <w:iCs w:val="0"/>
        </w:rPr>
        <w:t xml:space="preserve"> характера </w:t>
      </w:r>
      <w:r w:rsidR="008B706F" w:rsidRPr="00EF1573">
        <w:rPr>
          <w:b/>
          <w:bCs w:val="0"/>
          <w:i/>
          <w:iCs w:val="0"/>
        </w:rPr>
        <w:t>муниципального</w:t>
      </w:r>
      <w:r w:rsidR="00A53CEB" w:rsidRPr="00EF1573">
        <w:rPr>
          <w:b/>
          <w:bCs w:val="0"/>
          <w:i/>
          <w:iCs w:val="0"/>
        </w:rPr>
        <w:t xml:space="preserve"> уровня: </w:t>
      </w:r>
    </w:p>
    <w:p w14:paraId="275524CB" w14:textId="77777777" w:rsidR="002F76C1" w:rsidRPr="00EF1573" w:rsidRDefault="002F76C1" w:rsidP="00A53CEB">
      <w:pPr>
        <w:pStyle w:val="14"/>
        <w:rPr>
          <w:b/>
          <w:bCs w:val="0"/>
          <w:i/>
          <w:iCs w:val="0"/>
        </w:rPr>
      </w:pPr>
    </w:p>
    <w:p w14:paraId="379AE8F3" w14:textId="383D562A" w:rsidR="00477EE6" w:rsidRPr="00EF1573" w:rsidRDefault="00383D03" w:rsidP="00477EE6">
      <w:pPr>
        <w:suppressAutoHyphens/>
        <w:ind w:firstLine="680"/>
        <w:jc w:val="both"/>
        <w:rPr>
          <w:rFonts w:eastAsia="MS Mincho"/>
          <w:bCs/>
          <w:iCs/>
          <w:sz w:val="28"/>
          <w:szCs w:val="28"/>
        </w:rPr>
      </w:pPr>
      <w:r w:rsidRPr="00EF1573">
        <w:rPr>
          <w:rFonts w:eastAsia="MS Mincho"/>
          <w:b/>
          <w:sz w:val="28"/>
          <w:szCs w:val="28"/>
        </w:rPr>
        <w:t>1.</w:t>
      </w:r>
      <w:r w:rsidRPr="00EF1573">
        <w:rPr>
          <w:rFonts w:eastAsia="MS Mincho"/>
          <w:bCs/>
          <w:i/>
          <w:iCs/>
          <w:sz w:val="28"/>
          <w:szCs w:val="28"/>
        </w:rPr>
        <w:t xml:space="preserve"> </w:t>
      </w:r>
      <w:r w:rsidR="00EB736F" w:rsidRPr="00EF1573">
        <w:rPr>
          <w:bCs/>
          <w:i/>
          <w:sz w:val="28"/>
          <w:szCs w:val="28"/>
        </w:rPr>
        <w:t>19 июля 2025 г.</w:t>
      </w:r>
      <w:r w:rsidR="00EB736F" w:rsidRPr="00EF1573">
        <w:rPr>
          <w:bCs/>
          <w:sz w:val="28"/>
          <w:szCs w:val="28"/>
        </w:rPr>
        <w:t xml:space="preserve"> в</w:t>
      </w:r>
      <w:r w:rsidR="00EB736F" w:rsidRPr="00EF1573">
        <w:rPr>
          <w:b/>
          <w:bCs/>
          <w:sz w:val="28"/>
          <w:szCs w:val="28"/>
        </w:rPr>
        <w:t xml:space="preserve"> МО Белоглинский район</w:t>
      </w:r>
      <w:r w:rsidR="00EB736F" w:rsidRPr="00EF1573">
        <w:rPr>
          <w:bCs/>
          <w:sz w:val="28"/>
          <w:szCs w:val="28"/>
        </w:rPr>
        <w:t>,</w:t>
      </w:r>
      <w:r w:rsidR="00EB736F" w:rsidRPr="00EF1573">
        <w:rPr>
          <w:sz w:val="28"/>
          <w:szCs w:val="28"/>
        </w:rPr>
        <w:t xml:space="preserve"> ст. Белая Глина, в результате порывов сильного ветра (30 м/с), отмечались повреждения кровли</w:t>
      </w:r>
      <w:r w:rsidR="006A3B47" w:rsidRPr="00EF1573">
        <w:rPr>
          <w:sz w:val="28"/>
          <w:szCs w:val="28"/>
        </w:rPr>
        <w:t>:</w:t>
      </w:r>
      <w:r w:rsidR="00EB736F" w:rsidRPr="00EF1573">
        <w:rPr>
          <w:sz w:val="28"/>
          <w:szCs w:val="28"/>
        </w:rPr>
        <w:t xml:space="preserve"> СОШ, спорткомплекс</w:t>
      </w:r>
      <w:r w:rsidR="0077435F" w:rsidRPr="00EF1573">
        <w:rPr>
          <w:sz w:val="28"/>
          <w:szCs w:val="28"/>
        </w:rPr>
        <w:t>а</w:t>
      </w:r>
      <w:r w:rsidR="00EB736F" w:rsidRPr="00EF1573">
        <w:rPr>
          <w:sz w:val="28"/>
          <w:szCs w:val="28"/>
        </w:rPr>
        <w:t>, учреждени</w:t>
      </w:r>
      <w:r w:rsidR="0077435F" w:rsidRPr="00EF1573">
        <w:rPr>
          <w:sz w:val="28"/>
          <w:szCs w:val="28"/>
        </w:rPr>
        <w:t xml:space="preserve">я </w:t>
      </w:r>
      <w:r w:rsidR="00EB736F" w:rsidRPr="00EF1573">
        <w:rPr>
          <w:sz w:val="28"/>
          <w:szCs w:val="28"/>
        </w:rPr>
        <w:t>здравоохранения, 20 частных жилых домов</w:t>
      </w:r>
      <w:r w:rsidR="006A3B47" w:rsidRPr="00EF1573">
        <w:rPr>
          <w:sz w:val="28"/>
          <w:szCs w:val="28"/>
        </w:rPr>
        <w:t xml:space="preserve"> </w:t>
      </w:r>
      <w:r w:rsidR="006A3B47" w:rsidRPr="00EF1573">
        <w:rPr>
          <w:sz w:val="28"/>
          <w:szCs w:val="28"/>
          <w:lang w:val="x-none" w:eastAsia="zh-CN"/>
        </w:rPr>
        <w:t>(рисунок 2)</w:t>
      </w:r>
      <w:r w:rsidR="00EB736F" w:rsidRPr="00EF1573">
        <w:rPr>
          <w:sz w:val="28"/>
          <w:szCs w:val="28"/>
        </w:rPr>
        <w:t>. Пострадавших нет</w:t>
      </w:r>
      <w:r w:rsidR="006A3B47" w:rsidRPr="00EF1573">
        <w:rPr>
          <w:sz w:val="28"/>
          <w:szCs w:val="28"/>
        </w:rPr>
        <w:t xml:space="preserve">. </w:t>
      </w:r>
    </w:p>
    <w:p w14:paraId="3F18DAD8" w14:textId="4173A288" w:rsidR="00EB736F" w:rsidRPr="00EF1573" w:rsidRDefault="00EB736F" w:rsidP="00EB736F">
      <w:pPr>
        <w:ind w:firstLine="737"/>
        <w:jc w:val="both"/>
        <w:rPr>
          <w:sz w:val="28"/>
          <w:szCs w:val="28"/>
        </w:rPr>
      </w:pPr>
      <w:r w:rsidRPr="00EF1573">
        <w:rPr>
          <w:sz w:val="28"/>
          <w:szCs w:val="28"/>
        </w:rPr>
        <w:t xml:space="preserve">Постановлением </w:t>
      </w:r>
      <w:r w:rsidR="00EE0CE1" w:rsidRPr="00EF1573">
        <w:rPr>
          <w:sz w:val="28"/>
          <w:szCs w:val="28"/>
        </w:rPr>
        <w:t xml:space="preserve">главы </w:t>
      </w:r>
      <w:r w:rsidR="00EE0CE1" w:rsidRPr="00EF1573">
        <w:rPr>
          <w:b/>
          <w:bCs/>
          <w:sz w:val="28"/>
          <w:szCs w:val="28"/>
        </w:rPr>
        <w:t>МО Белоглинский район</w:t>
      </w:r>
      <w:r w:rsidR="00EE0CE1" w:rsidRPr="00EF1573">
        <w:rPr>
          <w:sz w:val="28"/>
          <w:szCs w:val="28"/>
        </w:rPr>
        <w:t xml:space="preserve"> </w:t>
      </w:r>
      <w:r w:rsidRPr="00EF1573">
        <w:rPr>
          <w:sz w:val="28"/>
          <w:szCs w:val="28"/>
        </w:rPr>
        <w:t>№332 от 21.07.2025 введен режим функционирования «Чрезвычайная ситуация»</w:t>
      </w:r>
    </w:p>
    <w:p w14:paraId="20F38CD8" w14:textId="37906B35" w:rsidR="00B71555" w:rsidRPr="00EF1573" w:rsidRDefault="00B71555" w:rsidP="00EB736F">
      <w:pPr>
        <w:suppressAutoHyphens/>
        <w:ind w:firstLine="680"/>
        <w:jc w:val="both"/>
        <w:rPr>
          <w:rFonts w:eastAsia="MS Mincho"/>
          <w:bCs/>
          <w:iCs/>
          <w:sz w:val="28"/>
          <w:szCs w:val="28"/>
        </w:rPr>
      </w:pPr>
    </w:p>
    <w:tbl>
      <w:tblPr>
        <w:tblStyle w:val="af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4"/>
        <w:gridCol w:w="4714"/>
      </w:tblGrid>
      <w:tr w:rsidR="002C5C0D" w:rsidRPr="00EF1573" w14:paraId="23B08887" w14:textId="77777777" w:rsidTr="002C5C0D">
        <w:trPr>
          <w:trHeight w:val="2948"/>
        </w:trPr>
        <w:tc>
          <w:tcPr>
            <w:tcW w:w="4995" w:type="dxa"/>
          </w:tcPr>
          <w:p w14:paraId="0B189C02" w14:textId="5DAD4434" w:rsidR="00F05DFF" w:rsidRPr="00EF1573" w:rsidRDefault="00DC1DED" w:rsidP="006C3814">
            <w:pPr>
              <w:jc w:val="center"/>
              <w:rPr>
                <w:rFonts w:eastAsia="MS Mincho"/>
                <w:sz w:val="28"/>
                <w:szCs w:val="28"/>
              </w:rPr>
            </w:pPr>
            <w:r w:rsidRPr="00EF1573">
              <w:rPr>
                <w:noProof/>
              </w:rPr>
              <w:drawing>
                <wp:inline distT="0" distB="0" distL="0" distR="0" wp14:anchorId="50ED182D" wp14:editId="3D775ECE">
                  <wp:extent cx="3034665" cy="1838528"/>
                  <wp:effectExtent l="0" t="0" r="0" b="9525"/>
                  <wp:docPr id="1349408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74490" cy="1862656"/>
                          </a:xfrm>
                          <a:prstGeom prst="rect">
                            <a:avLst/>
                          </a:prstGeom>
                          <a:noFill/>
                          <a:ln>
                            <a:noFill/>
                          </a:ln>
                        </pic:spPr>
                      </pic:pic>
                    </a:graphicData>
                  </a:graphic>
                </wp:inline>
              </w:drawing>
            </w:r>
          </w:p>
        </w:tc>
        <w:tc>
          <w:tcPr>
            <w:tcW w:w="4639" w:type="dxa"/>
          </w:tcPr>
          <w:p w14:paraId="4A25B57E" w14:textId="3F88F29E" w:rsidR="00F05DFF" w:rsidRPr="00EF1573" w:rsidRDefault="00DC1DED" w:rsidP="006C3814">
            <w:pPr>
              <w:jc w:val="center"/>
              <w:rPr>
                <w:rFonts w:eastAsia="MS Mincho"/>
                <w:sz w:val="28"/>
                <w:szCs w:val="28"/>
              </w:rPr>
            </w:pPr>
            <w:r w:rsidRPr="00EF1573">
              <w:rPr>
                <w:noProof/>
              </w:rPr>
              <w:drawing>
                <wp:inline distT="0" distB="0" distL="0" distR="0" wp14:anchorId="12A8BD57" wp14:editId="7F676AC1">
                  <wp:extent cx="2898775" cy="1838325"/>
                  <wp:effectExtent l="0" t="0" r="0" b="9525"/>
                  <wp:docPr id="12552571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32392" cy="1859644"/>
                          </a:xfrm>
                          <a:prstGeom prst="rect">
                            <a:avLst/>
                          </a:prstGeom>
                          <a:noFill/>
                          <a:ln>
                            <a:noFill/>
                          </a:ln>
                        </pic:spPr>
                      </pic:pic>
                    </a:graphicData>
                  </a:graphic>
                </wp:inline>
              </w:drawing>
            </w:r>
          </w:p>
        </w:tc>
      </w:tr>
    </w:tbl>
    <w:p w14:paraId="46333BDF" w14:textId="58E5F87F" w:rsidR="00B71555" w:rsidRPr="00EF1573" w:rsidRDefault="00B71555" w:rsidP="00B71555">
      <w:pPr>
        <w:jc w:val="center"/>
        <w:rPr>
          <w:sz w:val="28"/>
          <w:szCs w:val="28"/>
        </w:rPr>
      </w:pPr>
      <w:r w:rsidRPr="00EF1573">
        <w:rPr>
          <w:rFonts w:eastAsia="MS Mincho"/>
          <w:sz w:val="28"/>
          <w:szCs w:val="28"/>
        </w:rPr>
        <w:t xml:space="preserve">Рисунок </w:t>
      </w:r>
      <w:r w:rsidR="00477EE6" w:rsidRPr="00EF1573">
        <w:rPr>
          <w:rFonts w:eastAsia="MS Mincho"/>
          <w:sz w:val="28"/>
          <w:szCs w:val="28"/>
        </w:rPr>
        <w:t>2</w:t>
      </w:r>
      <w:r w:rsidR="007802C4" w:rsidRPr="00EF1573">
        <w:rPr>
          <w:rFonts w:eastAsia="MS Mincho"/>
          <w:sz w:val="28"/>
          <w:szCs w:val="28"/>
        </w:rPr>
        <w:t>.</w:t>
      </w:r>
      <w:r w:rsidRPr="00EF1573">
        <w:rPr>
          <w:rFonts w:eastAsia="MS Mincho"/>
          <w:sz w:val="28"/>
          <w:szCs w:val="28"/>
        </w:rPr>
        <w:t xml:space="preserve"> </w:t>
      </w:r>
      <w:r w:rsidR="002C5C0D" w:rsidRPr="00EF1573">
        <w:rPr>
          <w:rFonts w:eastAsia="MS Mincho"/>
          <w:sz w:val="28"/>
          <w:szCs w:val="28"/>
        </w:rPr>
        <w:t>Последствия очень сильного шквалистого ветра</w:t>
      </w:r>
      <w:r w:rsidRPr="00EF1573">
        <w:rPr>
          <w:rFonts w:eastAsia="MS Mincho"/>
          <w:sz w:val="28"/>
          <w:szCs w:val="28"/>
        </w:rPr>
        <w:t xml:space="preserve"> </w:t>
      </w:r>
      <w:r w:rsidR="002C5C0D" w:rsidRPr="00EF1573">
        <w:rPr>
          <w:rFonts w:eastAsia="MS Mincho"/>
          <w:sz w:val="28"/>
          <w:szCs w:val="28"/>
        </w:rPr>
        <w:t>в МО Белоглинский район 19</w:t>
      </w:r>
      <w:r w:rsidR="005B4642" w:rsidRPr="00EF1573">
        <w:rPr>
          <w:rFonts w:eastAsia="MS Mincho"/>
          <w:sz w:val="28"/>
          <w:szCs w:val="28"/>
        </w:rPr>
        <w:t>.0</w:t>
      </w:r>
      <w:r w:rsidR="002C5C0D" w:rsidRPr="00EF1573">
        <w:rPr>
          <w:rFonts w:eastAsia="MS Mincho"/>
          <w:sz w:val="28"/>
          <w:szCs w:val="28"/>
        </w:rPr>
        <w:t>7</w:t>
      </w:r>
      <w:r w:rsidR="005B4642" w:rsidRPr="00EF1573">
        <w:rPr>
          <w:rFonts w:eastAsia="MS Mincho"/>
          <w:sz w:val="28"/>
          <w:szCs w:val="28"/>
        </w:rPr>
        <w:t>.</w:t>
      </w:r>
      <w:r w:rsidRPr="00EF1573">
        <w:rPr>
          <w:rFonts w:eastAsia="MS Mincho"/>
          <w:sz w:val="28"/>
          <w:szCs w:val="28"/>
        </w:rPr>
        <w:t>202</w:t>
      </w:r>
      <w:r w:rsidR="002C5C0D" w:rsidRPr="00EF1573">
        <w:rPr>
          <w:rFonts w:eastAsia="MS Mincho"/>
          <w:sz w:val="28"/>
          <w:szCs w:val="28"/>
        </w:rPr>
        <w:t>5</w:t>
      </w:r>
    </w:p>
    <w:p w14:paraId="46589A38" w14:textId="77777777" w:rsidR="00B71555" w:rsidRPr="00EF1573" w:rsidRDefault="00B71555" w:rsidP="00B71555">
      <w:pPr>
        <w:pStyle w:val="14"/>
        <w:ind w:firstLine="0"/>
        <w:rPr>
          <w:b/>
          <w:bCs w:val="0"/>
          <w:i/>
          <w:iCs w:val="0"/>
          <w:sz w:val="24"/>
          <w:szCs w:val="24"/>
        </w:rPr>
      </w:pPr>
    </w:p>
    <w:p w14:paraId="4BA0CE8D" w14:textId="58EBF456" w:rsidR="00477EE6" w:rsidRPr="00EF1573" w:rsidRDefault="00477EE6" w:rsidP="00361E71">
      <w:pPr>
        <w:suppressAutoHyphens/>
        <w:ind w:firstLine="680"/>
        <w:jc w:val="both"/>
        <w:rPr>
          <w:rFonts w:eastAsia="MS Mincho"/>
          <w:bCs/>
          <w:iCs/>
          <w:sz w:val="28"/>
          <w:szCs w:val="28"/>
        </w:rPr>
      </w:pPr>
      <w:r w:rsidRPr="00EF1573">
        <w:rPr>
          <w:rFonts w:eastAsia="MS Mincho"/>
          <w:b/>
          <w:sz w:val="28"/>
          <w:szCs w:val="28"/>
        </w:rPr>
        <w:tab/>
        <w:t xml:space="preserve">2. </w:t>
      </w:r>
      <w:r w:rsidRPr="00EF1573">
        <w:rPr>
          <w:i/>
          <w:sz w:val="28"/>
          <w:szCs w:val="28"/>
        </w:rPr>
        <w:t>3 августа</w:t>
      </w:r>
      <w:r w:rsidRPr="00EF1573">
        <w:rPr>
          <w:i/>
          <w:iCs/>
          <w:sz w:val="28"/>
          <w:szCs w:val="28"/>
        </w:rPr>
        <w:t xml:space="preserve"> 2025 г</w:t>
      </w:r>
      <w:r w:rsidRPr="00EF1573">
        <w:rPr>
          <w:iCs/>
          <w:sz w:val="28"/>
          <w:szCs w:val="28"/>
        </w:rPr>
        <w:t>. в</w:t>
      </w:r>
      <w:r w:rsidRPr="00EF1573">
        <w:rPr>
          <w:b/>
          <w:bCs/>
          <w:iCs/>
          <w:sz w:val="28"/>
          <w:szCs w:val="28"/>
        </w:rPr>
        <w:t xml:space="preserve"> МО Туапсинский муниципальный округ</w:t>
      </w:r>
      <w:r w:rsidRPr="00EF1573">
        <w:rPr>
          <w:iCs/>
          <w:sz w:val="28"/>
          <w:szCs w:val="28"/>
        </w:rPr>
        <w:t xml:space="preserve">, в результате выпадения </w:t>
      </w:r>
      <w:r w:rsidR="00C77669" w:rsidRPr="00EF1573">
        <w:rPr>
          <w:iCs/>
          <w:sz w:val="28"/>
          <w:szCs w:val="28"/>
        </w:rPr>
        <w:t>сильных ливневых</w:t>
      </w:r>
      <w:r w:rsidRPr="00EF1573">
        <w:rPr>
          <w:iCs/>
          <w:sz w:val="28"/>
          <w:szCs w:val="28"/>
        </w:rPr>
        <w:t xml:space="preserve"> осадков</w:t>
      </w:r>
      <w:r w:rsidR="00237F41" w:rsidRPr="00EF1573">
        <w:rPr>
          <w:iCs/>
          <w:sz w:val="28"/>
          <w:szCs w:val="28"/>
        </w:rPr>
        <w:t>,</w:t>
      </w:r>
      <w:r w:rsidRPr="00EF1573">
        <w:rPr>
          <w:iCs/>
          <w:sz w:val="28"/>
          <w:szCs w:val="28"/>
        </w:rPr>
        <w:t xml:space="preserve"> произош</w:t>
      </w:r>
      <w:r w:rsidR="00237F41" w:rsidRPr="00EF1573">
        <w:rPr>
          <w:iCs/>
          <w:sz w:val="28"/>
          <w:szCs w:val="28"/>
        </w:rPr>
        <w:t>ли</w:t>
      </w:r>
      <w:r w:rsidRPr="00EF1573">
        <w:rPr>
          <w:iCs/>
          <w:sz w:val="28"/>
          <w:szCs w:val="28"/>
        </w:rPr>
        <w:t xml:space="preserve"> подъем</w:t>
      </w:r>
      <w:r w:rsidR="00237F41" w:rsidRPr="00EF1573">
        <w:rPr>
          <w:iCs/>
          <w:sz w:val="28"/>
          <w:szCs w:val="28"/>
        </w:rPr>
        <w:t>ы</w:t>
      </w:r>
      <w:r w:rsidRPr="00EF1573">
        <w:rPr>
          <w:iCs/>
          <w:sz w:val="28"/>
          <w:szCs w:val="28"/>
        </w:rPr>
        <w:t xml:space="preserve"> уровня воды в реках </w:t>
      </w:r>
      <w:r w:rsidR="00C77669" w:rsidRPr="00EF1573">
        <w:rPr>
          <w:iCs/>
          <w:sz w:val="28"/>
          <w:szCs w:val="28"/>
        </w:rPr>
        <w:t>Нечепсухо, Шапсухо, Псебе и Дефань</w:t>
      </w:r>
      <w:r w:rsidR="00237F41" w:rsidRPr="00EF1573">
        <w:rPr>
          <w:iCs/>
          <w:sz w:val="28"/>
          <w:szCs w:val="28"/>
        </w:rPr>
        <w:t>,</w:t>
      </w:r>
      <w:r w:rsidR="00C77669" w:rsidRPr="00EF1573">
        <w:rPr>
          <w:iCs/>
          <w:sz w:val="28"/>
          <w:szCs w:val="28"/>
        </w:rPr>
        <w:t xml:space="preserve"> </w:t>
      </w:r>
      <w:r w:rsidR="00237F41" w:rsidRPr="00EF1573">
        <w:rPr>
          <w:iCs/>
          <w:sz w:val="28"/>
          <w:szCs w:val="28"/>
        </w:rPr>
        <w:t xml:space="preserve">что привело к </w:t>
      </w:r>
      <w:r w:rsidR="00C77669" w:rsidRPr="00EF1573">
        <w:rPr>
          <w:iCs/>
          <w:sz w:val="28"/>
          <w:szCs w:val="28"/>
        </w:rPr>
        <w:t xml:space="preserve">затоплению </w:t>
      </w:r>
      <w:r w:rsidRPr="00EF1573">
        <w:rPr>
          <w:iCs/>
          <w:sz w:val="28"/>
          <w:szCs w:val="28"/>
        </w:rPr>
        <w:t xml:space="preserve">трех населенных пунктов с. Молдовановка, с. Дефановка и </w:t>
      </w:r>
      <w:r w:rsidR="008A31CF">
        <w:rPr>
          <w:iCs/>
          <w:sz w:val="28"/>
          <w:szCs w:val="28"/>
        </w:rPr>
        <w:br/>
      </w:r>
      <w:r w:rsidRPr="00EF1573">
        <w:rPr>
          <w:iCs/>
          <w:sz w:val="28"/>
          <w:szCs w:val="28"/>
        </w:rPr>
        <w:t xml:space="preserve">пгт. Новомихайловский. В результате </w:t>
      </w:r>
      <w:r w:rsidR="00237F41" w:rsidRPr="00EF1573">
        <w:rPr>
          <w:iCs/>
          <w:sz w:val="28"/>
          <w:szCs w:val="28"/>
        </w:rPr>
        <w:t xml:space="preserve">чего </w:t>
      </w:r>
      <w:r w:rsidRPr="00EF1573">
        <w:rPr>
          <w:iCs/>
          <w:sz w:val="28"/>
          <w:szCs w:val="28"/>
        </w:rPr>
        <w:t xml:space="preserve">в трех населенных пунктах подтоплено </w:t>
      </w:r>
      <w:r w:rsidR="00C77669" w:rsidRPr="00EF1573">
        <w:rPr>
          <w:iCs/>
          <w:sz w:val="28"/>
          <w:szCs w:val="28"/>
        </w:rPr>
        <w:t>433</w:t>
      </w:r>
      <w:r w:rsidRPr="00EF1573">
        <w:rPr>
          <w:iCs/>
          <w:sz w:val="28"/>
          <w:szCs w:val="28"/>
        </w:rPr>
        <w:t xml:space="preserve"> придомовых территори</w:t>
      </w:r>
      <w:r w:rsidR="00237F41" w:rsidRPr="00EF1573">
        <w:rPr>
          <w:iCs/>
          <w:sz w:val="28"/>
          <w:szCs w:val="28"/>
        </w:rPr>
        <w:t>и</w:t>
      </w:r>
      <w:r w:rsidRPr="00EF1573">
        <w:rPr>
          <w:iCs/>
          <w:sz w:val="28"/>
          <w:szCs w:val="28"/>
        </w:rPr>
        <w:t xml:space="preserve"> </w:t>
      </w:r>
      <w:r w:rsidR="00237F41" w:rsidRPr="00EF1573">
        <w:rPr>
          <w:iCs/>
          <w:sz w:val="28"/>
          <w:szCs w:val="28"/>
        </w:rPr>
        <w:t>и 310</w:t>
      </w:r>
      <w:r w:rsidRPr="00EF1573">
        <w:rPr>
          <w:iCs/>
          <w:sz w:val="28"/>
          <w:szCs w:val="28"/>
        </w:rPr>
        <w:t xml:space="preserve"> домовладени</w:t>
      </w:r>
      <w:r w:rsidR="00237F41" w:rsidRPr="00EF1573">
        <w:rPr>
          <w:iCs/>
          <w:sz w:val="28"/>
          <w:szCs w:val="28"/>
        </w:rPr>
        <w:t>й</w:t>
      </w:r>
      <w:r w:rsidRPr="00EF1573">
        <w:rPr>
          <w:iCs/>
          <w:sz w:val="28"/>
          <w:szCs w:val="28"/>
        </w:rPr>
        <w:t xml:space="preserve">, в которых проживает </w:t>
      </w:r>
      <w:r w:rsidR="00237F41" w:rsidRPr="00EF1573">
        <w:rPr>
          <w:iCs/>
          <w:sz w:val="28"/>
          <w:szCs w:val="28"/>
        </w:rPr>
        <w:t>2302</w:t>
      </w:r>
      <w:r w:rsidRPr="00EF1573">
        <w:rPr>
          <w:iCs/>
          <w:sz w:val="28"/>
          <w:szCs w:val="28"/>
        </w:rPr>
        <w:t xml:space="preserve"> человека, из них </w:t>
      </w:r>
      <w:r w:rsidR="00237F41" w:rsidRPr="00EF1573">
        <w:rPr>
          <w:iCs/>
          <w:sz w:val="28"/>
          <w:szCs w:val="28"/>
        </w:rPr>
        <w:t>355</w:t>
      </w:r>
      <w:r w:rsidRPr="00EF1573">
        <w:rPr>
          <w:iCs/>
          <w:sz w:val="28"/>
          <w:szCs w:val="28"/>
        </w:rPr>
        <w:t xml:space="preserve"> детей. В с. Лермонтово, разрушен </w:t>
      </w:r>
      <w:r w:rsidR="006F3ED0">
        <w:rPr>
          <w:iCs/>
          <w:sz w:val="28"/>
          <w:szCs w:val="28"/>
        </w:rPr>
        <w:br/>
      </w:r>
      <w:r w:rsidRPr="00EF1573">
        <w:rPr>
          <w:iCs/>
          <w:sz w:val="28"/>
          <w:szCs w:val="28"/>
        </w:rPr>
        <w:t>1 автомобильный мост</w:t>
      </w:r>
      <w:r w:rsidR="00237F41" w:rsidRPr="00EF1573">
        <w:rPr>
          <w:iCs/>
          <w:sz w:val="28"/>
          <w:szCs w:val="28"/>
        </w:rPr>
        <w:t xml:space="preserve">; поврежден водопровод, кроме того, затоплены </w:t>
      </w:r>
      <w:r w:rsidR="006F3ED0">
        <w:rPr>
          <w:iCs/>
          <w:sz w:val="28"/>
          <w:szCs w:val="28"/>
        </w:rPr>
        <w:br/>
      </w:r>
      <w:r w:rsidR="00237F41" w:rsidRPr="00EF1573">
        <w:rPr>
          <w:iCs/>
          <w:sz w:val="28"/>
          <w:szCs w:val="28"/>
        </w:rPr>
        <w:t>5 скважин, повреждены станции управления.</w:t>
      </w:r>
      <w:r w:rsidRPr="00EF1573">
        <w:rPr>
          <w:iCs/>
          <w:sz w:val="28"/>
          <w:szCs w:val="28"/>
        </w:rPr>
        <w:t xml:space="preserve"> В с. Молдовановка </w:t>
      </w:r>
      <w:r w:rsidR="00237F41" w:rsidRPr="00EF1573">
        <w:rPr>
          <w:iCs/>
          <w:sz w:val="28"/>
          <w:szCs w:val="28"/>
        </w:rPr>
        <w:t>уничтожены</w:t>
      </w:r>
      <w:r w:rsidRPr="00EF1573">
        <w:rPr>
          <w:iCs/>
          <w:sz w:val="28"/>
          <w:szCs w:val="28"/>
        </w:rPr>
        <w:t xml:space="preserve"> </w:t>
      </w:r>
      <w:r w:rsidR="006F3ED0">
        <w:rPr>
          <w:iCs/>
          <w:sz w:val="28"/>
          <w:szCs w:val="28"/>
        </w:rPr>
        <w:br/>
      </w:r>
      <w:r w:rsidRPr="00EF1573">
        <w:rPr>
          <w:iCs/>
          <w:sz w:val="28"/>
          <w:szCs w:val="28"/>
        </w:rPr>
        <w:t>2 автомобильных и 1 пешеходный мост. Погибших нет, пострадало 3 человека, и</w:t>
      </w:r>
      <w:r w:rsidR="008A31CF">
        <w:rPr>
          <w:iCs/>
          <w:sz w:val="28"/>
          <w:szCs w:val="28"/>
        </w:rPr>
        <w:t>з</w:t>
      </w:r>
      <w:r w:rsidRPr="00EF1573">
        <w:rPr>
          <w:iCs/>
          <w:sz w:val="28"/>
          <w:szCs w:val="28"/>
        </w:rPr>
        <w:t xml:space="preserve"> них 1 ребенок. Проведена эвакуация группы детей детского лагеря «Орленок» (63 человека, из них 54 ребенка)</w:t>
      </w:r>
      <w:r w:rsidR="00361E71" w:rsidRPr="00EF1573">
        <w:rPr>
          <w:sz w:val="28"/>
          <w:szCs w:val="28"/>
          <w:lang w:val="x-none" w:eastAsia="zh-CN"/>
        </w:rPr>
        <w:t xml:space="preserve"> (рисунок 3).</w:t>
      </w:r>
    </w:p>
    <w:p w14:paraId="7320E1EB" w14:textId="65187EEB" w:rsidR="00477EE6" w:rsidRPr="00EF1573" w:rsidRDefault="00477EE6" w:rsidP="00477EE6">
      <w:pPr>
        <w:tabs>
          <w:tab w:val="left" w:pos="709"/>
          <w:tab w:val="left" w:pos="4111"/>
          <w:tab w:val="left" w:pos="5631"/>
        </w:tabs>
        <w:jc w:val="both"/>
      </w:pPr>
      <w:r w:rsidRPr="00EF1573">
        <w:rPr>
          <w:iCs/>
          <w:color w:val="000000"/>
          <w:sz w:val="28"/>
          <w:szCs w:val="20"/>
          <w:lang w:eastAsia="zh-CN"/>
        </w:rPr>
        <w:lastRenderedPageBreak/>
        <w:tab/>
        <w:t xml:space="preserve">Постановлением </w:t>
      </w:r>
      <w:r w:rsidR="00EE0CE1" w:rsidRPr="00EF1573">
        <w:rPr>
          <w:iCs/>
          <w:color w:val="000000"/>
          <w:sz w:val="28"/>
          <w:szCs w:val="20"/>
          <w:lang w:eastAsia="zh-CN"/>
        </w:rPr>
        <w:t xml:space="preserve">главы </w:t>
      </w:r>
      <w:r w:rsidR="00EE0CE1" w:rsidRPr="00EF1573">
        <w:rPr>
          <w:b/>
          <w:iCs/>
          <w:color w:val="000000"/>
          <w:sz w:val="28"/>
          <w:szCs w:val="20"/>
          <w:lang w:eastAsia="zh-CN"/>
        </w:rPr>
        <w:t>МО Туапсинский муниципальный округ</w:t>
      </w:r>
      <w:r w:rsidR="00EE0CE1" w:rsidRPr="00EF1573">
        <w:rPr>
          <w:iCs/>
          <w:color w:val="000000"/>
          <w:sz w:val="28"/>
          <w:szCs w:val="20"/>
          <w:lang w:eastAsia="zh-CN"/>
        </w:rPr>
        <w:t xml:space="preserve"> </w:t>
      </w:r>
      <w:r w:rsidRPr="00EF1573">
        <w:rPr>
          <w:iCs/>
          <w:color w:val="000000"/>
          <w:sz w:val="28"/>
          <w:szCs w:val="20"/>
          <w:lang w:eastAsia="zh-CN"/>
        </w:rPr>
        <w:t>№ 2004 от 03.08.2025</w:t>
      </w:r>
      <w:r w:rsidRPr="00EF1573">
        <w:rPr>
          <w:b/>
          <w:iCs/>
          <w:color w:val="000000"/>
          <w:sz w:val="28"/>
          <w:szCs w:val="20"/>
          <w:lang w:eastAsia="zh-CN"/>
        </w:rPr>
        <w:t xml:space="preserve"> </w:t>
      </w:r>
      <w:r w:rsidRPr="00EF1573">
        <w:rPr>
          <w:iCs/>
          <w:color w:val="000000"/>
          <w:sz w:val="28"/>
          <w:szCs w:val="20"/>
          <w:lang w:eastAsia="zh-CN"/>
        </w:rPr>
        <w:t>введен режим «</w:t>
      </w:r>
      <w:r w:rsidRPr="00EF1573">
        <w:rPr>
          <w:sz w:val="28"/>
          <w:szCs w:val="28"/>
        </w:rPr>
        <w:t>Чрезвычайная ситуация</w:t>
      </w:r>
      <w:r w:rsidRPr="00EF1573">
        <w:rPr>
          <w:iCs/>
          <w:color w:val="000000"/>
          <w:sz w:val="28"/>
          <w:szCs w:val="20"/>
          <w:lang w:eastAsia="zh-CN"/>
        </w:rPr>
        <w:t>».</w:t>
      </w:r>
    </w:p>
    <w:p w14:paraId="0F6702FC" w14:textId="77777777" w:rsidR="00477EE6" w:rsidRPr="00EF1573" w:rsidRDefault="00477EE6" w:rsidP="00B71555">
      <w:pPr>
        <w:pStyle w:val="14"/>
        <w:ind w:firstLine="0"/>
        <w:rPr>
          <w:b/>
          <w:bCs w:val="0"/>
          <w:i/>
          <w:iCs w:val="0"/>
          <w:sz w:val="24"/>
          <w:szCs w:val="24"/>
        </w:rPr>
      </w:pP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877"/>
      </w:tblGrid>
      <w:tr w:rsidR="008309F2" w:rsidRPr="00EF1573" w14:paraId="16A56DCE" w14:textId="77777777" w:rsidTr="00877D6F">
        <w:trPr>
          <w:trHeight w:val="2948"/>
        </w:trPr>
        <w:tc>
          <w:tcPr>
            <w:tcW w:w="6463" w:type="dxa"/>
          </w:tcPr>
          <w:p w14:paraId="3C890352" w14:textId="0B9DFDF5" w:rsidR="00477EE6" w:rsidRPr="00EF1573" w:rsidRDefault="002C5C0D" w:rsidP="00877D6F">
            <w:pPr>
              <w:jc w:val="center"/>
              <w:rPr>
                <w:rFonts w:eastAsia="MS Mincho"/>
                <w:sz w:val="28"/>
                <w:szCs w:val="28"/>
              </w:rPr>
            </w:pPr>
            <w:r w:rsidRPr="00EF1573">
              <w:rPr>
                <w:rFonts w:eastAsia="MS Mincho"/>
                <w:noProof/>
                <w:sz w:val="28"/>
                <w:szCs w:val="28"/>
              </w:rPr>
              <w:drawing>
                <wp:inline distT="0" distB="0" distL="0" distR="0" wp14:anchorId="3B79DB94" wp14:editId="5344546B">
                  <wp:extent cx="2986391" cy="2037523"/>
                  <wp:effectExtent l="0" t="0" r="5080" b="1270"/>
                  <wp:docPr id="16215485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97433" cy="2045057"/>
                          </a:xfrm>
                          <a:prstGeom prst="rect">
                            <a:avLst/>
                          </a:prstGeom>
                          <a:noFill/>
                        </pic:spPr>
                      </pic:pic>
                    </a:graphicData>
                  </a:graphic>
                </wp:inline>
              </w:drawing>
            </w:r>
          </w:p>
        </w:tc>
        <w:tc>
          <w:tcPr>
            <w:tcW w:w="3143" w:type="dxa"/>
          </w:tcPr>
          <w:p w14:paraId="6F512280" w14:textId="23C2DC7C" w:rsidR="00477EE6" w:rsidRPr="00EF1573" w:rsidRDefault="008309F2" w:rsidP="00877D6F">
            <w:pPr>
              <w:jc w:val="center"/>
              <w:rPr>
                <w:rFonts w:eastAsia="MS Mincho"/>
                <w:sz w:val="28"/>
                <w:szCs w:val="28"/>
              </w:rPr>
            </w:pPr>
            <w:r w:rsidRPr="00EF1573">
              <w:rPr>
                <w:rFonts w:eastAsia="MS Mincho"/>
                <w:noProof/>
                <w:sz w:val="28"/>
                <w:szCs w:val="28"/>
              </w:rPr>
              <w:drawing>
                <wp:inline distT="0" distB="0" distL="0" distR="0" wp14:anchorId="24DD18FD" wp14:editId="4DB27BCD">
                  <wp:extent cx="3062388" cy="1996730"/>
                  <wp:effectExtent l="0" t="0" r="5080" b="3810"/>
                  <wp:docPr id="111247656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083306" cy="2010369"/>
                          </a:xfrm>
                          <a:prstGeom prst="rect">
                            <a:avLst/>
                          </a:prstGeom>
                          <a:noFill/>
                        </pic:spPr>
                      </pic:pic>
                    </a:graphicData>
                  </a:graphic>
                </wp:inline>
              </w:drawing>
            </w:r>
          </w:p>
        </w:tc>
      </w:tr>
    </w:tbl>
    <w:p w14:paraId="3C7A2A60" w14:textId="0D77381E" w:rsidR="00477EE6" w:rsidRPr="00EF1573" w:rsidRDefault="00477EE6" w:rsidP="00477EE6">
      <w:pPr>
        <w:jc w:val="center"/>
        <w:rPr>
          <w:sz w:val="28"/>
          <w:szCs w:val="28"/>
        </w:rPr>
      </w:pPr>
      <w:r w:rsidRPr="00EF1573">
        <w:rPr>
          <w:rFonts w:eastAsia="MS Mincho"/>
          <w:sz w:val="28"/>
          <w:szCs w:val="28"/>
        </w:rPr>
        <w:t xml:space="preserve">Рисунок 3. </w:t>
      </w:r>
      <w:r w:rsidR="008309F2" w:rsidRPr="00EF1573">
        <w:rPr>
          <w:rFonts w:eastAsia="MS Mincho"/>
          <w:sz w:val="28"/>
          <w:szCs w:val="28"/>
        </w:rPr>
        <w:t>Наводнение</w:t>
      </w:r>
      <w:r w:rsidRPr="00EF1573">
        <w:rPr>
          <w:rFonts w:eastAsia="MS Mincho"/>
          <w:sz w:val="28"/>
          <w:szCs w:val="28"/>
        </w:rPr>
        <w:t xml:space="preserve"> в МО </w:t>
      </w:r>
      <w:r w:rsidR="008309F2" w:rsidRPr="00EF1573">
        <w:rPr>
          <w:rFonts w:eastAsia="MS Mincho"/>
          <w:sz w:val="28"/>
          <w:szCs w:val="28"/>
        </w:rPr>
        <w:t>Туапсинский муниципальный округ 03</w:t>
      </w:r>
      <w:r w:rsidRPr="00EF1573">
        <w:rPr>
          <w:rFonts w:eastAsia="MS Mincho"/>
          <w:sz w:val="28"/>
          <w:szCs w:val="28"/>
        </w:rPr>
        <w:t>.0</w:t>
      </w:r>
      <w:r w:rsidR="008309F2" w:rsidRPr="00EF1573">
        <w:rPr>
          <w:rFonts w:eastAsia="MS Mincho"/>
          <w:sz w:val="28"/>
          <w:szCs w:val="28"/>
        </w:rPr>
        <w:t>8</w:t>
      </w:r>
      <w:r w:rsidRPr="00EF1573">
        <w:rPr>
          <w:rFonts w:eastAsia="MS Mincho"/>
          <w:sz w:val="28"/>
          <w:szCs w:val="28"/>
        </w:rPr>
        <w:t>.202</w:t>
      </w:r>
      <w:r w:rsidR="008309F2" w:rsidRPr="00EF1573">
        <w:rPr>
          <w:rFonts w:eastAsia="MS Mincho"/>
          <w:sz w:val="28"/>
          <w:szCs w:val="28"/>
        </w:rPr>
        <w:t>5</w:t>
      </w:r>
    </w:p>
    <w:p w14:paraId="5E5A95FF" w14:textId="77777777" w:rsidR="00477EE6" w:rsidRPr="00EF1573" w:rsidRDefault="00477EE6" w:rsidP="00B71555">
      <w:pPr>
        <w:pStyle w:val="14"/>
        <w:ind w:firstLine="0"/>
        <w:rPr>
          <w:b/>
          <w:bCs w:val="0"/>
          <w:i/>
          <w:iCs w:val="0"/>
          <w:sz w:val="24"/>
          <w:szCs w:val="24"/>
        </w:rPr>
      </w:pPr>
    </w:p>
    <w:p w14:paraId="520FEE39" w14:textId="5D33E796" w:rsidR="008B706F" w:rsidRPr="00EF1573" w:rsidRDefault="00477EE6" w:rsidP="008B706F">
      <w:pPr>
        <w:pStyle w:val="14"/>
        <w:rPr>
          <w:b/>
          <w:bCs w:val="0"/>
          <w:i/>
          <w:iCs w:val="0"/>
        </w:rPr>
      </w:pPr>
      <w:r w:rsidRPr="00EF1573">
        <w:rPr>
          <w:b/>
          <w:bCs w:val="0"/>
          <w:i/>
          <w:iCs w:val="0"/>
        </w:rPr>
        <w:t>2</w:t>
      </w:r>
      <w:r w:rsidR="008B706F" w:rsidRPr="00EF1573">
        <w:rPr>
          <w:b/>
          <w:bCs w:val="0"/>
          <w:i/>
          <w:iCs w:val="0"/>
        </w:rPr>
        <w:t xml:space="preserve"> </w:t>
      </w:r>
      <w:r w:rsidRPr="00EF1573">
        <w:rPr>
          <w:b/>
          <w:bCs w:val="0"/>
          <w:i/>
          <w:iCs w:val="0"/>
        </w:rPr>
        <w:t>природного</w:t>
      </w:r>
      <w:r w:rsidR="008B706F" w:rsidRPr="00EF1573">
        <w:rPr>
          <w:b/>
          <w:bCs w:val="0"/>
          <w:i/>
          <w:iCs w:val="0"/>
        </w:rPr>
        <w:t xml:space="preserve"> характера локального уровня: </w:t>
      </w:r>
    </w:p>
    <w:p w14:paraId="0DC1FBB0" w14:textId="25B474F9" w:rsidR="00A81BC1" w:rsidRPr="00EF1573" w:rsidRDefault="00EE0CE1" w:rsidP="008309F2">
      <w:pPr>
        <w:suppressAutoHyphens/>
        <w:ind w:firstLine="680"/>
        <w:jc w:val="both"/>
        <w:rPr>
          <w:rFonts w:eastAsia="MS Mincho"/>
          <w:bCs/>
          <w:iCs/>
          <w:sz w:val="28"/>
          <w:szCs w:val="28"/>
        </w:rPr>
      </w:pPr>
      <w:r w:rsidRPr="00EF1573">
        <w:rPr>
          <w:rFonts w:eastAsia="MS Mincho"/>
          <w:b/>
          <w:sz w:val="28"/>
          <w:szCs w:val="28"/>
        </w:rPr>
        <w:t xml:space="preserve">1. </w:t>
      </w:r>
      <w:r w:rsidR="00A81BC1" w:rsidRPr="00EF1573">
        <w:rPr>
          <w:rFonts w:eastAsia="MS Mincho"/>
          <w:bCs/>
          <w:i/>
          <w:iCs/>
          <w:sz w:val="28"/>
          <w:szCs w:val="28"/>
        </w:rPr>
        <w:t xml:space="preserve">24 февраля 2025 г. </w:t>
      </w:r>
      <w:r w:rsidR="00A81BC1" w:rsidRPr="00EF1573">
        <w:rPr>
          <w:rFonts w:eastAsia="MS Mincho"/>
          <w:bCs/>
          <w:iCs/>
          <w:sz w:val="28"/>
          <w:szCs w:val="28"/>
        </w:rPr>
        <w:t>на ГЛК «Роза Хутор»</w:t>
      </w:r>
      <w:r w:rsidR="008309F2" w:rsidRPr="00EF1573">
        <w:rPr>
          <w:rFonts w:eastAsia="MS Mincho"/>
          <w:bCs/>
          <w:iCs/>
          <w:sz w:val="28"/>
          <w:szCs w:val="28"/>
        </w:rPr>
        <w:t xml:space="preserve"> (</w:t>
      </w:r>
      <w:r w:rsidR="008309F2" w:rsidRPr="00EF1573">
        <w:rPr>
          <w:rFonts w:eastAsia="MS Mincho"/>
          <w:b/>
          <w:bCs/>
          <w:sz w:val="28"/>
          <w:szCs w:val="28"/>
        </w:rPr>
        <w:t xml:space="preserve">МО городской округ </w:t>
      </w:r>
      <w:r w:rsidR="008309F2" w:rsidRPr="00EF1573">
        <w:rPr>
          <w:rFonts w:eastAsia="MS Mincho"/>
          <w:b/>
          <w:bCs/>
          <w:sz w:val="28"/>
          <w:szCs w:val="28"/>
        </w:rPr>
        <w:br/>
        <w:t>г.-к. Сочи</w:t>
      </w:r>
      <w:r w:rsidR="008309F2" w:rsidRPr="00EF1573">
        <w:rPr>
          <w:rFonts w:eastAsia="MS Mincho"/>
          <w:bCs/>
          <w:iCs/>
          <w:sz w:val="28"/>
          <w:szCs w:val="28"/>
        </w:rPr>
        <w:t>)</w:t>
      </w:r>
      <w:r w:rsidR="00A81BC1" w:rsidRPr="00EF1573">
        <w:rPr>
          <w:rFonts w:eastAsia="MS Mincho"/>
          <w:bCs/>
          <w:iCs/>
          <w:sz w:val="28"/>
          <w:szCs w:val="28"/>
        </w:rPr>
        <w:t xml:space="preserve">, трасса «Примула», канатная дорога «Крокус», </w:t>
      </w:r>
      <w:r w:rsidR="0077435F" w:rsidRPr="00EF1573">
        <w:rPr>
          <w:rFonts w:eastAsia="MS Mincho"/>
          <w:bCs/>
          <w:iCs/>
          <w:sz w:val="28"/>
          <w:szCs w:val="28"/>
        </w:rPr>
        <w:t xml:space="preserve">1679 метров над уровнем моря, </w:t>
      </w:r>
      <w:r w:rsidR="00A81BC1" w:rsidRPr="00EF1573">
        <w:rPr>
          <w:rFonts w:eastAsia="MS Mincho"/>
          <w:bCs/>
          <w:iCs/>
          <w:sz w:val="28"/>
          <w:szCs w:val="28"/>
        </w:rPr>
        <w:t>вне зоны катания сошла самопроизвольная снежная лавина. В зоне схода лавины находились</w:t>
      </w:r>
      <w:r w:rsidR="0077435F" w:rsidRPr="00EF1573">
        <w:rPr>
          <w:rFonts w:eastAsia="MS Mincho"/>
          <w:bCs/>
          <w:iCs/>
          <w:sz w:val="28"/>
          <w:szCs w:val="28"/>
        </w:rPr>
        <w:t xml:space="preserve"> </w:t>
      </w:r>
      <w:r w:rsidR="00A81BC1" w:rsidRPr="00EF1573">
        <w:rPr>
          <w:rFonts w:eastAsia="MS Mincho"/>
          <w:bCs/>
          <w:iCs/>
          <w:sz w:val="28"/>
          <w:szCs w:val="28"/>
        </w:rPr>
        <w:t xml:space="preserve">3 человека, </w:t>
      </w:r>
      <w:r w:rsidR="0077435F" w:rsidRPr="00EF1573">
        <w:rPr>
          <w:rFonts w:eastAsia="MS Mincho"/>
          <w:bCs/>
          <w:iCs/>
          <w:sz w:val="28"/>
          <w:szCs w:val="28"/>
        </w:rPr>
        <w:t>1 из которых под лавиной</w:t>
      </w:r>
      <w:r w:rsidR="00A81BC1" w:rsidRPr="00EF1573">
        <w:rPr>
          <w:rFonts w:eastAsia="MS Mincho"/>
          <w:bCs/>
          <w:iCs/>
          <w:sz w:val="28"/>
          <w:szCs w:val="28"/>
        </w:rPr>
        <w:t>. К месту были направлены спасательные подразделения. Два человека не пострадали</w:t>
      </w:r>
      <w:r w:rsidRPr="00EF1573">
        <w:rPr>
          <w:rFonts w:eastAsia="MS Mincho"/>
          <w:bCs/>
          <w:iCs/>
          <w:sz w:val="28"/>
          <w:szCs w:val="28"/>
        </w:rPr>
        <w:t xml:space="preserve">. </w:t>
      </w:r>
      <w:r w:rsidR="0077435F" w:rsidRPr="00EF1573">
        <w:rPr>
          <w:rFonts w:eastAsia="MS Mincho"/>
          <w:bCs/>
          <w:iCs/>
          <w:sz w:val="28"/>
          <w:szCs w:val="28"/>
        </w:rPr>
        <w:t xml:space="preserve">Проводились поисково-спасательные работы </w:t>
      </w:r>
      <w:r w:rsidR="00A81BC1" w:rsidRPr="00EF1573">
        <w:rPr>
          <w:rFonts w:eastAsia="MS Mincho"/>
          <w:bCs/>
          <w:iCs/>
          <w:sz w:val="28"/>
          <w:szCs w:val="28"/>
        </w:rPr>
        <w:t xml:space="preserve">3-его </w:t>
      </w:r>
      <w:r w:rsidR="0077435F" w:rsidRPr="00EF1573">
        <w:rPr>
          <w:rFonts w:eastAsia="MS Mincho"/>
          <w:bCs/>
          <w:iCs/>
          <w:sz w:val="28"/>
          <w:szCs w:val="28"/>
        </w:rPr>
        <w:t>пострадавшего</w:t>
      </w:r>
      <w:r w:rsidR="00A81BC1" w:rsidRPr="00EF1573">
        <w:rPr>
          <w:rFonts w:eastAsia="MS Mincho"/>
          <w:bCs/>
          <w:iCs/>
          <w:sz w:val="28"/>
          <w:szCs w:val="28"/>
        </w:rPr>
        <w:t>,</w:t>
      </w:r>
      <w:r w:rsidR="0077435F" w:rsidRPr="00EF1573">
        <w:rPr>
          <w:rFonts w:eastAsia="MS Mincho"/>
          <w:bCs/>
          <w:iCs/>
          <w:sz w:val="28"/>
          <w:szCs w:val="28"/>
        </w:rPr>
        <w:t xml:space="preserve"> с применением </w:t>
      </w:r>
      <w:r w:rsidR="00A81BC1" w:rsidRPr="00EF1573">
        <w:rPr>
          <w:rFonts w:eastAsia="MS Mincho"/>
          <w:bCs/>
          <w:iCs/>
          <w:sz w:val="28"/>
          <w:szCs w:val="28"/>
        </w:rPr>
        <w:t>вертолетом МИ-8 АСЦ МЧС России</w:t>
      </w:r>
      <w:r w:rsidR="0077435F" w:rsidRPr="00EF1573">
        <w:rPr>
          <w:rFonts w:eastAsia="MS Mincho"/>
          <w:bCs/>
          <w:iCs/>
          <w:sz w:val="28"/>
          <w:szCs w:val="28"/>
        </w:rPr>
        <w:t xml:space="preserve">. </w:t>
      </w:r>
      <w:r w:rsidR="00A81BC1" w:rsidRPr="00EF1573">
        <w:rPr>
          <w:rFonts w:eastAsia="MS Mincho"/>
          <w:bCs/>
          <w:iCs/>
          <w:sz w:val="28"/>
          <w:szCs w:val="28"/>
        </w:rPr>
        <w:t>В 15.20 01.03.2025 силами спасателей тело погибшего человека было обнаружено</w:t>
      </w:r>
      <w:r w:rsidR="00361E71" w:rsidRPr="00EF1573">
        <w:rPr>
          <w:rFonts w:eastAsia="MS Mincho"/>
          <w:bCs/>
          <w:iCs/>
          <w:sz w:val="28"/>
          <w:szCs w:val="28"/>
        </w:rPr>
        <w:t xml:space="preserve"> </w:t>
      </w:r>
      <w:r w:rsidR="00361E71" w:rsidRPr="00EF1573">
        <w:rPr>
          <w:sz w:val="28"/>
          <w:szCs w:val="28"/>
          <w:lang w:val="x-none" w:eastAsia="zh-CN"/>
        </w:rPr>
        <w:t>(рисунок 4).</w:t>
      </w:r>
    </w:p>
    <w:p w14:paraId="1523D1AD" w14:textId="77777777" w:rsidR="00EE0A8D" w:rsidRPr="00EF1573" w:rsidRDefault="00EE0A8D" w:rsidP="00EE0CE1">
      <w:pPr>
        <w:suppressAutoHyphens/>
        <w:jc w:val="both"/>
        <w:rPr>
          <w:sz w:val="28"/>
          <w:szCs w:val="20"/>
          <w:lang w:val="x-none" w:eastAsia="zh-CN"/>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62"/>
      </w:tblGrid>
      <w:tr w:rsidR="008309F2" w:rsidRPr="00EF1573" w14:paraId="5E6EDF57" w14:textId="77777777" w:rsidTr="008309F2">
        <w:trPr>
          <w:trHeight w:val="2948"/>
          <w:jc w:val="center"/>
        </w:trPr>
        <w:tc>
          <w:tcPr>
            <w:tcW w:w="4806" w:type="dxa"/>
          </w:tcPr>
          <w:p w14:paraId="071A3904" w14:textId="6E9C9EE4" w:rsidR="00E31F05" w:rsidRPr="00EF1573" w:rsidRDefault="008309F2" w:rsidP="008B5D58">
            <w:pPr>
              <w:suppressAutoHyphens/>
              <w:jc w:val="both"/>
              <w:rPr>
                <w:color w:val="000000"/>
                <w:sz w:val="28"/>
                <w:szCs w:val="28"/>
                <w:lang w:eastAsia="zh-CN"/>
              </w:rPr>
            </w:pPr>
            <w:r w:rsidRPr="00EF1573">
              <w:rPr>
                <w:noProof/>
                <w:color w:val="000000"/>
                <w:sz w:val="28"/>
                <w:szCs w:val="28"/>
              </w:rPr>
              <w:drawing>
                <wp:inline distT="0" distB="0" distL="0" distR="0" wp14:anchorId="46A3F3FF" wp14:editId="102DF23B">
                  <wp:extent cx="3023870" cy="1971040"/>
                  <wp:effectExtent l="0" t="0" r="5080" b="0"/>
                  <wp:docPr id="189514689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69040" cy="2000483"/>
                          </a:xfrm>
                          <a:prstGeom prst="rect">
                            <a:avLst/>
                          </a:prstGeom>
                          <a:noFill/>
                        </pic:spPr>
                      </pic:pic>
                    </a:graphicData>
                  </a:graphic>
                </wp:inline>
              </w:drawing>
            </w:r>
          </w:p>
        </w:tc>
        <w:tc>
          <w:tcPr>
            <w:tcW w:w="4832" w:type="dxa"/>
          </w:tcPr>
          <w:p w14:paraId="1409FE56" w14:textId="4A763589" w:rsidR="00E31F05" w:rsidRPr="00EF1573" w:rsidRDefault="008309F2" w:rsidP="008B5D58">
            <w:pPr>
              <w:suppressAutoHyphens/>
              <w:jc w:val="both"/>
              <w:rPr>
                <w:color w:val="000000"/>
                <w:sz w:val="28"/>
                <w:szCs w:val="28"/>
                <w:lang w:eastAsia="zh-CN"/>
              </w:rPr>
            </w:pPr>
            <w:r w:rsidRPr="00EF1573">
              <w:rPr>
                <w:noProof/>
                <w:color w:val="000000"/>
                <w:sz w:val="28"/>
                <w:szCs w:val="28"/>
              </w:rPr>
              <w:drawing>
                <wp:inline distT="0" distB="0" distL="0" distR="0" wp14:anchorId="59B537EE" wp14:editId="4EAAF962">
                  <wp:extent cx="3078856" cy="1971105"/>
                  <wp:effectExtent l="0" t="0" r="7620" b="0"/>
                  <wp:docPr id="187390278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113947" cy="1993571"/>
                          </a:xfrm>
                          <a:prstGeom prst="rect">
                            <a:avLst/>
                          </a:prstGeom>
                          <a:noFill/>
                        </pic:spPr>
                      </pic:pic>
                    </a:graphicData>
                  </a:graphic>
                </wp:inline>
              </w:drawing>
            </w:r>
          </w:p>
        </w:tc>
      </w:tr>
    </w:tbl>
    <w:p w14:paraId="664C94AD" w14:textId="24DB666A" w:rsidR="00E31F05" w:rsidRPr="00EF1573" w:rsidRDefault="00E31F05" w:rsidP="00E31F05">
      <w:pPr>
        <w:jc w:val="center"/>
        <w:rPr>
          <w:sz w:val="28"/>
          <w:szCs w:val="28"/>
        </w:rPr>
      </w:pPr>
      <w:r w:rsidRPr="00EF1573">
        <w:rPr>
          <w:rFonts w:eastAsia="MS Mincho"/>
          <w:sz w:val="28"/>
          <w:szCs w:val="28"/>
        </w:rPr>
        <w:t xml:space="preserve">Рисунок </w:t>
      </w:r>
      <w:r w:rsidR="00361E71" w:rsidRPr="00EF1573">
        <w:rPr>
          <w:rFonts w:eastAsia="MS Mincho"/>
          <w:sz w:val="28"/>
          <w:szCs w:val="28"/>
        </w:rPr>
        <w:t>4</w:t>
      </w:r>
      <w:r w:rsidRPr="00EF1573">
        <w:rPr>
          <w:rFonts w:eastAsia="MS Mincho"/>
          <w:sz w:val="28"/>
          <w:szCs w:val="28"/>
        </w:rPr>
        <w:t xml:space="preserve">. </w:t>
      </w:r>
      <w:r w:rsidR="008309F2" w:rsidRPr="00EF1573">
        <w:rPr>
          <w:rFonts w:eastAsia="MS Mincho"/>
          <w:sz w:val="28"/>
          <w:szCs w:val="28"/>
        </w:rPr>
        <w:t xml:space="preserve">Проведение ПСР в МО городской округ г.-к. Сочи </w:t>
      </w:r>
      <w:r w:rsidR="008309F2" w:rsidRPr="00EF1573">
        <w:rPr>
          <w:rFonts w:eastAsia="MS Mincho"/>
          <w:bCs/>
          <w:iCs/>
          <w:sz w:val="28"/>
          <w:szCs w:val="28"/>
        </w:rPr>
        <w:t>25-28.02.2025</w:t>
      </w:r>
    </w:p>
    <w:p w14:paraId="6E4316F5" w14:textId="77777777" w:rsidR="00E31F05" w:rsidRPr="00EF1573" w:rsidRDefault="00E31F05" w:rsidP="00FD03C8">
      <w:pPr>
        <w:pStyle w:val="14"/>
        <w:ind w:firstLine="0"/>
        <w:rPr>
          <w:b/>
          <w:bCs w:val="0"/>
          <w:i/>
          <w:iCs w:val="0"/>
          <w:lang w:val="x-none"/>
        </w:rPr>
      </w:pPr>
    </w:p>
    <w:p w14:paraId="41828A24" w14:textId="2975DDA7" w:rsidR="00EE0CE1" w:rsidRPr="00EF1573" w:rsidRDefault="00EE0CE1" w:rsidP="00361E71">
      <w:pPr>
        <w:suppressAutoHyphens/>
        <w:ind w:firstLine="680"/>
        <w:jc w:val="both"/>
        <w:rPr>
          <w:rFonts w:eastAsia="MS Mincho"/>
          <w:bCs/>
          <w:iCs/>
          <w:sz w:val="28"/>
          <w:szCs w:val="28"/>
        </w:rPr>
      </w:pPr>
      <w:r w:rsidRPr="00EF1573">
        <w:rPr>
          <w:rFonts w:eastAsia="MS Mincho"/>
          <w:b/>
          <w:sz w:val="28"/>
          <w:szCs w:val="28"/>
        </w:rPr>
        <w:t>2.</w:t>
      </w:r>
      <w:r w:rsidRPr="00EF1573">
        <w:rPr>
          <w:i/>
          <w:sz w:val="28"/>
          <w:szCs w:val="28"/>
        </w:rPr>
        <w:t xml:space="preserve"> 3 мая 2025 г.</w:t>
      </w:r>
      <w:r w:rsidRPr="00EF1573">
        <w:rPr>
          <w:sz w:val="28"/>
          <w:szCs w:val="28"/>
        </w:rPr>
        <w:t xml:space="preserve"> в </w:t>
      </w:r>
      <w:r w:rsidRPr="00EF1573">
        <w:rPr>
          <w:b/>
          <w:sz w:val="28"/>
          <w:szCs w:val="28"/>
        </w:rPr>
        <w:t>МО городской округ г.</w:t>
      </w:r>
      <w:r w:rsidR="001F4586" w:rsidRPr="00EF1573">
        <w:rPr>
          <w:b/>
          <w:sz w:val="28"/>
          <w:szCs w:val="28"/>
        </w:rPr>
        <w:t>-к.</w:t>
      </w:r>
      <w:r w:rsidRPr="00EF1573">
        <w:rPr>
          <w:b/>
          <w:sz w:val="28"/>
          <w:szCs w:val="28"/>
        </w:rPr>
        <w:t xml:space="preserve"> Геленджик</w:t>
      </w:r>
      <w:r w:rsidRPr="00EF1573">
        <w:rPr>
          <w:sz w:val="28"/>
          <w:szCs w:val="28"/>
        </w:rPr>
        <w:t xml:space="preserve"> при проведении строительно-монтажных работ произошел обвал скальной породы объемом </w:t>
      </w:r>
      <w:r w:rsidRPr="00EF1573">
        <w:rPr>
          <w:sz w:val="28"/>
          <w:szCs w:val="28"/>
        </w:rPr>
        <w:br/>
        <w:t>200 м</w:t>
      </w:r>
      <w:r w:rsidRPr="00EF1573">
        <w:rPr>
          <w:sz w:val="28"/>
          <w:szCs w:val="28"/>
          <w:vertAlign w:val="superscript"/>
        </w:rPr>
        <w:t>3</w:t>
      </w:r>
      <w:r w:rsidRPr="00EF1573">
        <w:rPr>
          <w:sz w:val="28"/>
          <w:szCs w:val="28"/>
        </w:rPr>
        <w:t>. Пострадало 4 человека, погибло 3 человека, 1 человек</w:t>
      </w:r>
      <w:r w:rsidR="00361E71" w:rsidRPr="00EF1573">
        <w:rPr>
          <w:sz w:val="28"/>
          <w:szCs w:val="28"/>
        </w:rPr>
        <w:t xml:space="preserve"> </w:t>
      </w:r>
      <w:r w:rsidR="001D34FB" w:rsidRPr="00EF1573">
        <w:rPr>
          <w:sz w:val="28"/>
          <w:szCs w:val="28"/>
        </w:rPr>
        <w:t xml:space="preserve">спасен </w:t>
      </w:r>
      <w:r w:rsidR="00361E71" w:rsidRPr="00EF1573">
        <w:rPr>
          <w:sz w:val="28"/>
          <w:szCs w:val="28"/>
          <w:lang w:val="x-none" w:eastAsia="zh-CN"/>
        </w:rPr>
        <w:t>(рисунок 5).</w:t>
      </w:r>
    </w:p>
    <w:p w14:paraId="149B45C6" w14:textId="40FF4070" w:rsidR="00EE0CE1" w:rsidRPr="00EF1573" w:rsidRDefault="00EE0CE1" w:rsidP="00EE0CE1">
      <w:pPr>
        <w:tabs>
          <w:tab w:val="center" w:pos="4960"/>
        </w:tabs>
        <w:ind w:firstLine="709"/>
        <w:jc w:val="both"/>
        <w:rPr>
          <w:sz w:val="28"/>
          <w:szCs w:val="28"/>
        </w:rPr>
      </w:pPr>
      <w:r w:rsidRPr="00EF1573">
        <w:rPr>
          <w:sz w:val="28"/>
          <w:szCs w:val="28"/>
        </w:rPr>
        <w:t xml:space="preserve">Постановлением главы администрации </w:t>
      </w:r>
      <w:r w:rsidRPr="00EF1573">
        <w:rPr>
          <w:b/>
          <w:bCs/>
          <w:sz w:val="28"/>
          <w:szCs w:val="28"/>
        </w:rPr>
        <w:t xml:space="preserve">МО </w:t>
      </w:r>
      <w:bookmarkStart w:id="3" w:name="_Hlk207722336"/>
      <w:r w:rsidRPr="00EF1573">
        <w:rPr>
          <w:b/>
          <w:bCs/>
          <w:sz w:val="28"/>
          <w:szCs w:val="28"/>
        </w:rPr>
        <w:t xml:space="preserve">городской округ </w:t>
      </w:r>
      <w:r w:rsidRPr="00EF1573">
        <w:rPr>
          <w:b/>
          <w:bCs/>
          <w:sz w:val="28"/>
          <w:szCs w:val="28"/>
        </w:rPr>
        <w:br/>
        <w:t>г.-к. Геленджик</w:t>
      </w:r>
      <w:bookmarkEnd w:id="3"/>
      <w:r w:rsidRPr="00EF1573">
        <w:rPr>
          <w:sz w:val="28"/>
          <w:szCs w:val="28"/>
        </w:rPr>
        <w:t xml:space="preserve"> от 03.05.2025 № 901 введен режим функционирования «Чрезвычайная ситуация».</w:t>
      </w:r>
    </w:p>
    <w:p w14:paraId="6CCCAE3B" w14:textId="23D06AF0" w:rsidR="007745EE" w:rsidRPr="00EF1573" w:rsidRDefault="007745EE" w:rsidP="00051D79">
      <w:pPr>
        <w:ind w:firstLine="708"/>
        <w:jc w:val="both"/>
        <w:rPr>
          <w:b/>
          <w:sz w:val="28"/>
          <w:szCs w:val="28"/>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32"/>
      </w:tblGrid>
      <w:tr w:rsidR="00300F02" w:rsidRPr="00EF1573" w14:paraId="05E76E0A" w14:textId="77777777" w:rsidTr="00B63696">
        <w:trPr>
          <w:trHeight w:val="2948"/>
          <w:jc w:val="center"/>
        </w:trPr>
        <w:tc>
          <w:tcPr>
            <w:tcW w:w="4806" w:type="dxa"/>
          </w:tcPr>
          <w:p w14:paraId="71D36F27" w14:textId="3674F5A9" w:rsidR="00361E71" w:rsidRPr="00EF1573" w:rsidRDefault="00300F02" w:rsidP="00877D6F">
            <w:pPr>
              <w:suppressAutoHyphens/>
              <w:jc w:val="both"/>
              <w:rPr>
                <w:color w:val="000000"/>
                <w:sz w:val="28"/>
                <w:szCs w:val="28"/>
                <w:lang w:eastAsia="zh-CN"/>
              </w:rPr>
            </w:pPr>
            <w:r w:rsidRPr="00EF1573">
              <w:rPr>
                <w:noProof/>
                <w:color w:val="000000"/>
                <w:sz w:val="28"/>
                <w:szCs w:val="28"/>
              </w:rPr>
              <w:lastRenderedPageBreak/>
              <w:drawing>
                <wp:inline distT="0" distB="0" distL="0" distR="0" wp14:anchorId="453C44E6" wp14:editId="46E15C9E">
                  <wp:extent cx="2882900" cy="1759331"/>
                  <wp:effectExtent l="0" t="0" r="0" b="0"/>
                  <wp:docPr id="6158688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904720" cy="1772647"/>
                          </a:xfrm>
                          <a:prstGeom prst="rect">
                            <a:avLst/>
                          </a:prstGeom>
                          <a:noFill/>
                        </pic:spPr>
                      </pic:pic>
                    </a:graphicData>
                  </a:graphic>
                </wp:inline>
              </w:drawing>
            </w:r>
          </w:p>
        </w:tc>
        <w:tc>
          <w:tcPr>
            <w:tcW w:w="4832" w:type="dxa"/>
          </w:tcPr>
          <w:p w14:paraId="575C2AEB" w14:textId="31BA0228" w:rsidR="00361E71" w:rsidRPr="00EF1573" w:rsidRDefault="00300F02" w:rsidP="00877D6F">
            <w:pPr>
              <w:suppressAutoHyphens/>
              <w:jc w:val="both"/>
              <w:rPr>
                <w:color w:val="000000"/>
                <w:sz w:val="28"/>
                <w:szCs w:val="28"/>
                <w:lang w:eastAsia="zh-CN"/>
              </w:rPr>
            </w:pPr>
            <w:r w:rsidRPr="00EF1573">
              <w:rPr>
                <w:noProof/>
                <w:color w:val="000000"/>
                <w:sz w:val="28"/>
                <w:szCs w:val="28"/>
              </w:rPr>
              <w:drawing>
                <wp:inline distT="0" distB="0" distL="0" distR="0" wp14:anchorId="440CD370" wp14:editId="1978B5C1">
                  <wp:extent cx="2890045" cy="1759585"/>
                  <wp:effectExtent l="0" t="0" r="5715" b="0"/>
                  <wp:docPr id="19859842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918095" cy="1776663"/>
                          </a:xfrm>
                          <a:prstGeom prst="rect">
                            <a:avLst/>
                          </a:prstGeom>
                          <a:noFill/>
                        </pic:spPr>
                      </pic:pic>
                    </a:graphicData>
                  </a:graphic>
                </wp:inline>
              </w:drawing>
            </w:r>
          </w:p>
        </w:tc>
      </w:tr>
    </w:tbl>
    <w:p w14:paraId="1518BFD1" w14:textId="682D522F" w:rsidR="00361E71" w:rsidRPr="00EF1573" w:rsidRDefault="00361E71" w:rsidP="00B63696">
      <w:pPr>
        <w:jc w:val="center"/>
        <w:rPr>
          <w:rFonts w:eastAsia="MS Mincho"/>
          <w:sz w:val="28"/>
          <w:szCs w:val="28"/>
        </w:rPr>
      </w:pPr>
      <w:r w:rsidRPr="00EF1573">
        <w:rPr>
          <w:rFonts w:eastAsia="MS Mincho"/>
          <w:sz w:val="28"/>
          <w:szCs w:val="28"/>
        </w:rPr>
        <w:t xml:space="preserve">Рисунок 5. </w:t>
      </w:r>
      <w:r w:rsidR="00B63696" w:rsidRPr="00EF1573">
        <w:rPr>
          <w:rFonts w:eastAsia="MS Mincho"/>
          <w:sz w:val="28"/>
          <w:szCs w:val="28"/>
        </w:rPr>
        <w:t>Последствия обвала грунта</w:t>
      </w:r>
      <w:r w:rsidRPr="00EF1573">
        <w:rPr>
          <w:rFonts w:eastAsia="MS Mincho"/>
          <w:sz w:val="28"/>
          <w:szCs w:val="28"/>
        </w:rPr>
        <w:t xml:space="preserve"> в МО </w:t>
      </w:r>
      <w:r w:rsidR="00B63696" w:rsidRPr="00EF1573">
        <w:rPr>
          <w:rFonts w:eastAsia="MS Mincho"/>
          <w:sz w:val="28"/>
          <w:szCs w:val="28"/>
        </w:rPr>
        <w:t xml:space="preserve">городской округ г.-к. Геленджик </w:t>
      </w:r>
      <w:r w:rsidRPr="00EF1573">
        <w:rPr>
          <w:rFonts w:eastAsia="MS Mincho"/>
          <w:sz w:val="28"/>
          <w:szCs w:val="28"/>
        </w:rPr>
        <w:t>0</w:t>
      </w:r>
      <w:r w:rsidR="00B63696" w:rsidRPr="00EF1573">
        <w:rPr>
          <w:rFonts w:eastAsia="MS Mincho"/>
          <w:sz w:val="28"/>
          <w:szCs w:val="28"/>
        </w:rPr>
        <w:t>3</w:t>
      </w:r>
      <w:r w:rsidRPr="00EF1573">
        <w:rPr>
          <w:rFonts w:eastAsia="MS Mincho"/>
          <w:sz w:val="28"/>
          <w:szCs w:val="28"/>
        </w:rPr>
        <w:t>.0</w:t>
      </w:r>
      <w:r w:rsidR="00B63696" w:rsidRPr="00EF1573">
        <w:rPr>
          <w:rFonts w:eastAsia="MS Mincho"/>
          <w:sz w:val="28"/>
          <w:szCs w:val="28"/>
        </w:rPr>
        <w:t>5</w:t>
      </w:r>
      <w:r w:rsidRPr="00EF1573">
        <w:rPr>
          <w:rFonts w:eastAsia="MS Mincho"/>
          <w:sz w:val="28"/>
          <w:szCs w:val="28"/>
        </w:rPr>
        <w:t>.202</w:t>
      </w:r>
      <w:r w:rsidR="00B63696" w:rsidRPr="00EF1573">
        <w:rPr>
          <w:rFonts w:eastAsia="MS Mincho"/>
          <w:sz w:val="28"/>
          <w:szCs w:val="28"/>
        </w:rPr>
        <w:t>5</w:t>
      </w:r>
    </w:p>
    <w:p w14:paraId="0E1BE323" w14:textId="77777777" w:rsidR="00EB736F" w:rsidRPr="00EF1573" w:rsidRDefault="00EB736F" w:rsidP="00B63696">
      <w:pPr>
        <w:ind w:firstLine="708"/>
        <w:jc w:val="center"/>
        <w:rPr>
          <w:b/>
          <w:sz w:val="28"/>
          <w:szCs w:val="28"/>
        </w:rPr>
      </w:pPr>
    </w:p>
    <w:p w14:paraId="177791BB" w14:textId="180B0BD1" w:rsidR="00F45C37" w:rsidRPr="00EF1573" w:rsidRDefault="00F45C37" w:rsidP="00F45C37">
      <w:pPr>
        <w:pStyle w:val="14"/>
        <w:rPr>
          <w:b/>
          <w:bCs w:val="0"/>
          <w:i/>
          <w:iCs w:val="0"/>
        </w:rPr>
      </w:pPr>
      <w:r w:rsidRPr="00EF1573">
        <w:rPr>
          <w:b/>
          <w:bCs w:val="0"/>
          <w:i/>
          <w:iCs w:val="0"/>
        </w:rPr>
        <w:t xml:space="preserve">2 техногенного характера муниципального уровня: </w:t>
      </w:r>
    </w:p>
    <w:p w14:paraId="24FDEC13" w14:textId="77777777" w:rsidR="00EB736F" w:rsidRPr="00EF1573" w:rsidRDefault="00EB736F" w:rsidP="00051D79">
      <w:pPr>
        <w:ind w:firstLine="708"/>
        <w:jc w:val="both"/>
        <w:rPr>
          <w:b/>
          <w:sz w:val="28"/>
          <w:szCs w:val="28"/>
        </w:rPr>
      </w:pPr>
    </w:p>
    <w:p w14:paraId="38CABB80" w14:textId="6F09699F" w:rsidR="00F45C37" w:rsidRPr="00EF1573" w:rsidRDefault="00795C46" w:rsidP="00F45C37">
      <w:pPr>
        <w:tabs>
          <w:tab w:val="left" w:pos="709"/>
          <w:tab w:val="left" w:pos="4111"/>
          <w:tab w:val="left" w:pos="5631"/>
        </w:tabs>
        <w:ind w:firstLine="737"/>
        <w:jc w:val="both"/>
        <w:rPr>
          <w:sz w:val="28"/>
          <w:szCs w:val="28"/>
          <w:lang w:eastAsia="zh-CN"/>
        </w:rPr>
      </w:pPr>
      <w:r w:rsidRPr="00EF1573">
        <w:rPr>
          <w:rFonts w:eastAsia="MS Mincho"/>
          <w:b/>
          <w:bCs/>
          <w:sz w:val="28"/>
          <w:szCs w:val="28"/>
        </w:rPr>
        <w:t>1.</w:t>
      </w:r>
      <w:r w:rsidRPr="00EF1573">
        <w:rPr>
          <w:rFonts w:eastAsia="MS Mincho"/>
          <w:i/>
          <w:iCs/>
          <w:sz w:val="28"/>
          <w:szCs w:val="28"/>
        </w:rPr>
        <w:t xml:space="preserve"> </w:t>
      </w:r>
      <w:r w:rsidR="00F45C37" w:rsidRPr="00EF1573">
        <w:rPr>
          <w:rFonts w:eastAsia="MS Mincho"/>
          <w:i/>
          <w:iCs/>
          <w:sz w:val="28"/>
          <w:szCs w:val="28"/>
        </w:rPr>
        <w:t>5 марта 2025 г.</w:t>
      </w:r>
      <w:r w:rsidR="00F45C37" w:rsidRPr="00EF1573">
        <w:rPr>
          <w:rFonts w:eastAsia="MS Mincho"/>
          <w:sz w:val="28"/>
          <w:szCs w:val="28"/>
        </w:rPr>
        <w:t xml:space="preserve"> в </w:t>
      </w:r>
      <w:r w:rsidR="00F45C37" w:rsidRPr="00EF1573">
        <w:rPr>
          <w:rFonts w:eastAsia="MS Mincho"/>
          <w:b/>
          <w:bCs/>
          <w:sz w:val="28"/>
          <w:szCs w:val="28"/>
        </w:rPr>
        <w:t>МО</w:t>
      </w:r>
      <w:r w:rsidR="00F45C37" w:rsidRPr="00EF1573">
        <w:rPr>
          <w:rFonts w:eastAsia="MS Mincho"/>
          <w:sz w:val="28"/>
          <w:szCs w:val="28"/>
        </w:rPr>
        <w:t xml:space="preserve"> </w:t>
      </w:r>
      <w:r w:rsidR="00F45C37" w:rsidRPr="00EF1573">
        <w:rPr>
          <w:b/>
          <w:bCs/>
          <w:sz w:val="28"/>
          <w:szCs w:val="28"/>
          <w:lang w:eastAsia="zh-CN"/>
        </w:rPr>
        <w:t xml:space="preserve">Белореченский район, </w:t>
      </w:r>
      <w:r w:rsidR="00F45C37" w:rsidRPr="00EF1573">
        <w:rPr>
          <w:sz w:val="28"/>
          <w:szCs w:val="28"/>
          <w:lang w:eastAsia="zh-CN"/>
        </w:rPr>
        <w:t>в</w:t>
      </w:r>
      <w:r w:rsidR="00F45C37" w:rsidRPr="00EF1573">
        <w:rPr>
          <w:b/>
          <w:bCs/>
          <w:sz w:val="28"/>
          <w:szCs w:val="28"/>
          <w:lang w:eastAsia="zh-CN"/>
        </w:rPr>
        <w:t xml:space="preserve"> </w:t>
      </w:r>
      <w:r w:rsidR="00F45C37" w:rsidRPr="00EF1573">
        <w:rPr>
          <w:sz w:val="28"/>
          <w:szCs w:val="28"/>
          <w:lang w:eastAsia="zh-CN"/>
        </w:rPr>
        <w:t xml:space="preserve">г. Белореченск, </w:t>
      </w:r>
      <w:r w:rsidR="00F45C37" w:rsidRPr="00EF1573">
        <w:rPr>
          <w:sz w:val="28"/>
          <w:szCs w:val="28"/>
          <w:lang w:eastAsia="zh-CN"/>
        </w:rPr>
        <w:br/>
        <w:t>ул. Красная 84, произошел взрыв</w:t>
      </w:r>
      <w:r w:rsidR="001D34FB" w:rsidRPr="00EF1573">
        <w:rPr>
          <w:sz w:val="28"/>
          <w:szCs w:val="28"/>
          <w:lang w:eastAsia="zh-CN"/>
        </w:rPr>
        <w:t xml:space="preserve"> неустановленного характера, без последующего горения, </w:t>
      </w:r>
      <w:r w:rsidR="00F45C37" w:rsidRPr="00EF1573">
        <w:rPr>
          <w:sz w:val="28"/>
          <w:szCs w:val="28"/>
          <w:lang w:eastAsia="zh-CN"/>
        </w:rPr>
        <w:t>на четвертом этаже в пятиэтажном многоквартирном жилом доме. В результате взрыва произошло обрушение межэтажного перекрытия между 4-м и 5-м этажом. Всего повреждено 8 квартир, 2 квартиры повреждены полностью, в 6 квартирах повреждены межквартирные перекрытия</w:t>
      </w:r>
      <w:r w:rsidRPr="00EF1573">
        <w:rPr>
          <w:sz w:val="28"/>
          <w:szCs w:val="28"/>
          <w:lang w:eastAsia="zh-CN"/>
        </w:rPr>
        <w:t xml:space="preserve"> (рисунок 6)</w:t>
      </w:r>
      <w:r w:rsidR="00F45C37" w:rsidRPr="00EF1573">
        <w:rPr>
          <w:sz w:val="28"/>
          <w:szCs w:val="28"/>
          <w:lang w:eastAsia="zh-CN"/>
        </w:rPr>
        <w:t xml:space="preserve">. </w:t>
      </w:r>
      <w:bookmarkStart w:id="4" w:name="_Hlk192045693"/>
      <w:r w:rsidRPr="00EF1573">
        <w:rPr>
          <w:sz w:val="28"/>
          <w:szCs w:val="28"/>
          <w:lang w:eastAsia="zh-CN"/>
        </w:rPr>
        <w:t>П</w:t>
      </w:r>
      <w:r w:rsidR="008A31CF">
        <w:rPr>
          <w:sz w:val="28"/>
          <w:szCs w:val="28"/>
          <w:lang w:eastAsia="zh-CN"/>
        </w:rPr>
        <w:t>острадало 3 человека</w:t>
      </w:r>
      <w:r w:rsidR="00F45C37" w:rsidRPr="00EF1573">
        <w:rPr>
          <w:sz w:val="28"/>
          <w:szCs w:val="28"/>
          <w:lang w:eastAsia="zh-CN"/>
        </w:rPr>
        <w:t xml:space="preserve"> </w:t>
      </w:r>
      <w:r w:rsidR="001D34FB" w:rsidRPr="00EF1573">
        <w:rPr>
          <w:sz w:val="28"/>
          <w:szCs w:val="28"/>
          <w:lang w:eastAsia="zh-CN"/>
        </w:rPr>
        <w:t xml:space="preserve">(2 человека госпитализировано, </w:t>
      </w:r>
      <w:r w:rsidR="006F3ED0">
        <w:rPr>
          <w:sz w:val="28"/>
          <w:szCs w:val="28"/>
          <w:lang w:eastAsia="zh-CN"/>
        </w:rPr>
        <w:br/>
      </w:r>
      <w:r w:rsidR="001D34FB" w:rsidRPr="00EF1573">
        <w:rPr>
          <w:sz w:val="28"/>
          <w:szCs w:val="28"/>
          <w:lang w:eastAsia="zh-CN"/>
        </w:rPr>
        <w:t>1 амбулаторно). 1 человек скончался в ККБ.</w:t>
      </w:r>
    </w:p>
    <w:p w14:paraId="72DABA1A" w14:textId="165B9760" w:rsidR="00F45C37" w:rsidRPr="00EF1573" w:rsidRDefault="00F45C37" w:rsidP="00F45C37">
      <w:pPr>
        <w:tabs>
          <w:tab w:val="left" w:pos="709"/>
          <w:tab w:val="left" w:pos="4111"/>
          <w:tab w:val="left" w:pos="5631"/>
        </w:tabs>
        <w:suppressAutoHyphens/>
        <w:ind w:firstLine="737"/>
        <w:jc w:val="both"/>
        <w:rPr>
          <w:sz w:val="28"/>
          <w:szCs w:val="28"/>
          <w:lang w:eastAsia="zh-CN"/>
        </w:rPr>
      </w:pPr>
      <w:r w:rsidRPr="00EF1573">
        <w:rPr>
          <w:sz w:val="28"/>
          <w:szCs w:val="28"/>
          <w:lang w:eastAsia="zh-CN"/>
        </w:rPr>
        <w:t xml:space="preserve">Постановлением главы Белореченского городского поселения № 341 </w:t>
      </w:r>
      <w:r w:rsidR="001D34FB" w:rsidRPr="00EF1573">
        <w:rPr>
          <w:sz w:val="28"/>
          <w:szCs w:val="28"/>
          <w:lang w:eastAsia="zh-CN"/>
        </w:rPr>
        <w:t xml:space="preserve">от </w:t>
      </w:r>
      <w:r w:rsidR="00795C46" w:rsidRPr="00EF1573">
        <w:rPr>
          <w:sz w:val="28"/>
          <w:szCs w:val="28"/>
        </w:rPr>
        <w:t xml:space="preserve">05.03.2025 </w:t>
      </w:r>
      <w:r w:rsidRPr="00EF1573">
        <w:rPr>
          <w:sz w:val="28"/>
          <w:szCs w:val="28"/>
          <w:lang w:eastAsia="zh-CN"/>
        </w:rPr>
        <w:t>введен режим функционирования «Чрезвычайная ситуация».</w:t>
      </w:r>
    </w:p>
    <w:p w14:paraId="3346AB0A" w14:textId="77777777" w:rsidR="00795C46" w:rsidRPr="00EF1573" w:rsidRDefault="00795C46" w:rsidP="00F45C37">
      <w:pPr>
        <w:tabs>
          <w:tab w:val="left" w:pos="709"/>
          <w:tab w:val="left" w:pos="4111"/>
          <w:tab w:val="left" w:pos="5631"/>
        </w:tabs>
        <w:suppressAutoHyphens/>
        <w:ind w:firstLine="737"/>
        <w:jc w:val="both"/>
        <w:rPr>
          <w:sz w:val="28"/>
          <w:szCs w:val="28"/>
          <w:lang w:eastAsia="zh-CN"/>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96"/>
      </w:tblGrid>
      <w:tr w:rsidR="00303136" w:rsidRPr="00EF1573" w14:paraId="3A477A68" w14:textId="77777777" w:rsidTr="00303136">
        <w:trPr>
          <w:trHeight w:val="3202"/>
          <w:jc w:val="center"/>
        </w:trPr>
        <w:tc>
          <w:tcPr>
            <w:tcW w:w="4806" w:type="dxa"/>
          </w:tcPr>
          <w:p w14:paraId="5C2A5D26" w14:textId="40DB12C7" w:rsidR="00795C46" w:rsidRPr="00EF1573" w:rsidRDefault="00303136" w:rsidP="00877D6F">
            <w:pPr>
              <w:suppressAutoHyphens/>
              <w:jc w:val="both"/>
              <w:rPr>
                <w:color w:val="000000"/>
                <w:sz w:val="28"/>
                <w:szCs w:val="28"/>
                <w:lang w:eastAsia="zh-CN"/>
              </w:rPr>
            </w:pPr>
            <w:r w:rsidRPr="00EF1573">
              <w:rPr>
                <w:noProof/>
              </w:rPr>
              <w:drawing>
                <wp:inline distT="0" distB="0" distL="0" distR="0" wp14:anchorId="57B135F7" wp14:editId="1E074F44">
                  <wp:extent cx="2937753" cy="2038350"/>
                  <wp:effectExtent l="0" t="0" r="0" b="0"/>
                  <wp:docPr id="15589196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979382" cy="2067234"/>
                          </a:xfrm>
                          <a:prstGeom prst="rect">
                            <a:avLst/>
                          </a:prstGeom>
                          <a:noFill/>
                          <a:ln>
                            <a:noFill/>
                          </a:ln>
                        </pic:spPr>
                      </pic:pic>
                    </a:graphicData>
                  </a:graphic>
                </wp:inline>
              </w:drawing>
            </w:r>
          </w:p>
        </w:tc>
        <w:tc>
          <w:tcPr>
            <w:tcW w:w="4832" w:type="dxa"/>
          </w:tcPr>
          <w:p w14:paraId="604460EE" w14:textId="18486C51" w:rsidR="00795C46" w:rsidRPr="00EF1573" w:rsidRDefault="00303136" w:rsidP="00877D6F">
            <w:pPr>
              <w:suppressAutoHyphens/>
              <w:jc w:val="both"/>
              <w:rPr>
                <w:color w:val="000000"/>
                <w:sz w:val="28"/>
                <w:szCs w:val="28"/>
                <w:lang w:eastAsia="zh-CN"/>
              </w:rPr>
            </w:pPr>
            <w:r w:rsidRPr="00EF1573">
              <w:rPr>
                <w:noProof/>
              </w:rPr>
              <w:drawing>
                <wp:inline distT="0" distB="0" distL="0" distR="0" wp14:anchorId="2D7024D0" wp14:editId="4CB02EFC">
                  <wp:extent cx="2870200" cy="2038350"/>
                  <wp:effectExtent l="0" t="0" r="6350" b="0"/>
                  <wp:docPr id="208630829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85460" cy="2049187"/>
                          </a:xfrm>
                          <a:prstGeom prst="rect">
                            <a:avLst/>
                          </a:prstGeom>
                          <a:noFill/>
                          <a:ln>
                            <a:noFill/>
                          </a:ln>
                        </pic:spPr>
                      </pic:pic>
                    </a:graphicData>
                  </a:graphic>
                </wp:inline>
              </w:drawing>
            </w:r>
          </w:p>
        </w:tc>
      </w:tr>
    </w:tbl>
    <w:p w14:paraId="2B34D168" w14:textId="7A1E16F9" w:rsidR="00795C46" w:rsidRPr="00EF1573" w:rsidRDefault="00795C46" w:rsidP="00795C46">
      <w:pPr>
        <w:jc w:val="center"/>
        <w:rPr>
          <w:sz w:val="28"/>
          <w:szCs w:val="28"/>
        </w:rPr>
      </w:pPr>
      <w:bookmarkStart w:id="5" w:name="_Hlk207717403"/>
      <w:r w:rsidRPr="00EF1573">
        <w:rPr>
          <w:rFonts w:eastAsia="MS Mincho"/>
          <w:sz w:val="28"/>
          <w:szCs w:val="28"/>
        </w:rPr>
        <w:t xml:space="preserve">Рисунок 6. </w:t>
      </w:r>
      <w:r w:rsidR="00303136" w:rsidRPr="00EF1573">
        <w:rPr>
          <w:rFonts w:eastAsia="MS Mincho"/>
          <w:sz w:val="28"/>
          <w:szCs w:val="28"/>
        </w:rPr>
        <w:t xml:space="preserve">Последствия взрыва в </w:t>
      </w:r>
      <w:r w:rsidR="00293021" w:rsidRPr="00EF1573">
        <w:rPr>
          <w:rFonts w:eastAsia="MS Mincho"/>
          <w:sz w:val="28"/>
          <w:szCs w:val="28"/>
        </w:rPr>
        <w:t>многоквартирном</w:t>
      </w:r>
      <w:r w:rsidR="00303136" w:rsidRPr="00EF1573">
        <w:rPr>
          <w:rFonts w:eastAsia="MS Mincho"/>
          <w:sz w:val="28"/>
          <w:szCs w:val="28"/>
        </w:rPr>
        <w:t xml:space="preserve"> доме</w:t>
      </w:r>
      <w:r w:rsidRPr="00EF1573">
        <w:rPr>
          <w:rFonts w:eastAsia="MS Mincho"/>
          <w:sz w:val="28"/>
          <w:szCs w:val="28"/>
        </w:rPr>
        <w:t xml:space="preserve"> в МО </w:t>
      </w:r>
      <w:r w:rsidR="00303136" w:rsidRPr="00EF1573">
        <w:rPr>
          <w:rFonts w:eastAsia="MS Mincho"/>
          <w:sz w:val="28"/>
          <w:szCs w:val="28"/>
        </w:rPr>
        <w:t>Белореченский</w:t>
      </w:r>
      <w:r w:rsidRPr="00EF1573">
        <w:rPr>
          <w:rFonts w:eastAsia="MS Mincho"/>
          <w:sz w:val="28"/>
          <w:szCs w:val="28"/>
        </w:rPr>
        <w:t xml:space="preserve"> район 0</w:t>
      </w:r>
      <w:r w:rsidR="00303136" w:rsidRPr="00EF1573">
        <w:rPr>
          <w:rFonts w:eastAsia="MS Mincho"/>
          <w:sz w:val="28"/>
          <w:szCs w:val="28"/>
        </w:rPr>
        <w:t>5</w:t>
      </w:r>
      <w:r w:rsidRPr="00EF1573">
        <w:rPr>
          <w:rFonts w:eastAsia="MS Mincho"/>
          <w:sz w:val="28"/>
          <w:szCs w:val="28"/>
        </w:rPr>
        <w:t>.0</w:t>
      </w:r>
      <w:r w:rsidR="00303136" w:rsidRPr="00EF1573">
        <w:rPr>
          <w:rFonts w:eastAsia="MS Mincho"/>
          <w:sz w:val="28"/>
          <w:szCs w:val="28"/>
        </w:rPr>
        <w:t>3</w:t>
      </w:r>
      <w:r w:rsidRPr="00EF1573">
        <w:rPr>
          <w:rFonts w:eastAsia="MS Mincho"/>
          <w:sz w:val="28"/>
          <w:szCs w:val="28"/>
        </w:rPr>
        <w:t>.202</w:t>
      </w:r>
      <w:r w:rsidR="00303136" w:rsidRPr="00EF1573">
        <w:rPr>
          <w:rFonts w:eastAsia="MS Mincho"/>
          <w:sz w:val="28"/>
          <w:szCs w:val="28"/>
        </w:rPr>
        <w:t>5</w:t>
      </w:r>
    </w:p>
    <w:bookmarkEnd w:id="5"/>
    <w:p w14:paraId="1F874B8F" w14:textId="77777777" w:rsidR="00795C46" w:rsidRPr="00EF1573" w:rsidRDefault="00795C46" w:rsidP="00795C46">
      <w:pPr>
        <w:tabs>
          <w:tab w:val="left" w:pos="709"/>
          <w:tab w:val="left" w:pos="4111"/>
          <w:tab w:val="left" w:pos="5631"/>
        </w:tabs>
        <w:suppressAutoHyphens/>
        <w:jc w:val="both"/>
        <w:rPr>
          <w:sz w:val="28"/>
          <w:szCs w:val="28"/>
          <w:lang w:eastAsia="zh-CN"/>
        </w:rPr>
      </w:pPr>
    </w:p>
    <w:bookmarkEnd w:id="4"/>
    <w:p w14:paraId="60C3AC26" w14:textId="5725E58E" w:rsidR="00795C46" w:rsidRPr="00EF1573" w:rsidRDefault="00795C46" w:rsidP="00795C46">
      <w:pPr>
        <w:tabs>
          <w:tab w:val="left" w:pos="709"/>
          <w:tab w:val="left" w:pos="4111"/>
          <w:tab w:val="left" w:pos="5631"/>
        </w:tabs>
        <w:ind w:firstLine="737"/>
        <w:jc w:val="both"/>
        <w:rPr>
          <w:color w:val="000000"/>
          <w:sz w:val="28"/>
          <w:szCs w:val="28"/>
        </w:rPr>
      </w:pPr>
      <w:r w:rsidRPr="00EF1573">
        <w:rPr>
          <w:b/>
          <w:sz w:val="28"/>
          <w:szCs w:val="28"/>
        </w:rPr>
        <w:t xml:space="preserve">2. </w:t>
      </w:r>
      <w:r w:rsidRPr="00EF1573">
        <w:rPr>
          <w:i/>
          <w:sz w:val="28"/>
          <w:szCs w:val="28"/>
        </w:rPr>
        <w:t>21 июля 2025 г.</w:t>
      </w:r>
      <w:r w:rsidRPr="00EF1573">
        <w:rPr>
          <w:sz w:val="28"/>
          <w:szCs w:val="28"/>
        </w:rPr>
        <w:t xml:space="preserve"> в </w:t>
      </w:r>
      <w:r w:rsidRPr="00EF1573">
        <w:rPr>
          <w:b/>
          <w:sz w:val="28"/>
          <w:szCs w:val="28"/>
        </w:rPr>
        <w:t>МО</w:t>
      </w:r>
      <w:r w:rsidRPr="00EF1573">
        <w:rPr>
          <w:sz w:val="28"/>
          <w:szCs w:val="28"/>
        </w:rPr>
        <w:t xml:space="preserve"> </w:t>
      </w:r>
      <w:r w:rsidR="00135BEB" w:rsidRPr="00EF1573">
        <w:rPr>
          <w:b/>
          <w:bCs/>
          <w:sz w:val="28"/>
          <w:szCs w:val="28"/>
        </w:rPr>
        <w:t>городской округ</w:t>
      </w:r>
      <w:r w:rsidR="00135BEB" w:rsidRPr="00EF1573">
        <w:rPr>
          <w:sz w:val="28"/>
          <w:szCs w:val="28"/>
        </w:rPr>
        <w:t xml:space="preserve"> </w:t>
      </w:r>
      <w:r w:rsidRPr="00EF1573">
        <w:rPr>
          <w:b/>
          <w:bCs/>
          <w:color w:val="000000"/>
          <w:sz w:val="28"/>
          <w:szCs w:val="28"/>
        </w:rPr>
        <w:t>г.</w:t>
      </w:r>
      <w:r w:rsidR="00135BEB" w:rsidRPr="00EF1573">
        <w:rPr>
          <w:b/>
          <w:bCs/>
          <w:color w:val="000000"/>
          <w:sz w:val="28"/>
          <w:szCs w:val="28"/>
        </w:rPr>
        <w:t>-г.</w:t>
      </w:r>
      <w:r w:rsidRPr="00EF1573">
        <w:rPr>
          <w:b/>
          <w:bCs/>
          <w:color w:val="000000"/>
          <w:sz w:val="28"/>
          <w:szCs w:val="28"/>
        </w:rPr>
        <w:t xml:space="preserve"> Новороссийск </w:t>
      </w:r>
      <w:r w:rsidRPr="00EF1573">
        <w:rPr>
          <w:color w:val="000000"/>
          <w:sz w:val="28"/>
          <w:szCs w:val="28"/>
        </w:rPr>
        <w:t>в пятиэтажном жилом доме произошел взрыв газовоздушной смеси в квартире с последующим возгоранием. Проводилась эвакуация 70 человек. Пожар на площади 300 м</w:t>
      </w:r>
      <w:r w:rsidRPr="00EF1573">
        <w:rPr>
          <w:color w:val="000000"/>
          <w:sz w:val="28"/>
          <w:szCs w:val="28"/>
          <w:vertAlign w:val="superscript"/>
        </w:rPr>
        <w:t xml:space="preserve">2 </w:t>
      </w:r>
      <w:r w:rsidRPr="00EF1573">
        <w:rPr>
          <w:color w:val="000000"/>
          <w:sz w:val="28"/>
          <w:szCs w:val="28"/>
        </w:rPr>
        <w:t>был ликвидирован (рисунок 7)</w:t>
      </w:r>
      <w:r w:rsidR="008A31CF">
        <w:rPr>
          <w:color w:val="000000"/>
          <w:sz w:val="28"/>
          <w:szCs w:val="28"/>
        </w:rPr>
        <w:t>.</w:t>
      </w:r>
      <w:r w:rsidRPr="00EF1573">
        <w:rPr>
          <w:color w:val="000000"/>
          <w:sz w:val="28"/>
          <w:szCs w:val="28"/>
        </w:rPr>
        <w:t xml:space="preserve"> Пострадавших нет, погиб </w:t>
      </w:r>
      <w:r w:rsidR="006F3ED0">
        <w:rPr>
          <w:color w:val="000000"/>
          <w:sz w:val="28"/>
          <w:szCs w:val="28"/>
        </w:rPr>
        <w:br/>
      </w:r>
      <w:r w:rsidRPr="00EF1573">
        <w:rPr>
          <w:color w:val="000000"/>
          <w:sz w:val="28"/>
          <w:szCs w:val="28"/>
        </w:rPr>
        <w:t xml:space="preserve">1 человек. </w:t>
      </w:r>
    </w:p>
    <w:p w14:paraId="5784E77E" w14:textId="47E0A1DB" w:rsidR="00EB736F" w:rsidRPr="00EF1573" w:rsidRDefault="00795C46" w:rsidP="00740870">
      <w:pPr>
        <w:tabs>
          <w:tab w:val="left" w:pos="709"/>
          <w:tab w:val="left" w:pos="4111"/>
          <w:tab w:val="left" w:pos="5631"/>
        </w:tabs>
        <w:ind w:firstLine="737"/>
        <w:jc w:val="both"/>
        <w:rPr>
          <w:color w:val="000000"/>
          <w:sz w:val="28"/>
          <w:szCs w:val="28"/>
        </w:rPr>
      </w:pPr>
      <w:r w:rsidRPr="00EF1573">
        <w:rPr>
          <w:color w:val="000000"/>
          <w:sz w:val="28"/>
          <w:szCs w:val="28"/>
        </w:rPr>
        <w:t xml:space="preserve">Постановлением главы </w:t>
      </w:r>
      <w:r w:rsidRPr="00EF1573">
        <w:rPr>
          <w:b/>
          <w:bCs/>
          <w:color w:val="000000"/>
          <w:sz w:val="28"/>
          <w:szCs w:val="28"/>
        </w:rPr>
        <w:t>МО городской округ г.-г. Новороссийск</w:t>
      </w:r>
      <w:r w:rsidRPr="00EF1573">
        <w:rPr>
          <w:color w:val="000000"/>
          <w:sz w:val="28"/>
          <w:szCs w:val="28"/>
        </w:rPr>
        <w:t xml:space="preserve"> № 3219 от 21.07.2025 введен режим функционирования «Чрезвычайная ситуация».</w:t>
      </w: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836"/>
      </w:tblGrid>
      <w:tr w:rsidR="00293021" w:rsidRPr="00EF1573" w14:paraId="2726EEED" w14:textId="77777777" w:rsidTr="00293021">
        <w:trPr>
          <w:trHeight w:val="3202"/>
          <w:jc w:val="center"/>
        </w:trPr>
        <w:tc>
          <w:tcPr>
            <w:tcW w:w="4806" w:type="dxa"/>
          </w:tcPr>
          <w:p w14:paraId="0C341C81" w14:textId="7BE38505" w:rsidR="00795C46" w:rsidRPr="00EF1573" w:rsidRDefault="00303136" w:rsidP="00877D6F">
            <w:pPr>
              <w:suppressAutoHyphens/>
              <w:jc w:val="both"/>
              <w:rPr>
                <w:color w:val="000000"/>
                <w:sz w:val="28"/>
                <w:szCs w:val="28"/>
                <w:lang w:eastAsia="zh-CN"/>
              </w:rPr>
            </w:pPr>
            <w:bookmarkStart w:id="6" w:name="_Hlk207718984"/>
            <w:r w:rsidRPr="00EF1573">
              <w:rPr>
                <w:noProof/>
              </w:rPr>
              <w:lastRenderedPageBreak/>
              <w:drawing>
                <wp:inline distT="0" distB="0" distL="0" distR="0" wp14:anchorId="28B4A73E" wp14:editId="412F3FD2">
                  <wp:extent cx="2882900" cy="2122170"/>
                  <wp:effectExtent l="0" t="0" r="0" b="0"/>
                  <wp:docPr id="18242318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12547" cy="2143994"/>
                          </a:xfrm>
                          <a:prstGeom prst="rect">
                            <a:avLst/>
                          </a:prstGeom>
                          <a:noFill/>
                          <a:ln>
                            <a:noFill/>
                          </a:ln>
                        </pic:spPr>
                      </pic:pic>
                    </a:graphicData>
                  </a:graphic>
                </wp:inline>
              </w:drawing>
            </w:r>
          </w:p>
        </w:tc>
        <w:tc>
          <w:tcPr>
            <w:tcW w:w="4832" w:type="dxa"/>
          </w:tcPr>
          <w:p w14:paraId="46362B46" w14:textId="2D617ED1" w:rsidR="00795C46" w:rsidRPr="00EF1573" w:rsidRDefault="00293021" w:rsidP="00877D6F">
            <w:pPr>
              <w:suppressAutoHyphens/>
              <w:jc w:val="both"/>
              <w:rPr>
                <w:color w:val="000000"/>
                <w:sz w:val="28"/>
                <w:szCs w:val="28"/>
                <w:lang w:eastAsia="zh-CN"/>
              </w:rPr>
            </w:pPr>
            <w:r w:rsidRPr="00EF1573">
              <w:rPr>
                <w:noProof/>
              </w:rPr>
              <w:drawing>
                <wp:inline distT="0" distB="0" distL="0" distR="0" wp14:anchorId="104AE7A7" wp14:editId="68FCB16B">
                  <wp:extent cx="2928025" cy="2071370"/>
                  <wp:effectExtent l="0" t="0" r="5715" b="5080"/>
                  <wp:docPr id="122897132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flipH="1">
                            <a:off x="0" y="0"/>
                            <a:ext cx="2992296" cy="2116837"/>
                          </a:xfrm>
                          <a:prstGeom prst="rect">
                            <a:avLst/>
                          </a:prstGeom>
                          <a:noFill/>
                          <a:ln>
                            <a:noFill/>
                          </a:ln>
                        </pic:spPr>
                      </pic:pic>
                    </a:graphicData>
                  </a:graphic>
                </wp:inline>
              </w:drawing>
            </w:r>
          </w:p>
        </w:tc>
      </w:tr>
    </w:tbl>
    <w:bookmarkEnd w:id="6"/>
    <w:p w14:paraId="76A375B7" w14:textId="28C85D20" w:rsidR="00795C46" w:rsidRPr="00EF1573" w:rsidRDefault="00795C46" w:rsidP="00795C46">
      <w:pPr>
        <w:jc w:val="center"/>
        <w:rPr>
          <w:sz w:val="28"/>
          <w:szCs w:val="28"/>
        </w:rPr>
      </w:pPr>
      <w:r w:rsidRPr="00EF1573">
        <w:rPr>
          <w:rFonts w:eastAsia="MS Mincho"/>
          <w:sz w:val="28"/>
          <w:szCs w:val="28"/>
        </w:rPr>
        <w:t xml:space="preserve">Рисунок 7. </w:t>
      </w:r>
      <w:r w:rsidR="00293021" w:rsidRPr="00EF1573">
        <w:rPr>
          <w:rFonts w:eastAsia="MS Mincho"/>
          <w:sz w:val="28"/>
          <w:szCs w:val="28"/>
        </w:rPr>
        <w:t>Взрыв газа в многоквартирном доме</w:t>
      </w:r>
      <w:r w:rsidRPr="00EF1573">
        <w:rPr>
          <w:rFonts w:eastAsia="MS Mincho"/>
          <w:sz w:val="28"/>
          <w:szCs w:val="28"/>
        </w:rPr>
        <w:t xml:space="preserve"> в МО </w:t>
      </w:r>
      <w:r w:rsidR="00293021" w:rsidRPr="00EF1573">
        <w:rPr>
          <w:rFonts w:eastAsia="MS Mincho"/>
          <w:sz w:val="28"/>
          <w:szCs w:val="28"/>
        </w:rPr>
        <w:t xml:space="preserve">городской округ </w:t>
      </w:r>
      <w:r w:rsidR="00293021" w:rsidRPr="00EF1573">
        <w:rPr>
          <w:rFonts w:eastAsia="MS Mincho"/>
          <w:sz w:val="28"/>
          <w:szCs w:val="28"/>
        </w:rPr>
        <w:br/>
        <w:t>г.-г. Новороссийск</w:t>
      </w:r>
      <w:r w:rsidRPr="00EF1573">
        <w:rPr>
          <w:rFonts w:eastAsia="MS Mincho"/>
          <w:sz w:val="28"/>
          <w:szCs w:val="28"/>
        </w:rPr>
        <w:t xml:space="preserve"> </w:t>
      </w:r>
      <w:r w:rsidR="00293021" w:rsidRPr="00EF1573">
        <w:rPr>
          <w:rFonts w:eastAsia="MS Mincho"/>
          <w:sz w:val="28"/>
          <w:szCs w:val="28"/>
        </w:rPr>
        <w:t>21</w:t>
      </w:r>
      <w:r w:rsidRPr="00EF1573">
        <w:rPr>
          <w:rFonts w:eastAsia="MS Mincho"/>
          <w:sz w:val="28"/>
          <w:szCs w:val="28"/>
        </w:rPr>
        <w:t>.01.2024</w:t>
      </w:r>
    </w:p>
    <w:p w14:paraId="5B8DD87B" w14:textId="77777777" w:rsidR="00EB736F" w:rsidRPr="00EF1573" w:rsidRDefault="00EB736F" w:rsidP="00051D79">
      <w:pPr>
        <w:ind w:firstLine="708"/>
        <w:jc w:val="both"/>
        <w:rPr>
          <w:b/>
          <w:sz w:val="28"/>
          <w:szCs w:val="28"/>
        </w:rPr>
      </w:pPr>
    </w:p>
    <w:p w14:paraId="1B2E5ADB" w14:textId="1F8ED785" w:rsidR="00656F93" w:rsidRPr="00EF1573" w:rsidRDefault="00656F93" w:rsidP="00656F93">
      <w:pPr>
        <w:pStyle w:val="14"/>
        <w:rPr>
          <w:b/>
          <w:bCs w:val="0"/>
          <w:i/>
          <w:iCs w:val="0"/>
        </w:rPr>
      </w:pPr>
      <w:r w:rsidRPr="00EF1573">
        <w:rPr>
          <w:b/>
          <w:bCs w:val="0"/>
          <w:i/>
          <w:iCs w:val="0"/>
        </w:rPr>
        <w:t xml:space="preserve">1 техногенного характера локального уровня: </w:t>
      </w:r>
    </w:p>
    <w:p w14:paraId="331FE9DA" w14:textId="189AFCB8" w:rsidR="00EB736F" w:rsidRPr="00EF1573" w:rsidRDefault="000C034E" w:rsidP="000C034E">
      <w:pPr>
        <w:tabs>
          <w:tab w:val="left" w:pos="709"/>
          <w:tab w:val="left" w:pos="4111"/>
          <w:tab w:val="left" w:pos="5631"/>
        </w:tabs>
        <w:suppressAutoHyphens/>
        <w:ind w:firstLine="709"/>
        <w:jc w:val="both"/>
        <w:rPr>
          <w:b/>
          <w:sz w:val="28"/>
          <w:szCs w:val="28"/>
        </w:rPr>
      </w:pPr>
      <w:r w:rsidRPr="00EF1573">
        <w:rPr>
          <w:i/>
          <w:iCs/>
          <w:sz w:val="28"/>
          <w:szCs w:val="28"/>
        </w:rPr>
        <w:t xml:space="preserve">29 августа 2025 г. </w:t>
      </w:r>
      <w:r w:rsidRPr="00EF1573">
        <w:rPr>
          <w:sz w:val="28"/>
          <w:szCs w:val="28"/>
        </w:rPr>
        <w:t xml:space="preserve">в </w:t>
      </w:r>
      <w:bookmarkStart w:id="7" w:name="_Hlk207614724"/>
      <w:r w:rsidRPr="00EF1573">
        <w:rPr>
          <w:b/>
          <w:bCs/>
          <w:sz w:val="28"/>
          <w:szCs w:val="28"/>
        </w:rPr>
        <w:t>МО</w:t>
      </w:r>
      <w:bookmarkEnd w:id="7"/>
      <w:r w:rsidRPr="00EF1573">
        <w:rPr>
          <w:b/>
          <w:bCs/>
          <w:sz w:val="28"/>
          <w:szCs w:val="28"/>
        </w:rPr>
        <w:t xml:space="preserve"> городской округ г.-г. Новороссийск</w:t>
      </w:r>
      <w:r w:rsidR="008A31CF">
        <w:rPr>
          <w:b/>
          <w:bCs/>
          <w:sz w:val="28"/>
          <w:szCs w:val="28"/>
        </w:rPr>
        <w:t>,</w:t>
      </w:r>
      <w:r w:rsidRPr="00EF1573">
        <w:rPr>
          <w:sz w:val="28"/>
          <w:szCs w:val="28"/>
        </w:rPr>
        <w:t xml:space="preserve"> в акватории порта при погрузке танкера «</w:t>
      </w:r>
      <w:r w:rsidRPr="00EF1573">
        <w:rPr>
          <w:sz w:val="28"/>
          <w:szCs w:val="28"/>
          <w:lang w:val="en-US"/>
        </w:rPr>
        <w:t>T</w:t>
      </w:r>
      <w:r w:rsidRPr="00EF1573">
        <w:rPr>
          <w:sz w:val="28"/>
          <w:szCs w:val="28"/>
        </w:rPr>
        <w:t>.</w:t>
      </w:r>
      <w:r w:rsidRPr="00EF1573">
        <w:rPr>
          <w:sz w:val="28"/>
          <w:szCs w:val="28"/>
          <w:lang w:val="en-US"/>
        </w:rPr>
        <w:t>SEMAHAT</w:t>
      </w:r>
      <w:r w:rsidRPr="00EF1573">
        <w:rPr>
          <w:sz w:val="28"/>
          <w:szCs w:val="28"/>
        </w:rPr>
        <w:t>» произошёл разлив нефтепродуктов в море. Причина – разрыв соединительного шланга выносного причального устройства</w:t>
      </w:r>
      <w:r w:rsidR="002734EE" w:rsidRPr="00EF1573">
        <w:rPr>
          <w:sz w:val="28"/>
          <w:szCs w:val="28"/>
        </w:rPr>
        <w:t xml:space="preserve"> (рисунок 8)</w:t>
      </w:r>
      <w:r w:rsidRPr="00EF1573">
        <w:rPr>
          <w:sz w:val="28"/>
          <w:szCs w:val="28"/>
        </w:rPr>
        <w:t xml:space="preserve">. </w:t>
      </w:r>
    </w:p>
    <w:p w14:paraId="10232127" w14:textId="0F6524EE" w:rsidR="000C034E" w:rsidRPr="00EF1573" w:rsidRDefault="000C034E" w:rsidP="000C034E">
      <w:pPr>
        <w:tabs>
          <w:tab w:val="left" w:pos="709"/>
          <w:tab w:val="left" w:pos="4111"/>
          <w:tab w:val="left" w:pos="5631"/>
        </w:tabs>
        <w:ind w:firstLine="737"/>
        <w:jc w:val="both"/>
        <w:rPr>
          <w:color w:val="000000"/>
          <w:sz w:val="28"/>
          <w:szCs w:val="28"/>
        </w:rPr>
      </w:pPr>
      <w:r w:rsidRPr="00771452">
        <w:rPr>
          <w:color w:val="000000"/>
          <w:sz w:val="28"/>
          <w:szCs w:val="28"/>
        </w:rPr>
        <w:t>Приказом начальника управления эксплуатации (Генеральный менеджер по эксплуатации</w:t>
      </w:r>
      <w:r w:rsidR="00771452" w:rsidRPr="00771452">
        <w:rPr>
          <w:color w:val="000000"/>
          <w:sz w:val="28"/>
          <w:szCs w:val="28"/>
        </w:rPr>
        <w:t xml:space="preserve"> - </w:t>
      </w:r>
      <w:r w:rsidRPr="00771452">
        <w:rPr>
          <w:color w:val="000000"/>
          <w:sz w:val="28"/>
          <w:szCs w:val="28"/>
        </w:rPr>
        <w:t>Первый заместитель председателя КЧС и ОПБ АО «</w:t>
      </w:r>
      <w:r w:rsidRPr="00EF1573">
        <w:rPr>
          <w:color w:val="000000"/>
          <w:sz w:val="28"/>
          <w:szCs w:val="28"/>
        </w:rPr>
        <w:t xml:space="preserve">КТК-Р») </w:t>
      </w:r>
      <w:r w:rsidRPr="00EF1573">
        <w:rPr>
          <w:color w:val="000000"/>
          <w:sz w:val="28"/>
          <w:szCs w:val="28"/>
        </w:rPr>
        <w:br/>
        <w:t xml:space="preserve">№ </w:t>
      </w:r>
      <w:r w:rsidRPr="00EF1573">
        <w:rPr>
          <w:color w:val="000000"/>
          <w:sz w:val="28"/>
          <w:szCs w:val="28"/>
          <w:lang w:val="en-US"/>
        </w:rPr>
        <w:t>Out</w:t>
      </w:r>
      <w:r w:rsidRPr="00EF1573">
        <w:rPr>
          <w:color w:val="000000"/>
          <w:sz w:val="28"/>
          <w:szCs w:val="28"/>
        </w:rPr>
        <w:t>-</w:t>
      </w:r>
      <w:r w:rsidRPr="00EF1573">
        <w:rPr>
          <w:color w:val="000000"/>
          <w:sz w:val="28"/>
          <w:szCs w:val="28"/>
          <w:lang w:val="en-US"/>
        </w:rPr>
        <w:t>B</w:t>
      </w:r>
      <w:r w:rsidRPr="00EF1573">
        <w:rPr>
          <w:color w:val="000000"/>
          <w:sz w:val="28"/>
          <w:szCs w:val="28"/>
        </w:rPr>
        <w:t>-</w:t>
      </w:r>
      <w:r w:rsidRPr="00EF1573">
        <w:rPr>
          <w:color w:val="000000"/>
          <w:sz w:val="28"/>
          <w:szCs w:val="28"/>
          <w:lang w:val="en-US"/>
        </w:rPr>
        <w:t>CPCR</w:t>
      </w:r>
      <w:r w:rsidRPr="00EF1573">
        <w:rPr>
          <w:color w:val="000000"/>
          <w:sz w:val="28"/>
          <w:szCs w:val="28"/>
        </w:rPr>
        <w:t xml:space="preserve">-0253-2025 от 29.08.2025 </w:t>
      </w:r>
      <w:r w:rsidR="002734EE" w:rsidRPr="00EF1573">
        <w:rPr>
          <w:color w:val="000000"/>
          <w:sz w:val="28"/>
          <w:szCs w:val="28"/>
        </w:rPr>
        <w:t xml:space="preserve">для органов управления и сил МТ АО «КТК-Р» </w:t>
      </w:r>
      <w:r w:rsidRPr="00EF1573">
        <w:rPr>
          <w:color w:val="000000"/>
          <w:sz w:val="28"/>
          <w:szCs w:val="28"/>
        </w:rPr>
        <w:t>введен режим функционирования «Чрезвычайная ситуация».</w:t>
      </w:r>
    </w:p>
    <w:p w14:paraId="43660F9A" w14:textId="77777777" w:rsidR="00EB736F" w:rsidRPr="00EF1573" w:rsidRDefault="00EB736F" w:rsidP="00051D79">
      <w:pPr>
        <w:ind w:firstLine="708"/>
        <w:jc w:val="both"/>
        <w:rPr>
          <w:b/>
          <w:sz w:val="28"/>
          <w:szCs w:val="28"/>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2"/>
        <w:gridCol w:w="4956"/>
      </w:tblGrid>
      <w:tr w:rsidR="00293021" w:rsidRPr="00EF1573" w14:paraId="4687A336" w14:textId="77777777" w:rsidTr="00293021">
        <w:trPr>
          <w:trHeight w:val="3202"/>
          <w:jc w:val="center"/>
        </w:trPr>
        <w:tc>
          <w:tcPr>
            <w:tcW w:w="4806" w:type="dxa"/>
          </w:tcPr>
          <w:p w14:paraId="14DC3436" w14:textId="1B499CD6" w:rsidR="002734EE" w:rsidRPr="00EF1573" w:rsidRDefault="00293021" w:rsidP="00877D6F">
            <w:pPr>
              <w:suppressAutoHyphens/>
              <w:jc w:val="both"/>
              <w:rPr>
                <w:color w:val="000000"/>
                <w:sz w:val="28"/>
                <w:szCs w:val="28"/>
                <w:lang w:eastAsia="zh-CN"/>
              </w:rPr>
            </w:pPr>
            <w:r w:rsidRPr="00EF1573">
              <w:rPr>
                <w:noProof/>
                <w:color w:val="000000"/>
                <w:sz w:val="28"/>
                <w:szCs w:val="28"/>
              </w:rPr>
              <w:drawing>
                <wp:inline distT="0" distB="0" distL="0" distR="0" wp14:anchorId="21BD4463" wp14:editId="19CD031A">
                  <wp:extent cx="2820670" cy="1974215"/>
                  <wp:effectExtent l="0" t="0" r="0" b="6985"/>
                  <wp:docPr id="179522172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33412" cy="1983133"/>
                          </a:xfrm>
                          <a:prstGeom prst="rect">
                            <a:avLst/>
                          </a:prstGeom>
                          <a:noFill/>
                        </pic:spPr>
                      </pic:pic>
                    </a:graphicData>
                  </a:graphic>
                </wp:inline>
              </w:drawing>
            </w:r>
          </w:p>
        </w:tc>
        <w:tc>
          <w:tcPr>
            <w:tcW w:w="4832" w:type="dxa"/>
          </w:tcPr>
          <w:p w14:paraId="5ECBABB8" w14:textId="5E546184" w:rsidR="002734EE" w:rsidRPr="00EF1573" w:rsidRDefault="00293021" w:rsidP="00877D6F">
            <w:pPr>
              <w:suppressAutoHyphens/>
              <w:jc w:val="both"/>
              <w:rPr>
                <w:color w:val="000000"/>
                <w:sz w:val="28"/>
                <w:szCs w:val="28"/>
                <w:lang w:eastAsia="zh-CN"/>
              </w:rPr>
            </w:pPr>
            <w:r w:rsidRPr="00EF1573">
              <w:rPr>
                <w:noProof/>
                <w:color w:val="000000"/>
                <w:sz w:val="28"/>
                <w:szCs w:val="28"/>
              </w:rPr>
              <w:drawing>
                <wp:inline distT="0" distB="0" distL="0" distR="0" wp14:anchorId="662DF14C" wp14:editId="12A9DE97">
                  <wp:extent cx="3009136" cy="1974215"/>
                  <wp:effectExtent l="0" t="0" r="1270" b="6985"/>
                  <wp:docPr id="208968497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29242" cy="1987406"/>
                          </a:xfrm>
                          <a:prstGeom prst="rect">
                            <a:avLst/>
                          </a:prstGeom>
                          <a:noFill/>
                          <a:ln>
                            <a:noFill/>
                          </a:ln>
                        </pic:spPr>
                      </pic:pic>
                    </a:graphicData>
                  </a:graphic>
                </wp:inline>
              </w:drawing>
            </w:r>
          </w:p>
        </w:tc>
      </w:tr>
    </w:tbl>
    <w:p w14:paraId="75C36038" w14:textId="6542D862" w:rsidR="00EB736F" w:rsidRPr="00EF1573" w:rsidRDefault="002734EE" w:rsidP="00740870">
      <w:pPr>
        <w:jc w:val="center"/>
        <w:rPr>
          <w:rFonts w:eastAsia="MS Mincho"/>
          <w:sz w:val="28"/>
          <w:szCs w:val="28"/>
        </w:rPr>
      </w:pPr>
      <w:r w:rsidRPr="00EF1573">
        <w:rPr>
          <w:rFonts w:eastAsia="MS Mincho"/>
          <w:sz w:val="28"/>
          <w:szCs w:val="28"/>
        </w:rPr>
        <w:t xml:space="preserve">Рисунок 8. Разлив нефтепродуктов в </w:t>
      </w:r>
      <w:r w:rsidR="00740870" w:rsidRPr="00EF1573">
        <w:rPr>
          <w:rFonts w:eastAsia="MS Mincho"/>
          <w:sz w:val="28"/>
          <w:szCs w:val="28"/>
        </w:rPr>
        <w:t>МО городской округ г.-г. Новороссийск 29</w:t>
      </w:r>
      <w:r w:rsidRPr="00EF1573">
        <w:rPr>
          <w:rFonts w:eastAsia="MS Mincho"/>
          <w:sz w:val="28"/>
          <w:szCs w:val="28"/>
        </w:rPr>
        <w:t>.0</w:t>
      </w:r>
      <w:r w:rsidR="00740870" w:rsidRPr="00EF1573">
        <w:rPr>
          <w:rFonts w:eastAsia="MS Mincho"/>
          <w:sz w:val="28"/>
          <w:szCs w:val="28"/>
        </w:rPr>
        <w:t>8</w:t>
      </w:r>
      <w:r w:rsidRPr="00EF1573">
        <w:rPr>
          <w:rFonts w:eastAsia="MS Mincho"/>
          <w:sz w:val="28"/>
          <w:szCs w:val="28"/>
        </w:rPr>
        <w:t>.202</w:t>
      </w:r>
      <w:r w:rsidR="00740870" w:rsidRPr="00EF1573">
        <w:rPr>
          <w:rFonts w:eastAsia="MS Mincho"/>
          <w:sz w:val="28"/>
          <w:szCs w:val="28"/>
        </w:rPr>
        <w:t>5</w:t>
      </w:r>
    </w:p>
    <w:p w14:paraId="0DBB79FA" w14:textId="77777777" w:rsidR="00740870" w:rsidRPr="00EF1573" w:rsidRDefault="00740870" w:rsidP="00740870">
      <w:pPr>
        <w:jc w:val="center"/>
        <w:rPr>
          <w:sz w:val="28"/>
          <w:szCs w:val="28"/>
        </w:rPr>
      </w:pPr>
    </w:p>
    <w:p w14:paraId="6E4891C8" w14:textId="6456B0E2" w:rsidR="00051D79" w:rsidRPr="00EF1573" w:rsidRDefault="00051D79" w:rsidP="00051D79">
      <w:pPr>
        <w:ind w:firstLine="708"/>
        <w:jc w:val="both"/>
        <w:rPr>
          <w:sz w:val="28"/>
          <w:szCs w:val="28"/>
        </w:rPr>
      </w:pPr>
      <w:r w:rsidRPr="00EF1573">
        <w:rPr>
          <w:b/>
          <w:sz w:val="28"/>
          <w:szCs w:val="28"/>
        </w:rPr>
        <w:t xml:space="preserve">1.2. Метеорологическая обстановка: </w:t>
      </w:r>
    </w:p>
    <w:p w14:paraId="4FA4F43E" w14:textId="4A8CF75E" w:rsidR="00C54D75" w:rsidRPr="00EF1573" w:rsidRDefault="00FC504A" w:rsidP="009A348B">
      <w:pPr>
        <w:ind w:firstLine="680"/>
        <w:jc w:val="both"/>
        <w:rPr>
          <w:sz w:val="28"/>
          <w:szCs w:val="28"/>
        </w:rPr>
      </w:pPr>
      <w:r w:rsidRPr="00EF1573">
        <w:rPr>
          <w:sz w:val="28"/>
          <w:szCs w:val="28"/>
        </w:rPr>
        <w:t>В течение зимнего периода в крае отмечались осадки</w:t>
      </w:r>
      <w:r w:rsidRPr="00EF1573">
        <w:t xml:space="preserve"> </w:t>
      </w:r>
      <w:r w:rsidRPr="00EF1573">
        <w:rPr>
          <w:sz w:val="28"/>
          <w:szCs w:val="28"/>
        </w:rPr>
        <w:t xml:space="preserve">в виде дождя, мокрого снега, снега, местами сильные (НЯ), в </w:t>
      </w:r>
      <w:r w:rsidRPr="00EF1573">
        <w:rPr>
          <w:b/>
          <w:bCs/>
          <w:sz w:val="28"/>
          <w:szCs w:val="28"/>
        </w:rPr>
        <w:t xml:space="preserve">МО: Туапсинский </w:t>
      </w:r>
      <w:r w:rsidR="002B431C" w:rsidRPr="00EF1573">
        <w:rPr>
          <w:b/>
          <w:bCs/>
          <w:sz w:val="28"/>
          <w:szCs w:val="28"/>
        </w:rPr>
        <w:t>муниципальный округ</w:t>
      </w:r>
      <w:r w:rsidRPr="00EF1573">
        <w:rPr>
          <w:b/>
          <w:bCs/>
          <w:sz w:val="28"/>
          <w:szCs w:val="28"/>
        </w:rPr>
        <w:t>, Абинский район и</w:t>
      </w:r>
      <w:r w:rsidRPr="00EF1573">
        <w:rPr>
          <w:sz w:val="28"/>
          <w:szCs w:val="28"/>
        </w:rPr>
        <w:t xml:space="preserve"> </w:t>
      </w:r>
      <w:r w:rsidR="002B431C" w:rsidRPr="00EF1573">
        <w:rPr>
          <w:b/>
          <w:bCs/>
          <w:sz w:val="28"/>
          <w:szCs w:val="28"/>
        </w:rPr>
        <w:t>городской округ</w:t>
      </w:r>
      <w:r w:rsidRPr="00EF1573">
        <w:rPr>
          <w:b/>
          <w:bCs/>
          <w:sz w:val="28"/>
          <w:szCs w:val="28"/>
        </w:rPr>
        <w:t xml:space="preserve"> </w:t>
      </w:r>
      <w:r w:rsidR="001F4586" w:rsidRPr="00EF1573">
        <w:rPr>
          <w:b/>
          <w:bCs/>
          <w:sz w:val="28"/>
          <w:szCs w:val="28"/>
        </w:rPr>
        <w:t>г.</w:t>
      </w:r>
      <w:r w:rsidR="002B431C" w:rsidRPr="00EF1573">
        <w:rPr>
          <w:b/>
          <w:bCs/>
          <w:sz w:val="28"/>
          <w:szCs w:val="28"/>
        </w:rPr>
        <w:t>-к</w:t>
      </w:r>
      <w:r w:rsidR="001F4586" w:rsidRPr="00EF1573">
        <w:rPr>
          <w:b/>
          <w:bCs/>
          <w:sz w:val="28"/>
          <w:szCs w:val="28"/>
        </w:rPr>
        <w:t>.</w:t>
      </w:r>
      <w:r w:rsidRPr="00EF1573">
        <w:rPr>
          <w:b/>
          <w:bCs/>
          <w:sz w:val="28"/>
          <w:szCs w:val="28"/>
        </w:rPr>
        <w:t xml:space="preserve"> Сочи</w:t>
      </w:r>
      <w:r w:rsidRPr="00EF1573">
        <w:rPr>
          <w:sz w:val="28"/>
          <w:szCs w:val="28"/>
        </w:rPr>
        <w:t xml:space="preserve"> очень сильные </w:t>
      </w:r>
      <w:r w:rsidRPr="00EF1573">
        <w:rPr>
          <w:b/>
          <w:bCs/>
          <w:sz w:val="28"/>
          <w:szCs w:val="28"/>
        </w:rPr>
        <w:t>(ОЯ)</w:t>
      </w:r>
      <w:r w:rsidRPr="00EF1573">
        <w:rPr>
          <w:sz w:val="28"/>
          <w:szCs w:val="28"/>
        </w:rPr>
        <w:t xml:space="preserve">. Временами отмечались: налипание мокрого снега, гололед, на дорогах гололедица, снежный накат, гололедно-изморозевые отложения; во второй половине декабря и в феврале в </w:t>
      </w:r>
      <w:r w:rsidRPr="00EF1573">
        <w:rPr>
          <w:b/>
          <w:bCs/>
          <w:sz w:val="28"/>
          <w:szCs w:val="28"/>
        </w:rPr>
        <w:t>МО</w:t>
      </w:r>
      <w:r w:rsidRPr="00EF1573">
        <w:rPr>
          <w:sz w:val="28"/>
          <w:szCs w:val="28"/>
        </w:rPr>
        <w:t xml:space="preserve"> </w:t>
      </w:r>
      <w:r w:rsidR="002B431C" w:rsidRPr="00EF1573">
        <w:rPr>
          <w:b/>
          <w:bCs/>
          <w:sz w:val="28"/>
          <w:szCs w:val="28"/>
        </w:rPr>
        <w:t>городской округ г</w:t>
      </w:r>
      <w:r w:rsidR="001F4586" w:rsidRPr="00EF1573">
        <w:rPr>
          <w:b/>
          <w:bCs/>
          <w:sz w:val="28"/>
          <w:szCs w:val="28"/>
        </w:rPr>
        <w:t>.</w:t>
      </w:r>
      <w:r w:rsidR="002B431C" w:rsidRPr="00EF1573">
        <w:rPr>
          <w:b/>
          <w:bCs/>
          <w:sz w:val="28"/>
          <w:szCs w:val="28"/>
        </w:rPr>
        <w:t>-к</w:t>
      </w:r>
      <w:r w:rsidR="001F4586" w:rsidRPr="00EF1573">
        <w:rPr>
          <w:b/>
          <w:bCs/>
          <w:sz w:val="28"/>
          <w:szCs w:val="28"/>
        </w:rPr>
        <w:t>.</w:t>
      </w:r>
      <w:r w:rsidRPr="00EF1573">
        <w:rPr>
          <w:b/>
          <w:bCs/>
          <w:sz w:val="28"/>
          <w:szCs w:val="28"/>
        </w:rPr>
        <w:t xml:space="preserve"> Сочи</w:t>
      </w:r>
      <w:r w:rsidRPr="00EF1573">
        <w:rPr>
          <w:sz w:val="28"/>
          <w:szCs w:val="28"/>
        </w:rPr>
        <w:t xml:space="preserve"> отмечалось сильное налипание мокрого снега на проводах и деревьях (</w:t>
      </w:r>
      <w:r w:rsidRPr="00EF1573">
        <w:rPr>
          <w:b/>
          <w:bCs/>
          <w:sz w:val="28"/>
          <w:szCs w:val="28"/>
        </w:rPr>
        <w:t>ОЯ</w:t>
      </w:r>
      <w:r w:rsidRPr="00EF1573">
        <w:rPr>
          <w:sz w:val="28"/>
          <w:szCs w:val="28"/>
        </w:rPr>
        <w:t>). Усиливался ветер различных направлений с максимальными порывами</w:t>
      </w:r>
      <w:r w:rsidR="000C699E">
        <w:rPr>
          <w:sz w:val="28"/>
          <w:szCs w:val="28"/>
        </w:rPr>
        <w:br/>
      </w:r>
      <w:r w:rsidRPr="00EF1573">
        <w:rPr>
          <w:sz w:val="28"/>
          <w:szCs w:val="28"/>
        </w:rPr>
        <w:lastRenderedPageBreak/>
        <w:t>15-27 м/с; в районе г. Новороссийска северо-восточный 15-32 м/с, в первой декаде февраля очень сильный ветер с порывами 35</w:t>
      </w:r>
      <w:r w:rsidRPr="00EF1573">
        <w:rPr>
          <w:rFonts w:eastAsia="MS Mincho"/>
          <w:sz w:val="28"/>
          <w:szCs w:val="28"/>
        </w:rPr>
        <w:t xml:space="preserve"> м/с (</w:t>
      </w:r>
      <w:r w:rsidRPr="00EF1573">
        <w:rPr>
          <w:rFonts w:eastAsia="MS Mincho"/>
          <w:b/>
          <w:bCs/>
          <w:sz w:val="28"/>
          <w:szCs w:val="28"/>
        </w:rPr>
        <w:t>ОЯ</w:t>
      </w:r>
      <w:r w:rsidRPr="00EF1573">
        <w:rPr>
          <w:rFonts w:eastAsia="MS Mincho"/>
          <w:sz w:val="28"/>
          <w:szCs w:val="28"/>
        </w:rPr>
        <w:t>)</w:t>
      </w:r>
      <w:r w:rsidRPr="00EF1573">
        <w:rPr>
          <w:sz w:val="28"/>
          <w:szCs w:val="28"/>
        </w:rPr>
        <w:t xml:space="preserve">. Временами наблюдался туман видимостью 50-500 м, в конце января в отдельных районах сильный, категории </w:t>
      </w:r>
      <w:r w:rsidRPr="00EF1573">
        <w:rPr>
          <w:b/>
          <w:bCs/>
          <w:sz w:val="28"/>
          <w:szCs w:val="28"/>
        </w:rPr>
        <w:t>(ОЯ)</w:t>
      </w:r>
      <w:r w:rsidRPr="00EF1573">
        <w:rPr>
          <w:sz w:val="28"/>
          <w:szCs w:val="28"/>
        </w:rPr>
        <w:t xml:space="preserve">. В феврале на территории края устанавливался снежный покров с высотой снега </w:t>
      </w:r>
      <w:r w:rsidR="00FA5B09" w:rsidRPr="00EF1573">
        <w:rPr>
          <w:sz w:val="28"/>
          <w:szCs w:val="28"/>
        </w:rPr>
        <w:t xml:space="preserve">до </w:t>
      </w:r>
      <w:r w:rsidRPr="00EF1573">
        <w:rPr>
          <w:sz w:val="28"/>
          <w:szCs w:val="28"/>
        </w:rPr>
        <w:t xml:space="preserve">36 см. </w:t>
      </w:r>
    </w:p>
    <w:p w14:paraId="6F9526E8" w14:textId="745D5AE9" w:rsidR="00064525" w:rsidRPr="00EF1573" w:rsidRDefault="00C54D75" w:rsidP="0046240E">
      <w:pPr>
        <w:tabs>
          <w:tab w:val="center" w:pos="4960"/>
        </w:tabs>
        <w:ind w:firstLine="709"/>
        <w:jc w:val="both"/>
        <w:rPr>
          <w:sz w:val="28"/>
          <w:szCs w:val="28"/>
        </w:rPr>
      </w:pPr>
      <w:r w:rsidRPr="00EF1573">
        <w:rPr>
          <w:sz w:val="28"/>
          <w:szCs w:val="28"/>
        </w:rPr>
        <w:t xml:space="preserve">В начале весеннего периода в Краснодарском крае </w:t>
      </w:r>
      <w:r w:rsidR="00064525" w:rsidRPr="00EF1573">
        <w:rPr>
          <w:sz w:val="28"/>
          <w:szCs w:val="28"/>
        </w:rPr>
        <w:t>наблюдалась</w:t>
      </w:r>
      <w:r w:rsidRPr="00EF1573">
        <w:rPr>
          <w:sz w:val="28"/>
          <w:szCs w:val="28"/>
        </w:rPr>
        <w:t xml:space="preserve"> аномально холодная погода (</w:t>
      </w:r>
      <w:r w:rsidRPr="00EF1573">
        <w:rPr>
          <w:b/>
          <w:bCs/>
          <w:sz w:val="28"/>
          <w:szCs w:val="28"/>
        </w:rPr>
        <w:t>ОЯ</w:t>
      </w:r>
      <w:r w:rsidRPr="00EF1573">
        <w:rPr>
          <w:sz w:val="28"/>
          <w:szCs w:val="28"/>
        </w:rPr>
        <w:t>). Временами в большинстве районов края отмечались осадки</w:t>
      </w:r>
      <w:r w:rsidRPr="00EF1573">
        <w:rPr>
          <w:bCs/>
          <w:iCs/>
          <w:sz w:val="28"/>
          <w:szCs w:val="28"/>
        </w:rPr>
        <w:t xml:space="preserve"> в виде дождя, мокрого снега, снега, в отдельных районах сильные (НЯ)</w:t>
      </w:r>
      <w:r w:rsidR="00FA5B09" w:rsidRPr="00EF1573">
        <w:rPr>
          <w:bCs/>
          <w:iCs/>
          <w:sz w:val="28"/>
          <w:szCs w:val="28"/>
        </w:rPr>
        <w:t>;</w:t>
      </w:r>
      <w:r w:rsidRPr="00EF1573">
        <w:rPr>
          <w:bCs/>
          <w:iCs/>
          <w:sz w:val="28"/>
          <w:szCs w:val="28"/>
        </w:rPr>
        <w:t xml:space="preserve"> </w:t>
      </w:r>
      <w:r w:rsidR="00FA5B09" w:rsidRPr="00EF1573">
        <w:rPr>
          <w:bCs/>
          <w:iCs/>
          <w:sz w:val="28"/>
          <w:szCs w:val="28"/>
        </w:rPr>
        <w:t xml:space="preserve">в </w:t>
      </w:r>
      <w:r w:rsidR="00FA5B09" w:rsidRPr="00EF1573">
        <w:rPr>
          <w:b/>
          <w:iCs/>
          <w:sz w:val="28"/>
          <w:szCs w:val="28"/>
        </w:rPr>
        <w:t>МО городской округ г.-к. Сочи</w:t>
      </w:r>
      <w:r w:rsidR="00FA5B09" w:rsidRPr="00EF1573">
        <w:rPr>
          <w:bCs/>
          <w:iCs/>
          <w:sz w:val="28"/>
          <w:szCs w:val="28"/>
        </w:rPr>
        <w:t xml:space="preserve"> </w:t>
      </w:r>
      <w:r w:rsidRPr="00EF1573">
        <w:rPr>
          <w:bCs/>
          <w:iCs/>
          <w:sz w:val="28"/>
          <w:szCs w:val="28"/>
        </w:rPr>
        <w:t xml:space="preserve">очень сильные </w:t>
      </w:r>
      <w:r w:rsidR="00805681" w:rsidRPr="00EF1573">
        <w:rPr>
          <w:bCs/>
          <w:iCs/>
          <w:sz w:val="28"/>
          <w:szCs w:val="28"/>
        </w:rPr>
        <w:t>(</w:t>
      </w:r>
      <w:r w:rsidRPr="00EF1573">
        <w:rPr>
          <w:b/>
          <w:iCs/>
          <w:sz w:val="28"/>
          <w:szCs w:val="28"/>
        </w:rPr>
        <w:t>ОЯ</w:t>
      </w:r>
      <w:r w:rsidR="00805681" w:rsidRPr="00EF1573">
        <w:rPr>
          <w:bCs/>
          <w:iCs/>
          <w:sz w:val="28"/>
          <w:szCs w:val="28"/>
        </w:rPr>
        <w:t>)</w:t>
      </w:r>
      <w:r w:rsidRPr="00EF1573">
        <w:rPr>
          <w:bCs/>
          <w:iCs/>
          <w:sz w:val="28"/>
          <w:szCs w:val="28"/>
        </w:rPr>
        <w:t xml:space="preserve"> в </w:t>
      </w:r>
      <w:r w:rsidR="00805681" w:rsidRPr="00EF1573">
        <w:rPr>
          <w:bCs/>
          <w:iCs/>
          <w:sz w:val="28"/>
          <w:szCs w:val="28"/>
        </w:rPr>
        <w:t>виде снега</w:t>
      </w:r>
      <w:r w:rsidR="00FA5B09" w:rsidRPr="00EF1573">
        <w:rPr>
          <w:bCs/>
          <w:iCs/>
          <w:sz w:val="28"/>
          <w:szCs w:val="28"/>
        </w:rPr>
        <w:t>;</w:t>
      </w:r>
      <w:r w:rsidR="00805681" w:rsidRPr="00EF1573">
        <w:rPr>
          <w:bCs/>
          <w:iCs/>
          <w:sz w:val="28"/>
          <w:szCs w:val="28"/>
        </w:rPr>
        <w:t xml:space="preserve"> </w:t>
      </w:r>
      <w:r w:rsidR="00805681" w:rsidRPr="00EF1573">
        <w:rPr>
          <w:b/>
          <w:iCs/>
          <w:sz w:val="28"/>
          <w:szCs w:val="28"/>
        </w:rPr>
        <w:t>в МО: Туапсинский муниципальный округ</w:t>
      </w:r>
      <w:r w:rsidR="00FA5B09" w:rsidRPr="00EF1573">
        <w:rPr>
          <w:b/>
          <w:iCs/>
          <w:sz w:val="28"/>
          <w:szCs w:val="28"/>
        </w:rPr>
        <w:t>,</w:t>
      </w:r>
      <w:r w:rsidR="00805681" w:rsidRPr="00EF1573">
        <w:rPr>
          <w:b/>
          <w:iCs/>
          <w:sz w:val="28"/>
          <w:szCs w:val="28"/>
        </w:rPr>
        <w:t xml:space="preserve"> Мостовский, Тихорецкий район</w:t>
      </w:r>
      <w:r w:rsidR="001F4586" w:rsidRPr="00EF1573">
        <w:rPr>
          <w:b/>
          <w:iCs/>
          <w:sz w:val="28"/>
          <w:szCs w:val="28"/>
        </w:rPr>
        <w:t>ы</w:t>
      </w:r>
      <w:r w:rsidR="00FA5B09" w:rsidRPr="00EF1573">
        <w:rPr>
          <w:b/>
          <w:iCs/>
          <w:sz w:val="28"/>
          <w:szCs w:val="28"/>
        </w:rPr>
        <w:t xml:space="preserve"> </w:t>
      </w:r>
      <w:r w:rsidR="00FA5B09" w:rsidRPr="00EF1573">
        <w:rPr>
          <w:bCs/>
          <w:iCs/>
          <w:sz w:val="28"/>
          <w:szCs w:val="28"/>
        </w:rPr>
        <w:t>в виде очень сильного дождя, ливня</w:t>
      </w:r>
      <w:r w:rsidR="00805681" w:rsidRPr="00EF1573">
        <w:rPr>
          <w:bCs/>
          <w:iCs/>
          <w:sz w:val="28"/>
          <w:szCs w:val="28"/>
        </w:rPr>
        <w:t>.</w:t>
      </w:r>
      <w:r w:rsidR="00805681" w:rsidRPr="00EF1573">
        <w:rPr>
          <w:b/>
          <w:iCs/>
          <w:sz w:val="28"/>
          <w:szCs w:val="28"/>
        </w:rPr>
        <w:t xml:space="preserve"> </w:t>
      </w:r>
      <w:r w:rsidR="00805681" w:rsidRPr="00EF1573">
        <w:rPr>
          <w:bCs/>
          <w:iCs/>
          <w:sz w:val="28"/>
          <w:szCs w:val="28"/>
        </w:rPr>
        <w:t>В</w:t>
      </w:r>
      <w:r w:rsidR="00986132" w:rsidRPr="00EF1573">
        <w:rPr>
          <w:bCs/>
          <w:iCs/>
          <w:sz w:val="28"/>
          <w:szCs w:val="28"/>
        </w:rPr>
        <w:t xml:space="preserve">ременами в первой половине </w:t>
      </w:r>
      <w:r w:rsidR="009A348B" w:rsidRPr="00EF1573">
        <w:rPr>
          <w:bCs/>
          <w:iCs/>
          <w:sz w:val="28"/>
          <w:szCs w:val="28"/>
        </w:rPr>
        <w:t xml:space="preserve">весны </w:t>
      </w:r>
      <w:r w:rsidR="00805681" w:rsidRPr="00EF1573">
        <w:rPr>
          <w:bCs/>
          <w:iCs/>
          <w:sz w:val="28"/>
          <w:szCs w:val="28"/>
        </w:rPr>
        <w:t>отмечал</w:t>
      </w:r>
      <w:r w:rsidR="00FA5B09" w:rsidRPr="00EF1573">
        <w:rPr>
          <w:bCs/>
          <w:iCs/>
          <w:sz w:val="28"/>
          <w:szCs w:val="28"/>
        </w:rPr>
        <w:t>ись</w:t>
      </w:r>
      <w:r w:rsidR="00805681" w:rsidRPr="00EF1573">
        <w:rPr>
          <w:bCs/>
          <w:iCs/>
          <w:sz w:val="28"/>
          <w:szCs w:val="28"/>
        </w:rPr>
        <w:t xml:space="preserve"> </w:t>
      </w:r>
      <w:r w:rsidR="00986132" w:rsidRPr="00EF1573">
        <w:rPr>
          <w:bCs/>
          <w:iCs/>
          <w:sz w:val="28"/>
          <w:szCs w:val="28"/>
        </w:rPr>
        <w:t>гололедно-изморозевые отложения</w:t>
      </w:r>
      <w:r w:rsidR="009A348B" w:rsidRPr="00EF1573">
        <w:rPr>
          <w:bCs/>
          <w:iCs/>
          <w:sz w:val="28"/>
          <w:szCs w:val="28"/>
        </w:rPr>
        <w:t>,</w:t>
      </w:r>
      <w:r w:rsidR="00986132" w:rsidRPr="00EF1573">
        <w:rPr>
          <w:bCs/>
          <w:iCs/>
          <w:sz w:val="28"/>
          <w:szCs w:val="28"/>
        </w:rPr>
        <w:t xml:space="preserve"> </w:t>
      </w:r>
      <w:r w:rsidR="00805681" w:rsidRPr="00EF1573">
        <w:rPr>
          <w:bCs/>
          <w:iCs/>
          <w:sz w:val="28"/>
          <w:szCs w:val="28"/>
        </w:rPr>
        <w:t>налипание мокрого снега</w:t>
      </w:r>
      <w:r w:rsidR="009A348B" w:rsidRPr="00EF1573">
        <w:rPr>
          <w:bCs/>
          <w:iCs/>
          <w:sz w:val="28"/>
          <w:szCs w:val="28"/>
        </w:rPr>
        <w:t>.</w:t>
      </w:r>
      <w:r w:rsidR="00986132" w:rsidRPr="00EF1573">
        <w:rPr>
          <w:bCs/>
          <w:sz w:val="28"/>
          <w:szCs w:val="28"/>
        </w:rPr>
        <w:t xml:space="preserve"> </w:t>
      </w:r>
      <w:r w:rsidR="009A348B" w:rsidRPr="00EF1573">
        <w:rPr>
          <w:bCs/>
          <w:sz w:val="28"/>
          <w:szCs w:val="28"/>
        </w:rPr>
        <w:t>В</w:t>
      </w:r>
      <w:r w:rsidR="00986132" w:rsidRPr="00EF1573">
        <w:rPr>
          <w:bCs/>
          <w:sz w:val="28"/>
          <w:szCs w:val="28"/>
        </w:rPr>
        <w:t xml:space="preserve"> мае</w:t>
      </w:r>
      <w:r w:rsidR="00FA5B09" w:rsidRPr="00EF1573">
        <w:rPr>
          <w:bCs/>
          <w:sz w:val="28"/>
          <w:szCs w:val="28"/>
        </w:rPr>
        <w:t>,</w:t>
      </w:r>
      <w:r w:rsidR="00986132" w:rsidRPr="00EF1573">
        <w:rPr>
          <w:bCs/>
          <w:sz w:val="28"/>
          <w:szCs w:val="28"/>
        </w:rPr>
        <w:t xml:space="preserve"> в отдельных юго-восточных районах края (</w:t>
      </w:r>
      <w:r w:rsidR="00986132" w:rsidRPr="00EF1573">
        <w:rPr>
          <w:b/>
          <w:sz w:val="28"/>
          <w:szCs w:val="28"/>
        </w:rPr>
        <w:t>МО: Мостовский, Новокубанский районы</w:t>
      </w:r>
      <w:r w:rsidR="00986132" w:rsidRPr="00EF1573">
        <w:rPr>
          <w:bCs/>
          <w:sz w:val="28"/>
          <w:szCs w:val="28"/>
        </w:rPr>
        <w:t>)</w:t>
      </w:r>
      <w:r w:rsidR="00FA5B09" w:rsidRPr="00EF1573">
        <w:rPr>
          <w:bCs/>
          <w:sz w:val="28"/>
          <w:szCs w:val="28"/>
        </w:rPr>
        <w:t>,</w:t>
      </w:r>
      <w:r w:rsidR="00986132" w:rsidRPr="00EF1573">
        <w:rPr>
          <w:bCs/>
          <w:sz w:val="28"/>
          <w:szCs w:val="28"/>
        </w:rPr>
        <w:t xml:space="preserve"> наблюдалось выпадение града </w:t>
      </w:r>
      <w:r w:rsidR="00FA5B09" w:rsidRPr="00EF1573">
        <w:rPr>
          <w:bCs/>
          <w:sz w:val="28"/>
          <w:szCs w:val="28"/>
        </w:rPr>
        <w:t xml:space="preserve">диаметром </w:t>
      </w:r>
      <w:r w:rsidR="00986132" w:rsidRPr="00EF1573">
        <w:rPr>
          <w:bCs/>
          <w:sz w:val="28"/>
          <w:szCs w:val="28"/>
        </w:rPr>
        <w:t>от 8 до 20 мм (</w:t>
      </w:r>
      <w:r w:rsidR="00986132" w:rsidRPr="00EF1573">
        <w:rPr>
          <w:b/>
          <w:sz w:val="28"/>
          <w:szCs w:val="28"/>
        </w:rPr>
        <w:t>ОЯ</w:t>
      </w:r>
      <w:r w:rsidR="00986132" w:rsidRPr="00EF1573">
        <w:rPr>
          <w:bCs/>
          <w:sz w:val="28"/>
          <w:szCs w:val="28"/>
        </w:rPr>
        <w:t>).</w:t>
      </w:r>
      <w:r w:rsidR="009A348B" w:rsidRPr="00EF1573">
        <w:rPr>
          <w:bCs/>
          <w:sz w:val="28"/>
          <w:szCs w:val="28"/>
        </w:rPr>
        <w:t xml:space="preserve"> </w:t>
      </w:r>
      <w:r w:rsidR="00E52400" w:rsidRPr="00EF1573">
        <w:rPr>
          <w:bCs/>
          <w:sz w:val="28"/>
          <w:szCs w:val="28"/>
        </w:rPr>
        <w:t>В</w:t>
      </w:r>
      <w:r w:rsidR="00106841" w:rsidRPr="00EF1573">
        <w:rPr>
          <w:bCs/>
          <w:sz w:val="28"/>
          <w:szCs w:val="28"/>
        </w:rPr>
        <w:t>о второй половине</w:t>
      </w:r>
      <w:r w:rsidR="00E52400" w:rsidRPr="00EF1573">
        <w:rPr>
          <w:bCs/>
          <w:sz w:val="28"/>
          <w:szCs w:val="28"/>
        </w:rPr>
        <w:t xml:space="preserve"> марта и </w:t>
      </w:r>
      <w:r w:rsidR="00AD6995" w:rsidRPr="00EF1573">
        <w:rPr>
          <w:bCs/>
          <w:sz w:val="28"/>
          <w:szCs w:val="28"/>
        </w:rPr>
        <w:t xml:space="preserve">в течение </w:t>
      </w:r>
      <w:r w:rsidR="00E52400" w:rsidRPr="00EF1573">
        <w:rPr>
          <w:bCs/>
          <w:sz w:val="28"/>
          <w:szCs w:val="28"/>
        </w:rPr>
        <w:t>апреля</w:t>
      </w:r>
      <w:r w:rsidR="009A348B" w:rsidRPr="00EF1573">
        <w:rPr>
          <w:bCs/>
          <w:sz w:val="28"/>
          <w:szCs w:val="28"/>
        </w:rPr>
        <w:t xml:space="preserve"> в воздухе и на поверхности почвы в </w:t>
      </w:r>
      <w:r w:rsidR="009A348B" w:rsidRPr="00EF1573">
        <w:rPr>
          <w:b/>
          <w:sz w:val="28"/>
          <w:szCs w:val="28"/>
        </w:rPr>
        <w:t>МО:</w:t>
      </w:r>
      <w:r w:rsidR="009A348B" w:rsidRPr="00EF1573">
        <w:rPr>
          <w:bCs/>
          <w:sz w:val="28"/>
          <w:szCs w:val="28"/>
        </w:rPr>
        <w:t xml:space="preserve"> </w:t>
      </w:r>
      <w:r w:rsidR="00064525" w:rsidRPr="00EF1573">
        <w:rPr>
          <w:b/>
          <w:sz w:val="28"/>
          <w:szCs w:val="28"/>
        </w:rPr>
        <w:t>Ленинградский,</w:t>
      </w:r>
      <w:r w:rsidR="00106841" w:rsidRPr="00EF1573">
        <w:rPr>
          <w:b/>
          <w:sz w:val="28"/>
          <w:szCs w:val="28"/>
        </w:rPr>
        <w:t xml:space="preserve"> Приморско-Ахтарский,</w:t>
      </w:r>
      <w:r w:rsidR="00064525" w:rsidRPr="00EF1573">
        <w:rPr>
          <w:b/>
          <w:sz w:val="28"/>
          <w:szCs w:val="28"/>
        </w:rPr>
        <w:t xml:space="preserve"> </w:t>
      </w:r>
      <w:r w:rsidR="009A348B" w:rsidRPr="00EF1573">
        <w:rPr>
          <w:b/>
          <w:sz w:val="28"/>
          <w:szCs w:val="28"/>
        </w:rPr>
        <w:t>Туапсинский муниципальны</w:t>
      </w:r>
      <w:r w:rsidR="00064525" w:rsidRPr="00EF1573">
        <w:rPr>
          <w:b/>
          <w:sz w:val="28"/>
          <w:szCs w:val="28"/>
        </w:rPr>
        <w:t>е</w:t>
      </w:r>
      <w:r w:rsidR="009A348B" w:rsidRPr="00EF1573">
        <w:rPr>
          <w:b/>
          <w:sz w:val="28"/>
          <w:szCs w:val="28"/>
        </w:rPr>
        <w:t xml:space="preserve"> округ</w:t>
      </w:r>
      <w:r w:rsidR="00064525" w:rsidRPr="00EF1573">
        <w:rPr>
          <w:b/>
          <w:sz w:val="28"/>
          <w:szCs w:val="28"/>
        </w:rPr>
        <w:t xml:space="preserve">а, </w:t>
      </w:r>
      <w:r w:rsidR="009A348B" w:rsidRPr="00EF1573">
        <w:rPr>
          <w:b/>
          <w:sz w:val="28"/>
          <w:szCs w:val="28"/>
        </w:rPr>
        <w:t xml:space="preserve">Белоглинский, </w:t>
      </w:r>
      <w:r w:rsidR="00106841" w:rsidRPr="00EF1573">
        <w:rPr>
          <w:b/>
          <w:sz w:val="28"/>
          <w:szCs w:val="28"/>
        </w:rPr>
        <w:t xml:space="preserve">Белореченский, </w:t>
      </w:r>
      <w:r w:rsidR="009A348B" w:rsidRPr="00EF1573">
        <w:rPr>
          <w:b/>
          <w:sz w:val="28"/>
          <w:szCs w:val="28"/>
        </w:rPr>
        <w:t xml:space="preserve">Ейский, Кавказский, Каневской, Кореновский, </w:t>
      </w:r>
      <w:r w:rsidR="00064525" w:rsidRPr="00EF1573">
        <w:rPr>
          <w:b/>
          <w:sz w:val="28"/>
          <w:szCs w:val="28"/>
        </w:rPr>
        <w:t xml:space="preserve">Крыловский, Крымский, </w:t>
      </w:r>
      <w:r w:rsidR="009A348B" w:rsidRPr="00EF1573">
        <w:rPr>
          <w:b/>
          <w:sz w:val="28"/>
          <w:szCs w:val="28"/>
        </w:rPr>
        <w:t>Кущевский, Лабинский, Мостовский, Отрадненский, Павловский,</w:t>
      </w:r>
      <w:r w:rsidR="00106841" w:rsidRPr="00EF1573">
        <w:rPr>
          <w:b/>
          <w:sz w:val="28"/>
          <w:szCs w:val="28"/>
        </w:rPr>
        <w:t xml:space="preserve"> Славянский,</w:t>
      </w:r>
      <w:r w:rsidR="009A348B" w:rsidRPr="00EF1573">
        <w:rPr>
          <w:b/>
          <w:sz w:val="28"/>
          <w:szCs w:val="28"/>
        </w:rPr>
        <w:t xml:space="preserve"> Староминский, Тимашевский, </w:t>
      </w:r>
      <w:r w:rsidR="00106841" w:rsidRPr="00EF1573">
        <w:rPr>
          <w:b/>
          <w:sz w:val="28"/>
          <w:szCs w:val="28"/>
        </w:rPr>
        <w:t xml:space="preserve">Темрюкский, </w:t>
      </w:r>
      <w:r w:rsidR="009A348B" w:rsidRPr="00EF1573">
        <w:rPr>
          <w:b/>
          <w:sz w:val="28"/>
          <w:szCs w:val="28"/>
        </w:rPr>
        <w:t>Тихорецкий,</w:t>
      </w:r>
      <w:r w:rsidR="00064525" w:rsidRPr="00EF1573">
        <w:rPr>
          <w:b/>
          <w:sz w:val="28"/>
          <w:szCs w:val="28"/>
        </w:rPr>
        <w:t xml:space="preserve"> Щербиновский</w:t>
      </w:r>
      <w:r w:rsidR="00D564E1" w:rsidRPr="00EF1573">
        <w:rPr>
          <w:b/>
          <w:sz w:val="28"/>
          <w:szCs w:val="28"/>
        </w:rPr>
        <w:t xml:space="preserve"> районы</w:t>
      </w:r>
      <w:r w:rsidR="00064525" w:rsidRPr="00EF1573">
        <w:rPr>
          <w:b/>
          <w:sz w:val="28"/>
          <w:szCs w:val="28"/>
        </w:rPr>
        <w:t>,</w:t>
      </w:r>
      <w:r w:rsidR="009A348B" w:rsidRPr="00EF1573">
        <w:rPr>
          <w:b/>
          <w:sz w:val="28"/>
          <w:szCs w:val="28"/>
        </w:rPr>
        <w:t xml:space="preserve"> городской округ г</w:t>
      </w:r>
      <w:r w:rsidR="00D564E1" w:rsidRPr="00EF1573">
        <w:rPr>
          <w:b/>
          <w:sz w:val="28"/>
          <w:szCs w:val="28"/>
        </w:rPr>
        <w:t>.</w:t>
      </w:r>
      <w:r w:rsidR="009A348B" w:rsidRPr="00EF1573">
        <w:rPr>
          <w:b/>
          <w:sz w:val="28"/>
          <w:szCs w:val="28"/>
        </w:rPr>
        <w:t xml:space="preserve"> Армавир</w:t>
      </w:r>
      <w:r w:rsidR="00064525" w:rsidRPr="00EF1573">
        <w:rPr>
          <w:b/>
          <w:sz w:val="28"/>
          <w:szCs w:val="28"/>
        </w:rPr>
        <w:t xml:space="preserve"> </w:t>
      </w:r>
      <w:r w:rsidR="00064525" w:rsidRPr="00EF1573">
        <w:rPr>
          <w:sz w:val="28"/>
          <w:szCs w:val="28"/>
        </w:rPr>
        <w:t>отмечались заморозки категории (</w:t>
      </w:r>
      <w:r w:rsidR="00064525" w:rsidRPr="00EF1573">
        <w:rPr>
          <w:b/>
          <w:bCs/>
          <w:sz w:val="28"/>
          <w:szCs w:val="28"/>
        </w:rPr>
        <w:t>ОЯ</w:t>
      </w:r>
      <w:r w:rsidR="00064525" w:rsidRPr="00EF1573">
        <w:rPr>
          <w:sz w:val="28"/>
          <w:szCs w:val="28"/>
        </w:rPr>
        <w:t>).</w:t>
      </w:r>
      <w:r w:rsidR="009A348B" w:rsidRPr="00EF1573">
        <w:rPr>
          <w:bCs/>
          <w:sz w:val="28"/>
          <w:szCs w:val="28"/>
        </w:rPr>
        <w:t xml:space="preserve">Усиливался ветер различных направлений с максимальными порывами 15-24 м/с, в районе </w:t>
      </w:r>
      <w:r w:rsidR="00106841" w:rsidRPr="00EF1573">
        <w:rPr>
          <w:bCs/>
          <w:sz w:val="28"/>
          <w:szCs w:val="28"/>
        </w:rPr>
        <w:t xml:space="preserve">              </w:t>
      </w:r>
      <w:r w:rsidR="009A348B" w:rsidRPr="00EF1573">
        <w:rPr>
          <w:bCs/>
          <w:sz w:val="28"/>
          <w:szCs w:val="28"/>
        </w:rPr>
        <w:t>г. Новороссийска до 27 м/с.</w:t>
      </w:r>
      <w:r w:rsidR="00064525" w:rsidRPr="00EF1573">
        <w:rPr>
          <w:sz w:val="28"/>
          <w:szCs w:val="28"/>
        </w:rPr>
        <w:t xml:space="preserve"> Местами наблюдались туманы с видимостью </w:t>
      </w:r>
      <w:r w:rsidR="00106841" w:rsidRPr="00EF1573">
        <w:rPr>
          <w:sz w:val="28"/>
          <w:szCs w:val="28"/>
        </w:rPr>
        <w:t xml:space="preserve">                      </w:t>
      </w:r>
      <w:r w:rsidR="00064525" w:rsidRPr="00EF1573">
        <w:rPr>
          <w:sz w:val="28"/>
          <w:szCs w:val="28"/>
        </w:rPr>
        <w:t xml:space="preserve">50-500 м. </w:t>
      </w:r>
      <w:r w:rsidR="00106841" w:rsidRPr="00EF1573">
        <w:rPr>
          <w:sz w:val="28"/>
          <w:szCs w:val="28"/>
        </w:rPr>
        <w:t>В течение всего весеннего периода в отдельных районах края</w:t>
      </w:r>
      <w:r w:rsidR="00064525" w:rsidRPr="00EF1573">
        <w:rPr>
          <w:sz w:val="28"/>
          <w:szCs w:val="28"/>
        </w:rPr>
        <w:t xml:space="preserve"> </w:t>
      </w:r>
      <w:r w:rsidR="00106841" w:rsidRPr="00EF1573">
        <w:rPr>
          <w:sz w:val="28"/>
          <w:szCs w:val="28"/>
        </w:rPr>
        <w:t xml:space="preserve"> </w:t>
      </w:r>
      <w:r w:rsidR="00064525" w:rsidRPr="00EF1573">
        <w:rPr>
          <w:bCs/>
          <w:iCs/>
          <w:sz w:val="28"/>
          <w:szCs w:val="28"/>
        </w:rPr>
        <w:t xml:space="preserve"> пожароопасность достигла значений</w:t>
      </w:r>
      <w:r w:rsidR="00064525" w:rsidRPr="00EF1573">
        <w:rPr>
          <w:sz w:val="28"/>
          <w:szCs w:val="28"/>
        </w:rPr>
        <w:t xml:space="preserve"> высокой пожароопасности (ВПО) </w:t>
      </w:r>
      <w:r w:rsidR="00AD6995" w:rsidRPr="00EF1573">
        <w:rPr>
          <w:sz w:val="28"/>
          <w:szCs w:val="28"/>
        </w:rPr>
        <w:t xml:space="preserve">                    </w:t>
      </w:r>
      <w:r w:rsidR="00064525" w:rsidRPr="00EF1573">
        <w:rPr>
          <w:sz w:val="28"/>
          <w:szCs w:val="28"/>
        </w:rPr>
        <w:t>4 класса (НЯ).</w:t>
      </w:r>
    </w:p>
    <w:p w14:paraId="32EA4F01" w14:textId="18A3B629" w:rsidR="00B6736A" w:rsidRPr="00EF1573" w:rsidRDefault="005C15F4" w:rsidP="00C03C28">
      <w:pPr>
        <w:tabs>
          <w:tab w:val="center" w:pos="4960"/>
        </w:tabs>
        <w:ind w:firstLine="709"/>
        <w:jc w:val="both"/>
        <w:rPr>
          <w:sz w:val="28"/>
          <w:szCs w:val="28"/>
        </w:rPr>
      </w:pPr>
      <w:r w:rsidRPr="00EF1573">
        <w:rPr>
          <w:rFonts w:eastAsia="Calibri"/>
          <w:sz w:val="28"/>
          <w:szCs w:val="28"/>
        </w:rPr>
        <w:t xml:space="preserve">В летний период </w:t>
      </w:r>
      <w:r w:rsidR="00AD6995" w:rsidRPr="00EF1573">
        <w:rPr>
          <w:rFonts w:eastAsia="Calibri"/>
          <w:sz w:val="28"/>
          <w:szCs w:val="28"/>
        </w:rPr>
        <w:t xml:space="preserve">в крае </w:t>
      </w:r>
      <w:r w:rsidRPr="00EF1573">
        <w:rPr>
          <w:sz w:val="28"/>
          <w:szCs w:val="28"/>
        </w:rPr>
        <w:t>наблюдалась жаркая погода.</w:t>
      </w:r>
      <w:r w:rsidRPr="00EF1573">
        <w:rPr>
          <w:i/>
          <w:iCs/>
          <w:sz w:val="28"/>
          <w:szCs w:val="28"/>
        </w:rPr>
        <w:t xml:space="preserve"> </w:t>
      </w:r>
      <w:r w:rsidRPr="00EF1573">
        <w:rPr>
          <w:rFonts w:eastAsia="Calibri"/>
          <w:sz w:val="28"/>
          <w:szCs w:val="28"/>
        </w:rPr>
        <w:t xml:space="preserve">Временами в крае отмечались кратковременные грозовые дожди, в отдельных районах сильные (НЯ) и очень сильные </w:t>
      </w:r>
      <w:r w:rsidRPr="00EF1573">
        <w:rPr>
          <w:rFonts w:eastAsia="Calibri"/>
          <w:b/>
          <w:bCs/>
          <w:sz w:val="28"/>
          <w:szCs w:val="28"/>
        </w:rPr>
        <w:t>(ОЯ)</w:t>
      </w:r>
      <w:r w:rsidRPr="00EF1573">
        <w:rPr>
          <w:rFonts w:eastAsia="Calibri"/>
          <w:sz w:val="28"/>
          <w:szCs w:val="28"/>
        </w:rPr>
        <w:t xml:space="preserve"> в </w:t>
      </w:r>
      <w:r w:rsidRPr="00EF1573">
        <w:rPr>
          <w:rFonts w:eastAsia="Calibri"/>
          <w:b/>
          <w:bCs/>
          <w:sz w:val="28"/>
          <w:szCs w:val="28"/>
        </w:rPr>
        <w:t xml:space="preserve">МО: </w:t>
      </w:r>
      <w:r w:rsidR="001856DC" w:rsidRPr="00EF1573">
        <w:rPr>
          <w:rFonts w:eastAsia="Calibri"/>
          <w:b/>
          <w:bCs/>
          <w:sz w:val="28"/>
          <w:szCs w:val="28"/>
        </w:rPr>
        <w:t xml:space="preserve">Туапсинский муниципальный округ, </w:t>
      </w:r>
      <w:r w:rsidR="00CD4075" w:rsidRPr="00EF1573">
        <w:rPr>
          <w:rFonts w:eastAsia="Calibri"/>
          <w:b/>
          <w:bCs/>
          <w:sz w:val="28"/>
          <w:szCs w:val="28"/>
        </w:rPr>
        <w:t>муниципальный округ г. Горячий Ключ; Абинский</w:t>
      </w:r>
      <w:r w:rsidRPr="00EF1573">
        <w:rPr>
          <w:rFonts w:eastAsia="Calibri"/>
          <w:b/>
          <w:bCs/>
          <w:sz w:val="28"/>
          <w:szCs w:val="28"/>
        </w:rPr>
        <w:t xml:space="preserve">, </w:t>
      </w:r>
      <w:r w:rsidR="00CD4075" w:rsidRPr="00EF1573">
        <w:rPr>
          <w:rFonts w:eastAsia="Calibri"/>
          <w:b/>
          <w:bCs/>
          <w:sz w:val="28"/>
          <w:szCs w:val="28"/>
        </w:rPr>
        <w:t xml:space="preserve">Апшеронский, </w:t>
      </w:r>
      <w:r w:rsidR="008139B2" w:rsidRPr="00EF1573">
        <w:rPr>
          <w:rFonts w:eastAsia="Calibri"/>
          <w:b/>
          <w:bCs/>
          <w:sz w:val="28"/>
          <w:szCs w:val="28"/>
        </w:rPr>
        <w:t xml:space="preserve">Северский, </w:t>
      </w:r>
      <w:r w:rsidR="00CD4075" w:rsidRPr="00EF1573">
        <w:rPr>
          <w:rFonts w:eastAsia="Calibri"/>
          <w:b/>
          <w:bCs/>
          <w:sz w:val="28"/>
          <w:szCs w:val="28"/>
        </w:rPr>
        <w:t>Отрадненский</w:t>
      </w:r>
      <w:r w:rsidR="004218C5" w:rsidRPr="00EF1573">
        <w:rPr>
          <w:rFonts w:eastAsia="Calibri"/>
          <w:b/>
          <w:bCs/>
          <w:sz w:val="28"/>
          <w:szCs w:val="28"/>
        </w:rPr>
        <w:t xml:space="preserve"> </w:t>
      </w:r>
      <w:r w:rsidRPr="00EF1573">
        <w:rPr>
          <w:rFonts w:eastAsia="Calibri"/>
          <w:b/>
          <w:bCs/>
          <w:sz w:val="28"/>
          <w:szCs w:val="28"/>
        </w:rPr>
        <w:t>районы</w:t>
      </w:r>
      <w:r w:rsidR="00CD4075" w:rsidRPr="00EF1573">
        <w:rPr>
          <w:rFonts w:eastAsia="Calibri"/>
          <w:b/>
          <w:bCs/>
          <w:sz w:val="28"/>
          <w:szCs w:val="28"/>
        </w:rPr>
        <w:t xml:space="preserve">, </w:t>
      </w:r>
      <w:r w:rsidRPr="00EF1573">
        <w:rPr>
          <w:rFonts w:eastAsia="Calibri"/>
          <w:b/>
          <w:bCs/>
          <w:sz w:val="28"/>
          <w:szCs w:val="28"/>
        </w:rPr>
        <w:t>г</w:t>
      </w:r>
      <w:r w:rsidR="00221098" w:rsidRPr="00EF1573">
        <w:rPr>
          <w:rFonts w:eastAsia="Calibri"/>
          <w:b/>
          <w:bCs/>
          <w:sz w:val="28"/>
          <w:szCs w:val="28"/>
        </w:rPr>
        <w:t>ородск</w:t>
      </w:r>
      <w:r w:rsidR="0004710F" w:rsidRPr="00EF1573">
        <w:rPr>
          <w:rFonts w:eastAsia="Calibri"/>
          <w:b/>
          <w:bCs/>
          <w:sz w:val="28"/>
          <w:szCs w:val="28"/>
        </w:rPr>
        <w:t>ие округа</w:t>
      </w:r>
      <w:r w:rsidR="00715040" w:rsidRPr="00EF1573">
        <w:rPr>
          <w:rFonts w:eastAsia="Calibri"/>
          <w:b/>
          <w:bCs/>
          <w:sz w:val="28"/>
          <w:szCs w:val="28"/>
        </w:rPr>
        <w:t>:</w:t>
      </w:r>
      <w:r w:rsidR="00221098" w:rsidRPr="00EF1573">
        <w:rPr>
          <w:rFonts w:eastAsia="Calibri"/>
          <w:b/>
          <w:bCs/>
          <w:sz w:val="28"/>
          <w:szCs w:val="28"/>
        </w:rPr>
        <w:t xml:space="preserve"> г.</w:t>
      </w:r>
      <w:r w:rsidRPr="00EF1573">
        <w:rPr>
          <w:rFonts w:eastAsia="Calibri"/>
          <w:b/>
          <w:bCs/>
          <w:sz w:val="28"/>
          <w:szCs w:val="28"/>
        </w:rPr>
        <w:t xml:space="preserve"> Краснодар, </w:t>
      </w:r>
      <w:r w:rsidR="0004710F" w:rsidRPr="00EF1573">
        <w:rPr>
          <w:rFonts w:eastAsia="Calibri"/>
          <w:b/>
          <w:bCs/>
          <w:sz w:val="28"/>
          <w:szCs w:val="28"/>
        </w:rPr>
        <w:br/>
      </w:r>
      <w:r w:rsidR="00CD4075" w:rsidRPr="00EF1573">
        <w:rPr>
          <w:rFonts w:eastAsia="Calibri"/>
          <w:b/>
          <w:bCs/>
          <w:sz w:val="28"/>
          <w:szCs w:val="28"/>
        </w:rPr>
        <w:t xml:space="preserve">г.-г. Новороссийск, </w:t>
      </w:r>
      <w:r w:rsidR="00221098" w:rsidRPr="00EF1573">
        <w:rPr>
          <w:rFonts w:eastAsia="Calibri"/>
          <w:b/>
          <w:bCs/>
          <w:sz w:val="28"/>
          <w:szCs w:val="28"/>
        </w:rPr>
        <w:t>г</w:t>
      </w:r>
      <w:r w:rsidR="00CD4075" w:rsidRPr="00EF1573">
        <w:rPr>
          <w:rFonts w:eastAsia="Calibri"/>
          <w:b/>
          <w:bCs/>
          <w:sz w:val="28"/>
          <w:szCs w:val="28"/>
        </w:rPr>
        <w:t>.</w:t>
      </w:r>
      <w:r w:rsidR="00221098" w:rsidRPr="00EF1573">
        <w:rPr>
          <w:rFonts w:eastAsia="Calibri"/>
          <w:b/>
          <w:bCs/>
          <w:sz w:val="28"/>
          <w:szCs w:val="28"/>
        </w:rPr>
        <w:t>-к</w:t>
      </w:r>
      <w:r w:rsidR="00CD4075" w:rsidRPr="00EF1573">
        <w:rPr>
          <w:rFonts w:eastAsia="Calibri"/>
          <w:b/>
          <w:bCs/>
          <w:sz w:val="28"/>
          <w:szCs w:val="28"/>
        </w:rPr>
        <w:t>.</w:t>
      </w:r>
      <w:r w:rsidR="00221098" w:rsidRPr="00EF1573">
        <w:rPr>
          <w:rFonts w:eastAsia="Calibri"/>
          <w:b/>
          <w:bCs/>
          <w:sz w:val="28"/>
          <w:szCs w:val="28"/>
        </w:rPr>
        <w:t xml:space="preserve"> </w:t>
      </w:r>
      <w:r w:rsidRPr="00EF1573">
        <w:rPr>
          <w:rFonts w:eastAsia="Calibri"/>
          <w:b/>
          <w:bCs/>
          <w:sz w:val="28"/>
          <w:szCs w:val="28"/>
        </w:rPr>
        <w:t>Сочи</w:t>
      </w:r>
      <w:r w:rsidR="004218C5" w:rsidRPr="00EF1573">
        <w:rPr>
          <w:rFonts w:eastAsia="Calibri"/>
          <w:sz w:val="28"/>
          <w:szCs w:val="28"/>
        </w:rPr>
        <w:t>. М</w:t>
      </w:r>
      <w:r w:rsidRPr="00EF1573">
        <w:rPr>
          <w:rFonts w:eastAsia="Calibri"/>
          <w:sz w:val="28"/>
          <w:szCs w:val="28"/>
        </w:rPr>
        <w:t xml:space="preserve">аксимальное количество осадков отмечалось в </w:t>
      </w:r>
      <w:r w:rsidRPr="00EF1573">
        <w:rPr>
          <w:rFonts w:eastAsia="Calibri"/>
          <w:b/>
          <w:bCs/>
          <w:sz w:val="28"/>
          <w:szCs w:val="28"/>
        </w:rPr>
        <w:t>МО</w:t>
      </w:r>
      <w:r w:rsidR="00CD4075" w:rsidRPr="00EF1573">
        <w:rPr>
          <w:rFonts w:eastAsia="Calibri"/>
          <w:b/>
          <w:bCs/>
          <w:sz w:val="28"/>
          <w:szCs w:val="28"/>
        </w:rPr>
        <w:t>:</w:t>
      </w:r>
      <w:r w:rsidRPr="00EF1573">
        <w:rPr>
          <w:rFonts w:eastAsia="Calibri"/>
          <w:b/>
          <w:bCs/>
          <w:sz w:val="28"/>
          <w:szCs w:val="28"/>
        </w:rPr>
        <w:t xml:space="preserve"> Туапсинский </w:t>
      </w:r>
      <w:r w:rsidR="004218C5" w:rsidRPr="00EF1573">
        <w:rPr>
          <w:rFonts w:eastAsia="Calibri"/>
          <w:b/>
          <w:bCs/>
          <w:sz w:val="28"/>
          <w:szCs w:val="28"/>
        </w:rPr>
        <w:t>муниципальный округ</w:t>
      </w:r>
      <w:r w:rsidRPr="00EF1573">
        <w:rPr>
          <w:rFonts w:eastAsia="Calibri"/>
          <w:sz w:val="28"/>
          <w:szCs w:val="28"/>
        </w:rPr>
        <w:t xml:space="preserve"> (</w:t>
      </w:r>
      <w:r w:rsidR="00CD4075" w:rsidRPr="00EF1573">
        <w:rPr>
          <w:rFonts w:eastAsia="Calibri"/>
          <w:sz w:val="28"/>
          <w:szCs w:val="28"/>
        </w:rPr>
        <w:t>164</w:t>
      </w:r>
      <w:r w:rsidRPr="00EF1573">
        <w:rPr>
          <w:rFonts w:eastAsia="Calibri"/>
          <w:sz w:val="28"/>
          <w:szCs w:val="28"/>
        </w:rPr>
        <w:t xml:space="preserve"> мм)</w:t>
      </w:r>
      <w:r w:rsidR="004218C5" w:rsidRPr="00EF1573">
        <w:rPr>
          <w:rFonts w:eastAsia="Calibri"/>
          <w:sz w:val="28"/>
          <w:szCs w:val="28"/>
        </w:rPr>
        <w:t xml:space="preserve">, </w:t>
      </w:r>
      <w:r w:rsidR="004218C5" w:rsidRPr="00EF1573">
        <w:rPr>
          <w:rFonts w:eastAsia="Calibri"/>
          <w:b/>
          <w:bCs/>
          <w:sz w:val="28"/>
          <w:szCs w:val="28"/>
        </w:rPr>
        <w:t>С</w:t>
      </w:r>
      <w:r w:rsidR="00CD4075" w:rsidRPr="00EF1573">
        <w:rPr>
          <w:rFonts w:eastAsia="Calibri"/>
          <w:b/>
          <w:bCs/>
          <w:sz w:val="28"/>
          <w:szCs w:val="28"/>
        </w:rPr>
        <w:t>еверский</w:t>
      </w:r>
      <w:r w:rsidR="004218C5" w:rsidRPr="00EF1573">
        <w:rPr>
          <w:rFonts w:eastAsia="Calibri"/>
          <w:b/>
          <w:bCs/>
          <w:sz w:val="28"/>
          <w:szCs w:val="28"/>
        </w:rPr>
        <w:t xml:space="preserve"> район </w:t>
      </w:r>
      <w:r w:rsidR="0004710F" w:rsidRPr="00EF1573">
        <w:rPr>
          <w:rFonts w:eastAsia="Calibri"/>
          <w:b/>
          <w:bCs/>
          <w:sz w:val="28"/>
          <w:szCs w:val="28"/>
        </w:rPr>
        <w:br/>
      </w:r>
      <w:r w:rsidR="004218C5" w:rsidRPr="00EF1573">
        <w:rPr>
          <w:rFonts w:eastAsia="Calibri"/>
          <w:sz w:val="28"/>
          <w:szCs w:val="28"/>
        </w:rPr>
        <w:t>(</w:t>
      </w:r>
      <w:r w:rsidR="00CD4075" w:rsidRPr="00EF1573">
        <w:rPr>
          <w:rFonts w:eastAsia="Calibri"/>
          <w:sz w:val="28"/>
          <w:szCs w:val="28"/>
        </w:rPr>
        <w:t>107</w:t>
      </w:r>
      <w:r w:rsidR="004218C5" w:rsidRPr="00EF1573">
        <w:rPr>
          <w:rFonts w:eastAsia="Calibri"/>
          <w:sz w:val="28"/>
          <w:szCs w:val="28"/>
        </w:rPr>
        <w:t xml:space="preserve"> мм)</w:t>
      </w:r>
      <w:r w:rsidRPr="00EF1573">
        <w:rPr>
          <w:rFonts w:eastAsia="Calibri"/>
          <w:sz w:val="28"/>
          <w:szCs w:val="28"/>
        </w:rPr>
        <w:t xml:space="preserve"> и </w:t>
      </w:r>
      <w:r w:rsidR="00CD4075" w:rsidRPr="00EF1573">
        <w:rPr>
          <w:rFonts w:eastAsia="Calibri"/>
          <w:b/>
          <w:bCs/>
          <w:sz w:val="28"/>
          <w:szCs w:val="28"/>
        </w:rPr>
        <w:t>городской округ</w:t>
      </w:r>
      <w:r w:rsidRPr="00EF1573">
        <w:rPr>
          <w:rFonts w:eastAsia="Calibri"/>
          <w:b/>
          <w:bCs/>
          <w:sz w:val="28"/>
          <w:szCs w:val="28"/>
        </w:rPr>
        <w:t xml:space="preserve"> г.</w:t>
      </w:r>
      <w:r w:rsidR="00CD4075" w:rsidRPr="00EF1573">
        <w:rPr>
          <w:rFonts w:eastAsia="Calibri"/>
          <w:b/>
          <w:bCs/>
          <w:sz w:val="28"/>
          <w:szCs w:val="28"/>
        </w:rPr>
        <w:t>-к.</w:t>
      </w:r>
      <w:r w:rsidRPr="00EF1573">
        <w:rPr>
          <w:rFonts w:eastAsia="Calibri"/>
          <w:b/>
          <w:bCs/>
          <w:sz w:val="28"/>
          <w:szCs w:val="28"/>
        </w:rPr>
        <w:t xml:space="preserve"> Сочи</w:t>
      </w:r>
      <w:r w:rsidRPr="00EF1573">
        <w:rPr>
          <w:rFonts w:eastAsia="Calibri"/>
          <w:sz w:val="28"/>
          <w:szCs w:val="28"/>
        </w:rPr>
        <w:t xml:space="preserve"> (1</w:t>
      </w:r>
      <w:r w:rsidR="004218C5" w:rsidRPr="00EF1573">
        <w:rPr>
          <w:rFonts w:eastAsia="Calibri"/>
          <w:sz w:val="28"/>
          <w:szCs w:val="28"/>
        </w:rPr>
        <w:t>2</w:t>
      </w:r>
      <w:r w:rsidR="00CD4075" w:rsidRPr="00EF1573">
        <w:rPr>
          <w:rFonts w:eastAsia="Calibri"/>
          <w:sz w:val="28"/>
          <w:szCs w:val="28"/>
        </w:rPr>
        <w:t>8</w:t>
      </w:r>
      <w:r w:rsidRPr="00EF1573">
        <w:rPr>
          <w:rFonts w:eastAsia="Calibri"/>
          <w:sz w:val="28"/>
          <w:szCs w:val="28"/>
        </w:rPr>
        <w:t xml:space="preserve"> мм).</w:t>
      </w:r>
      <w:r w:rsidR="00923698" w:rsidRPr="00EF1573">
        <w:rPr>
          <w:rFonts w:eastAsia="Calibri"/>
          <w:sz w:val="28"/>
          <w:szCs w:val="28"/>
        </w:rPr>
        <w:t xml:space="preserve"> </w:t>
      </w:r>
      <w:r w:rsidR="004218C5" w:rsidRPr="00EF1573">
        <w:rPr>
          <w:rFonts w:eastAsia="Calibri"/>
          <w:sz w:val="28"/>
          <w:szCs w:val="28"/>
        </w:rPr>
        <w:t xml:space="preserve">Отмечалось выпадение </w:t>
      </w:r>
      <w:r w:rsidR="00923698" w:rsidRPr="00EF1573">
        <w:rPr>
          <w:rFonts w:eastAsia="Calibri"/>
          <w:sz w:val="28"/>
          <w:szCs w:val="28"/>
        </w:rPr>
        <w:t xml:space="preserve">крупного </w:t>
      </w:r>
      <w:r w:rsidR="004218C5" w:rsidRPr="00EF1573">
        <w:rPr>
          <w:rFonts w:eastAsia="Calibri"/>
          <w:sz w:val="28"/>
          <w:szCs w:val="28"/>
        </w:rPr>
        <w:t>града</w:t>
      </w:r>
      <w:r w:rsidR="00923698" w:rsidRPr="00EF1573">
        <w:rPr>
          <w:rFonts w:eastAsia="Calibri"/>
          <w:sz w:val="28"/>
          <w:szCs w:val="28"/>
        </w:rPr>
        <w:t xml:space="preserve"> (</w:t>
      </w:r>
      <w:r w:rsidR="00923698" w:rsidRPr="00EF1573">
        <w:rPr>
          <w:rFonts w:eastAsia="Calibri"/>
          <w:b/>
          <w:bCs/>
          <w:sz w:val="28"/>
          <w:szCs w:val="28"/>
        </w:rPr>
        <w:t>ОЯ</w:t>
      </w:r>
      <w:r w:rsidR="00923698" w:rsidRPr="00EF1573">
        <w:rPr>
          <w:rFonts w:eastAsia="Calibri"/>
          <w:sz w:val="28"/>
          <w:szCs w:val="28"/>
        </w:rPr>
        <w:t>)</w:t>
      </w:r>
      <w:r w:rsidR="004218C5" w:rsidRPr="00EF1573">
        <w:rPr>
          <w:rFonts w:eastAsia="Calibri"/>
          <w:sz w:val="28"/>
          <w:szCs w:val="28"/>
        </w:rPr>
        <w:t xml:space="preserve"> в </w:t>
      </w:r>
      <w:r w:rsidR="004218C5" w:rsidRPr="00EF1573">
        <w:rPr>
          <w:rFonts w:eastAsia="Calibri"/>
          <w:b/>
          <w:bCs/>
          <w:sz w:val="28"/>
          <w:szCs w:val="28"/>
        </w:rPr>
        <w:t xml:space="preserve">МО: </w:t>
      </w:r>
      <w:r w:rsidR="00151A6B" w:rsidRPr="00EF1573">
        <w:rPr>
          <w:rFonts w:eastAsia="Calibri"/>
          <w:b/>
          <w:bCs/>
          <w:sz w:val="28"/>
          <w:szCs w:val="28"/>
        </w:rPr>
        <w:t>Белореченский, Динской</w:t>
      </w:r>
      <w:r w:rsidR="00923698" w:rsidRPr="00EF1573">
        <w:rPr>
          <w:rFonts w:eastAsia="Calibri"/>
          <w:b/>
          <w:bCs/>
          <w:sz w:val="28"/>
          <w:szCs w:val="28"/>
        </w:rPr>
        <w:t xml:space="preserve">, </w:t>
      </w:r>
      <w:r w:rsidR="00151A6B" w:rsidRPr="00EF1573">
        <w:rPr>
          <w:rFonts w:eastAsia="Calibri"/>
          <w:b/>
          <w:bCs/>
          <w:sz w:val="28"/>
          <w:szCs w:val="28"/>
        </w:rPr>
        <w:t xml:space="preserve">Кореновский, </w:t>
      </w:r>
      <w:r w:rsidR="004218C5" w:rsidRPr="00EF1573">
        <w:rPr>
          <w:rFonts w:eastAsia="Calibri"/>
          <w:b/>
          <w:bCs/>
          <w:sz w:val="28"/>
          <w:szCs w:val="28"/>
        </w:rPr>
        <w:t>Отрадненский,</w:t>
      </w:r>
      <w:r w:rsidR="00923698" w:rsidRPr="00EF1573">
        <w:rPr>
          <w:rFonts w:eastAsia="Calibri"/>
          <w:b/>
          <w:bCs/>
          <w:sz w:val="28"/>
          <w:szCs w:val="28"/>
        </w:rPr>
        <w:t xml:space="preserve"> </w:t>
      </w:r>
      <w:r w:rsidR="00151A6B" w:rsidRPr="00EF1573">
        <w:rPr>
          <w:rFonts w:eastAsia="Calibri"/>
          <w:b/>
          <w:bCs/>
          <w:sz w:val="28"/>
          <w:szCs w:val="28"/>
        </w:rPr>
        <w:t xml:space="preserve">Славянский, </w:t>
      </w:r>
      <w:r w:rsidR="004218C5" w:rsidRPr="00EF1573">
        <w:rPr>
          <w:rFonts w:eastAsia="Calibri"/>
          <w:b/>
          <w:bCs/>
          <w:sz w:val="28"/>
          <w:szCs w:val="28"/>
        </w:rPr>
        <w:t>Усть-Лабинский районы</w:t>
      </w:r>
      <w:r w:rsidR="004218C5" w:rsidRPr="00EF1573">
        <w:rPr>
          <w:rFonts w:eastAsia="Calibri"/>
          <w:sz w:val="28"/>
          <w:szCs w:val="28"/>
        </w:rPr>
        <w:t xml:space="preserve"> и </w:t>
      </w:r>
      <w:r w:rsidR="004218C5" w:rsidRPr="00EF1573">
        <w:rPr>
          <w:rFonts w:eastAsia="Calibri"/>
          <w:b/>
          <w:bCs/>
          <w:sz w:val="28"/>
          <w:szCs w:val="28"/>
        </w:rPr>
        <w:t>г</w:t>
      </w:r>
      <w:r w:rsidR="00151A6B" w:rsidRPr="00EF1573">
        <w:rPr>
          <w:rFonts w:eastAsia="Calibri"/>
          <w:b/>
          <w:bCs/>
          <w:sz w:val="28"/>
          <w:szCs w:val="28"/>
        </w:rPr>
        <w:t xml:space="preserve">ородской округ </w:t>
      </w:r>
      <w:r w:rsidR="0004710F" w:rsidRPr="00EF1573">
        <w:rPr>
          <w:rFonts w:eastAsia="Calibri"/>
          <w:b/>
          <w:bCs/>
          <w:sz w:val="28"/>
          <w:szCs w:val="28"/>
        </w:rPr>
        <w:br/>
      </w:r>
      <w:r w:rsidR="00151A6B" w:rsidRPr="00EF1573">
        <w:rPr>
          <w:rFonts w:eastAsia="Calibri"/>
          <w:b/>
          <w:bCs/>
          <w:sz w:val="28"/>
          <w:szCs w:val="28"/>
        </w:rPr>
        <w:t>г.-к. Сочи</w:t>
      </w:r>
      <w:r w:rsidR="00923698" w:rsidRPr="00EF1573">
        <w:rPr>
          <w:rFonts w:eastAsia="Calibri"/>
          <w:b/>
          <w:bCs/>
          <w:sz w:val="28"/>
          <w:szCs w:val="28"/>
        </w:rPr>
        <w:t xml:space="preserve"> </w:t>
      </w:r>
      <w:r w:rsidR="004218C5" w:rsidRPr="00EF1573">
        <w:rPr>
          <w:rFonts w:eastAsia="Calibri"/>
          <w:sz w:val="28"/>
          <w:szCs w:val="28"/>
        </w:rPr>
        <w:t xml:space="preserve">диаметром от </w:t>
      </w:r>
      <w:r w:rsidR="00923698" w:rsidRPr="00EF1573">
        <w:rPr>
          <w:rFonts w:eastAsia="Calibri"/>
          <w:sz w:val="28"/>
          <w:szCs w:val="28"/>
        </w:rPr>
        <w:t>20</w:t>
      </w:r>
      <w:r w:rsidR="004218C5" w:rsidRPr="00EF1573">
        <w:rPr>
          <w:rFonts w:eastAsia="Calibri"/>
          <w:sz w:val="28"/>
          <w:szCs w:val="28"/>
        </w:rPr>
        <w:t xml:space="preserve"> до </w:t>
      </w:r>
      <w:r w:rsidR="00923698" w:rsidRPr="00EF1573">
        <w:rPr>
          <w:rFonts w:eastAsia="Calibri"/>
          <w:sz w:val="28"/>
          <w:szCs w:val="28"/>
        </w:rPr>
        <w:t>50</w:t>
      </w:r>
      <w:r w:rsidR="004218C5" w:rsidRPr="00EF1573">
        <w:rPr>
          <w:rFonts w:eastAsia="Calibri"/>
          <w:sz w:val="28"/>
          <w:szCs w:val="28"/>
        </w:rPr>
        <w:t xml:space="preserve"> </w:t>
      </w:r>
      <w:r w:rsidR="00923698" w:rsidRPr="00EF1573">
        <w:rPr>
          <w:rFonts w:eastAsia="Calibri"/>
          <w:sz w:val="28"/>
          <w:szCs w:val="28"/>
        </w:rPr>
        <w:t>мм, максимальный</w:t>
      </w:r>
      <w:r w:rsidR="004218C5" w:rsidRPr="00EF1573">
        <w:rPr>
          <w:rFonts w:eastAsia="Calibri"/>
          <w:sz w:val="28"/>
          <w:szCs w:val="28"/>
        </w:rPr>
        <w:t xml:space="preserve"> диаметр градин отмечался в </w:t>
      </w:r>
      <w:r w:rsidR="004218C5" w:rsidRPr="00EF1573">
        <w:rPr>
          <w:rFonts w:eastAsia="Calibri"/>
          <w:b/>
          <w:bCs/>
          <w:sz w:val="28"/>
          <w:szCs w:val="28"/>
        </w:rPr>
        <w:t>МО</w:t>
      </w:r>
      <w:r w:rsidR="00923698" w:rsidRPr="00EF1573">
        <w:rPr>
          <w:rFonts w:eastAsia="Calibri"/>
          <w:b/>
          <w:bCs/>
          <w:sz w:val="28"/>
          <w:szCs w:val="28"/>
        </w:rPr>
        <w:t xml:space="preserve"> </w:t>
      </w:r>
      <w:r w:rsidR="0046240E" w:rsidRPr="00EF1573">
        <w:rPr>
          <w:rFonts w:eastAsia="Calibri"/>
          <w:b/>
          <w:bCs/>
          <w:sz w:val="28"/>
          <w:szCs w:val="28"/>
        </w:rPr>
        <w:t>Отрадненский район</w:t>
      </w:r>
      <w:r w:rsidR="004218C5" w:rsidRPr="00EF1573">
        <w:rPr>
          <w:rFonts w:eastAsia="Calibri"/>
          <w:sz w:val="28"/>
          <w:szCs w:val="28"/>
        </w:rPr>
        <w:t xml:space="preserve"> (до </w:t>
      </w:r>
      <w:r w:rsidR="00923698" w:rsidRPr="00EF1573">
        <w:rPr>
          <w:rFonts w:eastAsia="Calibri"/>
          <w:sz w:val="28"/>
          <w:szCs w:val="28"/>
        </w:rPr>
        <w:t>5</w:t>
      </w:r>
      <w:r w:rsidR="004218C5" w:rsidRPr="00EF1573">
        <w:rPr>
          <w:rFonts w:eastAsia="Calibri"/>
          <w:sz w:val="28"/>
          <w:szCs w:val="28"/>
        </w:rPr>
        <w:t>0 мм).</w:t>
      </w:r>
      <w:r w:rsidR="00923698" w:rsidRPr="00EF1573">
        <w:rPr>
          <w:sz w:val="28"/>
          <w:szCs w:val="28"/>
        </w:rPr>
        <w:t xml:space="preserve"> Временами усиливался ветер различных направлений с максимальными порывами</w:t>
      </w:r>
      <w:r w:rsidR="00882618" w:rsidRPr="00EF1573">
        <w:rPr>
          <w:sz w:val="28"/>
          <w:szCs w:val="28"/>
        </w:rPr>
        <w:t xml:space="preserve"> </w:t>
      </w:r>
      <w:r w:rsidR="00923698" w:rsidRPr="00EF1573">
        <w:rPr>
          <w:sz w:val="28"/>
          <w:szCs w:val="28"/>
        </w:rPr>
        <w:t>15-21 м/с.</w:t>
      </w:r>
      <w:r w:rsidR="00526DD6" w:rsidRPr="00EF1573">
        <w:rPr>
          <w:sz w:val="28"/>
          <w:szCs w:val="28"/>
        </w:rPr>
        <w:t xml:space="preserve"> </w:t>
      </w:r>
      <w:r w:rsidR="0046240E" w:rsidRPr="00EF1573">
        <w:rPr>
          <w:sz w:val="28"/>
          <w:szCs w:val="28"/>
        </w:rPr>
        <w:t xml:space="preserve">Во второй половине июля в </w:t>
      </w:r>
      <w:r w:rsidR="0046240E" w:rsidRPr="00EF1573">
        <w:rPr>
          <w:b/>
          <w:bCs/>
          <w:sz w:val="28"/>
          <w:szCs w:val="28"/>
        </w:rPr>
        <w:t>МО Белоглинский район</w:t>
      </w:r>
      <w:r w:rsidR="0046240E" w:rsidRPr="00EF1573">
        <w:rPr>
          <w:sz w:val="28"/>
          <w:szCs w:val="28"/>
        </w:rPr>
        <w:t xml:space="preserve"> отмечалось шквалистое усиление ветра с максимальным порывом 30 м/с</w:t>
      </w:r>
      <w:r w:rsidR="00C03C28" w:rsidRPr="00EF1573">
        <w:rPr>
          <w:sz w:val="28"/>
          <w:szCs w:val="28"/>
        </w:rPr>
        <w:t xml:space="preserve"> </w:t>
      </w:r>
      <w:r w:rsidR="00C03C28" w:rsidRPr="00EF1573">
        <w:rPr>
          <w:b/>
          <w:bCs/>
          <w:sz w:val="28"/>
          <w:szCs w:val="28"/>
        </w:rPr>
        <w:t>(ОЯ)</w:t>
      </w:r>
      <w:r w:rsidR="0046240E" w:rsidRPr="00EF1573">
        <w:rPr>
          <w:sz w:val="28"/>
          <w:szCs w:val="28"/>
        </w:rPr>
        <w:t>.</w:t>
      </w:r>
      <w:r w:rsidR="00C03C28" w:rsidRPr="00EF1573">
        <w:rPr>
          <w:sz w:val="28"/>
          <w:szCs w:val="28"/>
        </w:rPr>
        <w:t xml:space="preserve"> </w:t>
      </w:r>
      <w:r w:rsidR="00526DD6" w:rsidRPr="00EF1573">
        <w:rPr>
          <w:sz w:val="28"/>
          <w:szCs w:val="28"/>
        </w:rPr>
        <w:t xml:space="preserve">В </w:t>
      </w:r>
      <w:r w:rsidR="00882618" w:rsidRPr="00EF1573">
        <w:rPr>
          <w:sz w:val="28"/>
          <w:szCs w:val="28"/>
        </w:rPr>
        <w:t>июне и августе</w:t>
      </w:r>
      <w:r w:rsidR="00526DD6" w:rsidRPr="00EF1573">
        <w:rPr>
          <w:sz w:val="28"/>
          <w:szCs w:val="28"/>
        </w:rPr>
        <w:t xml:space="preserve"> над акваторией Черного моря в </w:t>
      </w:r>
      <w:r w:rsidR="00526DD6" w:rsidRPr="00EF1573">
        <w:rPr>
          <w:b/>
          <w:bCs/>
          <w:sz w:val="28"/>
          <w:szCs w:val="28"/>
        </w:rPr>
        <w:t>МО: Туапсинский муниципальный округ</w:t>
      </w:r>
      <w:r w:rsidR="00526DD6" w:rsidRPr="00EF1573">
        <w:rPr>
          <w:sz w:val="28"/>
          <w:szCs w:val="28"/>
        </w:rPr>
        <w:t xml:space="preserve"> и</w:t>
      </w:r>
      <w:r w:rsidR="00882618" w:rsidRPr="00EF1573">
        <w:rPr>
          <w:sz w:val="28"/>
          <w:szCs w:val="28"/>
        </w:rPr>
        <w:t xml:space="preserve"> </w:t>
      </w:r>
      <w:r w:rsidR="00882618" w:rsidRPr="00EF1573">
        <w:rPr>
          <w:rFonts w:eastAsia="Calibri"/>
          <w:b/>
          <w:bCs/>
          <w:sz w:val="28"/>
          <w:szCs w:val="28"/>
        </w:rPr>
        <w:t xml:space="preserve">городской округ </w:t>
      </w:r>
      <w:r w:rsidR="0004710F" w:rsidRPr="00EF1573">
        <w:rPr>
          <w:rFonts w:eastAsia="Calibri"/>
          <w:b/>
          <w:bCs/>
          <w:sz w:val="28"/>
          <w:szCs w:val="28"/>
        </w:rPr>
        <w:br/>
      </w:r>
      <w:r w:rsidR="00882618" w:rsidRPr="00EF1573">
        <w:rPr>
          <w:b/>
          <w:bCs/>
          <w:sz w:val="28"/>
          <w:szCs w:val="28"/>
        </w:rPr>
        <w:t>г.-</w:t>
      </w:r>
      <w:r w:rsidR="0004710F" w:rsidRPr="00EF1573">
        <w:rPr>
          <w:b/>
          <w:bCs/>
          <w:sz w:val="28"/>
          <w:szCs w:val="28"/>
        </w:rPr>
        <w:t>к</w:t>
      </w:r>
      <w:r w:rsidR="00526DD6" w:rsidRPr="00EF1573">
        <w:rPr>
          <w:b/>
          <w:bCs/>
          <w:sz w:val="28"/>
          <w:szCs w:val="28"/>
        </w:rPr>
        <w:t>. Сочи</w:t>
      </w:r>
      <w:r w:rsidR="00526DD6" w:rsidRPr="00EF1573">
        <w:rPr>
          <w:sz w:val="28"/>
          <w:szCs w:val="28"/>
        </w:rPr>
        <w:t xml:space="preserve"> зарегистрированы смерчи</w:t>
      </w:r>
      <w:r w:rsidR="00C03C28" w:rsidRPr="00EF1573">
        <w:rPr>
          <w:sz w:val="28"/>
          <w:szCs w:val="28"/>
        </w:rPr>
        <w:t xml:space="preserve"> </w:t>
      </w:r>
      <w:r w:rsidR="00C03C28" w:rsidRPr="00EF1573">
        <w:rPr>
          <w:b/>
          <w:bCs/>
          <w:sz w:val="28"/>
          <w:szCs w:val="28"/>
        </w:rPr>
        <w:t>(ОЯ)</w:t>
      </w:r>
      <w:r w:rsidR="00526DD6" w:rsidRPr="00EF1573">
        <w:rPr>
          <w:sz w:val="28"/>
          <w:szCs w:val="28"/>
        </w:rPr>
        <w:t>. Временами</w:t>
      </w:r>
      <w:r w:rsidR="00882618" w:rsidRPr="00EF1573">
        <w:rPr>
          <w:sz w:val="28"/>
          <w:szCs w:val="28"/>
        </w:rPr>
        <w:t xml:space="preserve">, </w:t>
      </w:r>
      <w:r w:rsidR="00695C92" w:rsidRPr="00EF1573">
        <w:rPr>
          <w:sz w:val="28"/>
          <w:szCs w:val="28"/>
        </w:rPr>
        <w:t>в</w:t>
      </w:r>
      <w:r w:rsidR="00526DD6" w:rsidRPr="00EF1573">
        <w:rPr>
          <w:sz w:val="28"/>
          <w:szCs w:val="28"/>
        </w:rPr>
        <w:t xml:space="preserve"> ночные и утренние часы</w:t>
      </w:r>
      <w:r w:rsidR="00882618" w:rsidRPr="00EF1573">
        <w:rPr>
          <w:sz w:val="28"/>
          <w:szCs w:val="28"/>
        </w:rPr>
        <w:t>,</w:t>
      </w:r>
      <w:r w:rsidR="00526DD6" w:rsidRPr="00EF1573">
        <w:rPr>
          <w:sz w:val="28"/>
          <w:szCs w:val="28"/>
        </w:rPr>
        <w:t xml:space="preserve"> наблюд</w:t>
      </w:r>
      <w:r w:rsidR="00695C92" w:rsidRPr="00EF1573">
        <w:rPr>
          <w:sz w:val="28"/>
          <w:szCs w:val="28"/>
        </w:rPr>
        <w:t>ались</w:t>
      </w:r>
      <w:r w:rsidR="00526DD6" w:rsidRPr="00EF1573">
        <w:rPr>
          <w:sz w:val="28"/>
          <w:szCs w:val="28"/>
        </w:rPr>
        <w:t xml:space="preserve"> туман</w:t>
      </w:r>
      <w:r w:rsidR="00695C92" w:rsidRPr="00EF1573">
        <w:rPr>
          <w:sz w:val="28"/>
          <w:szCs w:val="28"/>
        </w:rPr>
        <w:t>ы</w:t>
      </w:r>
      <w:r w:rsidR="00526DD6" w:rsidRPr="00EF1573">
        <w:rPr>
          <w:sz w:val="28"/>
          <w:szCs w:val="28"/>
        </w:rPr>
        <w:t xml:space="preserve"> видимостью </w:t>
      </w:r>
      <w:r w:rsidR="00695C92" w:rsidRPr="00EF1573">
        <w:rPr>
          <w:sz w:val="28"/>
          <w:szCs w:val="28"/>
        </w:rPr>
        <w:t>100</w:t>
      </w:r>
      <w:r w:rsidR="00526DD6" w:rsidRPr="00EF1573">
        <w:rPr>
          <w:sz w:val="28"/>
          <w:szCs w:val="28"/>
        </w:rPr>
        <w:t xml:space="preserve">-500 м. </w:t>
      </w:r>
      <w:r w:rsidR="00C03C28" w:rsidRPr="00EF1573">
        <w:rPr>
          <w:sz w:val="28"/>
          <w:szCs w:val="28"/>
        </w:rPr>
        <w:t>В июле</w:t>
      </w:r>
      <w:r w:rsidR="00882618" w:rsidRPr="00EF1573">
        <w:rPr>
          <w:sz w:val="28"/>
          <w:szCs w:val="28"/>
        </w:rPr>
        <w:t>-августе</w:t>
      </w:r>
      <w:r w:rsidR="00C03C28" w:rsidRPr="00EF1573">
        <w:rPr>
          <w:sz w:val="28"/>
          <w:szCs w:val="28"/>
        </w:rPr>
        <w:t xml:space="preserve"> м</w:t>
      </w:r>
      <w:r w:rsidR="00695C92" w:rsidRPr="00EF1573">
        <w:rPr>
          <w:sz w:val="28"/>
          <w:szCs w:val="28"/>
        </w:rPr>
        <w:t xml:space="preserve">естами </w:t>
      </w:r>
      <w:r w:rsidR="00C03C28" w:rsidRPr="00EF1573">
        <w:rPr>
          <w:sz w:val="28"/>
          <w:szCs w:val="28"/>
        </w:rPr>
        <w:t>в крае</w:t>
      </w:r>
      <w:r w:rsidR="00882618" w:rsidRPr="00EF1573">
        <w:rPr>
          <w:sz w:val="28"/>
          <w:szCs w:val="28"/>
        </w:rPr>
        <w:t xml:space="preserve"> </w:t>
      </w:r>
      <w:r w:rsidR="00526DD6" w:rsidRPr="00EF1573">
        <w:rPr>
          <w:sz w:val="28"/>
          <w:szCs w:val="28"/>
        </w:rPr>
        <w:t xml:space="preserve">отмечалась сильная жара </w:t>
      </w:r>
      <w:r w:rsidR="00526DD6" w:rsidRPr="00EF1573">
        <w:rPr>
          <w:b/>
          <w:bCs/>
          <w:sz w:val="28"/>
          <w:szCs w:val="28"/>
        </w:rPr>
        <w:t>(ОЯ)</w:t>
      </w:r>
      <w:r w:rsidR="00526DD6" w:rsidRPr="00EF1573">
        <w:rPr>
          <w:sz w:val="28"/>
          <w:szCs w:val="28"/>
        </w:rPr>
        <w:t>.</w:t>
      </w:r>
      <w:r w:rsidR="00CF1636" w:rsidRPr="00EF1573">
        <w:rPr>
          <w:sz w:val="28"/>
          <w:szCs w:val="28"/>
        </w:rPr>
        <w:t xml:space="preserve"> </w:t>
      </w:r>
      <w:r w:rsidR="00CF1636" w:rsidRPr="00EF1573">
        <w:rPr>
          <w:rFonts w:eastAsia="Calibri"/>
          <w:sz w:val="28"/>
          <w:szCs w:val="28"/>
        </w:rPr>
        <w:t>М</w:t>
      </w:r>
      <w:r w:rsidR="00526DD6" w:rsidRPr="00EF1573">
        <w:rPr>
          <w:rFonts w:eastAsia="Calibri"/>
          <w:sz w:val="28"/>
          <w:szCs w:val="28"/>
        </w:rPr>
        <w:t>естами в крае наблюдалась атмосферная</w:t>
      </w:r>
      <w:r w:rsidR="00B6736A" w:rsidRPr="00EF1573">
        <w:rPr>
          <w:rFonts w:eastAsia="Calibri"/>
          <w:sz w:val="28"/>
          <w:szCs w:val="28"/>
        </w:rPr>
        <w:t>,</w:t>
      </w:r>
      <w:r w:rsidR="00D65AD9" w:rsidRPr="00EF1573">
        <w:rPr>
          <w:rFonts w:eastAsia="Calibri"/>
          <w:sz w:val="28"/>
          <w:szCs w:val="28"/>
        </w:rPr>
        <w:t xml:space="preserve"> почвенная</w:t>
      </w:r>
      <w:r w:rsidR="00526DD6" w:rsidRPr="00EF1573">
        <w:rPr>
          <w:rFonts w:eastAsia="Calibri"/>
          <w:sz w:val="28"/>
          <w:szCs w:val="28"/>
        </w:rPr>
        <w:t xml:space="preserve"> засуха</w:t>
      </w:r>
      <w:r w:rsidR="00B6736A" w:rsidRPr="00EF1573">
        <w:rPr>
          <w:rFonts w:eastAsia="Calibri"/>
          <w:sz w:val="28"/>
          <w:szCs w:val="28"/>
        </w:rPr>
        <w:t xml:space="preserve"> и суховеи</w:t>
      </w:r>
      <w:r w:rsidR="00526DD6" w:rsidRPr="00EF1573">
        <w:rPr>
          <w:rFonts w:eastAsia="Calibri"/>
          <w:sz w:val="28"/>
          <w:szCs w:val="28"/>
        </w:rPr>
        <w:t xml:space="preserve"> </w:t>
      </w:r>
      <w:r w:rsidR="00526DD6" w:rsidRPr="00EF1573">
        <w:rPr>
          <w:rFonts w:eastAsia="Calibri"/>
          <w:b/>
          <w:bCs/>
          <w:sz w:val="28"/>
          <w:szCs w:val="28"/>
        </w:rPr>
        <w:t>(ОЯ)</w:t>
      </w:r>
      <w:r w:rsidR="00B6736A" w:rsidRPr="00EF1573">
        <w:rPr>
          <w:rFonts w:eastAsia="Calibri"/>
          <w:sz w:val="28"/>
          <w:szCs w:val="28"/>
        </w:rPr>
        <w:t xml:space="preserve">. </w:t>
      </w:r>
      <w:r w:rsidR="00B6736A" w:rsidRPr="00EF1573">
        <w:rPr>
          <w:sz w:val="28"/>
          <w:szCs w:val="28"/>
        </w:rPr>
        <w:t xml:space="preserve">На территории края, в течение всего летнего </w:t>
      </w:r>
      <w:r w:rsidR="00B6736A" w:rsidRPr="00EF1573">
        <w:rPr>
          <w:sz w:val="28"/>
          <w:szCs w:val="28"/>
        </w:rPr>
        <w:lastRenderedPageBreak/>
        <w:t xml:space="preserve">периода, отмечалась чрезвычайная пожароопасность (ЧПО) 5 класса (ОЯ) и высокая пожароопасность (ВПО) 4 класса (НЯ). </w:t>
      </w:r>
    </w:p>
    <w:p w14:paraId="0B6B1511" w14:textId="77777777" w:rsidR="007745EE" w:rsidRPr="00EF1573" w:rsidRDefault="007745EE" w:rsidP="00BE6ADC">
      <w:pPr>
        <w:contextualSpacing/>
        <w:jc w:val="both"/>
        <w:rPr>
          <w:b/>
          <w:sz w:val="28"/>
          <w:szCs w:val="28"/>
        </w:rPr>
      </w:pPr>
    </w:p>
    <w:p w14:paraId="606FAC47" w14:textId="03450F5D" w:rsidR="009156E5" w:rsidRPr="00EF1573" w:rsidRDefault="003C1E4A" w:rsidP="004C5FC6">
      <w:pPr>
        <w:ind w:firstLine="709"/>
        <w:contextualSpacing/>
        <w:jc w:val="both"/>
        <w:rPr>
          <w:b/>
          <w:sz w:val="28"/>
          <w:szCs w:val="28"/>
        </w:rPr>
      </w:pPr>
      <w:r w:rsidRPr="00EF1573">
        <w:rPr>
          <w:b/>
          <w:sz w:val="28"/>
          <w:szCs w:val="28"/>
        </w:rPr>
        <w:t>1</w:t>
      </w:r>
      <w:r w:rsidR="00610BAA" w:rsidRPr="00EF1573">
        <w:rPr>
          <w:b/>
          <w:sz w:val="28"/>
          <w:szCs w:val="28"/>
        </w:rPr>
        <w:t>.3. Гидрологическая обстановка:</w:t>
      </w:r>
    </w:p>
    <w:p w14:paraId="6CF70735" w14:textId="7641E6C2" w:rsidR="00BE6ADC" w:rsidRPr="00EF1573" w:rsidRDefault="00BE6ADC" w:rsidP="00C33AC0">
      <w:pPr>
        <w:ind w:firstLine="709"/>
        <w:jc w:val="both"/>
        <w:rPr>
          <w:color w:val="000000"/>
          <w:sz w:val="28"/>
          <w:szCs w:val="28"/>
        </w:rPr>
      </w:pPr>
      <w:r w:rsidRPr="00EF1573">
        <w:rPr>
          <w:rFonts w:eastAsia="Calibri"/>
          <w:sz w:val="28"/>
          <w:szCs w:val="28"/>
          <w:lang w:eastAsia="en-US"/>
        </w:rPr>
        <w:t xml:space="preserve">В течение зимнего периода, </w:t>
      </w:r>
      <w:r w:rsidRPr="00EF1573">
        <w:rPr>
          <w:sz w:val="28"/>
          <w:szCs w:val="28"/>
        </w:rPr>
        <w:t xml:space="preserve">в связи с отмечавшимися осадками,                         в отдельных районах сильными и очень сильными, на реках юго-западной, юго-восточной территории края и на реках Черноморского побережья наблюдались подъемы уровней воды, местами с превышением неблагоприятных отметок, в феврале с превышением опасных отметок в </w:t>
      </w:r>
      <w:r w:rsidRPr="00EF1573">
        <w:rPr>
          <w:b/>
          <w:bCs/>
          <w:sz w:val="28"/>
          <w:szCs w:val="28"/>
        </w:rPr>
        <w:t xml:space="preserve">МО: Северский район </w:t>
      </w:r>
      <w:r w:rsidRPr="00EF1573">
        <w:rPr>
          <w:sz w:val="28"/>
          <w:szCs w:val="28"/>
        </w:rPr>
        <w:t>(р. Афипс),</w:t>
      </w:r>
      <w:r w:rsidRPr="00EF1573">
        <w:rPr>
          <w:b/>
          <w:bCs/>
          <w:sz w:val="28"/>
          <w:szCs w:val="28"/>
        </w:rPr>
        <w:t xml:space="preserve"> </w:t>
      </w:r>
      <w:r w:rsidR="00D564E1" w:rsidRPr="00EF1573">
        <w:rPr>
          <w:b/>
          <w:bCs/>
          <w:sz w:val="28"/>
          <w:szCs w:val="28"/>
        </w:rPr>
        <w:t xml:space="preserve">городской округ </w:t>
      </w:r>
      <w:r w:rsidRPr="00EF1573">
        <w:rPr>
          <w:b/>
          <w:bCs/>
          <w:sz w:val="28"/>
          <w:szCs w:val="28"/>
        </w:rPr>
        <w:t>г.</w:t>
      </w:r>
      <w:r w:rsidR="00D564E1" w:rsidRPr="00EF1573">
        <w:rPr>
          <w:b/>
          <w:bCs/>
          <w:sz w:val="28"/>
          <w:szCs w:val="28"/>
        </w:rPr>
        <w:t>-к.</w:t>
      </w:r>
      <w:r w:rsidRPr="00EF1573">
        <w:rPr>
          <w:b/>
          <w:bCs/>
          <w:sz w:val="28"/>
          <w:szCs w:val="28"/>
        </w:rPr>
        <w:t xml:space="preserve"> Геленджик </w:t>
      </w:r>
      <w:r w:rsidRPr="00EF1573">
        <w:rPr>
          <w:sz w:val="28"/>
          <w:szCs w:val="28"/>
        </w:rPr>
        <w:t xml:space="preserve">(р. Адерба, Вулан, р. Догуаб, р. Мезыбь, </w:t>
      </w:r>
      <w:r w:rsidRPr="00EF1573">
        <w:rPr>
          <w:sz w:val="28"/>
          <w:szCs w:val="28"/>
        </w:rPr>
        <w:br/>
        <w:t>р. Текос),</w:t>
      </w:r>
      <w:r w:rsidRPr="00EF1573">
        <w:rPr>
          <w:b/>
          <w:bCs/>
          <w:sz w:val="28"/>
          <w:szCs w:val="28"/>
        </w:rPr>
        <w:t xml:space="preserve"> </w:t>
      </w:r>
      <w:r w:rsidR="00135BEB" w:rsidRPr="00EF1573">
        <w:rPr>
          <w:b/>
          <w:sz w:val="28"/>
          <w:szCs w:val="28"/>
        </w:rPr>
        <w:t xml:space="preserve">городской округ г.-к. Сочи </w:t>
      </w:r>
      <w:r w:rsidRPr="00EF1573">
        <w:rPr>
          <w:sz w:val="28"/>
          <w:szCs w:val="28"/>
        </w:rPr>
        <w:t>(р. Херота, р. Хоста, р. Чахчусер).</w:t>
      </w:r>
      <w:r w:rsidRPr="00EF1573">
        <w:rPr>
          <w:rFonts w:eastAsia="MS Mincho"/>
          <w:sz w:val="28"/>
          <w:szCs w:val="28"/>
          <w:lang w:eastAsia="en-US"/>
        </w:rPr>
        <w:t xml:space="preserve"> Во второй половине декабря в порту г. Туапсе отмечался сильный тягун (</w:t>
      </w:r>
      <w:r w:rsidRPr="00EF1573">
        <w:rPr>
          <w:rFonts w:eastAsia="MS Mincho"/>
          <w:b/>
          <w:bCs/>
          <w:sz w:val="28"/>
          <w:szCs w:val="28"/>
          <w:lang w:eastAsia="en-US"/>
        </w:rPr>
        <w:t>ОЯ</w:t>
      </w:r>
      <w:r w:rsidRPr="00EF1573">
        <w:rPr>
          <w:rFonts w:eastAsia="MS Mincho"/>
          <w:sz w:val="28"/>
          <w:szCs w:val="28"/>
          <w:lang w:eastAsia="en-US"/>
        </w:rPr>
        <w:t xml:space="preserve">). </w:t>
      </w:r>
      <w:r w:rsidRPr="00EF1573">
        <w:rPr>
          <w:sz w:val="28"/>
          <w:szCs w:val="28"/>
        </w:rPr>
        <w:t>Временами, в связи с усилением ветра, на Азовском побережье отмечались сгонно-нагонные явления, без достижения неблагоприятных отметок; на побережьях Азовского и Черного морей наблюдалось волнение моря.</w:t>
      </w:r>
      <w:r w:rsidRPr="00EF1573">
        <w:rPr>
          <w:bCs/>
          <w:sz w:val="28"/>
          <w:szCs w:val="28"/>
        </w:rPr>
        <w:t xml:space="preserve"> В феврале, в связи с установившимися отрицательными температурами воздуха, на водных объектах края отмечалось активное формирование ледовых явлений </w:t>
      </w:r>
      <w:r w:rsidRPr="00EF1573">
        <w:rPr>
          <w:sz w:val="28"/>
          <w:szCs w:val="28"/>
        </w:rPr>
        <w:t>(забереги, шугоход, неполный ледостав, ледостав).</w:t>
      </w:r>
      <w:bookmarkStart w:id="8" w:name="_Hlk190952067"/>
      <w:r w:rsidRPr="00EF1573">
        <w:rPr>
          <w:sz w:val="28"/>
          <w:szCs w:val="28"/>
        </w:rPr>
        <w:t xml:space="preserve"> </w:t>
      </w:r>
      <w:r w:rsidRPr="00EF1573">
        <w:rPr>
          <w:color w:val="000000"/>
          <w:sz w:val="28"/>
          <w:szCs w:val="28"/>
        </w:rPr>
        <w:t xml:space="preserve">В северо-восточной и </w:t>
      </w:r>
      <w:r w:rsidR="000C699E">
        <w:rPr>
          <w:color w:val="000000"/>
          <w:sz w:val="28"/>
          <w:szCs w:val="28"/>
        </w:rPr>
        <w:t>юго-восточной частях Азовског</w:t>
      </w:r>
      <w:r w:rsidRPr="00EF1573">
        <w:rPr>
          <w:color w:val="000000"/>
          <w:sz w:val="28"/>
          <w:szCs w:val="28"/>
        </w:rPr>
        <w:t xml:space="preserve"> моря площадь покрытия льдом составляла 30-70%,</w:t>
      </w:r>
      <w:r w:rsidR="00887D69" w:rsidRPr="00EF1573">
        <w:rPr>
          <w:color w:val="000000"/>
          <w:sz w:val="28"/>
          <w:szCs w:val="28"/>
        </w:rPr>
        <w:t xml:space="preserve"> </w:t>
      </w:r>
      <w:r w:rsidR="000C699E">
        <w:rPr>
          <w:color w:val="000000"/>
          <w:sz w:val="28"/>
          <w:szCs w:val="28"/>
        </w:rPr>
        <w:br/>
      </w:r>
      <w:r w:rsidRPr="00EF1573">
        <w:rPr>
          <w:color w:val="000000"/>
          <w:sz w:val="28"/>
          <w:szCs w:val="28"/>
        </w:rPr>
        <w:t>у побережья наблюдался припай.</w:t>
      </w:r>
      <w:bookmarkEnd w:id="8"/>
    </w:p>
    <w:p w14:paraId="56E0F4AB" w14:textId="164878E8" w:rsidR="00C33AC0" w:rsidRPr="00EF1573" w:rsidRDefault="008F4894" w:rsidP="00A35C98">
      <w:pPr>
        <w:ind w:firstLine="709"/>
        <w:jc w:val="both"/>
        <w:rPr>
          <w:bCs/>
          <w:sz w:val="28"/>
          <w:szCs w:val="28"/>
        </w:rPr>
      </w:pPr>
      <w:r w:rsidRPr="00EF1573">
        <w:rPr>
          <w:rFonts w:eastAsia="Calibri"/>
          <w:sz w:val="28"/>
          <w:szCs w:val="28"/>
        </w:rPr>
        <w:t>В течение всего весеннего периода</w:t>
      </w:r>
      <w:r w:rsidR="007B5007" w:rsidRPr="00EF1573">
        <w:rPr>
          <w:rFonts w:eastAsia="Calibri"/>
          <w:sz w:val="28"/>
          <w:szCs w:val="28"/>
        </w:rPr>
        <w:t>,</w:t>
      </w:r>
      <w:r w:rsidRPr="00EF1573">
        <w:rPr>
          <w:rFonts w:eastAsia="Calibri"/>
          <w:sz w:val="28"/>
          <w:szCs w:val="28"/>
        </w:rPr>
        <w:t xml:space="preserve"> </w:t>
      </w:r>
      <w:r w:rsidRPr="00EF1573">
        <w:rPr>
          <w:sz w:val="28"/>
          <w:szCs w:val="28"/>
        </w:rPr>
        <w:t xml:space="preserve">в связи с </w:t>
      </w:r>
      <w:r w:rsidRPr="00EF1573">
        <w:rPr>
          <w:color w:val="000000"/>
          <w:sz w:val="28"/>
          <w:szCs w:val="28"/>
        </w:rPr>
        <w:t>осадками и снеготаянием</w:t>
      </w:r>
      <w:r w:rsidR="007B5007" w:rsidRPr="00EF1573">
        <w:rPr>
          <w:color w:val="000000"/>
          <w:sz w:val="28"/>
          <w:szCs w:val="28"/>
        </w:rPr>
        <w:t>,</w:t>
      </w:r>
      <w:r w:rsidRPr="00EF1573">
        <w:rPr>
          <w:color w:val="000000"/>
          <w:sz w:val="28"/>
          <w:szCs w:val="28"/>
        </w:rPr>
        <w:t xml:space="preserve"> на реках южной половины края </w:t>
      </w:r>
      <w:r w:rsidR="00EC50FB" w:rsidRPr="00EF1573">
        <w:rPr>
          <w:color w:val="000000"/>
          <w:sz w:val="28"/>
          <w:szCs w:val="28"/>
        </w:rPr>
        <w:t>отмечался</w:t>
      </w:r>
      <w:r w:rsidRPr="00EF1573">
        <w:rPr>
          <w:color w:val="000000"/>
          <w:sz w:val="28"/>
          <w:szCs w:val="28"/>
        </w:rPr>
        <w:t xml:space="preserve"> повышенный фон уровней воды. </w:t>
      </w:r>
      <w:r w:rsidRPr="00EF1573">
        <w:rPr>
          <w:sz w:val="28"/>
          <w:szCs w:val="28"/>
        </w:rPr>
        <w:t>Временами, в связи</w:t>
      </w:r>
      <w:r w:rsidR="001D0BEB" w:rsidRPr="00EF1573">
        <w:rPr>
          <w:sz w:val="28"/>
          <w:szCs w:val="28"/>
        </w:rPr>
        <w:t xml:space="preserve"> осадками</w:t>
      </w:r>
      <w:r w:rsidRPr="00EF1573">
        <w:rPr>
          <w:sz w:val="28"/>
          <w:szCs w:val="28"/>
        </w:rPr>
        <w:t>, местами</w:t>
      </w:r>
      <w:r w:rsidR="001D0BEB" w:rsidRPr="00EF1573">
        <w:rPr>
          <w:sz w:val="28"/>
          <w:szCs w:val="28"/>
        </w:rPr>
        <w:t xml:space="preserve"> сильными</w:t>
      </w:r>
      <w:r w:rsidR="00C33AC0" w:rsidRPr="00EF1573">
        <w:rPr>
          <w:sz w:val="28"/>
          <w:szCs w:val="28"/>
        </w:rPr>
        <w:t xml:space="preserve"> (НЯ)</w:t>
      </w:r>
      <w:r w:rsidR="001D0BEB" w:rsidRPr="00EF1573">
        <w:rPr>
          <w:sz w:val="28"/>
          <w:szCs w:val="28"/>
        </w:rPr>
        <w:t xml:space="preserve"> </w:t>
      </w:r>
      <w:r w:rsidR="00C33AC0" w:rsidRPr="00EF1573">
        <w:rPr>
          <w:rFonts w:eastAsia="Calibri"/>
          <w:bCs/>
          <w:sz w:val="28"/>
          <w:szCs w:val="28"/>
          <w:lang w:eastAsia="en-US"/>
        </w:rPr>
        <w:t>и очень сильным (</w:t>
      </w:r>
      <w:r w:rsidR="00C33AC0" w:rsidRPr="00EF1573">
        <w:rPr>
          <w:rFonts w:eastAsia="Calibri"/>
          <w:b/>
          <w:sz w:val="28"/>
          <w:szCs w:val="28"/>
          <w:lang w:eastAsia="en-US"/>
        </w:rPr>
        <w:t>ОЯ</w:t>
      </w:r>
      <w:r w:rsidR="00C33AC0" w:rsidRPr="00EF1573">
        <w:rPr>
          <w:rFonts w:eastAsia="Calibri"/>
          <w:bCs/>
          <w:sz w:val="28"/>
          <w:szCs w:val="28"/>
          <w:lang w:eastAsia="en-US"/>
        </w:rPr>
        <w:t xml:space="preserve">), </w:t>
      </w:r>
      <w:r w:rsidRPr="00EF1573">
        <w:rPr>
          <w:sz w:val="28"/>
          <w:szCs w:val="28"/>
        </w:rPr>
        <w:t>на реках юго-западной, юго-восточной территории края и реках Черноморского побережья наблюдались подъемы уровней воды</w:t>
      </w:r>
      <w:r w:rsidR="00EC50FB" w:rsidRPr="00EF1573">
        <w:rPr>
          <w:sz w:val="28"/>
          <w:szCs w:val="28"/>
        </w:rPr>
        <w:t>,</w:t>
      </w:r>
      <w:r w:rsidR="00807BFC" w:rsidRPr="00EF1573">
        <w:rPr>
          <w:sz w:val="28"/>
          <w:szCs w:val="28"/>
        </w:rPr>
        <w:t xml:space="preserve"> в отдельных районах</w:t>
      </w:r>
      <w:r w:rsidRPr="00EF1573">
        <w:rPr>
          <w:sz w:val="28"/>
          <w:szCs w:val="28"/>
        </w:rPr>
        <w:t xml:space="preserve"> </w:t>
      </w:r>
      <w:r w:rsidR="007B5007" w:rsidRPr="00EF1573">
        <w:rPr>
          <w:sz w:val="28"/>
          <w:szCs w:val="28"/>
        </w:rPr>
        <w:t xml:space="preserve">с достижением неблагоприятных </w:t>
      </w:r>
      <w:r w:rsidR="00C33AC0" w:rsidRPr="00EF1573">
        <w:rPr>
          <w:sz w:val="28"/>
          <w:szCs w:val="28"/>
        </w:rPr>
        <w:t xml:space="preserve">и опасных </w:t>
      </w:r>
      <w:r w:rsidR="007B5007" w:rsidRPr="00EF1573">
        <w:rPr>
          <w:sz w:val="28"/>
          <w:szCs w:val="28"/>
        </w:rPr>
        <w:t>отметок</w:t>
      </w:r>
      <w:r w:rsidR="00C33AC0" w:rsidRPr="00EF1573">
        <w:rPr>
          <w:sz w:val="28"/>
          <w:szCs w:val="28"/>
        </w:rPr>
        <w:t xml:space="preserve"> в </w:t>
      </w:r>
      <w:r w:rsidR="00C33AC0" w:rsidRPr="00EF1573">
        <w:rPr>
          <w:b/>
          <w:bCs/>
          <w:sz w:val="28"/>
          <w:szCs w:val="28"/>
        </w:rPr>
        <w:t>МО: Лабинский район</w:t>
      </w:r>
      <w:r w:rsidR="00C33AC0" w:rsidRPr="00EF1573">
        <w:rPr>
          <w:sz w:val="28"/>
          <w:szCs w:val="28"/>
        </w:rPr>
        <w:t xml:space="preserve"> </w:t>
      </w:r>
      <w:r w:rsidR="000C699E">
        <w:rPr>
          <w:sz w:val="28"/>
          <w:szCs w:val="28"/>
        </w:rPr>
        <w:br/>
      </w:r>
      <w:r w:rsidR="00C33AC0" w:rsidRPr="00EF1573">
        <w:rPr>
          <w:sz w:val="28"/>
          <w:szCs w:val="28"/>
        </w:rPr>
        <w:t xml:space="preserve">р. Лаба), </w:t>
      </w:r>
      <w:r w:rsidR="00C33AC0" w:rsidRPr="00EF1573">
        <w:rPr>
          <w:b/>
          <w:bCs/>
          <w:sz w:val="28"/>
          <w:szCs w:val="28"/>
        </w:rPr>
        <w:t>городской округ г</w:t>
      </w:r>
      <w:r w:rsidR="00D564E1" w:rsidRPr="00EF1573">
        <w:rPr>
          <w:b/>
          <w:bCs/>
          <w:sz w:val="28"/>
          <w:szCs w:val="28"/>
        </w:rPr>
        <w:t>.</w:t>
      </w:r>
      <w:r w:rsidR="00C33AC0" w:rsidRPr="00EF1573">
        <w:rPr>
          <w:b/>
          <w:bCs/>
          <w:sz w:val="28"/>
          <w:szCs w:val="28"/>
        </w:rPr>
        <w:t>-к</w:t>
      </w:r>
      <w:r w:rsidR="00D564E1" w:rsidRPr="00EF1573">
        <w:rPr>
          <w:b/>
          <w:bCs/>
          <w:sz w:val="28"/>
          <w:szCs w:val="28"/>
        </w:rPr>
        <w:t>.</w:t>
      </w:r>
      <w:r w:rsidR="00C33AC0" w:rsidRPr="00EF1573">
        <w:rPr>
          <w:b/>
          <w:bCs/>
          <w:sz w:val="28"/>
          <w:szCs w:val="28"/>
        </w:rPr>
        <w:t xml:space="preserve"> Сочи</w:t>
      </w:r>
      <w:r w:rsidR="00C33AC0" w:rsidRPr="00EF1573">
        <w:rPr>
          <w:sz w:val="28"/>
          <w:szCs w:val="28"/>
        </w:rPr>
        <w:t xml:space="preserve"> (слияние рек Пслух и Мзымта).</w:t>
      </w:r>
      <w:r w:rsidR="00C33AC0" w:rsidRPr="00EF1573">
        <w:rPr>
          <w:bCs/>
          <w:sz w:val="28"/>
          <w:szCs w:val="28"/>
        </w:rPr>
        <w:t xml:space="preserve"> В начале первой декады марта, в связи с низкими температурами воздуха, н</w:t>
      </w:r>
      <w:r w:rsidR="00C33AC0" w:rsidRPr="00EF1573">
        <w:rPr>
          <w:rFonts w:eastAsia="MS Mincho"/>
          <w:sz w:val="28"/>
          <w:szCs w:val="28"/>
        </w:rPr>
        <w:t>а реках и водных объектах Краснодарского края, сохранялись ледовые явления (ледостав, неполный ледостав, забереги, шугоход),</w:t>
      </w:r>
      <w:r w:rsidR="00C33AC0" w:rsidRPr="00EF1573">
        <w:rPr>
          <w:bCs/>
          <w:sz w:val="28"/>
          <w:szCs w:val="28"/>
        </w:rPr>
        <w:t xml:space="preserve"> в</w:t>
      </w:r>
      <w:r w:rsidR="00C33AC0" w:rsidRPr="00EF1573">
        <w:rPr>
          <w:rFonts w:eastAsia="MS Mincho"/>
          <w:color w:val="000000"/>
          <w:sz w:val="28"/>
          <w:szCs w:val="28"/>
        </w:rPr>
        <w:t xml:space="preserve"> северо-восточной и юго-восточной частях Азовского моря площадь покрытия льдом доходила до 20-70%, местами у побережья отмечался припай, торошение льда, в открытой части моря дрейф льда. В конце первой, начале второй декады марта, в связи с в</w:t>
      </w:r>
      <w:r w:rsidR="00C33AC0" w:rsidRPr="00EF1573">
        <w:rPr>
          <w:sz w:val="28"/>
          <w:szCs w:val="28"/>
        </w:rPr>
        <w:t xml:space="preserve">ысокой температурой воздуха, произошло интенсивное разрушение ледовых образований на водных объектах края. </w:t>
      </w:r>
    </w:p>
    <w:p w14:paraId="1B0485ED" w14:textId="5B9011F1" w:rsidR="00007083" w:rsidRPr="00EF1573" w:rsidRDefault="007802C4" w:rsidP="000121D1">
      <w:pPr>
        <w:ind w:firstLine="709"/>
        <w:jc w:val="both"/>
        <w:rPr>
          <w:bCs/>
          <w:sz w:val="28"/>
          <w:szCs w:val="28"/>
        </w:rPr>
      </w:pPr>
      <w:r w:rsidRPr="00EF1573">
        <w:rPr>
          <w:sz w:val="28"/>
          <w:szCs w:val="28"/>
        </w:rPr>
        <w:t>В л</w:t>
      </w:r>
      <w:r w:rsidR="00642666" w:rsidRPr="00EF1573">
        <w:rPr>
          <w:sz w:val="28"/>
          <w:szCs w:val="28"/>
        </w:rPr>
        <w:t>етн</w:t>
      </w:r>
      <w:r w:rsidRPr="00EF1573">
        <w:rPr>
          <w:sz w:val="28"/>
          <w:szCs w:val="28"/>
        </w:rPr>
        <w:t>ий</w:t>
      </w:r>
      <w:r w:rsidR="00642666" w:rsidRPr="00EF1573">
        <w:rPr>
          <w:sz w:val="28"/>
          <w:szCs w:val="28"/>
        </w:rPr>
        <w:t xml:space="preserve"> период</w:t>
      </w:r>
      <w:r w:rsidR="0049556D" w:rsidRPr="00EF1573">
        <w:rPr>
          <w:sz w:val="28"/>
          <w:szCs w:val="28"/>
        </w:rPr>
        <w:t>,</w:t>
      </w:r>
      <w:r w:rsidR="00642666" w:rsidRPr="00EF1573">
        <w:rPr>
          <w:rFonts w:eastAsia="Calibri"/>
          <w:sz w:val="28"/>
          <w:szCs w:val="28"/>
          <w:lang w:eastAsia="en-US"/>
        </w:rPr>
        <w:t xml:space="preserve"> </w:t>
      </w:r>
      <w:r w:rsidR="0049556D" w:rsidRPr="00EF1573">
        <w:rPr>
          <w:rFonts w:eastAsia="Calibri"/>
          <w:sz w:val="28"/>
          <w:szCs w:val="28"/>
          <w:lang w:eastAsia="en-US"/>
        </w:rPr>
        <w:t xml:space="preserve">временами, </w:t>
      </w:r>
      <w:r w:rsidR="00642666" w:rsidRPr="00EF1573">
        <w:rPr>
          <w:rFonts w:eastAsia="Calibri"/>
          <w:sz w:val="28"/>
          <w:szCs w:val="28"/>
          <w:lang w:eastAsia="en-US"/>
        </w:rPr>
        <w:t>в связи с отмечавшимися осадками,</w:t>
      </w:r>
      <w:r w:rsidR="0049556D" w:rsidRPr="00EF1573">
        <w:rPr>
          <w:rFonts w:eastAsia="Calibri"/>
          <w:sz w:val="28"/>
          <w:szCs w:val="28"/>
          <w:lang w:eastAsia="en-US"/>
        </w:rPr>
        <w:t xml:space="preserve"> местами</w:t>
      </w:r>
      <w:r w:rsidR="00642666" w:rsidRPr="00EF1573">
        <w:rPr>
          <w:rFonts w:eastAsia="Calibri"/>
          <w:sz w:val="28"/>
          <w:szCs w:val="28"/>
          <w:lang w:eastAsia="en-US"/>
        </w:rPr>
        <w:t xml:space="preserve"> сильными</w:t>
      </w:r>
      <w:r w:rsidR="00617777" w:rsidRPr="00EF1573">
        <w:rPr>
          <w:rFonts w:eastAsia="Calibri"/>
          <w:sz w:val="28"/>
          <w:szCs w:val="28"/>
          <w:lang w:eastAsia="en-US"/>
        </w:rPr>
        <w:t xml:space="preserve"> (НЯ)</w:t>
      </w:r>
      <w:r w:rsidR="00642666" w:rsidRPr="00EF1573">
        <w:rPr>
          <w:rFonts w:eastAsia="Calibri"/>
          <w:sz w:val="28"/>
          <w:szCs w:val="28"/>
          <w:lang w:eastAsia="en-US"/>
        </w:rPr>
        <w:t xml:space="preserve"> и очень сильными</w:t>
      </w:r>
      <w:r w:rsidR="00617777" w:rsidRPr="00EF1573">
        <w:rPr>
          <w:rFonts w:eastAsia="Calibri"/>
          <w:sz w:val="28"/>
          <w:szCs w:val="28"/>
          <w:lang w:eastAsia="en-US"/>
        </w:rPr>
        <w:t xml:space="preserve"> (</w:t>
      </w:r>
      <w:r w:rsidR="00617777" w:rsidRPr="00EF1573">
        <w:rPr>
          <w:rFonts w:eastAsia="Calibri"/>
          <w:b/>
          <w:bCs/>
          <w:sz w:val="28"/>
          <w:szCs w:val="28"/>
          <w:lang w:eastAsia="en-US"/>
        </w:rPr>
        <w:t>ОЯ</w:t>
      </w:r>
      <w:r w:rsidR="00617777" w:rsidRPr="00EF1573">
        <w:rPr>
          <w:rFonts w:eastAsia="Calibri"/>
          <w:sz w:val="28"/>
          <w:szCs w:val="28"/>
          <w:lang w:eastAsia="en-US"/>
        </w:rPr>
        <w:t>)</w:t>
      </w:r>
      <w:r w:rsidR="00642666" w:rsidRPr="00EF1573">
        <w:rPr>
          <w:rFonts w:eastAsia="Calibri"/>
          <w:sz w:val="28"/>
          <w:szCs w:val="28"/>
          <w:lang w:eastAsia="en-US"/>
        </w:rPr>
        <w:t>,</w:t>
      </w:r>
      <w:r w:rsidR="00642666" w:rsidRPr="00EF1573">
        <w:rPr>
          <w:sz w:val="28"/>
          <w:szCs w:val="28"/>
        </w:rPr>
        <w:t xml:space="preserve"> местами на реках </w:t>
      </w:r>
      <w:r w:rsidR="0049556D" w:rsidRPr="00EF1573">
        <w:rPr>
          <w:sz w:val="28"/>
          <w:szCs w:val="28"/>
        </w:rPr>
        <w:t xml:space="preserve">юго-западной, </w:t>
      </w:r>
      <w:r w:rsidR="00642666" w:rsidRPr="00EF1573">
        <w:rPr>
          <w:sz w:val="28"/>
          <w:szCs w:val="28"/>
        </w:rPr>
        <w:t>юго</w:t>
      </w:r>
      <w:r w:rsidR="00642666" w:rsidRPr="00EF1573">
        <w:rPr>
          <w:rFonts w:eastAsia="Calibri"/>
          <w:sz w:val="28"/>
          <w:szCs w:val="28"/>
          <w:lang w:eastAsia="en-US"/>
        </w:rPr>
        <w:t xml:space="preserve">-восточной территории края и реках Черноморского побережья отмечались подъемы уровней воды, </w:t>
      </w:r>
      <w:r w:rsidR="000121D1" w:rsidRPr="00EF1573">
        <w:rPr>
          <w:rFonts w:eastAsia="Calibri"/>
          <w:sz w:val="28"/>
          <w:szCs w:val="28"/>
          <w:lang w:eastAsia="en-US"/>
        </w:rPr>
        <w:t>в отдельных районах</w:t>
      </w:r>
      <w:r w:rsidR="00332D71" w:rsidRPr="00EF1573">
        <w:rPr>
          <w:rFonts w:eastAsia="Calibri"/>
          <w:sz w:val="28"/>
          <w:szCs w:val="28"/>
          <w:lang w:eastAsia="en-US"/>
        </w:rPr>
        <w:t>, в июле и августе,</w:t>
      </w:r>
      <w:r w:rsidR="001B15E1" w:rsidRPr="00EF1573">
        <w:rPr>
          <w:rFonts w:eastAsia="Calibri"/>
          <w:sz w:val="28"/>
          <w:szCs w:val="28"/>
          <w:lang w:eastAsia="en-US"/>
        </w:rPr>
        <w:t xml:space="preserve"> </w:t>
      </w:r>
      <w:r w:rsidR="00642666" w:rsidRPr="00EF1573">
        <w:rPr>
          <w:bCs/>
          <w:sz w:val="28"/>
          <w:szCs w:val="28"/>
        </w:rPr>
        <w:t>с достижением</w:t>
      </w:r>
      <w:r w:rsidR="007745EE" w:rsidRPr="00EF1573">
        <w:rPr>
          <w:bCs/>
          <w:sz w:val="28"/>
          <w:szCs w:val="28"/>
        </w:rPr>
        <w:t xml:space="preserve"> </w:t>
      </w:r>
      <w:r w:rsidR="00642666" w:rsidRPr="00EF1573">
        <w:rPr>
          <w:bCs/>
          <w:sz w:val="28"/>
          <w:szCs w:val="28"/>
        </w:rPr>
        <w:t>опасных отметок</w:t>
      </w:r>
      <w:r w:rsidR="008666F7" w:rsidRPr="00EF1573">
        <w:rPr>
          <w:bCs/>
          <w:sz w:val="28"/>
          <w:szCs w:val="28"/>
        </w:rPr>
        <w:t xml:space="preserve"> в </w:t>
      </w:r>
      <w:r w:rsidR="008666F7" w:rsidRPr="00EF1573">
        <w:rPr>
          <w:b/>
          <w:sz w:val="28"/>
          <w:szCs w:val="28"/>
        </w:rPr>
        <w:t>МО</w:t>
      </w:r>
      <w:r w:rsidR="001B15E1" w:rsidRPr="00EF1573">
        <w:rPr>
          <w:b/>
          <w:sz w:val="28"/>
          <w:szCs w:val="28"/>
        </w:rPr>
        <w:t>:</w:t>
      </w:r>
      <w:r w:rsidR="008666F7" w:rsidRPr="00EF1573">
        <w:rPr>
          <w:b/>
          <w:sz w:val="28"/>
          <w:szCs w:val="28"/>
        </w:rPr>
        <w:t xml:space="preserve"> </w:t>
      </w:r>
      <w:r w:rsidR="008C273B" w:rsidRPr="00EF1573">
        <w:rPr>
          <w:b/>
          <w:sz w:val="28"/>
          <w:szCs w:val="28"/>
        </w:rPr>
        <w:t>Туапсинский муниципальный округ</w:t>
      </w:r>
      <w:r w:rsidRPr="00EF1573">
        <w:rPr>
          <w:bCs/>
          <w:sz w:val="28"/>
          <w:szCs w:val="28"/>
        </w:rPr>
        <w:t xml:space="preserve"> </w:t>
      </w:r>
      <w:r w:rsidR="00BB2263" w:rsidRPr="00EF1573">
        <w:rPr>
          <w:bCs/>
          <w:sz w:val="28"/>
          <w:szCs w:val="28"/>
        </w:rPr>
        <w:t>(</w:t>
      </w:r>
      <w:r w:rsidR="00887D69" w:rsidRPr="00EF1573">
        <w:rPr>
          <w:bCs/>
          <w:sz w:val="28"/>
          <w:szCs w:val="28"/>
        </w:rPr>
        <w:t>р</w:t>
      </w:r>
      <w:r w:rsidR="00332D71" w:rsidRPr="00EF1573">
        <w:rPr>
          <w:bCs/>
          <w:sz w:val="28"/>
          <w:szCs w:val="28"/>
        </w:rPr>
        <w:t>.</w:t>
      </w:r>
      <w:r w:rsidR="00887D69" w:rsidRPr="00EF1573">
        <w:rPr>
          <w:bCs/>
          <w:sz w:val="28"/>
          <w:szCs w:val="28"/>
        </w:rPr>
        <w:t xml:space="preserve"> </w:t>
      </w:r>
      <w:r w:rsidR="00887D69" w:rsidRPr="00EF1573">
        <w:rPr>
          <w:iCs/>
          <w:sz w:val="28"/>
          <w:szCs w:val="28"/>
        </w:rPr>
        <w:t xml:space="preserve">Нечепсухо, </w:t>
      </w:r>
      <w:r w:rsidR="00332D71" w:rsidRPr="00EF1573">
        <w:rPr>
          <w:iCs/>
          <w:sz w:val="28"/>
          <w:szCs w:val="28"/>
        </w:rPr>
        <w:t xml:space="preserve">       р. </w:t>
      </w:r>
      <w:r w:rsidR="00887D69" w:rsidRPr="00EF1573">
        <w:rPr>
          <w:iCs/>
          <w:sz w:val="28"/>
          <w:szCs w:val="28"/>
        </w:rPr>
        <w:t>Шапсухо</w:t>
      </w:r>
      <w:r w:rsidR="00332D71" w:rsidRPr="00EF1573">
        <w:rPr>
          <w:iCs/>
          <w:sz w:val="28"/>
          <w:szCs w:val="28"/>
        </w:rPr>
        <w:t xml:space="preserve"> </w:t>
      </w:r>
      <w:r w:rsidR="00887D69" w:rsidRPr="00EF1573">
        <w:rPr>
          <w:iCs/>
          <w:sz w:val="28"/>
          <w:szCs w:val="28"/>
        </w:rPr>
        <w:t>и</w:t>
      </w:r>
      <w:r w:rsidR="00332D71" w:rsidRPr="00EF1573">
        <w:rPr>
          <w:iCs/>
          <w:sz w:val="28"/>
          <w:szCs w:val="28"/>
        </w:rPr>
        <w:t xml:space="preserve"> р. Малое Пляхо</w:t>
      </w:r>
      <w:r w:rsidR="00BB2263" w:rsidRPr="00EF1573">
        <w:rPr>
          <w:bCs/>
          <w:sz w:val="28"/>
          <w:szCs w:val="28"/>
        </w:rPr>
        <w:t>)</w:t>
      </w:r>
      <w:r w:rsidR="008C273B" w:rsidRPr="00EF1573">
        <w:rPr>
          <w:bCs/>
          <w:sz w:val="28"/>
          <w:szCs w:val="28"/>
        </w:rPr>
        <w:t xml:space="preserve">, </w:t>
      </w:r>
      <w:r w:rsidR="008C273B" w:rsidRPr="00EF1573">
        <w:rPr>
          <w:b/>
          <w:sz w:val="28"/>
          <w:szCs w:val="28"/>
        </w:rPr>
        <w:t>муниципальный округ г. Горячий ключ</w:t>
      </w:r>
      <w:r w:rsidR="008C273B" w:rsidRPr="00EF1573">
        <w:rPr>
          <w:bCs/>
          <w:sz w:val="28"/>
          <w:szCs w:val="28"/>
        </w:rPr>
        <w:t xml:space="preserve"> </w:t>
      </w:r>
      <w:r w:rsidR="00332D71" w:rsidRPr="00EF1573">
        <w:rPr>
          <w:bCs/>
          <w:sz w:val="28"/>
          <w:szCs w:val="28"/>
        </w:rPr>
        <w:t xml:space="preserve">                    </w:t>
      </w:r>
      <w:r w:rsidR="008C273B" w:rsidRPr="00EF1573">
        <w:rPr>
          <w:bCs/>
          <w:sz w:val="28"/>
          <w:szCs w:val="28"/>
        </w:rPr>
        <w:t>(р. Псекупс, р. Чепси),</w:t>
      </w:r>
      <w:r w:rsidR="00A35C98" w:rsidRPr="00EF1573">
        <w:rPr>
          <w:bCs/>
          <w:sz w:val="28"/>
          <w:szCs w:val="28"/>
        </w:rPr>
        <w:t xml:space="preserve"> </w:t>
      </w:r>
      <w:r w:rsidR="00A35C98" w:rsidRPr="00EF1573">
        <w:rPr>
          <w:b/>
          <w:sz w:val="28"/>
          <w:szCs w:val="28"/>
        </w:rPr>
        <w:t>Северский район</w:t>
      </w:r>
      <w:r w:rsidR="00A35C98" w:rsidRPr="00EF1573">
        <w:rPr>
          <w:bCs/>
          <w:sz w:val="28"/>
          <w:szCs w:val="28"/>
        </w:rPr>
        <w:t xml:space="preserve"> (р. Шебш, р. Афипс),</w:t>
      </w:r>
      <w:r w:rsidR="008C273B" w:rsidRPr="00EF1573">
        <w:rPr>
          <w:bCs/>
          <w:sz w:val="28"/>
          <w:szCs w:val="28"/>
        </w:rPr>
        <w:t xml:space="preserve"> </w:t>
      </w:r>
      <w:r w:rsidR="008C273B" w:rsidRPr="00EF1573">
        <w:rPr>
          <w:b/>
          <w:sz w:val="28"/>
          <w:szCs w:val="28"/>
        </w:rPr>
        <w:t>городск</w:t>
      </w:r>
      <w:r w:rsidR="0004710F" w:rsidRPr="00EF1573">
        <w:rPr>
          <w:b/>
          <w:sz w:val="28"/>
          <w:szCs w:val="28"/>
        </w:rPr>
        <w:t>ие</w:t>
      </w:r>
      <w:r w:rsidR="008C273B" w:rsidRPr="00EF1573">
        <w:rPr>
          <w:b/>
          <w:sz w:val="28"/>
          <w:szCs w:val="28"/>
        </w:rPr>
        <w:t xml:space="preserve"> округ</w:t>
      </w:r>
      <w:r w:rsidR="0004710F" w:rsidRPr="00EF1573">
        <w:rPr>
          <w:b/>
          <w:sz w:val="28"/>
          <w:szCs w:val="28"/>
        </w:rPr>
        <w:t>а</w:t>
      </w:r>
      <w:r w:rsidR="00715040" w:rsidRPr="00EF1573">
        <w:rPr>
          <w:b/>
          <w:sz w:val="28"/>
          <w:szCs w:val="28"/>
        </w:rPr>
        <w:t>:</w:t>
      </w:r>
      <w:r w:rsidR="008C273B" w:rsidRPr="00EF1573">
        <w:rPr>
          <w:b/>
          <w:sz w:val="28"/>
          <w:szCs w:val="28"/>
        </w:rPr>
        <w:t xml:space="preserve"> г.-к. Геленджик</w:t>
      </w:r>
      <w:r w:rsidR="008C273B" w:rsidRPr="00EF1573">
        <w:rPr>
          <w:bCs/>
          <w:sz w:val="28"/>
          <w:szCs w:val="28"/>
        </w:rPr>
        <w:t xml:space="preserve"> (р. Догуаб), </w:t>
      </w:r>
      <w:bookmarkStart w:id="9" w:name="_Hlk207784717"/>
      <w:r w:rsidR="008C273B" w:rsidRPr="00EF1573">
        <w:rPr>
          <w:b/>
          <w:sz w:val="28"/>
          <w:szCs w:val="28"/>
        </w:rPr>
        <w:t>г.-к.</w:t>
      </w:r>
      <w:r w:rsidR="00785B1A" w:rsidRPr="00EF1573">
        <w:rPr>
          <w:b/>
          <w:sz w:val="28"/>
          <w:szCs w:val="28"/>
        </w:rPr>
        <w:t xml:space="preserve"> </w:t>
      </w:r>
      <w:r w:rsidR="008666F7" w:rsidRPr="00EF1573">
        <w:rPr>
          <w:b/>
          <w:sz w:val="28"/>
          <w:szCs w:val="28"/>
        </w:rPr>
        <w:t>Сочи</w:t>
      </w:r>
      <w:r w:rsidR="00BB2263" w:rsidRPr="00EF1573">
        <w:rPr>
          <w:b/>
          <w:sz w:val="28"/>
          <w:szCs w:val="28"/>
        </w:rPr>
        <w:t xml:space="preserve"> </w:t>
      </w:r>
      <w:bookmarkEnd w:id="9"/>
      <w:r w:rsidR="00BB2263" w:rsidRPr="00EF1573">
        <w:rPr>
          <w:bCs/>
          <w:sz w:val="28"/>
          <w:szCs w:val="28"/>
        </w:rPr>
        <w:t>(</w:t>
      </w:r>
      <w:r w:rsidR="00BB41C2" w:rsidRPr="00EF1573">
        <w:rPr>
          <w:bCs/>
          <w:sz w:val="28"/>
          <w:szCs w:val="28"/>
        </w:rPr>
        <w:t xml:space="preserve">р. </w:t>
      </w:r>
      <w:r w:rsidR="0049556D" w:rsidRPr="00EF1573">
        <w:rPr>
          <w:bCs/>
          <w:sz w:val="28"/>
          <w:szCs w:val="28"/>
        </w:rPr>
        <w:t>Х</w:t>
      </w:r>
      <w:r w:rsidR="008C273B" w:rsidRPr="00EF1573">
        <w:rPr>
          <w:bCs/>
          <w:sz w:val="28"/>
          <w:szCs w:val="28"/>
        </w:rPr>
        <w:t>ерота, р. Западный Дагомыс, р. Хоста, р. Бзугу</w:t>
      </w:r>
      <w:r w:rsidR="00BB2263" w:rsidRPr="00EF1573">
        <w:rPr>
          <w:bCs/>
          <w:sz w:val="28"/>
          <w:szCs w:val="28"/>
        </w:rPr>
        <w:t>)</w:t>
      </w:r>
      <w:r w:rsidR="008666F7" w:rsidRPr="00EF1573">
        <w:rPr>
          <w:bCs/>
          <w:sz w:val="28"/>
          <w:szCs w:val="28"/>
        </w:rPr>
        <w:t xml:space="preserve">. </w:t>
      </w:r>
    </w:p>
    <w:p w14:paraId="2F4307CA" w14:textId="77777777" w:rsidR="00153E05" w:rsidRPr="00EF1573" w:rsidRDefault="00153E05" w:rsidP="000121D1">
      <w:pPr>
        <w:jc w:val="both"/>
        <w:rPr>
          <w:sz w:val="28"/>
          <w:szCs w:val="28"/>
        </w:rPr>
      </w:pPr>
    </w:p>
    <w:p w14:paraId="1DF116F8" w14:textId="70AF5885" w:rsidR="006E464F" w:rsidRPr="00EF1573" w:rsidRDefault="00610BAA" w:rsidP="006E464F">
      <w:pPr>
        <w:ind w:firstLine="709"/>
        <w:contextualSpacing/>
        <w:jc w:val="both"/>
        <w:rPr>
          <w:sz w:val="28"/>
          <w:szCs w:val="28"/>
        </w:rPr>
      </w:pPr>
      <w:r w:rsidRPr="00EF1573">
        <w:rPr>
          <w:b/>
          <w:bCs/>
          <w:sz w:val="28"/>
          <w:szCs w:val="28"/>
        </w:rPr>
        <w:lastRenderedPageBreak/>
        <w:t>1.4. Лавиноопасность</w:t>
      </w:r>
      <w:r w:rsidR="00C86101" w:rsidRPr="00EF1573">
        <w:rPr>
          <w:b/>
          <w:bCs/>
          <w:sz w:val="28"/>
          <w:szCs w:val="28"/>
        </w:rPr>
        <w:t>:</w:t>
      </w:r>
      <w:r w:rsidR="009425A8" w:rsidRPr="00EF1573">
        <w:rPr>
          <w:sz w:val="28"/>
          <w:szCs w:val="28"/>
        </w:rPr>
        <w:t xml:space="preserve"> </w:t>
      </w:r>
      <w:r w:rsidR="000703FB" w:rsidRPr="00EF1573">
        <w:rPr>
          <w:sz w:val="28"/>
          <w:szCs w:val="28"/>
        </w:rPr>
        <w:t>в зимний период 202</w:t>
      </w:r>
      <w:r w:rsidR="00C33AC0" w:rsidRPr="00EF1573">
        <w:rPr>
          <w:sz w:val="28"/>
          <w:szCs w:val="28"/>
        </w:rPr>
        <w:t>4</w:t>
      </w:r>
      <w:r w:rsidR="000703FB" w:rsidRPr="00EF1573">
        <w:rPr>
          <w:sz w:val="28"/>
          <w:szCs w:val="28"/>
        </w:rPr>
        <w:t>-202</w:t>
      </w:r>
      <w:r w:rsidR="00C33AC0" w:rsidRPr="00EF1573">
        <w:rPr>
          <w:sz w:val="28"/>
          <w:szCs w:val="28"/>
        </w:rPr>
        <w:t>5</w:t>
      </w:r>
      <w:r w:rsidR="000703FB" w:rsidRPr="00EF1573">
        <w:rPr>
          <w:sz w:val="28"/>
          <w:szCs w:val="28"/>
        </w:rPr>
        <w:t xml:space="preserve"> гг. </w:t>
      </w:r>
      <w:r w:rsidR="006E464F" w:rsidRPr="00EF1573">
        <w:rPr>
          <w:sz w:val="28"/>
          <w:szCs w:val="28"/>
        </w:rPr>
        <w:t>в горах Краснодарского края</w:t>
      </w:r>
      <w:r w:rsidR="00656B3D" w:rsidRPr="00EF1573">
        <w:rPr>
          <w:sz w:val="28"/>
          <w:szCs w:val="28"/>
        </w:rPr>
        <w:t xml:space="preserve"> наблюдалась слабая лавинная опасность и </w:t>
      </w:r>
      <w:r w:rsidR="006E464F" w:rsidRPr="00EF1573">
        <w:rPr>
          <w:sz w:val="28"/>
          <w:szCs w:val="28"/>
        </w:rPr>
        <w:t>лавиноопасность (</w:t>
      </w:r>
      <w:r w:rsidR="006E464F" w:rsidRPr="00EF1573">
        <w:rPr>
          <w:b/>
          <w:sz w:val="28"/>
          <w:szCs w:val="28"/>
        </w:rPr>
        <w:t>ОЯ</w:t>
      </w:r>
      <w:r w:rsidR="006E464F" w:rsidRPr="00EF1573">
        <w:rPr>
          <w:sz w:val="28"/>
          <w:szCs w:val="28"/>
        </w:rPr>
        <w:t>)</w:t>
      </w:r>
      <w:r w:rsidR="00656B3D" w:rsidRPr="00EF1573">
        <w:rPr>
          <w:sz w:val="28"/>
          <w:szCs w:val="28"/>
        </w:rPr>
        <w:t>.</w:t>
      </w:r>
      <w:r w:rsidR="006E464F" w:rsidRPr="00EF1573">
        <w:rPr>
          <w:sz w:val="28"/>
          <w:szCs w:val="28"/>
        </w:rPr>
        <w:t xml:space="preserve"> </w:t>
      </w:r>
    </w:p>
    <w:p w14:paraId="216AA3D3" w14:textId="4186B17F" w:rsidR="00CF3F8D" w:rsidRPr="00EF1573" w:rsidRDefault="00CF3F8D" w:rsidP="00CF3F8D">
      <w:pPr>
        <w:ind w:firstLine="708"/>
        <w:jc w:val="both"/>
        <w:rPr>
          <w:sz w:val="28"/>
          <w:szCs w:val="28"/>
        </w:rPr>
      </w:pPr>
      <w:r w:rsidRPr="00EF1573">
        <w:rPr>
          <w:sz w:val="28"/>
          <w:szCs w:val="28"/>
        </w:rPr>
        <w:t xml:space="preserve">В горной части </w:t>
      </w:r>
      <w:r w:rsidR="00135BEB" w:rsidRPr="00EF1573">
        <w:rPr>
          <w:b/>
          <w:bCs/>
          <w:sz w:val="28"/>
          <w:szCs w:val="28"/>
        </w:rPr>
        <w:t xml:space="preserve">МО </w:t>
      </w:r>
      <w:r w:rsidR="00135BEB" w:rsidRPr="00EF1573">
        <w:rPr>
          <w:b/>
          <w:sz w:val="28"/>
          <w:szCs w:val="28"/>
        </w:rPr>
        <w:t xml:space="preserve">городской округ г.-к. Сочи </w:t>
      </w:r>
      <w:r w:rsidR="007C0C14" w:rsidRPr="00EF1573">
        <w:rPr>
          <w:sz w:val="28"/>
          <w:szCs w:val="28"/>
        </w:rPr>
        <w:t>за лавиноопасный период 202</w:t>
      </w:r>
      <w:r w:rsidR="00C33AC0" w:rsidRPr="00EF1573">
        <w:rPr>
          <w:sz w:val="28"/>
          <w:szCs w:val="28"/>
        </w:rPr>
        <w:t>4</w:t>
      </w:r>
      <w:r w:rsidR="007C0C14" w:rsidRPr="00EF1573">
        <w:rPr>
          <w:sz w:val="28"/>
          <w:szCs w:val="28"/>
        </w:rPr>
        <w:t>-202</w:t>
      </w:r>
      <w:r w:rsidR="00C33AC0" w:rsidRPr="00EF1573">
        <w:rPr>
          <w:sz w:val="28"/>
          <w:szCs w:val="28"/>
        </w:rPr>
        <w:t>5</w:t>
      </w:r>
      <w:r w:rsidR="007C0C14" w:rsidRPr="00EF1573">
        <w:rPr>
          <w:sz w:val="28"/>
          <w:szCs w:val="28"/>
        </w:rPr>
        <w:t xml:space="preserve"> гг. </w:t>
      </w:r>
      <w:r w:rsidRPr="00EF1573">
        <w:rPr>
          <w:sz w:val="28"/>
          <w:szCs w:val="28"/>
        </w:rPr>
        <w:t xml:space="preserve">наблюдался сход </w:t>
      </w:r>
      <w:r w:rsidR="00740870" w:rsidRPr="00EF1573">
        <w:rPr>
          <w:sz w:val="28"/>
          <w:szCs w:val="28"/>
        </w:rPr>
        <w:t>738</w:t>
      </w:r>
      <w:r w:rsidRPr="00EF1573">
        <w:rPr>
          <w:sz w:val="28"/>
          <w:szCs w:val="28"/>
        </w:rPr>
        <w:t xml:space="preserve"> снежн</w:t>
      </w:r>
      <w:r w:rsidR="00740870" w:rsidRPr="00EF1573">
        <w:rPr>
          <w:sz w:val="28"/>
          <w:szCs w:val="28"/>
        </w:rPr>
        <w:t>ых</w:t>
      </w:r>
      <w:r w:rsidRPr="00EF1573">
        <w:rPr>
          <w:sz w:val="28"/>
          <w:szCs w:val="28"/>
        </w:rPr>
        <w:t xml:space="preserve"> лавин, в том числе принудительно </w:t>
      </w:r>
      <w:r w:rsidRPr="00EF1573">
        <w:rPr>
          <w:sz w:val="28"/>
          <w:szCs w:val="28"/>
        </w:rPr>
        <w:br/>
        <w:t xml:space="preserve">спущенных – </w:t>
      </w:r>
      <w:r w:rsidR="00740870" w:rsidRPr="00EF1573">
        <w:rPr>
          <w:sz w:val="28"/>
          <w:szCs w:val="28"/>
        </w:rPr>
        <w:t>622</w:t>
      </w:r>
      <w:r w:rsidR="00656B3D" w:rsidRPr="00EF1573">
        <w:rPr>
          <w:sz w:val="28"/>
          <w:szCs w:val="28"/>
        </w:rPr>
        <w:t>,</w:t>
      </w:r>
      <w:r w:rsidRPr="00EF1573">
        <w:rPr>
          <w:sz w:val="28"/>
          <w:szCs w:val="28"/>
        </w:rPr>
        <w:t xml:space="preserve"> </w:t>
      </w:r>
      <w:r w:rsidR="00740870" w:rsidRPr="00EF1573">
        <w:rPr>
          <w:sz w:val="28"/>
          <w:szCs w:val="28"/>
        </w:rPr>
        <w:t>самопроизвольных – 116</w:t>
      </w:r>
      <w:r w:rsidR="005A2E41">
        <w:rPr>
          <w:sz w:val="28"/>
          <w:szCs w:val="28"/>
        </w:rPr>
        <w:t>,</w:t>
      </w:r>
      <w:r w:rsidR="00740870" w:rsidRPr="00EF1573">
        <w:rPr>
          <w:sz w:val="28"/>
          <w:szCs w:val="28"/>
        </w:rPr>
        <w:t xml:space="preserve"> </w:t>
      </w:r>
      <w:r w:rsidRPr="00EF1573">
        <w:rPr>
          <w:sz w:val="28"/>
          <w:szCs w:val="28"/>
        </w:rPr>
        <w:t xml:space="preserve">общим объемом </w:t>
      </w:r>
      <w:r w:rsidR="00740870" w:rsidRPr="00EF1573">
        <w:rPr>
          <w:sz w:val="28"/>
          <w:szCs w:val="28"/>
        </w:rPr>
        <w:t>3</w:t>
      </w:r>
      <w:r w:rsidRPr="00EF1573">
        <w:rPr>
          <w:sz w:val="28"/>
          <w:szCs w:val="28"/>
        </w:rPr>
        <w:t xml:space="preserve"> </w:t>
      </w:r>
      <w:r w:rsidR="00740870" w:rsidRPr="00EF1573">
        <w:rPr>
          <w:sz w:val="28"/>
          <w:szCs w:val="28"/>
        </w:rPr>
        <w:t>013</w:t>
      </w:r>
      <w:r w:rsidRPr="00EF1573">
        <w:rPr>
          <w:sz w:val="28"/>
          <w:szCs w:val="28"/>
        </w:rPr>
        <w:t xml:space="preserve"> </w:t>
      </w:r>
      <w:r w:rsidR="00740870" w:rsidRPr="00EF1573">
        <w:rPr>
          <w:sz w:val="28"/>
          <w:szCs w:val="28"/>
        </w:rPr>
        <w:t>211</w:t>
      </w:r>
      <w:r w:rsidRPr="00EF1573">
        <w:rPr>
          <w:sz w:val="28"/>
          <w:szCs w:val="28"/>
        </w:rPr>
        <w:t xml:space="preserve"> м</w:t>
      </w:r>
      <w:r w:rsidRPr="00EF1573">
        <w:rPr>
          <w:sz w:val="28"/>
          <w:szCs w:val="28"/>
          <w:vertAlign w:val="superscript"/>
        </w:rPr>
        <w:t>3</w:t>
      </w:r>
      <w:r w:rsidRPr="00EF1573">
        <w:rPr>
          <w:sz w:val="28"/>
          <w:szCs w:val="28"/>
        </w:rPr>
        <w:t>.</w:t>
      </w:r>
      <w:r w:rsidR="00332D71" w:rsidRPr="00EF1573">
        <w:rPr>
          <w:sz w:val="28"/>
          <w:szCs w:val="28"/>
        </w:rPr>
        <w:t xml:space="preserve"> </w:t>
      </w:r>
    </w:p>
    <w:p w14:paraId="76B0C558" w14:textId="77777777" w:rsidR="00740870" w:rsidRPr="00EF1573" w:rsidRDefault="00740870" w:rsidP="00740870">
      <w:pPr>
        <w:jc w:val="both"/>
        <w:rPr>
          <w:sz w:val="28"/>
          <w:szCs w:val="28"/>
        </w:rPr>
      </w:pPr>
    </w:p>
    <w:p w14:paraId="1E626CC1" w14:textId="42EBD723" w:rsidR="009F763A" w:rsidRPr="00EF1573" w:rsidRDefault="009F763A" w:rsidP="00566465">
      <w:pPr>
        <w:ind w:firstLine="709"/>
        <w:jc w:val="both"/>
        <w:rPr>
          <w:bCs/>
          <w:sz w:val="28"/>
          <w:szCs w:val="28"/>
        </w:rPr>
      </w:pPr>
      <w:r w:rsidRPr="00EF1573">
        <w:rPr>
          <w:b/>
          <w:sz w:val="28"/>
          <w:szCs w:val="28"/>
        </w:rPr>
        <w:t>1.5. Сведения по термическим аномалиям и природным пожарам:</w:t>
      </w:r>
      <w:r w:rsidR="00566465" w:rsidRPr="00EF1573">
        <w:rPr>
          <w:b/>
          <w:sz w:val="28"/>
          <w:szCs w:val="28"/>
        </w:rPr>
        <w:t xml:space="preserve"> </w:t>
      </w:r>
      <w:r w:rsidRPr="00EF1573">
        <w:rPr>
          <w:sz w:val="28"/>
          <w:szCs w:val="28"/>
        </w:rPr>
        <w:t xml:space="preserve">за прошедшие </w:t>
      </w:r>
      <w:r w:rsidR="00AA12EB" w:rsidRPr="00EF1573">
        <w:rPr>
          <w:sz w:val="28"/>
          <w:szCs w:val="28"/>
        </w:rPr>
        <w:t>8</w:t>
      </w:r>
      <w:r w:rsidRPr="00EF1573">
        <w:rPr>
          <w:sz w:val="28"/>
          <w:szCs w:val="28"/>
        </w:rPr>
        <w:t xml:space="preserve"> месяцев</w:t>
      </w:r>
      <w:r w:rsidRPr="00EF1573">
        <w:rPr>
          <w:bCs/>
          <w:sz w:val="28"/>
          <w:szCs w:val="28"/>
        </w:rPr>
        <w:t xml:space="preserve"> </w:t>
      </w:r>
      <w:r w:rsidR="00224FC0" w:rsidRPr="00EF1573">
        <w:rPr>
          <w:sz w:val="28"/>
          <w:szCs w:val="28"/>
        </w:rPr>
        <w:t xml:space="preserve">(январь-август) </w:t>
      </w:r>
      <w:r w:rsidRPr="00EF1573">
        <w:rPr>
          <w:bCs/>
          <w:sz w:val="28"/>
          <w:szCs w:val="28"/>
        </w:rPr>
        <w:t>202</w:t>
      </w:r>
      <w:r w:rsidR="00C33AC0" w:rsidRPr="00EF1573">
        <w:rPr>
          <w:bCs/>
          <w:sz w:val="28"/>
          <w:szCs w:val="28"/>
        </w:rPr>
        <w:t>5</w:t>
      </w:r>
      <w:r w:rsidRPr="00EF1573">
        <w:rPr>
          <w:bCs/>
          <w:sz w:val="28"/>
          <w:szCs w:val="28"/>
        </w:rPr>
        <w:t xml:space="preserve"> г</w:t>
      </w:r>
      <w:r w:rsidR="00EB3323" w:rsidRPr="00EF1573">
        <w:rPr>
          <w:bCs/>
          <w:sz w:val="28"/>
          <w:szCs w:val="28"/>
        </w:rPr>
        <w:t>.</w:t>
      </w:r>
      <w:r w:rsidRPr="00EF1573">
        <w:rPr>
          <w:bCs/>
          <w:sz w:val="28"/>
          <w:szCs w:val="28"/>
        </w:rPr>
        <w:t xml:space="preserve"> на территории края по данным космического мониторинга было зарегистрировано: </w:t>
      </w:r>
      <w:r w:rsidR="00740870" w:rsidRPr="00EF1573">
        <w:rPr>
          <w:bCs/>
          <w:sz w:val="28"/>
          <w:szCs w:val="28"/>
        </w:rPr>
        <w:t>2255</w:t>
      </w:r>
      <w:r w:rsidRPr="00EF1573">
        <w:rPr>
          <w:bCs/>
          <w:sz w:val="28"/>
          <w:szCs w:val="28"/>
        </w:rPr>
        <w:t xml:space="preserve"> термоточ</w:t>
      </w:r>
      <w:r w:rsidR="005B7397" w:rsidRPr="00EF1573">
        <w:rPr>
          <w:bCs/>
          <w:sz w:val="28"/>
          <w:szCs w:val="28"/>
        </w:rPr>
        <w:t>ек</w:t>
      </w:r>
      <w:r w:rsidR="00E55D7E" w:rsidRPr="00EF1573">
        <w:rPr>
          <w:bCs/>
          <w:sz w:val="28"/>
          <w:szCs w:val="28"/>
        </w:rPr>
        <w:t xml:space="preserve"> </w:t>
      </w:r>
      <w:r w:rsidR="00224FC0" w:rsidRPr="00EF1573">
        <w:rPr>
          <w:bCs/>
          <w:sz w:val="28"/>
          <w:szCs w:val="28"/>
        </w:rPr>
        <w:t xml:space="preserve">                               </w:t>
      </w:r>
      <w:r w:rsidR="00E55D7E" w:rsidRPr="00EF1573">
        <w:rPr>
          <w:bCs/>
          <w:sz w:val="28"/>
          <w:szCs w:val="28"/>
        </w:rPr>
        <w:t>(в аналогичном периоде 202</w:t>
      </w:r>
      <w:r w:rsidR="00740870" w:rsidRPr="00EF1573">
        <w:rPr>
          <w:bCs/>
          <w:sz w:val="28"/>
          <w:szCs w:val="28"/>
        </w:rPr>
        <w:t>4</w:t>
      </w:r>
      <w:r w:rsidR="00E55D7E" w:rsidRPr="00EF1573">
        <w:rPr>
          <w:bCs/>
          <w:sz w:val="28"/>
          <w:szCs w:val="28"/>
        </w:rPr>
        <w:t xml:space="preserve"> г</w:t>
      </w:r>
      <w:r w:rsidR="00740870" w:rsidRPr="00EF1573">
        <w:rPr>
          <w:bCs/>
          <w:sz w:val="28"/>
          <w:szCs w:val="28"/>
        </w:rPr>
        <w:t>.</w:t>
      </w:r>
      <w:r w:rsidR="00E55D7E" w:rsidRPr="00EF1573">
        <w:rPr>
          <w:bCs/>
          <w:sz w:val="28"/>
          <w:szCs w:val="28"/>
        </w:rPr>
        <w:t xml:space="preserve"> (АППГ) – </w:t>
      </w:r>
      <w:r w:rsidR="00740870" w:rsidRPr="00EF1573">
        <w:rPr>
          <w:bCs/>
          <w:sz w:val="28"/>
          <w:szCs w:val="28"/>
        </w:rPr>
        <w:t>1675</w:t>
      </w:r>
      <w:r w:rsidR="00E55D7E" w:rsidRPr="00EF1573">
        <w:rPr>
          <w:bCs/>
          <w:sz w:val="28"/>
          <w:szCs w:val="28"/>
        </w:rPr>
        <w:t>)</w:t>
      </w:r>
      <w:r w:rsidR="00656B3D" w:rsidRPr="00EF1573">
        <w:rPr>
          <w:bCs/>
          <w:sz w:val="28"/>
          <w:szCs w:val="28"/>
        </w:rPr>
        <w:t>. Также отмечалось</w:t>
      </w:r>
      <w:r w:rsidRPr="00EF1573">
        <w:rPr>
          <w:bCs/>
          <w:sz w:val="28"/>
          <w:szCs w:val="28"/>
        </w:rPr>
        <w:t xml:space="preserve"> </w:t>
      </w:r>
      <w:r w:rsidR="005B7397" w:rsidRPr="00EF1573">
        <w:rPr>
          <w:bCs/>
          <w:sz w:val="28"/>
          <w:szCs w:val="28"/>
        </w:rPr>
        <w:t>5</w:t>
      </w:r>
      <w:r w:rsidR="00A46256" w:rsidRPr="00EF1573">
        <w:rPr>
          <w:bCs/>
          <w:sz w:val="28"/>
          <w:szCs w:val="28"/>
        </w:rPr>
        <w:t>0</w:t>
      </w:r>
      <w:r w:rsidRPr="00EF1573">
        <w:rPr>
          <w:bCs/>
          <w:sz w:val="28"/>
          <w:szCs w:val="28"/>
        </w:rPr>
        <w:t xml:space="preserve"> лесных пожар</w:t>
      </w:r>
      <w:r w:rsidR="00A46256" w:rsidRPr="00EF1573">
        <w:rPr>
          <w:bCs/>
          <w:sz w:val="28"/>
          <w:szCs w:val="28"/>
        </w:rPr>
        <w:t>ов</w:t>
      </w:r>
      <w:r w:rsidR="00A84919" w:rsidRPr="00EF1573">
        <w:rPr>
          <w:bCs/>
          <w:sz w:val="28"/>
          <w:szCs w:val="28"/>
        </w:rPr>
        <w:t xml:space="preserve"> (АППГ – </w:t>
      </w:r>
      <w:r w:rsidR="00A46256" w:rsidRPr="00EF1573">
        <w:rPr>
          <w:bCs/>
          <w:sz w:val="28"/>
          <w:szCs w:val="28"/>
        </w:rPr>
        <w:t>52</w:t>
      </w:r>
      <w:r w:rsidR="00A84919" w:rsidRPr="00EF1573">
        <w:rPr>
          <w:bCs/>
          <w:sz w:val="28"/>
          <w:szCs w:val="28"/>
        </w:rPr>
        <w:t>)</w:t>
      </w:r>
      <w:r w:rsidRPr="00EF1573">
        <w:rPr>
          <w:bCs/>
          <w:sz w:val="28"/>
          <w:szCs w:val="28"/>
        </w:rPr>
        <w:t xml:space="preserve"> на общей </w:t>
      </w:r>
      <w:r w:rsidR="007802C4" w:rsidRPr="00EF1573">
        <w:rPr>
          <w:bCs/>
          <w:sz w:val="28"/>
          <w:szCs w:val="28"/>
        </w:rPr>
        <w:t xml:space="preserve">площади </w:t>
      </w:r>
      <w:r w:rsidR="00A46256" w:rsidRPr="00EF1573">
        <w:rPr>
          <w:bCs/>
          <w:sz w:val="28"/>
          <w:szCs w:val="28"/>
        </w:rPr>
        <w:t>193</w:t>
      </w:r>
      <w:r w:rsidR="005B7397" w:rsidRPr="00EF1573">
        <w:rPr>
          <w:bCs/>
          <w:sz w:val="28"/>
          <w:szCs w:val="28"/>
        </w:rPr>
        <w:t>,7</w:t>
      </w:r>
      <w:r w:rsidR="00A46256" w:rsidRPr="00EF1573">
        <w:rPr>
          <w:bCs/>
          <w:sz w:val="28"/>
          <w:szCs w:val="28"/>
        </w:rPr>
        <w:t>4</w:t>
      </w:r>
      <w:r w:rsidRPr="00EF1573">
        <w:rPr>
          <w:bCs/>
          <w:sz w:val="28"/>
          <w:szCs w:val="28"/>
        </w:rPr>
        <w:t xml:space="preserve"> га</w:t>
      </w:r>
      <w:r w:rsidR="00A84919" w:rsidRPr="00EF1573">
        <w:rPr>
          <w:bCs/>
          <w:sz w:val="28"/>
          <w:szCs w:val="28"/>
        </w:rPr>
        <w:t xml:space="preserve"> (АППГ – </w:t>
      </w:r>
      <w:r w:rsidR="00A46256" w:rsidRPr="00EF1573">
        <w:rPr>
          <w:bCs/>
          <w:sz w:val="28"/>
          <w:szCs w:val="28"/>
        </w:rPr>
        <w:t>83</w:t>
      </w:r>
      <w:r w:rsidR="005B7397" w:rsidRPr="00EF1573">
        <w:rPr>
          <w:bCs/>
          <w:sz w:val="28"/>
          <w:szCs w:val="28"/>
        </w:rPr>
        <w:t>,</w:t>
      </w:r>
      <w:r w:rsidR="00A46256" w:rsidRPr="00EF1573">
        <w:rPr>
          <w:bCs/>
          <w:sz w:val="28"/>
          <w:szCs w:val="28"/>
        </w:rPr>
        <w:t>351</w:t>
      </w:r>
      <w:r w:rsidR="0078316A" w:rsidRPr="00EF1573">
        <w:rPr>
          <w:bCs/>
          <w:sz w:val="28"/>
          <w:szCs w:val="28"/>
        </w:rPr>
        <w:t xml:space="preserve"> га</w:t>
      </w:r>
      <w:r w:rsidR="00A84919" w:rsidRPr="00EF1573">
        <w:rPr>
          <w:bCs/>
          <w:sz w:val="28"/>
          <w:szCs w:val="28"/>
        </w:rPr>
        <w:t>)</w:t>
      </w:r>
      <w:r w:rsidRPr="00EF1573">
        <w:rPr>
          <w:bCs/>
          <w:sz w:val="28"/>
          <w:szCs w:val="28"/>
        </w:rPr>
        <w:t>,</w:t>
      </w:r>
      <w:r w:rsidR="0078316A" w:rsidRPr="00EF1573">
        <w:rPr>
          <w:bCs/>
          <w:sz w:val="28"/>
          <w:szCs w:val="28"/>
        </w:rPr>
        <w:t xml:space="preserve"> </w:t>
      </w:r>
      <w:r w:rsidR="00A46256" w:rsidRPr="00EF1573">
        <w:rPr>
          <w:bCs/>
          <w:sz w:val="28"/>
          <w:szCs w:val="28"/>
        </w:rPr>
        <w:br/>
        <w:t>951</w:t>
      </w:r>
      <w:r w:rsidR="00562CE2" w:rsidRPr="00EF1573">
        <w:rPr>
          <w:bCs/>
          <w:sz w:val="28"/>
          <w:szCs w:val="28"/>
        </w:rPr>
        <w:t xml:space="preserve"> случа</w:t>
      </w:r>
      <w:r w:rsidR="00A46256" w:rsidRPr="00EF1573">
        <w:rPr>
          <w:bCs/>
          <w:sz w:val="28"/>
          <w:szCs w:val="28"/>
        </w:rPr>
        <w:t>й</w:t>
      </w:r>
      <w:r w:rsidRPr="00EF1573">
        <w:rPr>
          <w:bCs/>
          <w:sz w:val="28"/>
          <w:szCs w:val="28"/>
        </w:rPr>
        <w:t xml:space="preserve"> загорания сухой растительности</w:t>
      </w:r>
      <w:r w:rsidR="00A84919" w:rsidRPr="00EF1573">
        <w:rPr>
          <w:bCs/>
          <w:sz w:val="28"/>
          <w:szCs w:val="28"/>
        </w:rPr>
        <w:t xml:space="preserve"> (АППГ – </w:t>
      </w:r>
      <w:r w:rsidR="00A46256" w:rsidRPr="00EF1573">
        <w:rPr>
          <w:bCs/>
          <w:sz w:val="28"/>
          <w:szCs w:val="28"/>
        </w:rPr>
        <w:t>771</w:t>
      </w:r>
      <w:r w:rsidR="00A84919" w:rsidRPr="00EF1573">
        <w:rPr>
          <w:bCs/>
          <w:sz w:val="28"/>
          <w:szCs w:val="28"/>
        </w:rPr>
        <w:t>)</w:t>
      </w:r>
      <w:r w:rsidRPr="00EF1573">
        <w:rPr>
          <w:bCs/>
          <w:sz w:val="28"/>
          <w:szCs w:val="28"/>
        </w:rPr>
        <w:t xml:space="preserve"> на общей площади </w:t>
      </w:r>
      <w:r w:rsidR="00A46256" w:rsidRPr="00EF1573">
        <w:rPr>
          <w:bCs/>
          <w:sz w:val="28"/>
          <w:szCs w:val="28"/>
        </w:rPr>
        <w:t>26</w:t>
      </w:r>
      <w:r w:rsidR="00562CE2" w:rsidRPr="00EF1573">
        <w:rPr>
          <w:bCs/>
          <w:sz w:val="28"/>
          <w:szCs w:val="28"/>
        </w:rPr>
        <w:t>,</w:t>
      </w:r>
      <w:r w:rsidR="00A46256" w:rsidRPr="00EF1573">
        <w:rPr>
          <w:bCs/>
          <w:sz w:val="28"/>
          <w:szCs w:val="28"/>
        </w:rPr>
        <w:t xml:space="preserve">3921 </w:t>
      </w:r>
      <w:r w:rsidR="004D4FC8" w:rsidRPr="00EF1573">
        <w:rPr>
          <w:bCs/>
          <w:sz w:val="28"/>
          <w:szCs w:val="28"/>
        </w:rPr>
        <w:t xml:space="preserve">га </w:t>
      </w:r>
      <w:r w:rsidR="00A84919" w:rsidRPr="00EF1573">
        <w:rPr>
          <w:bCs/>
          <w:sz w:val="28"/>
          <w:szCs w:val="28"/>
        </w:rPr>
        <w:t xml:space="preserve">(АППГ – </w:t>
      </w:r>
      <w:r w:rsidR="005B7397" w:rsidRPr="00EF1573">
        <w:rPr>
          <w:bCs/>
          <w:sz w:val="28"/>
          <w:szCs w:val="28"/>
        </w:rPr>
        <w:t>1</w:t>
      </w:r>
      <w:r w:rsidR="00A46256" w:rsidRPr="00EF1573">
        <w:rPr>
          <w:bCs/>
          <w:sz w:val="28"/>
          <w:szCs w:val="28"/>
        </w:rPr>
        <w:t>5</w:t>
      </w:r>
      <w:r w:rsidR="005B7397" w:rsidRPr="00EF1573">
        <w:rPr>
          <w:bCs/>
          <w:sz w:val="28"/>
          <w:szCs w:val="28"/>
        </w:rPr>
        <w:t>,</w:t>
      </w:r>
      <w:r w:rsidR="00A46256" w:rsidRPr="00EF1573">
        <w:rPr>
          <w:bCs/>
          <w:sz w:val="28"/>
          <w:szCs w:val="28"/>
        </w:rPr>
        <w:t>4750</w:t>
      </w:r>
      <w:r w:rsidR="004D4FC8" w:rsidRPr="00EF1573">
        <w:rPr>
          <w:bCs/>
          <w:sz w:val="28"/>
          <w:szCs w:val="28"/>
        </w:rPr>
        <w:t xml:space="preserve"> га</w:t>
      </w:r>
      <w:r w:rsidR="00A84919" w:rsidRPr="00EF1573">
        <w:rPr>
          <w:bCs/>
          <w:sz w:val="28"/>
          <w:szCs w:val="28"/>
        </w:rPr>
        <w:t>)</w:t>
      </w:r>
      <w:r w:rsidRPr="00EF1573">
        <w:rPr>
          <w:bCs/>
          <w:sz w:val="28"/>
          <w:szCs w:val="28"/>
        </w:rPr>
        <w:t xml:space="preserve">. </w:t>
      </w:r>
    </w:p>
    <w:p w14:paraId="28BB5AE5" w14:textId="556EEC84" w:rsidR="00A07702" w:rsidRPr="00EF1573" w:rsidRDefault="00A07702" w:rsidP="00BA0BE6">
      <w:pPr>
        <w:jc w:val="both"/>
        <w:rPr>
          <w:b/>
          <w:sz w:val="28"/>
          <w:szCs w:val="28"/>
        </w:rPr>
      </w:pPr>
    </w:p>
    <w:p w14:paraId="05A9C3AA" w14:textId="7303A1A2" w:rsidR="00FB1881" w:rsidRPr="00EF1573" w:rsidRDefault="009F763A" w:rsidP="00135BEB">
      <w:pPr>
        <w:ind w:firstLine="708"/>
        <w:jc w:val="both"/>
        <w:rPr>
          <w:iCs/>
          <w:sz w:val="28"/>
          <w:szCs w:val="28"/>
          <w:shd w:val="clear" w:color="auto" w:fill="FFFFFF"/>
        </w:rPr>
      </w:pPr>
      <w:r w:rsidRPr="00EF1573">
        <w:rPr>
          <w:b/>
          <w:sz w:val="28"/>
          <w:szCs w:val="28"/>
        </w:rPr>
        <w:t>1.</w:t>
      </w:r>
      <w:r w:rsidR="00BA0BE6" w:rsidRPr="00EF1573">
        <w:rPr>
          <w:b/>
          <w:sz w:val="28"/>
          <w:szCs w:val="28"/>
        </w:rPr>
        <w:t>6</w:t>
      </w:r>
      <w:r w:rsidRPr="00EF1573">
        <w:rPr>
          <w:b/>
          <w:sz w:val="28"/>
          <w:szCs w:val="28"/>
        </w:rPr>
        <w:t xml:space="preserve">. Сейсмическая обстановка: </w:t>
      </w:r>
      <w:r w:rsidRPr="00EF1573">
        <w:rPr>
          <w:sz w:val="28"/>
          <w:szCs w:val="28"/>
        </w:rPr>
        <w:t xml:space="preserve">за прошедшие </w:t>
      </w:r>
      <w:r w:rsidR="002C3B34" w:rsidRPr="00EF1573">
        <w:rPr>
          <w:sz w:val="28"/>
          <w:szCs w:val="28"/>
        </w:rPr>
        <w:t>8</w:t>
      </w:r>
      <w:r w:rsidRPr="00EF1573">
        <w:rPr>
          <w:sz w:val="28"/>
          <w:szCs w:val="28"/>
        </w:rPr>
        <w:t xml:space="preserve"> месяцев </w:t>
      </w:r>
      <w:r w:rsidR="00224FC0" w:rsidRPr="00EF1573">
        <w:rPr>
          <w:sz w:val="28"/>
          <w:szCs w:val="28"/>
        </w:rPr>
        <w:t xml:space="preserve">(январь-август) </w:t>
      </w:r>
      <w:r w:rsidRPr="00EF1573">
        <w:rPr>
          <w:sz w:val="28"/>
          <w:szCs w:val="28"/>
        </w:rPr>
        <w:t>202</w:t>
      </w:r>
      <w:r w:rsidR="00C33AC0" w:rsidRPr="00EF1573">
        <w:rPr>
          <w:sz w:val="28"/>
          <w:szCs w:val="28"/>
        </w:rPr>
        <w:t>5</w:t>
      </w:r>
      <w:r w:rsidRPr="00EF1573">
        <w:rPr>
          <w:sz w:val="28"/>
          <w:szCs w:val="28"/>
        </w:rPr>
        <w:t xml:space="preserve"> г</w:t>
      </w:r>
      <w:r w:rsidR="00EB3323" w:rsidRPr="00EF1573">
        <w:rPr>
          <w:sz w:val="28"/>
          <w:szCs w:val="28"/>
        </w:rPr>
        <w:t>.</w:t>
      </w:r>
      <w:r w:rsidRPr="00EF1573">
        <w:rPr>
          <w:sz w:val="28"/>
          <w:szCs w:val="28"/>
        </w:rPr>
        <w:t xml:space="preserve"> (по данным оперативного каталога Службы срочных донесений Единой геофизической службы РАН, г. Обнинск) на территории Краснодарского края было </w:t>
      </w:r>
      <w:bookmarkStart w:id="10" w:name="_Hlk83020894"/>
      <w:r w:rsidRPr="00EF1573">
        <w:rPr>
          <w:sz w:val="28"/>
          <w:szCs w:val="28"/>
        </w:rPr>
        <w:t>за</w:t>
      </w:r>
      <w:r w:rsidR="00CE20FE" w:rsidRPr="00EF1573">
        <w:rPr>
          <w:sz w:val="28"/>
          <w:szCs w:val="28"/>
        </w:rPr>
        <w:t>регистрировано</w:t>
      </w:r>
      <w:r w:rsidRPr="00EF1573">
        <w:rPr>
          <w:sz w:val="28"/>
          <w:szCs w:val="28"/>
        </w:rPr>
        <w:t xml:space="preserve"> </w:t>
      </w:r>
      <w:r w:rsidR="00B752F4" w:rsidRPr="00EF1573">
        <w:rPr>
          <w:b/>
          <w:bCs/>
          <w:sz w:val="28"/>
          <w:szCs w:val="28"/>
        </w:rPr>
        <w:t>7</w:t>
      </w:r>
      <w:r w:rsidRPr="00EF1573">
        <w:rPr>
          <w:b/>
          <w:bCs/>
          <w:sz w:val="28"/>
          <w:szCs w:val="28"/>
        </w:rPr>
        <w:t xml:space="preserve"> </w:t>
      </w:r>
      <w:r w:rsidRPr="00EF1573">
        <w:rPr>
          <w:sz w:val="28"/>
          <w:szCs w:val="28"/>
        </w:rPr>
        <w:t xml:space="preserve">землетрясений в </w:t>
      </w:r>
      <w:r w:rsidRPr="00EF1573">
        <w:rPr>
          <w:b/>
          <w:bCs/>
          <w:sz w:val="28"/>
          <w:szCs w:val="28"/>
        </w:rPr>
        <w:t>МО:</w:t>
      </w:r>
      <w:r w:rsidR="002C3B34" w:rsidRPr="00EF1573">
        <w:rPr>
          <w:b/>
          <w:bCs/>
          <w:sz w:val="28"/>
          <w:szCs w:val="28"/>
        </w:rPr>
        <w:t xml:space="preserve"> Туапсинский</w:t>
      </w:r>
      <w:r w:rsidRPr="00EF1573">
        <w:rPr>
          <w:b/>
          <w:bCs/>
          <w:iCs/>
          <w:sz w:val="28"/>
          <w:szCs w:val="28"/>
          <w:shd w:val="clear" w:color="auto" w:fill="FFFFFF"/>
        </w:rPr>
        <w:t xml:space="preserve"> </w:t>
      </w:r>
      <w:r w:rsidR="00FA2F46" w:rsidRPr="00EF1573">
        <w:rPr>
          <w:b/>
          <w:sz w:val="28"/>
          <w:szCs w:val="28"/>
        </w:rPr>
        <w:t>муниципальный округ</w:t>
      </w:r>
      <w:r w:rsidR="00656B3D" w:rsidRPr="00EF1573">
        <w:rPr>
          <w:iCs/>
          <w:sz w:val="28"/>
          <w:szCs w:val="28"/>
          <w:shd w:val="clear" w:color="auto" w:fill="FFFFFF"/>
        </w:rPr>
        <w:t xml:space="preserve"> </w:t>
      </w:r>
      <w:r w:rsidR="008A7E5C" w:rsidRPr="00EF1573">
        <w:rPr>
          <w:iCs/>
          <w:sz w:val="28"/>
          <w:szCs w:val="28"/>
          <w:shd w:val="clear" w:color="auto" w:fill="FFFFFF"/>
        </w:rPr>
        <w:t>(</w:t>
      </w:r>
      <w:r w:rsidR="00B752F4" w:rsidRPr="00EF1573">
        <w:rPr>
          <w:iCs/>
          <w:sz w:val="28"/>
          <w:szCs w:val="28"/>
          <w:shd w:val="clear" w:color="auto" w:fill="FFFFFF"/>
        </w:rPr>
        <w:t>2</w:t>
      </w:r>
      <w:r w:rsidR="008A7E5C" w:rsidRPr="00EF1573">
        <w:rPr>
          <w:iCs/>
          <w:sz w:val="28"/>
          <w:szCs w:val="28"/>
          <w:shd w:val="clear" w:color="auto" w:fill="FFFFFF"/>
        </w:rPr>
        <w:t xml:space="preserve"> случа</w:t>
      </w:r>
      <w:r w:rsidR="00FA2F46" w:rsidRPr="00EF1573">
        <w:rPr>
          <w:iCs/>
          <w:sz w:val="28"/>
          <w:szCs w:val="28"/>
          <w:shd w:val="clear" w:color="auto" w:fill="FFFFFF"/>
        </w:rPr>
        <w:t>я</w:t>
      </w:r>
      <w:r w:rsidR="008A7E5C" w:rsidRPr="00EF1573">
        <w:rPr>
          <w:iCs/>
          <w:sz w:val="28"/>
          <w:szCs w:val="28"/>
          <w:shd w:val="clear" w:color="auto" w:fill="FFFFFF"/>
        </w:rPr>
        <w:t>)</w:t>
      </w:r>
      <w:r w:rsidR="002C3B34" w:rsidRPr="00EF1573">
        <w:rPr>
          <w:iCs/>
          <w:sz w:val="28"/>
          <w:szCs w:val="28"/>
          <w:shd w:val="clear" w:color="auto" w:fill="FFFFFF"/>
        </w:rPr>
        <w:t>,</w:t>
      </w:r>
      <w:r w:rsidR="00FA2F46" w:rsidRPr="00EF1573">
        <w:rPr>
          <w:iCs/>
          <w:sz w:val="28"/>
          <w:szCs w:val="28"/>
          <w:shd w:val="clear" w:color="auto" w:fill="FFFFFF"/>
        </w:rPr>
        <w:t xml:space="preserve"> </w:t>
      </w:r>
      <w:r w:rsidR="00B752F4" w:rsidRPr="00EF1573">
        <w:rPr>
          <w:b/>
          <w:bCs/>
          <w:iCs/>
          <w:sz w:val="28"/>
          <w:szCs w:val="28"/>
          <w:shd w:val="clear" w:color="auto" w:fill="FFFFFF"/>
        </w:rPr>
        <w:t>муниципальный округ г</w:t>
      </w:r>
      <w:r w:rsidR="00135BEB" w:rsidRPr="00EF1573">
        <w:rPr>
          <w:b/>
          <w:bCs/>
          <w:iCs/>
          <w:sz w:val="28"/>
          <w:szCs w:val="28"/>
          <w:shd w:val="clear" w:color="auto" w:fill="FFFFFF"/>
        </w:rPr>
        <w:t>.</w:t>
      </w:r>
      <w:r w:rsidR="00B752F4" w:rsidRPr="00EF1573">
        <w:rPr>
          <w:b/>
          <w:bCs/>
          <w:iCs/>
          <w:sz w:val="28"/>
          <w:szCs w:val="28"/>
          <w:shd w:val="clear" w:color="auto" w:fill="FFFFFF"/>
        </w:rPr>
        <w:t>-к</w:t>
      </w:r>
      <w:r w:rsidR="00135BEB" w:rsidRPr="00EF1573">
        <w:rPr>
          <w:b/>
          <w:bCs/>
          <w:iCs/>
          <w:sz w:val="28"/>
          <w:szCs w:val="28"/>
          <w:shd w:val="clear" w:color="auto" w:fill="FFFFFF"/>
        </w:rPr>
        <w:t>.</w:t>
      </w:r>
      <w:r w:rsidR="00B752F4" w:rsidRPr="00EF1573">
        <w:rPr>
          <w:b/>
          <w:bCs/>
          <w:iCs/>
          <w:sz w:val="28"/>
          <w:szCs w:val="28"/>
          <w:shd w:val="clear" w:color="auto" w:fill="FFFFFF"/>
        </w:rPr>
        <w:t xml:space="preserve"> Анапа </w:t>
      </w:r>
      <w:r w:rsidR="00B752F4" w:rsidRPr="00EF1573">
        <w:rPr>
          <w:iCs/>
          <w:sz w:val="28"/>
          <w:szCs w:val="28"/>
          <w:shd w:val="clear" w:color="auto" w:fill="FFFFFF"/>
        </w:rPr>
        <w:t>(2 случая)</w:t>
      </w:r>
      <w:r w:rsidR="00135BEB" w:rsidRPr="00EF1573">
        <w:rPr>
          <w:iCs/>
          <w:sz w:val="28"/>
          <w:szCs w:val="28"/>
          <w:shd w:val="clear" w:color="auto" w:fill="FFFFFF"/>
        </w:rPr>
        <w:t xml:space="preserve">, </w:t>
      </w:r>
      <w:r w:rsidR="00135BEB" w:rsidRPr="00EF1573">
        <w:rPr>
          <w:b/>
          <w:bCs/>
          <w:iCs/>
          <w:sz w:val="28"/>
          <w:szCs w:val="28"/>
          <w:shd w:val="clear" w:color="auto" w:fill="FFFFFF"/>
        </w:rPr>
        <w:t>городской округ г.-к.</w:t>
      </w:r>
      <w:r w:rsidR="00656B3D" w:rsidRPr="00EF1573">
        <w:rPr>
          <w:b/>
          <w:bCs/>
          <w:iCs/>
          <w:sz w:val="28"/>
          <w:szCs w:val="28"/>
          <w:shd w:val="clear" w:color="auto" w:fill="FFFFFF"/>
        </w:rPr>
        <w:t xml:space="preserve"> </w:t>
      </w:r>
      <w:r w:rsidR="00AD2A93" w:rsidRPr="00EF1573">
        <w:rPr>
          <w:b/>
          <w:bCs/>
          <w:iCs/>
          <w:sz w:val="28"/>
          <w:szCs w:val="28"/>
          <w:shd w:val="clear" w:color="auto" w:fill="FFFFFF"/>
        </w:rPr>
        <w:t>Сочи</w:t>
      </w:r>
      <w:r w:rsidR="00AD2A93" w:rsidRPr="00EF1573">
        <w:rPr>
          <w:iCs/>
          <w:sz w:val="28"/>
          <w:szCs w:val="28"/>
          <w:shd w:val="clear" w:color="auto" w:fill="FFFFFF"/>
        </w:rPr>
        <w:t xml:space="preserve"> (</w:t>
      </w:r>
      <w:r w:rsidR="00135BEB" w:rsidRPr="00EF1573">
        <w:rPr>
          <w:iCs/>
          <w:sz w:val="28"/>
          <w:szCs w:val="28"/>
          <w:shd w:val="clear" w:color="auto" w:fill="FFFFFF"/>
        </w:rPr>
        <w:t>3</w:t>
      </w:r>
      <w:r w:rsidR="00AD2A93" w:rsidRPr="00EF1573">
        <w:rPr>
          <w:iCs/>
          <w:sz w:val="28"/>
          <w:szCs w:val="28"/>
          <w:shd w:val="clear" w:color="auto" w:fill="FFFFFF"/>
        </w:rPr>
        <w:t xml:space="preserve"> случая)</w:t>
      </w:r>
      <w:r w:rsidR="002F4E3C" w:rsidRPr="00EF1573">
        <w:rPr>
          <w:iCs/>
          <w:sz w:val="28"/>
          <w:szCs w:val="28"/>
          <w:shd w:val="clear" w:color="auto" w:fill="FFFFFF"/>
        </w:rPr>
        <w:t xml:space="preserve"> (рисунок </w:t>
      </w:r>
      <w:r w:rsidR="00FA2F46" w:rsidRPr="00EF1573">
        <w:rPr>
          <w:iCs/>
          <w:sz w:val="28"/>
          <w:szCs w:val="28"/>
          <w:shd w:val="clear" w:color="auto" w:fill="FFFFFF"/>
        </w:rPr>
        <w:t>9</w:t>
      </w:r>
      <w:r w:rsidR="002F4E3C" w:rsidRPr="00EF1573">
        <w:rPr>
          <w:iCs/>
          <w:sz w:val="28"/>
          <w:szCs w:val="28"/>
          <w:shd w:val="clear" w:color="auto" w:fill="FFFFFF"/>
        </w:rPr>
        <w:t>)</w:t>
      </w:r>
      <w:r w:rsidR="00AD2A93" w:rsidRPr="00EF1573">
        <w:rPr>
          <w:iCs/>
          <w:sz w:val="28"/>
          <w:szCs w:val="28"/>
          <w:shd w:val="clear" w:color="auto" w:fill="FFFFFF"/>
        </w:rPr>
        <w:t xml:space="preserve">. </w:t>
      </w:r>
      <w:r w:rsidR="008A7E5C" w:rsidRPr="00EF1573">
        <w:rPr>
          <w:bCs/>
          <w:iCs/>
          <w:sz w:val="28"/>
          <w:szCs w:val="28"/>
          <w:shd w:val="clear" w:color="auto" w:fill="FFFFFF"/>
        </w:rPr>
        <w:t>Сведений об ущербах не поступало.</w:t>
      </w:r>
    </w:p>
    <w:p w14:paraId="68DA4CD6" w14:textId="49C0AFBA" w:rsidR="00FB1881" w:rsidRPr="00EF1573" w:rsidRDefault="00FB1881" w:rsidP="002F4E3C">
      <w:pPr>
        <w:ind w:right="-1"/>
        <w:rPr>
          <w:bCs/>
          <w:iCs/>
          <w:sz w:val="28"/>
          <w:szCs w:val="28"/>
          <w:shd w:val="clear" w:color="auto" w:fill="FFFFFF"/>
        </w:rPr>
      </w:pPr>
    </w:p>
    <w:p w14:paraId="6B16FD54" w14:textId="5B2520F0" w:rsidR="00BA0BE6" w:rsidRDefault="00885CAC" w:rsidP="00986F08">
      <w:pPr>
        <w:ind w:right="-1"/>
        <w:jc w:val="center"/>
        <w:rPr>
          <w:bCs/>
          <w:iCs/>
          <w:sz w:val="28"/>
          <w:szCs w:val="28"/>
          <w:shd w:val="clear" w:color="auto" w:fill="FFFFFF"/>
        </w:rPr>
      </w:pPr>
      <w:r w:rsidRPr="00EF1573">
        <w:rPr>
          <w:noProof/>
        </w:rPr>
        <w:drawing>
          <wp:inline distT="0" distB="0" distL="0" distR="0" wp14:anchorId="64D906BF" wp14:editId="2A4420C5">
            <wp:extent cx="4802588" cy="4387001"/>
            <wp:effectExtent l="0" t="0" r="0" b="0"/>
            <wp:docPr id="19380292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811008" cy="4394693"/>
                    </a:xfrm>
                    <a:prstGeom prst="rect">
                      <a:avLst/>
                    </a:prstGeom>
                    <a:noFill/>
                    <a:ln>
                      <a:noFill/>
                    </a:ln>
                  </pic:spPr>
                </pic:pic>
              </a:graphicData>
            </a:graphic>
          </wp:inline>
        </w:drawing>
      </w:r>
    </w:p>
    <w:p w14:paraId="4D7F4020" w14:textId="77777777" w:rsidR="006F3ED0" w:rsidRPr="006F3ED0" w:rsidRDefault="006F3ED0" w:rsidP="00986F08">
      <w:pPr>
        <w:ind w:right="-1"/>
        <w:jc w:val="center"/>
        <w:rPr>
          <w:bCs/>
          <w:iCs/>
          <w:sz w:val="16"/>
          <w:szCs w:val="16"/>
          <w:shd w:val="clear" w:color="auto" w:fill="FFFFFF"/>
        </w:rPr>
      </w:pPr>
    </w:p>
    <w:p w14:paraId="21F62327" w14:textId="5150B55A" w:rsidR="00EB3323" w:rsidRPr="006F3ED0" w:rsidRDefault="002F4E3C" w:rsidP="006F3ED0">
      <w:pPr>
        <w:jc w:val="center"/>
        <w:rPr>
          <w:rFonts w:eastAsia="MS Mincho"/>
          <w:sz w:val="28"/>
          <w:szCs w:val="28"/>
        </w:rPr>
      </w:pPr>
      <w:r w:rsidRPr="00EF1573">
        <w:rPr>
          <w:rFonts w:eastAsia="MS Mincho"/>
          <w:sz w:val="28"/>
          <w:szCs w:val="28"/>
        </w:rPr>
        <w:t xml:space="preserve">Рисунок </w:t>
      </w:r>
      <w:r w:rsidR="00FA2F46" w:rsidRPr="00EF1573">
        <w:rPr>
          <w:rFonts w:eastAsia="MS Mincho"/>
          <w:sz w:val="28"/>
          <w:szCs w:val="28"/>
        </w:rPr>
        <w:t>9</w:t>
      </w:r>
      <w:r w:rsidRPr="00EF1573">
        <w:rPr>
          <w:rFonts w:eastAsia="MS Mincho"/>
          <w:sz w:val="28"/>
          <w:szCs w:val="28"/>
        </w:rPr>
        <w:t xml:space="preserve">. Сейсмособытия, произошедшие на территории Краснодарского края </w:t>
      </w:r>
      <w:r w:rsidR="00D564E1" w:rsidRPr="00EF1573">
        <w:rPr>
          <w:rFonts w:eastAsia="MS Mincho"/>
          <w:sz w:val="28"/>
          <w:szCs w:val="28"/>
        </w:rPr>
        <w:t xml:space="preserve">за прошедшие 8 месяцев 2025 г. (январь-август) </w:t>
      </w:r>
      <w:r w:rsidRPr="00EF1573">
        <w:rPr>
          <w:rFonts w:eastAsia="MS Mincho"/>
          <w:sz w:val="28"/>
          <w:szCs w:val="28"/>
        </w:rPr>
        <w:t xml:space="preserve">по данным ССД </w:t>
      </w:r>
      <w:r w:rsidR="00D564E1" w:rsidRPr="00EF1573">
        <w:rPr>
          <w:rFonts w:eastAsia="MS Mincho"/>
          <w:sz w:val="28"/>
          <w:szCs w:val="28"/>
        </w:rPr>
        <w:t>Е</w:t>
      </w:r>
      <w:r w:rsidRPr="00EF1573">
        <w:rPr>
          <w:rFonts w:eastAsia="MS Mincho"/>
          <w:sz w:val="28"/>
          <w:szCs w:val="28"/>
        </w:rPr>
        <w:t xml:space="preserve">ГС РАН </w:t>
      </w:r>
      <w:bookmarkEnd w:id="10"/>
    </w:p>
    <w:p w14:paraId="41184B67" w14:textId="0568F891" w:rsidR="00BA0BE6" w:rsidRPr="00EF1573" w:rsidRDefault="00BA0BE6" w:rsidP="00BA0BE6">
      <w:pPr>
        <w:ind w:firstLine="708"/>
        <w:jc w:val="both"/>
      </w:pPr>
      <w:r w:rsidRPr="00EF1573">
        <w:rPr>
          <w:b/>
          <w:sz w:val="28"/>
          <w:szCs w:val="28"/>
        </w:rPr>
        <w:lastRenderedPageBreak/>
        <w:t xml:space="preserve">1.7. Геологическая обстановка: </w:t>
      </w:r>
      <w:r w:rsidRPr="00EF1573">
        <w:rPr>
          <w:sz w:val="28"/>
          <w:szCs w:val="28"/>
        </w:rPr>
        <w:t>за прошедшие 8 месяцев (январь-август) 202</w:t>
      </w:r>
      <w:r w:rsidR="00EB3323" w:rsidRPr="00EF1573">
        <w:rPr>
          <w:sz w:val="28"/>
          <w:szCs w:val="28"/>
        </w:rPr>
        <w:t>5</w:t>
      </w:r>
      <w:r w:rsidRPr="00EF1573">
        <w:rPr>
          <w:sz w:val="28"/>
          <w:szCs w:val="28"/>
        </w:rPr>
        <w:t xml:space="preserve"> г</w:t>
      </w:r>
      <w:r w:rsidR="00EB3323" w:rsidRPr="00EF1573">
        <w:rPr>
          <w:sz w:val="28"/>
          <w:szCs w:val="28"/>
        </w:rPr>
        <w:t>.</w:t>
      </w:r>
      <w:r w:rsidRPr="00EF1573">
        <w:rPr>
          <w:sz w:val="28"/>
          <w:szCs w:val="28"/>
        </w:rPr>
        <w:t xml:space="preserve"> на территории края </w:t>
      </w:r>
      <w:r w:rsidR="00CE20FE" w:rsidRPr="00EF1573">
        <w:rPr>
          <w:sz w:val="28"/>
          <w:szCs w:val="28"/>
        </w:rPr>
        <w:t>зарегистрировано</w:t>
      </w:r>
      <w:r w:rsidR="00A42FF2" w:rsidRPr="00EF1573">
        <w:rPr>
          <w:sz w:val="28"/>
          <w:szCs w:val="28"/>
        </w:rPr>
        <w:t xml:space="preserve"> </w:t>
      </w:r>
      <w:r w:rsidR="00CE20FE" w:rsidRPr="00EF1573">
        <w:rPr>
          <w:b/>
          <w:bCs/>
          <w:sz w:val="28"/>
          <w:szCs w:val="28"/>
        </w:rPr>
        <w:t>6</w:t>
      </w:r>
      <w:r w:rsidRPr="00EF1573">
        <w:rPr>
          <w:b/>
          <w:bCs/>
          <w:sz w:val="28"/>
          <w:szCs w:val="28"/>
        </w:rPr>
        <w:t xml:space="preserve"> случаев</w:t>
      </w:r>
      <w:r w:rsidRPr="00EF1573">
        <w:rPr>
          <w:sz w:val="28"/>
          <w:szCs w:val="28"/>
        </w:rPr>
        <w:t xml:space="preserve"> активизации экзогенных процессов в </w:t>
      </w:r>
      <w:r w:rsidRPr="00EF1573">
        <w:rPr>
          <w:b/>
          <w:bCs/>
          <w:sz w:val="28"/>
          <w:szCs w:val="28"/>
        </w:rPr>
        <w:t>МО:</w:t>
      </w:r>
      <w:r w:rsidRPr="00EF1573">
        <w:rPr>
          <w:sz w:val="28"/>
          <w:szCs w:val="28"/>
        </w:rPr>
        <w:t xml:space="preserve"> </w:t>
      </w:r>
      <w:r w:rsidRPr="00EF1573">
        <w:rPr>
          <w:b/>
          <w:bCs/>
          <w:sz w:val="28"/>
          <w:szCs w:val="28"/>
        </w:rPr>
        <w:t xml:space="preserve">Туапсинский муниципальный округ </w:t>
      </w:r>
      <w:r w:rsidRPr="00EF1573">
        <w:rPr>
          <w:sz w:val="28"/>
          <w:szCs w:val="28"/>
        </w:rPr>
        <w:t>(</w:t>
      </w:r>
      <w:r w:rsidR="00CE20FE" w:rsidRPr="00EF1573">
        <w:rPr>
          <w:sz w:val="28"/>
          <w:szCs w:val="28"/>
        </w:rPr>
        <w:t>1</w:t>
      </w:r>
      <w:r w:rsidRPr="00EF1573">
        <w:rPr>
          <w:sz w:val="28"/>
          <w:szCs w:val="28"/>
        </w:rPr>
        <w:t xml:space="preserve"> случа</w:t>
      </w:r>
      <w:r w:rsidR="00CE20FE" w:rsidRPr="00EF1573">
        <w:rPr>
          <w:sz w:val="28"/>
          <w:szCs w:val="28"/>
        </w:rPr>
        <w:t>й</w:t>
      </w:r>
      <w:r w:rsidRPr="00EF1573">
        <w:rPr>
          <w:sz w:val="28"/>
          <w:szCs w:val="28"/>
        </w:rPr>
        <w:t>),</w:t>
      </w:r>
      <w:r w:rsidRPr="00EF1573">
        <w:rPr>
          <w:b/>
          <w:bCs/>
          <w:sz w:val="28"/>
          <w:szCs w:val="28"/>
        </w:rPr>
        <w:t xml:space="preserve"> </w:t>
      </w:r>
      <w:r w:rsidR="00CE20FE" w:rsidRPr="00EF1573">
        <w:rPr>
          <w:b/>
          <w:sz w:val="28"/>
          <w:szCs w:val="28"/>
        </w:rPr>
        <w:t>городской округ г.-к.</w:t>
      </w:r>
      <w:r w:rsidRPr="00EF1573">
        <w:rPr>
          <w:b/>
          <w:sz w:val="28"/>
          <w:szCs w:val="28"/>
        </w:rPr>
        <w:t xml:space="preserve"> Сочи </w:t>
      </w:r>
      <w:r w:rsidRPr="00EF1573">
        <w:rPr>
          <w:sz w:val="28"/>
          <w:szCs w:val="28"/>
        </w:rPr>
        <w:t>(</w:t>
      </w:r>
      <w:r w:rsidR="00CE20FE" w:rsidRPr="00EF1573">
        <w:rPr>
          <w:sz w:val="28"/>
          <w:szCs w:val="28"/>
        </w:rPr>
        <w:t>5</w:t>
      </w:r>
      <w:r w:rsidRPr="00EF1573">
        <w:rPr>
          <w:sz w:val="28"/>
          <w:szCs w:val="28"/>
        </w:rPr>
        <w:t xml:space="preserve"> случаев).</w:t>
      </w:r>
      <w:r w:rsidRPr="00EF1573">
        <w:t xml:space="preserve"> </w:t>
      </w:r>
    </w:p>
    <w:p w14:paraId="45AF747F" w14:textId="77777777" w:rsidR="00EF6C15" w:rsidRPr="00EF1573" w:rsidRDefault="00EF6C15" w:rsidP="00BA0BE6">
      <w:pPr>
        <w:ind w:firstLine="708"/>
        <w:jc w:val="both"/>
      </w:pPr>
    </w:p>
    <w:p w14:paraId="3E755FFF" w14:textId="2504FFA1" w:rsidR="009F763A" w:rsidRPr="00EF1573" w:rsidRDefault="009F763A" w:rsidP="009F763A">
      <w:pPr>
        <w:pStyle w:val="a3"/>
        <w:tabs>
          <w:tab w:val="clear" w:pos="4677"/>
          <w:tab w:val="center" w:pos="0"/>
        </w:tabs>
        <w:ind w:firstLine="709"/>
        <w:jc w:val="both"/>
        <w:rPr>
          <w:b/>
          <w:sz w:val="28"/>
          <w:szCs w:val="28"/>
        </w:rPr>
      </w:pPr>
      <w:r w:rsidRPr="00EF1573">
        <w:rPr>
          <w:b/>
          <w:sz w:val="28"/>
          <w:szCs w:val="28"/>
        </w:rPr>
        <w:t>1.8. Техногенная обстановка.</w:t>
      </w:r>
    </w:p>
    <w:p w14:paraId="199189D9" w14:textId="33BC8146" w:rsidR="00783EDE" w:rsidRPr="00EF1573" w:rsidRDefault="00B30F33" w:rsidP="00783EDE">
      <w:pPr>
        <w:tabs>
          <w:tab w:val="left" w:pos="4111"/>
          <w:tab w:val="left" w:pos="6509"/>
        </w:tabs>
        <w:ind w:right="-108" w:firstLine="709"/>
        <w:jc w:val="both"/>
        <w:rPr>
          <w:iCs/>
          <w:spacing w:val="-4"/>
          <w:sz w:val="28"/>
          <w:szCs w:val="28"/>
        </w:rPr>
      </w:pPr>
      <w:r w:rsidRPr="00EF1573">
        <w:rPr>
          <w:sz w:val="28"/>
          <w:szCs w:val="28"/>
        </w:rPr>
        <w:t>За прошедшие 8 месяцев</w:t>
      </w:r>
      <w:r w:rsidR="00224FC0" w:rsidRPr="00EF1573">
        <w:rPr>
          <w:sz w:val="28"/>
          <w:szCs w:val="28"/>
        </w:rPr>
        <w:t xml:space="preserve"> (январь-август)</w:t>
      </w:r>
      <w:r w:rsidRPr="00EF1573">
        <w:rPr>
          <w:sz w:val="28"/>
          <w:szCs w:val="28"/>
        </w:rPr>
        <w:t xml:space="preserve"> 202</w:t>
      </w:r>
      <w:r w:rsidR="00EB3323" w:rsidRPr="00EF1573">
        <w:rPr>
          <w:sz w:val="28"/>
          <w:szCs w:val="28"/>
        </w:rPr>
        <w:t>5</w:t>
      </w:r>
      <w:r w:rsidRPr="00EF1573">
        <w:rPr>
          <w:sz w:val="28"/>
          <w:szCs w:val="28"/>
        </w:rPr>
        <w:t xml:space="preserve"> г</w:t>
      </w:r>
      <w:r w:rsidR="00EB3323" w:rsidRPr="00EF1573">
        <w:rPr>
          <w:sz w:val="28"/>
          <w:szCs w:val="28"/>
        </w:rPr>
        <w:t>.</w:t>
      </w:r>
      <w:r w:rsidR="0020627B" w:rsidRPr="00EF1573">
        <w:rPr>
          <w:sz w:val="28"/>
          <w:szCs w:val="28"/>
        </w:rPr>
        <w:t xml:space="preserve"> </w:t>
      </w:r>
      <w:r w:rsidRPr="00EF1573">
        <w:rPr>
          <w:sz w:val="28"/>
          <w:szCs w:val="28"/>
        </w:rPr>
        <w:t>на территории Краснодарского края отмечались: крупные бытовые пожары, крупные ДТП, случаи обнаружения ВОП, аварии на коммунальных системах жизнеобеспечения (</w:t>
      </w:r>
      <w:r w:rsidR="00D564E1" w:rsidRPr="00EF1573">
        <w:rPr>
          <w:sz w:val="28"/>
          <w:szCs w:val="28"/>
        </w:rPr>
        <w:t xml:space="preserve">газоснабжения, </w:t>
      </w:r>
      <w:r w:rsidRPr="00EF1573">
        <w:rPr>
          <w:sz w:val="28"/>
          <w:szCs w:val="28"/>
        </w:rPr>
        <w:t xml:space="preserve">теплоснабжения, энергоснабжения, водоснабжения), </w:t>
      </w:r>
      <w:r w:rsidR="006A2457" w:rsidRPr="00EF1573">
        <w:rPr>
          <w:rFonts w:eastAsia="MS Mincho"/>
          <w:bCs/>
          <w:iCs/>
          <w:sz w:val="28"/>
          <w:szCs w:val="28"/>
        </w:rPr>
        <w:t>поступления анонимных сообщений об угрозе минирования объектов массового пребывания людей</w:t>
      </w:r>
      <w:r w:rsidRPr="00EF1573">
        <w:rPr>
          <w:iCs/>
          <w:sz w:val="28"/>
          <w:szCs w:val="28"/>
        </w:rPr>
        <w:t xml:space="preserve">, </w:t>
      </w:r>
      <w:r w:rsidRPr="00EF1573">
        <w:rPr>
          <w:sz w:val="28"/>
          <w:szCs w:val="28"/>
        </w:rPr>
        <w:t xml:space="preserve">хлопки </w:t>
      </w:r>
      <w:r w:rsidR="00D564E1" w:rsidRPr="00EF1573">
        <w:rPr>
          <w:sz w:val="28"/>
          <w:szCs w:val="28"/>
        </w:rPr>
        <w:t>газовоздушной смеси</w:t>
      </w:r>
      <w:r w:rsidRPr="00EF1573">
        <w:rPr>
          <w:sz w:val="28"/>
          <w:szCs w:val="28"/>
        </w:rPr>
        <w:t>, р</w:t>
      </w:r>
      <w:r w:rsidR="00656B3D" w:rsidRPr="00EF1573">
        <w:rPr>
          <w:sz w:val="28"/>
          <w:szCs w:val="28"/>
        </w:rPr>
        <w:t>а</w:t>
      </w:r>
      <w:r w:rsidRPr="00EF1573">
        <w:rPr>
          <w:sz w:val="28"/>
          <w:szCs w:val="28"/>
        </w:rPr>
        <w:t>злив</w:t>
      </w:r>
      <w:r w:rsidR="00E15FE3" w:rsidRPr="00EF1573">
        <w:rPr>
          <w:sz w:val="28"/>
          <w:szCs w:val="28"/>
        </w:rPr>
        <w:t>ы</w:t>
      </w:r>
      <w:r w:rsidRPr="00EF1573">
        <w:rPr>
          <w:sz w:val="28"/>
          <w:szCs w:val="28"/>
        </w:rPr>
        <w:t xml:space="preserve"> нефтепродуктов</w:t>
      </w:r>
      <w:r w:rsidR="008B7B3F" w:rsidRPr="00EF1573">
        <w:rPr>
          <w:bCs/>
          <w:iCs/>
          <w:sz w:val="28"/>
          <w:szCs w:val="28"/>
        </w:rPr>
        <w:t xml:space="preserve">, </w:t>
      </w:r>
      <w:r w:rsidR="00D564E1" w:rsidRPr="00EF1573">
        <w:rPr>
          <w:iCs/>
          <w:spacing w:val="-4"/>
          <w:sz w:val="28"/>
          <w:szCs w:val="28"/>
        </w:rPr>
        <w:t>частичное разрушение канализационного коллектора, сход с рельс железнодорожных вагонов с металлом, провал дорожного полотна на коллекторе, обрушение колодцев канализационного коллектора</w:t>
      </w:r>
      <w:r w:rsidR="003D3F49" w:rsidRPr="00EF1573">
        <w:rPr>
          <w:iCs/>
          <w:spacing w:val="-4"/>
          <w:sz w:val="28"/>
          <w:szCs w:val="28"/>
        </w:rPr>
        <w:t>.</w:t>
      </w:r>
    </w:p>
    <w:p w14:paraId="37F098DF" w14:textId="03362205" w:rsidR="009F763A" w:rsidRPr="00EF1573" w:rsidRDefault="009F763A" w:rsidP="00783EDE">
      <w:pPr>
        <w:tabs>
          <w:tab w:val="left" w:pos="4111"/>
          <w:tab w:val="left" w:pos="6509"/>
        </w:tabs>
        <w:ind w:right="-108" w:firstLine="709"/>
        <w:jc w:val="both"/>
        <w:rPr>
          <w:sz w:val="28"/>
          <w:szCs w:val="28"/>
        </w:rPr>
      </w:pPr>
      <w:r w:rsidRPr="00EF1573">
        <w:rPr>
          <w:b/>
          <w:sz w:val="28"/>
          <w:szCs w:val="28"/>
        </w:rPr>
        <w:t>1.8.1. Обстановка по пожарам:</w:t>
      </w:r>
      <w:r w:rsidRPr="00EF1573">
        <w:rPr>
          <w:sz w:val="28"/>
          <w:szCs w:val="28"/>
        </w:rPr>
        <w:t xml:space="preserve"> по оперативным данным за прошедшие </w:t>
      </w:r>
      <w:r w:rsidR="003A723A" w:rsidRPr="00EF1573">
        <w:rPr>
          <w:sz w:val="28"/>
          <w:szCs w:val="28"/>
        </w:rPr>
        <w:br/>
      </w:r>
      <w:r w:rsidRPr="00EF1573">
        <w:rPr>
          <w:sz w:val="28"/>
          <w:szCs w:val="28"/>
        </w:rPr>
        <w:t xml:space="preserve">8 месяцев </w:t>
      </w:r>
      <w:bookmarkStart w:id="11" w:name="_Hlk146283560"/>
      <w:r w:rsidR="00224FC0" w:rsidRPr="00EF1573">
        <w:rPr>
          <w:sz w:val="28"/>
          <w:szCs w:val="28"/>
        </w:rPr>
        <w:t>(январь-август)</w:t>
      </w:r>
      <w:bookmarkEnd w:id="11"/>
      <w:r w:rsidR="00224FC0" w:rsidRPr="00EF1573">
        <w:rPr>
          <w:sz w:val="28"/>
          <w:szCs w:val="28"/>
        </w:rPr>
        <w:t xml:space="preserve"> </w:t>
      </w:r>
      <w:r w:rsidRPr="00EF1573">
        <w:rPr>
          <w:sz w:val="28"/>
          <w:szCs w:val="28"/>
        </w:rPr>
        <w:t>202</w:t>
      </w:r>
      <w:r w:rsidR="00EB3323" w:rsidRPr="00EF1573">
        <w:rPr>
          <w:sz w:val="28"/>
          <w:szCs w:val="28"/>
        </w:rPr>
        <w:t>5</w:t>
      </w:r>
      <w:r w:rsidRPr="00EF1573">
        <w:rPr>
          <w:sz w:val="28"/>
          <w:szCs w:val="28"/>
        </w:rPr>
        <w:t xml:space="preserve"> г</w:t>
      </w:r>
      <w:r w:rsidR="00EB3323" w:rsidRPr="00EF1573">
        <w:rPr>
          <w:sz w:val="28"/>
          <w:szCs w:val="28"/>
        </w:rPr>
        <w:t>.</w:t>
      </w:r>
      <w:r w:rsidRPr="00EF1573">
        <w:rPr>
          <w:sz w:val="28"/>
          <w:szCs w:val="28"/>
        </w:rPr>
        <w:t xml:space="preserve"> в крае </w:t>
      </w:r>
      <w:r w:rsidRPr="00EF1573">
        <w:rPr>
          <w:sz w:val="28"/>
          <w:szCs w:val="28"/>
          <w:shd w:val="clear" w:color="auto" w:fill="FFFFFF"/>
        </w:rPr>
        <w:t>произо</w:t>
      </w:r>
      <w:r w:rsidR="001F50F4" w:rsidRPr="00EF1573">
        <w:rPr>
          <w:sz w:val="28"/>
          <w:szCs w:val="28"/>
          <w:shd w:val="clear" w:color="auto" w:fill="FFFFFF"/>
        </w:rPr>
        <w:t>шел</w:t>
      </w:r>
      <w:r w:rsidRPr="00EF1573">
        <w:rPr>
          <w:sz w:val="28"/>
          <w:szCs w:val="28"/>
          <w:shd w:val="clear" w:color="auto" w:fill="FFFFFF"/>
        </w:rPr>
        <w:t xml:space="preserve"> </w:t>
      </w:r>
      <w:r w:rsidR="001F50F4" w:rsidRPr="00EF1573">
        <w:rPr>
          <w:sz w:val="28"/>
          <w:szCs w:val="28"/>
          <w:shd w:val="clear" w:color="auto" w:fill="FFFFFF"/>
        </w:rPr>
        <w:t>6251</w:t>
      </w:r>
      <w:r w:rsidRPr="00EF1573">
        <w:rPr>
          <w:sz w:val="28"/>
          <w:szCs w:val="28"/>
          <w:shd w:val="clear" w:color="auto" w:fill="FFFFFF"/>
        </w:rPr>
        <w:t xml:space="preserve"> п</w:t>
      </w:r>
      <w:r w:rsidRPr="00EF1573">
        <w:rPr>
          <w:sz w:val="28"/>
          <w:szCs w:val="28"/>
        </w:rPr>
        <w:t>ожар, в результате которых пострадал</w:t>
      </w:r>
      <w:r w:rsidR="00F36469" w:rsidRPr="00EF1573">
        <w:rPr>
          <w:sz w:val="28"/>
          <w:szCs w:val="28"/>
        </w:rPr>
        <w:t>о</w:t>
      </w:r>
      <w:r w:rsidRPr="00EF1573">
        <w:rPr>
          <w:sz w:val="28"/>
          <w:szCs w:val="28"/>
        </w:rPr>
        <w:t xml:space="preserve"> </w:t>
      </w:r>
      <w:r w:rsidR="00B27A12" w:rsidRPr="00EF1573">
        <w:rPr>
          <w:sz w:val="28"/>
          <w:szCs w:val="28"/>
        </w:rPr>
        <w:t>1</w:t>
      </w:r>
      <w:r w:rsidR="001F50F4" w:rsidRPr="00EF1573">
        <w:rPr>
          <w:sz w:val="28"/>
          <w:szCs w:val="28"/>
        </w:rPr>
        <w:t>56</w:t>
      </w:r>
      <w:r w:rsidRPr="00EF1573">
        <w:rPr>
          <w:sz w:val="28"/>
          <w:szCs w:val="28"/>
        </w:rPr>
        <w:t xml:space="preserve"> человек. Погибло </w:t>
      </w:r>
      <w:r w:rsidR="001A10B8" w:rsidRPr="00EF1573">
        <w:rPr>
          <w:sz w:val="28"/>
          <w:szCs w:val="28"/>
        </w:rPr>
        <w:t>9</w:t>
      </w:r>
      <w:r w:rsidR="001F50F4" w:rsidRPr="00EF1573">
        <w:rPr>
          <w:sz w:val="28"/>
          <w:szCs w:val="28"/>
        </w:rPr>
        <w:t>7</w:t>
      </w:r>
      <w:r w:rsidR="00B27A12" w:rsidRPr="00EF1573">
        <w:rPr>
          <w:sz w:val="28"/>
          <w:szCs w:val="28"/>
        </w:rPr>
        <w:t xml:space="preserve"> </w:t>
      </w:r>
      <w:r w:rsidRPr="00EF1573">
        <w:rPr>
          <w:sz w:val="28"/>
          <w:szCs w:val="28"/>
        </w:rPr>
        <w:t>человек, в том</w:t>
      </w:r>
      <w:r w:rsidR="00224FC0" w:rsidRPr="00EF1573">
        <w:rPr>
          <w:sz w:val="28"/>
          <w:szCs w:val="28"/>
        </w:rPr>
        <w:t xml:space="preserve"> </w:t>
      </w:r>
      <w:r w:rsidRPr="00EF1573">
        <w:rPr>
          <w:sz w:val="28"/>
          <w:szCs w:val="28"/>
        </w:rPr>
        <w:t>числе</w:t>
      </w:r>
      <w:r w:rsidR="00224FC0" w:rsidRPr="00EF1573">
        <w:rPr>
          <w:sz w:val="28"/>
          <w:szCs w:val="28"/>
        </w:rPr>
        <w:t xml:space="preserve"> </w:t>
      </w:r>
      <w:r w:rsidR="001F50F4" w:rsidRPr="00EF1573">
        <w:rPr>
          <w:sz w:val="28"/>
          <w:szCs w:val="28"/>
        </w:rPr>
        <w:t>4</w:t>
      </w:r>
      <w:r w:rsidRPr="00EF1573">
        <w:rPr>
          <w:sz w:val="28"/>
          <w:szCs w:val="28"/>
        </w:rPr>
        <w:t xml:space="preserve"> </w:t>
      </w:r>
      <w:r w:rsidR="001F50F4" w:rsidRPr="00EF1573">
        <w:rPr>
          <w:sz w:val="28"/>
          <w:szCs w:val="28"/>
        </w:rPr>
        <w:t>ребенка</w:t>
      </w:r>
      <w:r w:rsidRPr="00EF1573">
        <w:rPr>
          <w:sz w:val="28"/>
          <w:szCs w:val="28"/>
        </w:rPr>
        <w:t xml:space="preserve">. </w:t>
      </w:r>
    </w:p>
    <w:p w14:paraId="242577AF" w14:textId="62C314E5" w:rsidR="009F763A" w:rsidRPr="00EF1573" w:rsidRDefault="009F763A" w:rsidP="009F763A">
      <w:pPr>
        <w:ind w:right="-82" w:firstLine="709"/>
        <w:jc w:val="both"/>
        <w:rPr>
          <w:sz w:val="28"/>
          <w:szCs w:val="28"/>
        </w:rPr>
      </w:pPr>
      <w:r w:rsidRPr="00EF1573">
        <w:rPr>
          <w:b/>
          <w:sz w:val="28"/>
          <w:szCs w:val="28"/>
        </w:rPr>
        <w:t xml:space="preserve">1.8.2. ДТП: </w:t>
      </w:r>
      <w:r w:rsidRPr="00EF1573">
        <w:rPr>
          <w:sz w:val="28"/>
          <w:szCs w:val="28"/>
        </w:rPr>
        <w:t xml:space="preserve">по оперативным данным за прошедшие 8 месяцев </w:t>
      </w:r>
      <w:r w:rsidR="00224FC0" w:rsidRPr="00EF1573">
        <w:rPr>
          <w:sz w:val="28"/>
          <w:szCs w:val="28"/>
        </w:rPr>
        <w:t xml:space="preserve">(январь-август) </w:t>
      </w:r>
      <w:r w:rsidRPr="00EF1573">
        <w:rPr>
          <w:sz w:val="28"/>
          <w:szCs w:val="28"/>
        </w:rPr>
        <w:t>202</w:t>
      </w:r>
      <w:r w:rsidR="00EB3323" w:rsidRPr="00EF1573">
        <w:rPr>
          <w:sz w:val="28"/>
          <w:szCs w:val="28"/>
        </w:rPr>
        <w:t>5</w:t>
      </w:r>
      <w:r w:rsidRPr="00EF1573">
        <w:rPr>
          <w:sz w:val="28"/>
          <w:szCs w:val="28"/>
        </w:rPr>
        <w:t xml:space="preserve"> г</w:t>
      </w:r>
      <w:r w:rsidR="00EB3323" w:rsidRPr="00EF1573">
        <w:rPr>
          <w:sz w:val="28"/>
          <w:szCs w:val="28"/>
        </w:rPr>
        <w:t>.</w:t>
      </w:r>
      <w:r w:rsidRPr="00EF1573">
        <w:rPr>
          <w:sz w:val="28"/>
          <w:szCs w:val="28"/>
        </w:rPr>
        <w:t xml:space="preserve"> на автомобильных дорогах края произошло </w:t>
      </w:r>
      <w:r w:rsidR="001F50F4" w:rsidRPr="00EF1573">
        <w:rPr>
          <w:sz w:val="28"/>
          <w:szCs w:val="28"/>
        </w:rPr>
        <w:t>3319</w:t>
      </w:r>
      <w:r w:rsidRPr="00EF1573">
        <w:rPr>
          <w:sz w:val="28"/>
          <w:szCs w:val="28"/>
        </w:rPr>
        <w:t xml:space="preserve"> ДТП, в результате которых пострадало </w:t>
      </w:r>
      <w:r w:rsidR="001F50F4" w:rsidRPr="00EF1573">
        <w:rPr>
          <w:sz w:val="28"/>
          <w:szCs w:val="28"/>
        </w:rPr>
        <w:t>4276</w:t>
      </w:r>
      <w:r w:rsidRPr="00EF1573">
        <w:rPr>
          <w:sz w:val="28"/>
          <w:szCs w:val="28"/>
        </w:rPr>
        <w:t xml:space="preserve"> человек, в том числе </w:t>
      </w:r>
      <w:r w:rsidR="001F50F4" w:rsidRPr="00EF1573">
        <w:rPr>
          <w:sz w:val="28"/>
          <w:szCs w:val="28"/>
        </w:rPr>
        <w:t>11</w:t>
      </w:r>
      <w:r w:rsidRPr="00EF1573">
        <w:rPr>
          <w:sz w:val="28"/>
          <w:szCs w:val="28"/>
        </w:rPr>
        <w:t xml:space="preserve"> </w:t>
      </w:r>
      <w:r w:rsidR="001A10B8" w:rsidRPr="00EF1573">
        <w:rPr>
          <w:sz w:val="28"/>
          <w:szCs w:val="28"/>
        </w:rPr>
        <w:t>детей</w:t>
      </w:r>
      <w:r w:rsidRPr="00EF1573">
        <w:rPr>
          <w:sz w:val="28"/>
          <w:szCs w:val="28"/>
        </w:rPr>
        <w:t xml:space="preserve">. Погибло </w:t>
      </w:r>
      <w:r w:rsidR="001A10B8" w:rsidRPr="00EF1573">
        <w:rPr>
          <w:sz w:val="28"/>
          <w:szCs w:val="28"/>
        </w:rPr>
        <w:t>3</w:t>
      </w:r>
      <w:r w:rsidR="001F50F4" w:rsidRPr="00EF1573">
        <w:rPr>
          <w:sz w:val="28"/>
          <w:szCs w:val="28"/>
        </w:rPr>
        <w:t>64</w:t>
      </w:r>
      <w:r w:rsidRPr="00EF1573">
        <w:rPr>
          <w:sz w:val="28"/>
          <w:szCs w:val="28"/>
        </w:rPr>
        <w:t xml:space="preserve"> человек</w:t>
      </w:r>
      <w:r w:rsidR="001F50F4" w:rsidRPr="00EF1573">
        <w:rPr>
          <w:sz w:val="28"/>
          <w:szCs w:val="28"/>
        </w:rPr>
        <w:t>а</w:t>
      </w:r>
      <w:r w:rsidRPr="00EF1573">
        <w:rPr>
          <w:sz w:val="28"/>
          <w:szCs w:val="28"/>
        </w:rPr>
        <w:t xml:space="preserve">, в том числе </w:t>
      </w:r>
      <w:r w:rsidR="004B7DE7" w:rsidRPr="00EF1573">
        <w:rPr>
          <w:sz w:val="28"/>
          <w:szCs w:val="28"/>
        </w:rPr>
        <w:t>1</w:t>
      </w:r>
      <w:r w:rsidR="001F50F4" w:rsidRPr="00EF1573">
        <w:rPr>
          <w:sz w:val="28"/>
          <w:szCs w:val="28"/>
        </w:rPr>
        <w:t>5</w:t>
      </w:r>
      <w:r w:rsidR="00B27A12" w:rsidRPr="00EF1573">
        <w:rPr>
          <w:sz w:val="28"/>
          <w:szCs w:val="28"/>
        </w:rPr>
        <w:t xml:space="preserve"> </w:t>
      </w:r>
      <w:r w:rsidR="004B7DE7" w:rsidRPr="00EF1573">
        <w:rPr>
          <w:sz w:val="28"/>
          <w:szCs w:val="28"/>
        </w:rPr>
        <w:t>детей</w:t>
      </w:r>
      <w:r w:rsidRPr="00EF1573">
        <w:rPr>
          <w:sz w:val="28"/>
          <w:szCs w:val="28"/>
        </w:rPr>
        <w:t xml:space="preserve">. </w:t>
      </w:r>
    </w:p>
    <w:p w14:paraId="4C6D31CA" w14:textId="5A71AE97" w:rsidR="009F763A" w:rsidRPr="00EF1573" w:rsidRDefault="009F763A" w:rsidP="009F763A">
      <w:pPr>
        <w:ind w:firstLine="709"/>
        <w:jc w:val="both"/>
        <w:rPr>
          <w:sz w:val="28"/>
          <w:szCs w:val="28"/>
        </w:rPr>
      </w:pPr>
      <w:r w:rsidRPr="00EF1573">
        <w:rPr>
          <w:b/>
          <w:sz w:val="28"/>
          <w:szCs w:val="28"/>
        </w:rPr>
        <w:t xml:space="preserve">1.8.3. ВОП: </w:t>
      </w:r>
      <w:r w:rsidRPr="00EF1573">
        <w:rPr>
          <w:sz w:val="28"/>
          <w:szCs w:val="28"/>
        </w:rPr>
        <w:t xml:space="preserve">за прошедшие 8 месяцев </w:t>
      </w:r>
      <w:r w:rsidR="00224FC0" w:rsidRPr="00EF1573">
        <w:rPr>
          <w:sz w:val="28"/>
          <w:szCs w:val="28"/>
        </w:rPr>
        <w:t xml:space="preserve">(январь-август) </w:t>
      </w:r>
      <w:r w:rsidRPr="00EF1573">
        <w:rPr>
          <w:sz w:val="28"/>
          <w:szCs w:val="28"/>
        </w:rPr>
        <w:t>202</w:t>
      </w:r>
      <w:r w:rsidR="00EB3323" w:rsidRPr="00EF1573">
        <w:rPr>
          <w:sz w:val="28"/>
          <w:szCs w:val="28"/>
        </w:rPr>
        <w:t>5</w:t>
      </w:r>
      <w:r w:rsidRPr="00EF1573">
        <w:rPr>
          <w:sz w:val="28"/>
          <w:szCs w:val="28"/>
        </w:rPr>
        <w:t xml:space="preserve"> г</w:t>
      </w:r>
      <w:r w:rsidR="00EB3323" w:rsidRPr="00EF1573">
        <w:rPr>
          <w:sz w:val="28"/>
          <w:szCs w:val="28"/>
        </w:rPr>
        <w:t>.</w:t>
      </w:r>
      <w:r w:rsidRPr="00EF1573">
        <w:rPr>
          <w:sz w:val="28"/>
          <w:szCs w:val="28"/>
        </w:rPr>
        <w:t xml:space="preserve"> на территории края было зарегистрировано </w:t>
      </w:r>
      <w:r w:rsidR="00C03C28" w:rsidRPr="00EF1573">
        <w:rPr>
          <w:sz w:val="28"/>
          <w:szCs w:val="28"/>
        </w:rPr>
        <w:t>87</w:t>
      </w:r>
      <w:r w:rsidRPr="00EF1573">
        <w:rPr>
          <w:sz w:val="28"/>
          <w:szCs w:val="28"/>
        </w:rPr>
        <w:t xml:space="preserve"> случа</w:t>
      </w:r>
      <w:r w:rsidR="00677472" w:rsidRPr="00EF1573">
        <w:rPr>
          <w:sz w:val="28"/>
          <w:szCs w:val="28"/>
        </w:rPr>
        <w:t>ев</w:t>
      </w:r>
      <w:r w:rsidRPr="00EF1573">
        <w:rPr>
          <w:sz w:val="28"/>
          <w:szCs w:val="28"/>
        </w:rPr>
        <w:t xml:space="preserve"> обнаружения взрывоопасных предметов времен ВОВ.</w:t>
      </w:r>
    </w:p>
    <w:p w14:paraId="4934F901" w14:textId="77777777" w:rsidR="00BA0BE6" w:rsidRPr="00EF1573" w:rsidRDefault="00BA0BE6" w:rsidP="009F763A">
      <w:pPr>
        <w:ind w:firstLine="709"/>
        <w:jc w:val="both"/>
        <w:rPr>
          <w:sz w:val="28"/>
          <w:szCs w:val="28"/>
        </w:rPr>
      </w:pPr>
    </w:p>
    <w:p w14:paraId="2C86FDD4" w14:textId="09188572" w:rsidR="00BB054E" w:rsidRPr="00EF1573" w:rsidRDefault="009F763A" w:rsidP="00BB054E">
      <w:pPr>
        <w:tabs>
          <w:tab w:val="left" w:pos="645"/>
          <w:tab w:val="left" w:pos="709"/>
        </w:tabs>
        <w:ind w:firstLine="709"/>
        <w:jc w:val="both"/>
        <w:rPr>
          <w:sz w:val="28"/>
          <w:szCs w:val="28"/>
        </w:rPr>
      </w:pPr>
      <w:r w:rsidRPr="00EF1573">
        <w:rPr>
          <w:b/>
          <w:sz w:val="28"/>
          <w:szCs w:val="28"/>
        </w:rPr>
        <w:t xml:space="preserve">1.9. Радиационная, химическая и бактериологическая обстановка: </w:t>
      </w:r>
      <w:r w:rsidR="00BB054E" w:rsidRPr="00EF1573">
        <w:rPr>
          <w:sz w:val="28"/>
          <w:szCs w:val="28"/>
        </w:rPr>
        <w:t>за прошедшие 8 месяцев (январь-август) 2025 года на территории края происшествий</w:t>
      </w:r>
      <w:r w:rsidR="00B244A5" w:rsidRPr="00EF1573">
        <w:rPr>
          <w:sz w:val="28"/>
          <w:szCs w:val="28"/>
        </w:rPr>
        <w:t xml:space="preserve"> </w:t>
      </w:r>
      <w:r w:rsidR="00BB054E" w:rsidRPr="00EF1573">
        <w:rPr>
          <w:sz w:val="28"/>
          <w:szCs w:val="28"/>
        </w:rPr>
        <w:t>не отмечалось.</w:t>
      </w:r>
    </w:p>
    <w:p w14:paraId="5A365819" w14:textId="77777777" w:rsidR="00BB054E" w:rsidRPr="00EF1573" w:rsidRDefault="00BB054E" w:rsidP="00BB054E">
      <w:pPr>
        <w:tabs>
          <w:tab w:val="left" w:pos="645"/>
          <w:tab w:val="left" w:pos="709"/>
        </w:tabs>
        <w:ind w:firstLine="709"/>
        <w:jc w:val="both"/>
        <w:rPr>
          <w:sz w:val="28"/>
          <w:szCs w:val="28"/>
        </w:rPr>
      </w:pPr>
    </w:p>
    <w:p w14:paraId="30552A01" w14:textId="33C8AB91" w:rsidR="00A42FF2" w:rsidRPr="00EF1573" w:rsidRDefault="009F763A" w:rsidP="00B244A5">
      <w:pPr>
        <w:tabs>
          <w:tab w:val="left" w:pos="645"/>
          <w:tab w:val="left" w:pos="709"/>
        </w:tabs>
        <w:ind w:firstLine="709"/>
        <w:jc w:val="both"/>
        <w:rPr>
          <w:sz w:val="28"/>
          <w:szCs w:val="28"/>
        </w:rPr>
      </w:pPr>
      <w:r w:rsidRPr="00EF1573">
        <w:rPr>
          <w:b/>
          <w:sz w:val="28"/>
          <w:szCs w:val="28"/>
        </w:rPr>
        <w:t xml:space="preserve">1.10. Биолого-социальная обстановка: </w:t>
      </w:r>
      <w:r w:rsidRPr="00EF1573">
        <w:rPr>
          <w:sz w:val="28"/>
          <w:szCs w:val="28"/>
        </w:rPr>
        <w:t>за прошедшие 8 месяцев</w:t>
      </w:r>
      <w:r w:rsidR="00224FC0" w:rsidRPr="00EF1573">
        <w:rPr>
          <w:sz w:val="28"/>
          <w:szCs w:val="28"/>
        </w:rPr>
        <w:t xml:space="preserve"> (январь-август)</w:t>
      </w:r>
      <w:r w:rsidRPr="00EF1573">
        <w:rPr>
          <w:sz w:val="28"/>
          <w:szCs w:val="28"/>
        </w:rPr>
        <w:t xml:space="preserve"> 202</w:t>
      </w:r>
      <w:r w:rsidR="00EB3323" w:rsidRPr="00EF1573">
        <w:rPr>
          <w:sz w:val="28"/>
          <w:szCs w:val="28"/>
        </w:rPr>
        <w:t>5</w:t>
      </w:r>
      <w:r w:rsidRPr="00EF1573">
        <w:rPr>
          <w:sz w:val="28"/>
          <w:szCs w:val="28"/>
        </w:rPr>
        <w:t xml:space="preserve"> г</w:t>
      </w:r>
      <w:r w:rsidR="00EB3323" w:rsidRPr="00EF1573">
        <w:rPr>
          <w:sz w:val="28"/>
          <w:szCs w:val="28"/>
        </w:rPr>
        <w:t>.</w:t>
      </w:r>
      <w:r w:rsidRPr="00EF1573">
        <w:rPr>
          <w:sz w:val="28"/>
          <w:szCs w:val="28"/>
        </w:rPr>
        <w:t xml:space="preserve"> были зарегистрированы случаи гибели людей на водных объектах края</w:t>
      </w:r>
      <w:r w:rsidR="00EF0994" w:rsidRPr="00EF1573">
        <w:rPr>
          <w:sz w:val="28"/>
          <w:szCs w:val="28"/>
        </w:rPr>
        <w:t>;</w:t>
      </w:r>
      <w:r w:rsidRPr="00EF1573">
        <w:rPr>
          <w:sz w:val="28"/>
          <w:szCs w:val="28"/>
        </w:rPr>
        <w:t xml:space="preserve"> происшествия с туристами и туристическими группами</w:t>
      </w:r>
      <w:r w:rsidR="00EF0994" w:rsidRPr="00EF1573">
        <w:rPr>
          <w:sz w:val="28"/>
          <w:szCs w:val="28"/>
        </w:rPr>
        <w:t>;</w:t>
      </w:r>
      <w:r w:rsidRPr="00EF1573">
        <w:rPr>
          <w:sz w:val="28"/>
          <w:szCs w:val="28"/>
        </w:rPr>
        <w:t xml:space="preserve"> случаи отравления</w:t>
      </w:r>
      <w:r w:rsidR="007C70BC" w:rsidRPr="00EF1573">
        <w:rPr>
          <w:sz w:val="28"/>
          <w:szCs w:val="28"/>
        </w:rPr>
        <w:t>:</w:t>
      </w:r>
      <w:r w:rsidRPr="00EF1573">
        <w:rPr>
          <w:sz w:val="28"/>
          <w:szCs w:val="28"/>
        </w:rPr>
        <w:t xml:space="preserve"> бытовым газом</w:t>
      </w:r>
      <w:r w:rsidR="008836D4" w:rsidRPr="00EF1573">
        <w:rPr>
          <w:sz w:val="28"/>
          <w:szCs w:val="28"/>
        </w:rPr>
        <w:t>,</w:t>
      </w:r>
      <w:r w:rsidR="00BB054E" w:rsidRPr="00EF1573">
        <w:rPr>
          <w:sz w:val="28"/>
          <w:szCs w:val="28"/>
        </w:rPr>
        <w:t xml:space="preserve"> парами хлора в бассейне,</w:t>
      </w:r>
      <w:r w:rsidR="00EF0994" w:rsidRPr="00EF1573">
        <w:rPr>
          <w:sz w:val="28"/>
          <w:szCs w:val="28"/>
        </w:rPr>
        <w:t xml:space="preserve"> продуктами</w:t>
      </w:r>
      <w:r w:rsidRPr="00EF1573">
        <w:rPr>
          <w:sz w:val="28"/>
          <w:szCs w:val="28"/>
        </w:rPr>
        <w:t xml:space="preserve"> </w:t>
      </w:r>
      <w:r w:rsidR="00EF0994" w:rsidRPr="00EF1573">
        <w:rPr>
          <w:sz w:val="28"/>
          <w:szCs w:val="28"/>
        </w:rPr>
        <w:t>питания</w:t>
      </w:r>
      <w:r w:rsidR="00BB054E" w:rsidRPr="00EF1573">
        <w:rPr>
          <w:sz w:val="28"/>
          <w:szCs w:val="28"/>
        </w:rPr>
        <w:t>.</w:t>
      </w:r>
    </w:p>
    <w:p w14:paraId="0E5C9A49" w14:textId="25B1EE9D" w:rsidR="009F763A" w:rsidRPr="00EF1573" w:rsidRDefault="009F763A" w:rsidP="009F763A">
      <w:pPr>
        <w:ind w:firstLine="709"/>
        <w:jc w:val="both"/>
        <w:rPr>
          <w:sz w:val="28"/>
          <w:szCs w:val="28"/>
        </w:rPr>
      </w:pPr>
      <w:r w:rsidRPr="00EF1573">
        <w:rPr>
          <w:b/>
          <w:sz w:val="28"/>
          <w:szCs w:val="28"/>
        </w:rPr>
        <w:t>1.10.</w:t>
      </w:r>
      <w:r w:rsidR="00A277EC" w:rsidRPr="00EF1573">
        <w:rPr>
          <w:b/>
          <w:sz w:val="28"/>
          <w:szCs w:val="28"/>
        </w:rPr>
        <w:t>2</w:t>
      </w:r>
      <w:r w:rsidRPr="00EF1573">
        <w:rPr>
          <w:b/>
          <w:sz w:val="28"/>
          <w:szCs w:val="28"/>
        </w:rPr>
        <w:t xml:space="preserve">. Эпизоотическая обстановка: </w:t>
      </w:r>
    </w:p>
    <w:p w14:paraId="42F789C1" w14:textId="53F26C9A" w:rsidR="00BA0BE6" w:rsidRPr="00EF1573" w:rsidRDefault="009F763A" w:rsidP="00A277EC">
      <w:pPr>
        <w:ind w:firstLine="709"/>
        <w:jc w:val="both"/>
        <w:rPr>
          <w:bCs/>
          <w:sz w:val="28"/>
          <w:szCs w:val="28"/>
        </w:rPr>
      </w:pPr>
      <w:r w:rsidRPr="00EF1573">
        <w:rPr>
          <w:sz w:val="28"/>
          <w:szCs w:val="28"/>
        </w:rPr>
        <w:t xml:space="preserve">За прошедшие 8 месяцев </w:t>
      </w:r>
      <w:r w:rsidR="00224FC0" w:rsidRPr="00EF1573">
        <w:rPr>
          <w:sz w:val="28"/>
          <w:szCs w:val="28"/>
        </w:rPr>
        <w:t xml:space="preserve">(январь-август) </w:t>
      </w:r>
      <w:r w:rsidRPr="00EF1573">
        <w:rPr>
          <w:sz w:val="28"/>
          <w:szCs w:val="28"/>
        </w:rPr>
        <w:t>202</w:t>
      </w:r>
      <w:r w:rsidR="00EB3323" w:rsidRPr="00EF1573">
        <w:rPr>
          <w:sz w:val="28"/>
          <w:szCs w:val="28"/>
        </w:rPr>
        <w:t>5</w:t>
      </w:r>
      <w:r w:rsidRPr="00EF1573">
        <w:rPr>
          <w:sz w:val="28"/>
          <w:szCs w:val="28"/>
        </w:rPr>
        <w:t xml:space="preserve"> г</w:t>
      </w:r>
      <w:r w:rsidR="00EB3323" w:rsidRPr="00EF1573">
        <w:rPr>
          <w:sz w:val="28"/>
          <w:szCs w:val="28"/>
        </w:rPr>
        <w:t>.</w:t>
      </w:r>
      <w:r w:rsidRPr="00EF1573">
        <w:rPr>
          <w:sz w:val="28"/>
          <w:szCs w:val="28"/>
        </w:rPr>
        <w:t xml:space="preserve"> </w:t>
      </w:r>
      <w:r w:rsidR="00B244A5" w:rsidRPr="00EF1573">
        <w:rPr>
          <w:bCs/>
          <w:sz w:val="28"/>
          <w:szCs w:val="28"/>
        </w:rPr>
        <w:t>на территории края происшествий не зарегистрировано.</w:t>
      </w:r>
    </w:p>
    <w:p w14:paraId="35FC3CC2" w14:textId="77777777" w:rsidR="00BA0BE6" w:rsidRPr="00EF1573" w:rsidRDefault="00BA0BE6" w:rsidP="007E41B1">
      <w:pPr>
        <w:ind w:firstLine="708"/>
        <w:jc w:val="both"/>
        <w:rPr>
          <w:b/>
          <w:bCs/>
          <w:sz w:val="28"/>
          <w:szCs w:val="28"/>
        </w:rPr>
      </w:pPr>
      <w:bookmarkStart w:id="12" w:name="_Hlk172792601"/>
    </w:p>
    <w:bookmarkEnd w:id="12"/>
    <w:p w14:paraId="08E5EFA0" w14:textId="65F71BD8" w:rsidR="009F763A" w:rsidRPr="00EF1573" w:rsidRDefault="009F763A" w:rsidP="009F763A">
      <w:pPr>
        <w:tabs>
          <w:tab w:val="left" w:pos="0"/>
        </w:tabs>
        <w:ind w:firstLine="709"/>
        <w:jc w:val="both"/>
        <w:rPr>
          <w:sz w:val="28"/>
          <w:szCs w:val="28"/>
        </w:rPr>
      </w:pPr>
      <w:r w:rsidRPr="00EF1573">
        <w:rPr>
          <w:b/>
          <w:sz w:val="28"/>
          <w:szCs w:val="28"/>
        </w:rPr>
        <w:t xml:space="preserve">1.11. Происшествия на водных объектах: </w:t>
      </w:r>
      <w:r w:rsidRPr="00EF1573">
        <w:rPr>
          <w:sz w:val="28"/>
          <w:szCs w:val="28"/>
        </w:rPr>
        <w:t xml:space="preserve">за 8 месяцев </w:t>
      </w:r>
      <w:r w:rsidR="00224FC0" w:rsidRPr="00EF1573">
        <w:rPr>
          <w:sz w:val="28"/>
          <w:szCs w:val="28"/>
        </w:rPr>
        <w:t xml:space="preserve">(январь-август) </w:t>
      </w:r>
      <w:r w:rsidRPr="00EF1573">
        <w:rPr>
          <w:sz w:val="28"/>
          <w:szCs w:val="28"/>
        </w:rPr>
        <w:t>202</w:t>
      </w:r>
      <w:r w:rsidR="00EB3323" w:rsidRPr="00EF1573">
        <w:rPr>
          <w:sz w:val="28"/>
          <w:szCs w:val="28"/>
        </w:rPr>
        <w:t>5</w:t>
      </w:r>
      <w:r w:rsidRPr="00EF1573">
        <w:rPr>
          <w:sz w:val="28"/>
          <w:szCs w:val="28"/>
        </w:rPr>
        <w:t xml:space="preserve"> г</w:t>
      </w:r>
      <w:r w:rsidR="00EB3323" w:rsidRPr="00EF1573">
        <w:rPr>
          <w:sz w:val="28"/>
          <w:szCs w:val="28"/>
        </w:rPr>
        <w:t>.</w:t>
      </w:r>
      <w:r w:rsidRPr="00EF1573">
        <w:rPr>
          <w:sz w:val="28"/>
          <w:szCs w:val="28"/>
        </w:rPr>
        <w:t xml:space="preserve"> на водных объектах края утонул</w:t>
      </w:r>
      <w:r w:rsidR="00486C3B" w:rsidRPr="00EF1573">
        <w:rPr>
          <w:sz w:val="28"/>
          <w:szCs w:val="28"/>
        </w:rPr>
        <w:t>о</w:t>
      </w:r>
      <w:r w:rsidRPr="00EF1573">
        <w:rPr>
          <w:sz w:val="28"/>
          <w:szCs w:val="28"/>
        </w:rPr>
        <w:t xml:space="preserve"> 1</w:t>
      </w:r>
      <w:r w:rsidR="00A277EC" w:rsidRPr="00EF1573">
        <w:rPr>
          <w:sz w:val="28"/>
          <w:szCs w:val="28"/>
        </w:rPr>
        <w:t>5</w:t>
      </w:r>
      <w:r w:rsidR="001F50F4" w:rsidRPr="00EF1573">
        <w:rPr>
          <w:sz w:val="28"/>
          <w:szCs w:val="28"/>
        </w:rPr>
        <w:t>0</w:t>
      </w:r>
      <w:r w:rsidR="004256B4" w:rsidRPr="00EF1573">
        <w:rPr>
          <w:sz w:val="28"/>
          <w:szCs w:val="28"/>
        </w:rPr>
        <w:t xml:space="preserve"> </w:t>
      </w:r>
      <w:r w:rsidRPr="00EF1573">
        <w:rPr>
          <w:sz w:val="28"/>
          <w:szCs w:val="28"/>
        </w:rPr>
        <w:t xml:space="preserve">человек, в том числе </w:t>
      </w:r>
      <w:r w:rsidR="0091650E" w:rsidRPr="00EF1573">
        <w:rPr>
          <w:sz w:val="28"/>
          <w:szCs w:val="28"/>
        </w:rPr>
        <w:t>1</w:t>
      </w:r>
      <w:r w:rsidR="001F50F4" w:rsidRPr="00EF1573">
        <w:rPr>
          <w:sz w:val="28"/>
          <w:szCs w:val="28"/>
        </w:rPr>
        <w:t>4</w:t>
      </w:r>
      <w:r w:rsidRPr="00EF1573">
        <w:rPr>
          <w:sz w:val="28"/>
          <w:szCs w:val="28"/>
        </w:rPr>
        <w:t xml:space="preserve"> </w:t>
      </w:r>
      <w:r w:rsidR="0091650E" w:rsidRPr="00EF1573">
        <w:rPr>
          <w:sz w:val="28"/>
          <w:szCs w:val="28"/>
        </w:rPr>
        <w:t>детей</w:t>
      </w:r>
      <w:r w:rsidRPr="00EF1573">
        <w:rPr>
          <w:sz w:val="28"/>
          <w:szCs w:val="28"/>
        </w:rPr>
        <w:t>.</w:t>
      </w:r>
    </w:p>
    <w:p w14:paraId="0EC4FCE2" w14:textId="77777777" w:rsidR="00BA0BE6" w:rsidRPr="00EF1573" w:rsidRDefault="00BA0BE6" w:rsidP="009F763A">
      <w:pPr>
        <w:tabs>
          <w:tab w:val="left" w:pos="0"/>
        </w:tabs>
        <w:ind w:firstLine="709"/>
        <w:jc w:val="both"/>
        <w:rPr>
          <w:sz w:val="28"/>
          <w:szCs w:val="28"/>
        </w:rPr>
      </w:pPr>
    </w:p>
    <w:p w14:paraId="325C0B60" w14:textId="410D3C98" w:rsidR="00CF20A8" w:rsidRPr="00EF1573" w:rsidRDefault="009F763A" w:rsidP="008B5A5A">
      <w:pPr>
        <w:ind w:firstLine="709"/>
        <w:jc w:val="both"/>
        <w:rPr>
          <w:sz w:val="28"/>
          <w:szCs w:val="28"/>
        </w:rPr>
      </w:pPr>
      <w:r w:rsidRPr="00EF1573">
        <w:rPr>
          <w:b/>
          <w:sz w:val="28"/>
          <w:szCs w:val="28"/>
        </w:rPr>
        <w:t xml:space="preserve">1.12. Иные происшествия: </w:t>
      </w:r>
      <w:r w:rsidRPr="00EF1573">
        <w:rPr>
          <w:sz w:val="28"/>
          <w:szCs w:val="28"/>
        </w:rPr>
        <w:t xml:space="preserve">за прошедшие 8 месяцев </w:t>
      </w:r>
      <w:r w:rsidR="00224FC0" w:rsidRPr="00EF1573">
        <w:rPr>
          <w:sz w:val="28"/>
          <w:szCs w:val="28"/>
        </w:rPr>
        <w:t>(январь-август)</w:t>
      </w:r>
      <w:r w:rsidR="0082237A" w:rsidRPr="00EF1573">
        <w:rPr>
          <w:sz w:val="28"/>
          <w:szCs w:val="28"/>
        </w:rPr>
        <w:br/>
      </w:r>
      <w:r w:rsidRPr="00EF1573">
        <w:rPr>
          <w:sz w:val="28"/>
          <w:szCs w:val="28"/>
        </w:rPr>
        <w:t>202</w:t>
      </w:r>
      <w:r w:rsidR="00EB3323" w:rsidRPr="00EF1573">
        <w:rPr>
          <w:sz w:val="28"/>
          <w:szCs w:val="28"/>
        </w:rPr>
        <w:t>5</w:t>
      </w:r>
      <w:r w:rsidRPr="00EF1573">
        <w:rPr>
          <w:sz w:val="28"/>
          <w:szCs w:val="28"/>
        </w:rPr>
        <w:t xml:space="preserve"> г</w:t>
      </w:r>
      <w:r w:rsidR="00EB3323" w:rsidRPr="00EF1573">
        <w:rPr>
          <w:sz w:val="28"/>
          <w:szCs w:val="28"/>
        </w:rPr>
        <w:t>.</w:t>
      </w:r>
      <w:r w:rsidRPr="00EF1573">
        <w:rPr>
          <w:sz w:val="28"/>
          <w:szCs w:val="28"/>
        </w:rPr>
        <w:t xml:space="preserve"> проводились поисково-спасательные мероприятия в </w:t>
      </w:r>
      <w:r w:rsidRPr="00EF1573">
        <w:rPr>
          <w:b/>
          <w:bCs/>
          <w:sz w:val="28"/>
          <w:szCs w:val="28"/>
        </w:rPr>
        <w:t xml:space="preserve">МО: </w:t>
      </w:r>
      <w:r w:rsidR="00B63C67" w:rsidRPr="00EF1573">
        <w:rPr>
          <w:b/>
          <w:bCs/>
          <w:sz w:val="28"/>
          <w:szCs w:val="28"/>
        </w:rPr>
        <w:t xml:space="preserve">Туапсинский муниципальный округ, муниципальный округ г. Горячий Ключ, </w:t>
      </w:r>
      <w:r w:rsidRPr="00EF1573">
        <w:rPr>
          <w:b/>
          <w:bCs/>
          <w:sz w:val="28"/>
          <w:szCs w:val="28"/>
        </w:rPr>
        <w:t xml:space="preserve">Апшеронский, </w:t>
      </w:r>
      <w:r w:rsidR="00B63C67" w:rsidRPr="00EF1573">
        <w:rPr>
          <w:b/>
          <w:bCs/>
          <w:sz w:val="28"/>
          <w:szCs w:val="28"/>
        </w:rPr>
        <w:t xml:space="preserve">Кавказский, </w:t>
      </w:r>
      <w:r w:rsidR="00B63C67" w:rsidRPr="00EF1573">
        <w:rPr>
          <w:b/>
          <w:sz w:val="28"/>
          <w:szCs w:val="28"/>
        </w:rPr>
        <w:t>Мостовский</w:t>
      </w:r>
      <w:r w:rsidRPr="00EF1573">
        <w:rPr>
          <w:b/>
          <w:sz w:val="28"/>
          <w:szCs w:val="28"/>
        </w:rPr>
        <w:t xml:space="preserve">, </w:t>
      </w:r>
      <w:r w:rsidR="00EB736F" w:rsidRPr="00EF1573">
        <w:rPr>
          <w:b/>
          <w:bCs/>
          <w:sz w:val="28"/>
          <w:szCs w:val="28"/>
        </w:rPr>
        <w:t>Северский</w:t>
      </w:r>
      <w:r w:rsidR="007002E4" w:rsidRPr="00EF1573">
        <w:rPr>
          <w:b/>
          <w:bCs/>
          <w:sz w:val="28"/>
          <w:szCs w:val="28"/>
        </w:rPr>
        <w:t xml:space="preserve"> (3 случая)</w:t>
      </w:r>
      <w:r w:rsidR="00EB736F" w:rsidRPr="00EF1573">
        <w:rPr>
          <w:b/>
          <w:bCs/>
          <w:sz w:val="28"/>
          <w:szCs w:val="28"/>
        </w:rPr>
        <w:t>, Тихорецкий</w:t>
      </w:r>
      <w:r w:rsidR="00E55D1A" w:rsidRPr="00EF1573">
        <w:rPr>
          <w:b/>
          <w:bCs/>
          <w:sz w:val="28"/>
          <w:szCs w:val="28"/>
        </w:rPr>
        <w:t xml:space="preserve"> районы</w:t>
      </w:r>
      <w:r w:rsidR="00064BC7" w:rsidRPr="00EF1573">
        <w:rPr>
          <w:b/>
          <w:bCs/>
          <w:sz w:val="28"/>
          <w:szCs w:val="28"/>
        </w:rPr>
        <w:t xml:space="preserve"> </w:t>
      </w:r>
      <w:r w:rsidR="00B63C67" w:rsidRPr="00EF1573">
        <w:rPr>
          <w:b/>
          <w:bCs/>
          <w:sz w:val="28"/>
          <w:szCs w:val="28"/>
        </w:rPr>
        <w:t>и г</w:t>
      </w:r>
      <w:r w:rsidR="00975F5C" w:rsidRPr="00EF1573">
        <w:rPr>
          <w:b/>
          <w:bCs/>
          <w:sz w:val="28"/>
          <w:szCs w:val="28"/>
        </w:rPr>
        <w:t>ородской округ г.-к. Геленджик</w:t>
      </w:r>
      <w:r w:rsidR="007002E4" w:rsidRPr="00EF1573">
        <w:rPr>
          <w:b/>
          <w:bCs/>
          <w:sz w:val="28"/>
          <w:szCs w:val="28"/>
        </w:rPr>
        <w:t xml:space="preserve"> (3 случая)</w:t>
      </w:r>
      <w:r w:rsidR="00975F5C" w:rsidRPr="00EF1573">
        <w:rPr>
          <w:b/>
          <w:bCs/>
          <w:sz w:val="28"/>
          <w:szCs w:val="28"/>
        </w:rPr>
        <w:t xml:space="preserve">, городской округ </w:t>
      </w:r>
      <w:r w:rsidR="00715040" w:rsidRPr="00EF1573">
        <w:rPr>
          <w:b/>
          <w:bCs/>
          <w:sz w:val="28"/>
          <w:szCs w:val="28"/>
        </w:rPr>
        <w:br/>
      </w:r>
      <w:r w:rsidR="00975F5C" w:rsidRPr="00EF1573">
        <w:rPr>
          <w:b/>
          <w:bCs/>
          <w:sz w:val="28"/>
          <w:szCs w:val="28"/>
        </w:rPr>
        <w:lastRenderedPageBreak/>
        <w:t xml:space="preserve">г.-к. </w:t>
      </w:r>
      <w:r w:rsidRPr="00EF1573">
        <w:rPr>
          <w:b/>
          <w:bCs/>
          <w:sz w:val="28"/>
          <w:szCs w:val="28"/>
        </w:rPr>
        <w:t>Сочи</w:t>
      </w:r>
      <w:r w:rsidR="007002E4" w:rsidRPr="00EF1573">
        <w:rPr>
          <w:b/>
          <w:bCs/>
          <w:sz w:val="28"/>
          <w:szCs w:val="28"/>
        </w:rPr>
        <w:t xml:space="preserve"> (3 случая); </w:t>
      </w:r>
      <w:r w:rsidR="007002E4" w:rsidRPr="00EF1573">
        <w:rPr>
          <w:sz w:val="28"/>
          <w:szCs w:val="28"/>
        </w:rPr>
        <w:t xml:space="preserve">эвакуация вертолетом «Ка-32» Южного АСЦ МЧС России туриста, получившего травму </w:t>
      </w:r>
      <w:r w:rsidR="007002E4" w:rsidRPr="00EF1573">
        <w:rPr>
          <w:b/>
          <w:bCs/>
          <w:sz w:val="28"/>
          <w:szCs w:val="28"/>
        </w:rPr>
        <w:t>(МО</w:t>
      </w:r>
      <w:r w:rsidR="007002E4" w:rsidRPr="00EF1573">
        <w:rPr>
          <w:sz w:val="28"/>
          <w:szCs w:val="28"/>
        </w:rPr>
        <w:t xml:space="preserve"> </w:t>
      </w:r>
      <w:r w:rsidR="007002E4" w:rsidRPr="00EF1573">
        <w:rPr>
          <w:b/>
          <w:bCs/>
          <w:sz w:val="28"/>
          <w:szCs w:val="28"/>
        </w:rPr>
        <w:t>городской округ г.-к. Сочи)</w:t>
      </w:r>
      <w:r w:rsidR="007002E4" w:rsidRPr="00EF1573">
        <w:rPr>
          <w:sz w:val="28"/>
          <w:szCs w:val="28"/>
        </w:rPr>
        <w:t>;</w:t>
      </w:r>
      <w:r w:rsidR="007002E4" w:rsidRPr="00EF1573">
        <w:rPr>
          <w:b/>
          <w:bCs/>
          <w:sz w:val="28"/>
          <w:szCs w:val="28"/>
        </w:rPr>
        <w:t xml:space="preserve"> </w:t>
      </w:r>
      <w:r w:rsidR="007002E4" w:rsidRPr="00EF1573">
        <w:rPr>
          <w:sz w:val="28"/>
          <w:szCs w:val="28"/>
        </w:rPr>
        <w:t>зарегистрированы случаи гибели людей на железнодорожных путях в</w:t>
      </w:r>
      <w:r w:rsidR="007002E4" w:rsidRPr="00EF1573">
        <w:rPr>
          <w:b/>
          <w:bCs/>
          <w:sz w:val="28"/>
          <w:szCs w:val="28"/>
        </w:rPr>
        <w:t xml:space="preserve"> МО:</w:t>
      </w:r>
      <w:r w:rsidR="00E55D1A" w:rsidRPr="00EF1573">
        <w:rPr>
          <w:b/>
          <w:bCs/>
          <w:sz w:val="28"/>
          <w:szCs w:val="28"/>
        </w:rPr>
        <w:t xml:space="preserve">    </w:t>
      </w:r>
      <w:r w:rsidR="00E55D1A" w:rsidRPr="00EF1573">
        <w:rPr>
          <w:b/>
          <w:sz w:val="28"/>
          <w:szCs w:val="28"/>
        </w:rPr>
        <w:t xml:space="preserve"> </w:t>
      </w:r>
      <w:r w:rsidR="00E55D1A" w:rsidRPr="00EF1573">
        <w:rPr>
          <w:b/>
          <w:bCs/>
          <w:sz w:val="28"/>
          <w:szCs w:val="28"/>
        </w:rPr>
        <w:t xml:space="preserve"> Динской (3 случая), Ейский, Кореновский, Крымский, Тимашевский районы, городск</w:t>
      </w:r>
      <w:r w:rsidR="00715040" w:rsidRPr="00EF1573">
        <w:rPr>
          <w:b/>
          <w:bCs/>
          <w:sz w:val="28"/>
          <w:szCs w:val="28"/>
        </w:rPr>
        <w:t>ие округа:</w:t>
      </w:r>
      <w:r w:rsidR="00E55D1A" w:rsidRPr="00EF1573">
        <w:rPr>
          <w:b/>
          <w:bCs/>
          <w:sz w:val="28"/>
          <w:szCs w:val="28"/>
        </w:rPr>
        <w:t xml:space="preserve"> г. Армавир, г. Краснодар (2 случая), г.-к. Сочи </w:t>
      </w:r>
      <w:r w:rsidR="00715040" w:rsidRPr="00EF1573">
        <w:rPr>
          <w:b/>
          <w:bCs/>
          <w:sz w:val="28"/>
          <w:szCs w:val="28"/>
        </w:rPr>
        <w:br/>
      </w:r>
      <w:r w:rsidR="00E55D1A" w:rsidRPr="00EF1573">
        <w:rPr>
          <w:b/>
          <w:bCs/>
          <w:sz w:val="28"/>
          <w:szCs w:val="28"/>
        </w:rPr>
        <w:t>(2 случая).</w:t>
      </w:r>
    </w:p>
    <w:p w14:paraId="4ED5E190" w14:textId="77777777" w:rsidR="002F4E3C" w:rsidRPr="00EF1573" w:rsidRDefault="002F4E3C" w:rsidP="008B5A5A">
      <w:pPr>
        <w:ind w:firstLine="709"/>
        <w:jc w:val="both"/>
        <w:rPr>
          <w:b/>
          <w:bCs/>
          <w:sz w:val="28"/>
          <w:szCs w:val="28"/>
        </w:rPr>
      </w:pPr>
    </w:p>
    <w:p w14:paraId="56E3E356" w14:textId="0B58102F" w:rsidR="00337F66" w:rsidRPr="00EF1573" w:rsidRDefault="00337F66" w:rsidP="00DD2D87">
      <w:pPr>
        <w:ind w:firstLine="709"/>
        <w:jc w:val="both"/>
        <w:rPr>
          <w:b/>
          <w:sz w:val="28"/>
          <w:szCs w:val="28"/>
        </w:rPr>
      </w:pPr>
      <w:r w:rsidRPr="00EF1573">
        <w:rPr>
          <w:b/>
          <w:sz w:val="28"/>
          <w:szCs w:val="28"/>
        </w:rPr>
        <w:t>2. Общая статистика природных, техногенных и биолого-социальных ЧС</w:t>
      </w:r>
      <w:r w:rsidR="00DD2D87" w:rsidRPr="00EF1573">
        <w:rPr>
          <w:b/>
          <w:sz w:val="28"/>
          <w:szCs w:val="28"/>
        </w:rPr>
        <w:t xml:space="preserve"> </w:t>
      </w:r>
      <w:r w:rsidRPr="00EF1573">
        <w:rPr>
          <w:b/>
          <w:sz w:val="28"/>
          <w:szCs w:val="28"/>
        </w:rPr>
        <w:t>и происшествий, возникавших на территории края в осенне-зимний период в 1999-202</w:t>
      </w:r>
      <w:r w:rsidR="00EB3323" w:rsidRPr="00EF1573">
        <w:rPr>
          <w:b/>
          <w:sz w:val="28"/>
          <w:szCs w:val="28"/>
        </w:rPr>
        <w:t>5</w:t>
      </w:r>
      <w:r w:rsidRPr="00EF1573">
        <w:rPr>
          <w:b/>
          <w:sz w:val="28"/>
          <w:szCs w:val="28"/>
        </w:rPr>
        <w:t xml:space="preserve"> гг.</w:t>
      </w:r>
    </w:p>
    <w:p w14:paraId="07D14090" w14:textId="77777777" w:rsidR="007E0BBE" w:rsidRPr="00EF1573" w:rsidRDefault="007E0BBE" w:rsidP="00337F66">
      <w:pPr>
        <w:tabs>
          <w:tab w:val="center" w:pos="-180"/>
        </w:tabs>
        <w:ind w:firstLine="709"/>
        <w:jc w:val="both"/>
        <w:rPr>
          <w:b/>
          <w:sz w:val="28"/>
          <w:szCs w:val="28"/>
        </w:rPr>
      </w:pPr>
    </w:p>
    <w:p w14:paraId="1ABF5282" w14:textId="3DE92CB4" w:rsidR="00337F66" w:rsidRPr="00EF1573" w:rsidRDefault="00337F66" w:rsidP="00F7426D">
      <w:pPr>
        <w:tabs>
          <w:tab w:val="center" w:pos="-180"/>
        </w:tabs>
        <w:ind w:firstLine="709"/>
        <w:jc w:val="center"/>
        <w:rPr>
          <w:b/>
          <w:sz w:val="28"/>
          <w:szCs w:val="28"/>
        </w:rPr>
      </w:pPr>
      <w:r w:rsidRPr="00EF1573">
        <w:rPr>
          <w:b/>
          <w:sz w:val="28"/>
          <w:szCs w:val="28"/>
        </w:rPr>
        <w:t xml:space="preserve">2.1. Статистические данные за </w:t>
      </w:r>
      <w:r w:rsidR="007171B7" w:rsidRPr="00EF1573">
        <w:rPr>
          <w:b/>
          <w:sz w:val="28"/>
          <w:szCs w:val="28"/>
        </w:rPr>
        <w:t xml:space="preserve">осенне-зимний </w:t>
      </w:r>
      <w:r w:rsidRPr="00EF1573">
        <w:rPr>
          <w:b/>
          <w:sz w:val="28"/>
          <w:szCs w:val="28"/>
        </w:rPr>
        <w:t>период 1999-202</w:t>
      </w:r>
      <w:r w:rsidR="00EB3323" w:rsidRPr="00EF1573">
        <w:rPr>
          <w:b/>
          <w:sz w:val="28"/>
          <w:szCs w:val="28"/>
        </w:rPr>
        <w:t>5</w:t>
      </w:r>
      <w:r w:rsidRPr="00EF1573">
        <w:rPr>
          <w:b/>
          <w:sz w:val="28"/>
          <w:szCs w:val="28"/>
        </w:rPr>
        <w:t xml:space="preserve"> гг.</w:t>
      </w:r>
    </w:p>
    <w:p w14:paraId="60B8C76E" w14:textId="77777777" w:rsidR="00F7426D" w:rsidRPr="00EF1573" w:rsidRDefault="00F7426D" w:rsidP="00F7426D">
      <w:pPr>
        <w:tabs>
          <w:tab w:val="center" w:pos="-180"/>
        </w:tabs>
        <w:ind w:firstLine="709"/>
        <w:jc w:val="center"/>
        <w:rPr>
          <w:b/>
          <w:sz w:val="28"/>
          <w:szCs w:val="28"/>
        </w:rPr>
      </w:pPr>
    </w:p>
    <w:p w14:paraId="38CD1314" w14:textId="492F6114" w:rsidR="00337F66" w:rsidRPr="00EF1573" w:rsidRDefault="00337F66" w:rsidP="00337F66">
      <w:pPr>
        <w:tabs>
          <w:tab w:val="center" w:pos="-180"/>
          <w:tab w:val="right" w:pos="0"/>
        </w:tabs>
        <w:ind w:firstLine="709"/>
        <w:jc w:val="both"/>
        <w:rPr>
          <w:sz w:val="28"/>
          <w:szCs w:val="28"/>
        </w:rPr>
      </w:pPr>
      <w:r w:rsidRPr="00EF1573">
        <w:rPr>
          <w:sz w:val="28"/>
          <w:szCs w:val="28"/>
        </w:rPr>
        <w:t xml:space="preserve">По данным многолетних наблюдений в </w:t>
      </w:r>
      <w:r w:rsidRPr="00EF1573">
        <w:rPr>
          <w:bCs/>
          <w:sz w:val="28"/>
          <w:szCs w:val="28"/>
        </w:rPr>
        <w:t>осенне-зимний период</w:t>
      </w:r>
      <w:r w:rsidRPr="00EF1573">
        <w:rPr>
          <w:sz w:val="28"/>
          <w:szCs w:val="28"/>
        </w:rPr>
        <w:t xml:space="preserve"> с 1999 по 202</w:t>
      </w:r>
      <w:r w:rsidR="00EB3323" w:rsidRPr="00EF1573">
        <w:rPr>
          <w:sz w:val="28"/>
          <w:szCs w:val="28"/>
        </w:rPr>
        <w:t>5</w:t>
      </w:r>
      <w:r w:rsidRPr="00EF1573">
        <w:rPr>
          <w:sz w:val="28"/>
          <w:szCs w:val="28"/>
        </w:rPr>
        <w:t xml:space="preserve"> гг. произошло </w:t>
      </w:r>
      <w:r w:rsidR="002C404B" w:rsidRPr="00EF1573">
        <w:rPr>
          <w:b/>
          <w:bCs/>
          <w:i/>
          <w:iCs/>
          <w:sz w:val="28"/>
          <w:szCs w:val="28"/>
        </w:rPr>
        <w:t xml:space="preserve">10149 </w:t>
      </w:r>
      <w:r w:rsidRPr="00EF1573">
        <w:rPr>
          <w:sz w:val="28"/>
          <w:szCs w:val="28"/>
        </w:rPr>
        <w:t xml:space="preserve">чрезвычайных ситуаций и происшествий, из них </w:t>
      </w:r>
      <w:r w:rsidR="00C65B35" w:rsidRPr="00EF1573">
        <w:rPr>
          <w:sz w:val="28"/>
          <w:szCs w:val="28"/>
        </w:rPr>
        <w:br/>
      </w:r>
      <w:r w:rsidR="002C404B" w:rsidRPr="00EF1573">
        <w:rPr>
          <w:b/>
          <w:bCs/>
          <w:i/>
          <w:iCs/>
          <w:sz w:val="28"/>
          <w:szCs w:val="28"/>
        </w:rPr>
        <w:t>2448</w:t>
      </w:r>
      <w:r w:rsidR="00EC1F67" w:rsidRPr="00EF1573">
        <w:rPr>
          <w:b/>
          <w:bCs/>
          <w:i/>
          <w:iCs/>
          <w:sz w:val="28"/>
          <w:szCs w:val="28"/>
        </w:rPr>
        <w:t xml:space="preserve"> </w:t>
      </w:r>
      <w:r w:rsidRPr="00EF1573">
        <w:rPr>
          <w:sz w:val="28"/>
          <w:szCs w:val="28"/>
        </w:rPr>
        <w:t xml:space="preserve">– природного, </w:t>
      </w:r>
      <w:r w:rsidR="002C404B" w:rsidRPr="00EF1573">
        <w:rPr>
          <w:b/>
          <w:bCs/>
          <w:i/>
          <w:iCs/>
          <w:sz w:val="28"/>
          <w:szCs w:val="28"/>
        </w:rPr>
        <w:t>6780</w:t>
      </w:r>
      <w:r w:rsidRPr="00EF1573">
        <w:rPr>
          <w:sz w:val="28"/>
          <w:szCs w:val="28"/>
        </w:rPr>
        <w:t xml:space="preserve"> – техногенного и </w:t>
      </w:r>
      <w:r w:rsidR="002C404B" w:rsidRPr="00EF1573">
        <w:rPr>
          <w:b/>
          <w:bCs/>
          <w:i/>
          <w:iCs/>
          <w:sz w:val="28"/>
          <w:szCs w:val="28"/>
        </w:rPr>
        <w:t>921</w:t>
      </w:r>
      <w:r w:rsidR="007B71EB" w:rsidRPr="00EF1573">
        <w:rPr>
          <w:b/>
          <w:bCs/>
          <w:i/>
          <w:iCs/>
          <w:sz w:val="28"/>
          <w:szCs w:val="28"/>
        </w:rPr>
        <w:t xml:space="preserve"> </w:t>
      </w:r>
      <w:r w:rsidRPr="00EF1573">
        <w:rPr>
          <w:sz w:val="28"/>
          <w:szCs w:val="28"/>
        </w:rPr>
        <w:t>– биолого-социального характера.</w:t>
      </w:r>
    </w:p>
    <w:p w14:paraId="701567B0" w14:textId="77777777" w:rsidR="00F7426D" w:rsidRPr="00EF1573" w:rsidRDefault="00F7426D" w:rsidP="005317B6">
      <w:pPr>
        <w:jc w:val="center"/>
        <w:rPr>
          <w:b/>
          <w:i/>
          <w:sz w:val="28"/>
          <w:szCs w:val="28"/>
        </w:rPr>
      </w:pPr>
    </w:p>
    <w:p w14:paraId="0EF8647C" w14:textId="31C51077" w:rsidR="00BB08B4" w:rsidRPr="00EF1573" w:rsidRDefault="00FA0F27" w:rsidP="005317B6">
      <w:pPr>
        <w:jc w:val="center"/>
        <w:rPr>
          <w:b/>
          <w:iCs/>
          <w:sz w:val="28"/>
          <w:szCs w:val="28"/>
        </w:rPr>
      </w:pPr>
      <w:r w:rsidRPr="00EF1573">
        <w:rPr>
          <w:b/>
          <w:iCs/>
          <w:sz w:val="28"/>
          <w:szCs w:val="28"/>
        </w:rPr>
        <w:t>2</w:t>
      </w:r>
      <w:r w:rsidR="00BB08B4" w:rsidRPr="00EF1573">
        <w:rPr>
          <w:b/>
          <w:iCs/>
          <w:sz w:val="28"/>
          <w:szCs w:val="28"/>
        </w:rPr>
        <w:t>.2.1. Природные ЧС и происшествия</w:t>
      </w:r>
    </w:p>
    <w:p w14:paraId="6EAF5C51" w14:textId="77777777" w:rsidR="00CF20A8" w:rsidRPr="00EF1573" w:rsidRDefault="00CF20A8" w:rsidP="00CF20A8">
      <w:pPr>
        <w:ind w:firstLine="709"/>
        <w:jc w:val="both"/>
        <w:rPr>
          <w:b/>
          <w:i/>
          <w:sz w:val="28"/>
          <w:szCs w:val="28"/>
        </w:rPr>
      </w:pPr>
    </w:p>
    <w:p w14:paraId="6B83C3CC" w14:textId="2BEABCB3" w:rsidR="002F4E3C" w:rsidRPr="00EF1573" w:rsidRDefault="002F4E3C" w:rsidP="00CF20A8">
      <w:pPr>
        <w:ind w:firstLine="709"/>
        <w:jc w:val="both"/>
        <w:rPr>
          <w:sz w:val="28"/>
          <w:szCs w:val="28"/>
        </w:rPr>
      </w:pPr>
      <w:r w:rsidRPr="00EF1573">
        <w:rPr>
          <w:sz w:val="28"/>
          <w:szCs w:val="28"/>
        </w:rPr>
        <w:t>За осенне-зимний период 1999-202</w:t>
      </w:r>
      <w:r w:rsidR="00EB3323" w:rsidRPr="00EF1573">
        <w:rPr>
          <w:sz w:val="28"/>
          <w:szCs w:val="28"/>
        </w:rPr>
        <w:t>5</w:t>
      </w:r>
      <w:r w:rsidRPr="00EF1573">
        <w:rPr>
          <w:sz w:val="28"/>
          <w:szCs w:val="28"/>
        </w:rPr>
        <w:t xml:space="preserve"> гг. произошло </w:t>
      </w:r>
      <w:r w:rsidRPr="00EF1573">
        <w:rPr>
          <w:b/>
          <w:bCs/>
          <w:i/>
          <w:iCs/>
          <w:sz w:val="28"/>
          <w:szCs w:val="28"/>
        </w:rPr>
        <w:t>2</w:t>
      </w:r>
      <w:r w:rsidR="002C404B" w:rsidRPr="00EF1573">
        <w:rPr>
          <w:b/>
          <w:bCs/>
          <w:i/>
          <w:iCs/>
          <w:sz w:val="28"/>
          <w:szCs w:val="28"/>
        </w:rPr>
        <w:t>448</w:t>
      </w:r>
      <w:r w:rsidRPr="00EF1573">
        <w:rPr>
          <w:sz w:val="28"/>
          <w:szCs w:val="28"/>
        </w:rPr>
        <w:t xml:space="preserve"> чрезвычайных ситуаций и происшествий </w:t>
      </w:r>
      <w:r w:rsidRPr="00EF1573">
        <w:rPr>
          <w:bCs/>
          <w:sz w:val="28"/>
          <w:szCs w:val="28"/>
        </w:rPr>
        <w:t xml:space="preserve">природного характера (рисунок </w:t>
      </w:r>
      <w:r w:rsidR="0049654C" w:rsidRPr="00EF1573">
        <w:rPr>
          <w:bCs/>
          <w:sz w:val="28"/>
          <w:szCs w:val="28"/>
        </w:rPr>
        <w:t>10</w:t>
      </w:r>
      <w:r w:rsidRPr="00EF1573">
        <w:rPr>
          <w:bCs/>
          <w:sz w:val="28"/>
          <w:szCs w:val="28"/>
        </w:rPr>
        <w:t>).</w:t>
      </w:r>
      <w:r w:rsidRPr="00EF1573">
        <w:rPr>
          <w:sz w:val="28"/>
          <w:szCs w:val="28"/>
        </w:rPr>
        <w:t xml:space="preserve"> С ежегодной наибольшей повторяемостью на территории края происходят ЧС и происшествия, связанные с сильным ветром, природными пожарами, сходом снежных лавин, сильными осадками.</w:t>
      </w:r>
    </w:p>
    <w:p w14:paraId="2F4F4AAB" w14:textId="77777777" w:rsidR="004A2EC6" w:rsidRPr="00EF1573" w:rsidRDefault="004A2EC6" w:rsidP="00CF20A8">
      <w:pPr>
        <w:ind w:firstLine="709"/>
        <w:jc w:val="both"/>
        <w:rPr>
          <w:b/>
          <w:i/>
          <w:sz w:val="28"/>
          <w:szCs w:val="28"/>
        </w:rPr>
      </w:pPr>
    </w:p>
    <w:p w14:paraId="4857D8CF" w14:textId="76D2EE84" w:rsidR="0049654C" w:rsidRDefault="004A2EC6" w:rsidP="004A2EC6">
      <w:pPr>
        <w:rPr>
          <w:noProof/>
        </w:rPr>
      </w:pPr>
      <w:r w:rsidRPr="00EF1573">
        <w:rPr>
          <w:noProof/>
        </w:rPr>
        <w:drawing>
          <wp:inline distT="0" distB="0" distL="0" distR="0" wp14:anchorId="4BEC4B96" wp14:editId="753FC3B6">
            <wp:extent cx="6132830" cy="3267710"/>
            <wp:effectExtent l="0" t="0" r="1270" b="8890"/>
            <wp:docPr id="32305255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6132830" cy="3267710"/>
                    </a:xfrm>
                    <a:prstGeom prst="rect">
                      <a:avLst/>
                    </a:prstGeom>
                    <a:noFill/>
                  </pic:spPr>
                </pic:pic>
              </a:graphicData>
            </a:graphic>
          </wp:inline>
        </w:drawing>
      </w:r>
    </w:p>
    <w:p w14:paraId="55F42EC0" w14:textId="77777777" w:rsidR="006F3ED0" w:rsidRPr="006F3ED0" w:rsidRDefault="006F3ED0" w:rsidP="004A2EC6">
      <w:pPr>
        <w:rPr>
          <w:noProof/>
          <w:sz w:val="16"/>
          <w:szCs w:val="16"/>
        </w:rPr>
      </w:pPr>
    </w:p>
    <w:p w14:paraId="6804F239" w14:textId="667FEFEA" w:rsidR="002F4E3C" w:rsidRPr="00EF1573" w:rsidRDefault="002F4E3C" w:rsidP="002F4E3C">
      <w:pPr>
        <w:jc w:val="center"/>
        <w:rPr>
          <w:b/>
          <w:iCs/>
          <w:shd w:val="clear" w:color="auto" w:fill="FFFFFF"/>
        </w:rPr>
      </w:pPr>
      <w:r w:rsidRPr="00EF1573">
        <w:rPr>
          <w:rFonts w:eastAsia="MS Mincho"/>
          <w:sz w:val="28"/>
          <w:szCs w:val="28"/>
        </w:rPr>
        <w:t xml:space="preserve">Рисунок </w:t>
      </w:r>
      <w:r w:rsidR="0049654C" w:rsidRPr="00EF1573">
        <w:rPr>
          <w:rFonts w:eastAsia="MS Mincho"/>
          <w:sz w:val="28"/>
          <w:szCs w:val="28"/>
        </w:rPr>
        <w:t>10</w:t>
      </w:r>
      <w:r w:rsidRPr="00EF1573">
        <w:rPr>
          <w:rFonts w:eastAsia="MS Mincho"/>
          <w:sz w:val="28"/>
          <w:szCs w:val="28"/>
        </w:rPr>
        <w:t>. Природные ЧС и происшествия с октября по март 1999-202</w:t>
      </w:r>
      <w:r w:rsidR="00DE67E0" w:rsidRPr="00EF1573">
        <w:rPr>
          <w:rFonts w:eastAsia="MS Mincho"/>
          <w:sz w:val="28"/>
          <w:szCs w:val="28"/>
        </w:rPr>
        <w:t>5</w:t>
      </w:r>
      <w:r w:rsidRPr="00EF1573">
        <w:rPr>
          <w:rFonts w:eastAsia="MS Mincho"/>
          <w:sz w:val="28"/>
          <w:szCs w:val="28"/>
        </w:rPr>
        <w:t xml:space="preserve"> гг.</w:t>
      </w:r>
    </w:p>
    <w:p w14:paraId="3DA77246" w14:textId="77777777" w:rsidR="00134191" w:rsidRPr="00EF1573" w:rsidRDefault="00134191" w:rsidP="00BB08B4">
      <w:pPr>
        <w:rPr>
          <w:b/>
          <w:i/>
          <w:sz w:val="28"/>
          <w:szCs w:val="28"/>
        </w:rPr>
      </w:pPr>
    </w:p>
    <w:p w14:paraId="24B13955" w14:textId="6E2B0F3B" w:rsidR="00224FC0" w:rsidRPr="00EF1573" w:rsidRDefault="00337F66" w:rsidP="00337F66">
      <w:pPr>
        <w:ind w:firstLine="708"/>
        <w:jc w:val="both"/>
        <w:rPr>
          <w:sz w:val="28"/>
          <w:szCs w:val="28"/>
        </w:rPr>
      </w:pPr>
      <w:r w:rsidRPr="00771452">
        <w:rPr>
          <w:sz w:val="28"/>
          <w:szCs w:val="28"/>
        </w:rPr>
        <w:t>Согласно многолетни</w:t>
      </w:r>
      <w:r w:rsidR="00F300D0" w:rsidRPr="00771452">
        <w:rPr>
          <w:sz w:val="28"/>
          <w:szCs w:val="28"/>
        </w:rPr>
        <w:t>м</w:t>
      </w:r>
      <w:r w:rsidRPr="00771452">
        <w:rPr>
          <w:sz w:val="28"/>
          <w:szCs w:val="28"/>
        </w:rPr>
        <w:t xml:space="preserve"> данны</w:t>
      </w:r>
      <w:r w:rsidR="00F300D0" w:rsidRPr="00771452">
        <w:rPr>
          <w:sz w:val="28"/>
          <w:szCs w:val="28"/>
        </w:rPr>
        <w:t>м</w:t>
      </w:r>
      <w:r w:rsidR="00224FC0" w:rsidRPr="00771452">
        <w:rPr>
          <w:sz w:val="28"/>
          <w:szCs w:val="28"/>
        </w:rPr>
        <w:t>,</w:t>
      </w:r>
      <w:r w:rsidRPr="00771452">
        <w:rPr>
          <w:sz w:val="28"/>
          <w:szCs w:val="28"/>
        </w:rPr>
        <w:t xml:space="preserve"> ежегодно наиболее уязвимыми</w:t>
      </w:r>
      <w:r w:rsidRPr="00EF1573">
        <w:rPr>
          <w:sz w:val="28"/>
          <w:szCs w:val="28"/>
        </w:rPr>
        <w:t xml:space="preserve"> территориями</w:t>
      </w:r>
      <w:r w:rsidR="00D6262F" w:rsidRPr="00EF1573">
        <w:rPr>
          <w:sz w:val="28"/>
          <w:szCs w:val="28"/>
        </w:rPr>
        <w:t xml:space="preserve"> </w:t>
      </w:r>
      <w:r w:rsidRPr="00EF1573">
        <w:rPr>
          <w:sz w:val="28"/>
          <w:szCs w:val="28"/>
        </w:rPr>
        <w:t>являются</w:t>
      </w:r>
      <w:r w:rsidR="00224FC0" w:rsidRPr="00EF1573">
        <w:rPr>
          <w:sz w:val="28"/>
          <w:szCs w:val="28"/>
        </w:rPr>
        <w:t>:</w:t>
      </w:r>
    </w:p>
    <w:p w14:paraId="5BA687DC" w14:textId="1EA77A51" w:rsidR="00224FC0" w:rsidRPr="00EF1573" w:rsidRDefault="00337F66" w:rsidP="00337F66">
      <w:pPr>
        <w:ind w:firstLine="708"/>
        <w:jc w:val="both"/>
        <w:rPr>
          <w:b/>
          <w:sz w:val="28"/>
          <w:szCs w:val="28"/>
        </w:rPr>
      </w:pPr>
      <w:r w:rsidRPr="00EF1573">
        <w:rPr>
          <w:b/>
          <w:sz w:val="28"/>
          <w:szCs w:val="28"/>
        </w:rPr>
        <w:lastRenderedPageBreak/>
        <w:t>МО</w:t>
      </w:r>
      <w:r w:rsidR="00325658" w:rsidRPr="00EF1573">
        <w:rPr>
          <w:b/>
          <w:sz w:val="28"/>
          <w:szCs w:val="28"/>
        </w:rPr>
        <w:t>:</w:t>
      </w:r>
      <w:r w:rsidRPr="00EF1573">
        <w:rPr>
          <w:b/>
          <w:sz w:val="28"/>
          <w:szCs w:val="28"/>
        </w:rPr>
        <w:t xml:space="preserve"> </w:t>
      </w:r>
      <w:r w:rsidR="00757B17" w:rsidRPr="00EF1573">
        <w:rPr>
          <w:b/>
          <w:sz w:val="28"/>
          <w:szCs w:val="28"/>
        </w:rPr>
        <w:t xml:space="preserve">Туапсинский муниципальный округ, муниципальный округ </w:t>
      </w:r>
      <w:r w:rsidR="00757B17" w:rsidRPr="00EF1573">
        <w:rPr>
          <w:b/>
          <w:sz w:val="28"/>
          <w:szCs w:val="28"/>
        </w:rPr>
        <w:br/>
        <w:t>г.</w:t>
      </w:r>
      <w:r w:rsidR="00341E4F" w:rsidRPr="00EF1573">
        <w:rPr>
          <w:b/>
          <w:sz w:val="28"/>
          <w:szCs w:val="28"/>
        </w:rPr>
        <w:t xml:space="preserve">-к. </w:t>
      </w:r>
      <w:r w:rsidR="00757B17" w:rsidRPr="00EF1573">
        <w:rPr>
          <w:b/>
          <w:sz w:val="28"/>
          <w:szCs w:val="28"/>
        </w:rPr>
        <w:t xml:space="preserve">Анапа, муниципальный округ г. Горячий Ключ, </w:t>
      </w:r>
      <w:r w:rsidR="006810FF" w:rsidRPr="00EF1573">
        <w:rPr>
          <w:b/>
          <w:sz w:val="28"/>
          <w:szCs w:val="28"/>
        </w:rPr>
        <w:t xml:space="preserve">Апшеронский, Северский, </w:t>
      </w:r>
      <w:r w:rsidR="008E0ED3" w:rsidRPr="00EF1573">
        <w:rPr>
          <w:b/>
          <w:sz w:val="28"/>
          <w:szCs w:val="28"/>
        </w:rPr>
        <w:t>Темрюкский</w:t>
      </w:r>
      <w:r w:rsidR="00757B17" w:rsidRPr="00EF1573">
        <w:rPr>
          <w:b/>
          <w:sz w:val="28"/>
          <w:szCs w:val="28"/>
        </w:rPr>
        <w:t xml:space="preserve"> </w:t>
      </w:r>
      <w:r w:rsidRPr="00EF1573">
        <w:rPr>
          <w:b/>
          <w:sz w:val="28"/>
          <w:szCs w:val="28"/>
        </w:rPr>
        <w:t>район</w:t>
      </w:r>
      <w:r w:rsidR="008E0ED3" w:rsidRPr="00EF1573">
        <w:rPr>
          <w:b/>
          <w:sz w:val="28"/>
          <w:szCs w:val="28"/>
        </w:rPr>
        <w:t>ы</w:t>
      </w:r>
      <w:r w:rsidRPr="00EF1573">
        <w:rPr>
          <w:b/>
          <w:sz w:val="28"/>
          <w:szCs w:val="28"/>
        </w:rPr>
        <w:t xml:space="preserve"> </w:t>
      </w:r>
      <w:r w:rsidRPr="00EF1573">
        <w:rPr>
          <w:bCs/>
          <w:sz w:val="28"/>
          <w:szCs w:val="28"/>
        </w:rPr>
        <w:t>и</w:t>
      </w:r>
      <w:r w:rsidRPr="00EF1573">
        <w:rPr>
          <w:b/>
          <w:sz w:val="28"/>
          <w:szCs w:val="28"/>
        </w:rPr>
        <w:t xml:space="preserve"> </w:t>
      </w:r>
      <w:bookmarkStart w:id="13" w:name="_Hlk208910668"/>
      <w:r w:rsidR="00341E4F" w:rsidRPr="00EF1573">
        <w:rPr>
          <w:b/>
          <w:sz w:val="28"/>
          <w:szCs w:val="28"/>
        </w:rPr>
        <w:t>городские округа</w:t>
      </w:r>
      <w:r w:rsidR="00AC0BA3" w:rsidRPr="00EF1573">
        <w:rPr>
          <w:b/>
          <w:sz w:val="28"/>
          <w:szCs w:val="28"/>
        </w:rPr>
        <w:t>:</w:t>
      </w:r>
      <w:r w:rsidR="00341E4F" w:rsidRPr="00EF1573">
        <w:rPr>
          <w:b/>
          <w:sz w:val="28"/>
          <w:szCs w:val="28"/>
        </w:rPr>
        <w:t xml:space="preserve"> г.-к. Геленджик,                           </w:t>
      </w:r>
      <w:r w:rsidRPr="00EF1573">
        <w:rPr>
          <w:b/>
          <w:sz w:val="28"/>
          <w:szCs w:val="28"/>
        </w:rPr>
        <w:t>г</w:t>
      </w:r>
      <w:r w:rsidR="00341E4F" w:rsidRPr="00EF1573">
        <w:rPr>
          <w:b/>
          <w:sz w:val="28"/>
          <w:szCs w:val="28"/>
        </w:rPr>
        <w:t>.-</w:t>
      </w:r>
      <w:r w:rsidRPr="00EF1573">
        <w:rPr>
          <w:b/>
          <w:sz w:val="28"/>
          <w:szCs w:val="28"/>
        </w:rPr>
        <w:t>г.</w:t>
      </w:r>
      <w:r w:rsidR="00DE0DD5" w:rsidRPr="00EF1573">
        <w:rPr>
          <w:b/>
          <w:sz w:val="28"/>
          <w:szCs w:val="28"/>
        </w:rPr>
        <w:t xml:space="preserve"> </w:t>
      </w:r>
      <w:r w:rsidR="009F79C9" w:rsidRPr="00EF1573">
        <w:rPr>
          <w:b/>
          <w:sz w:val="28"/>
          <w:szCs w:val="28"/>
        </w:rPr>
        <w:t>Новороссийск,</w:t>
      </w:r>
      <w:r w:rsidR="00341E4F" w:rsidRPr="00EF1573">
        <w:rPr>
          <w:b/>
          <w:sz w:val="28"/>
          <w:szCs w:val="28"/>
        </w:rPr>
        <w:t xml:space="preserve"> г.-к. </w:t>
      </w:r>
      <w:r w:rsidRPr="00EF1573">
        <w:rPr>
          <w:b/>
          <w:sz w:val="28"/>
          <w:szCs w:val="28"/>
        </w:rPr>
        <w:t>Сочи</w:t>
      </w:r>
      <w:bookmarkEnd w:id="13"/>
      <w:r w:rsidR="00DE0DD5" w:rsidRPr="00EF1573">
        <w:rPr>
          <w:sz w:val="28"/>
          <w:szCs w:val="28"/>
        </w:rPr>
        <w:t xml:space="preserve"> – из-за прохождения комплекса неблагоприятных явлений (КМЯ), </w:t>
      </w:r>
      <w:r w:rsidR="00325658" w:rsidRPr="00EF1573">
        <w:rPr>
          <w:sz w:val="28"/>
          <w:szCs w:val="28"/>
        </w:rPr>
        <w:t>гололёдных явлений, сильного дождя, сильного снега, сильного ветра</w:t>
      </w:r>
      <w:r w:rsidR="00325658" w:rsidRPr="00EF1573">
        <w:rPr>
          <w:bCs/>
          <w:sz w:val="28"/>
          <w:szCs w:val="28"/>
        </w:rPr>
        <w:t>;</w:t>
      </w:r>
      <w:r w:rsidR="00325658" w:rsidRPr="00EF1573">
        <w:rPr>
          <w:b/>
          <w:sz w:val="28"/>
          <w:szCs w:val="28"/>
        </w:rPr>
        <w:t xml:space="preserve"> </w:t>
      </w:r>
    </w:p>
    <w:p w14:paraId="67A4BD7E" w14:textId="31AB0466" w:rsidR="00224FC0" w:rsidRPr="00EF1573" w:rsidRDefault="00325658" w:rsidP="00337F66">
      <w:pPr>
        <w:ind w:firstLine="708"/>
        <w:jc w:val="both"/>
        <w:rPr>
          <w:sz w:val="28"/>
          <w:szCs w:val="28"/>
        </w:rPr>
      </w:pPr>
      <w:r w:rsidRPr="00EF1573">
        <w:rPr>
          <w:b/>
          <w:bCs/>
          <w:sz w:val="28"/>
          <w:szCs w:val="28"/>
        </w:rPr>
        <w:t>МО</w:t>
      </w:r>
      <w:r w:rsidR="009F79C9" w:rsidRPr="00EF1573">
        <w:rPr>
          <w:b/>
          <w:bCs/>
          <w:sz w:val="28"/>
          <w:szCs w:val="28"/>
        </w:rPr>
        <w:t>:</w:t>
      </w:r>
      <w:r w:rsidR="00272322" w:rsidRPr="00EF1573">
        <w:rPr>
          <w:b/>
          <w:bCs/>
          <w:sz w:val="28"/>
          <w:szCs w:val="28"/>
        </w:rPr>
        <w:t xml:space="preserve"> </w:t>
      </w:r>
      <w:r w:rsidR="00757B17" w:rsidRPr="00EF1573">
        <w:rPr>
          <w:b/>
          <w:bCs/>
          <w:sz w:val="28"/>
          <w:szCs w:val="28"/>
        </w:rPr>
        <w:t xml:space="preserve">Туапсинский муниципальный округ, </w:t>
      </w:r>
      <w:r w:rsidR="007D34A6">
        <w:rPr>
          <w:b/>
          <w:bCs/>
          <w:sz w:val="28"/>
          <w:szCs w:val="28"/>
        </w:rPr>
        <w:t xml:space="preserve">Курганинский, Лабинский, Мостовский, </w:t>
      </w:r>
      <w:r w:rsidRPr="00EF1573">
        <w:rPr>
          <w:b/>
          <w:bCs/>
          <w:sz w:val="28"/>
          <w:szCs w:val="28"/>
        </w:rPr>
        <w:t>Северский</w:t>
      </w:r>
      <w:r w:rsidR="00757B17" w:rsidRPr="00EF1573">
        <w:rPr>
          <w:b/>
          <w:bCs/>
          <w:sz w:val="28"/>
          <w:szCs w:val="28"/>
        </w:rPr>
        <w:t xml:space="preserve"> </w:t>
      </w:r>
      <w:r w:rsidR="00251885" w:rsidRPr="00EF1573">
        <w:rPr>
          <w:b/>
          <w:bCs/>
          <w:sz w:val="28"/>
          <w:szCs w:val="28"/>
        </w:rPr>
        <w:t>район</w:t>
      </w:r>
      <w:r w:rsidR="007D34A6">
        <w:rPr>
          <w:b/>
          <w:bCs/>
          <w:sz w:val="28"/>
          <w:szCs w:val="28"/>
        </w:rPr>
        <w:t>ы и</w:t>
      </w:r>
      <w:r w:rsidRPr="00EF1573">
        <w:rPr>
          <w:b/>
          <w:bCs/>
          <w:sz w:val="28"/>
          <w:szCs w:val="28"/>
        </w:rPr>
        <w:t xml:space="preserve"> </w:t>
      </w:r>
      <w:r w:rsidR="00AC0BA3" w:rsidRPr="00EF1573">
        <w:rPr>
          <w:b/>
          <w:sz w:val="28"/>
          <w:szCs w:val="28"/>
        </w:rPr>
        <w:t>городск</w:t>
      </w:r>
      <w:r w:rsidR="007D34A6">
        <w:rPr>
          <w:b/>
          <w:sz w:val="28"/>
          <w:szCs w:val="28"/>
        </w:rPr>
        <w:t>ой</w:t>
      </w:r>
      <w:r w:rsidR="00AC0BA3" w:rsidRPr="00EF1573">
        <w:rPr>
          <w:b/>
          <w:sz w:val="28"/>
          <w:szCs w:val="28"/>
        </w:rPr>
        <w:t xml:space="preserve"> округ г.-к. Сочи</w:t>
      </w:r>
      <w:r w:rsidRPr="00EF1573">
        <w:rPr>
          <w:sz w:val="28"/>
          <w:szCs w:val="28"/>
        </w:rPr>
        <w:t xml:space="preserve"> – из-за высоких паводков; </w:t>
      </w:r>
    </w:p>
    <w:p w14:paraId="32D7F876" w14:textId="7355D646" w:rsidR="00224FC0" w:rsidRPr="00EF1573" w:rsidRDefault="00F832EA" w:rsidP="00337F66">
      <w:pPr>
        <w:ind w:firstLine="708"/>
        <w:jc w:val="both"/>
        <w:rPr>
          <w:sz w:val="28"/>
          <w:szCs w:val="28"/>
        </w:rPr>
      </w:pPr>
      <w:r w:rsidRPr="00EF1573">
        <w:rPr>
          <w:b/>
          <w:sz w:val="28"/>
          <w:szCs w:val="28"/>
        </w:rPr>
        <w:t>МО</w:t>
      </w:r>
      <w:r w:rsidR="00224FC0" w:rsidRPr="00EF1573">
        <w:rPr>
          <w:b/>
          <w:sz w:val="28"/>
          <w:szCs w:val="28"/>
        </w:rPr>
        <w:t>:</w:t>
      </w:r>
      <w:r w:rsidRPr="00EF1573">
        <w:rPr>
          <w:b/>
          <w:sz w:val="28"/>
          <w:szCs w:val="28"/>
        </w:rPr>
        <w:t xml:space="preserve"> Приморско-Ахтарский</w:t>
      </w:r>
      <w:r w:rsidR="00757B17" w:rsidRPr="00EF1573">
        <w:rPr>
          <w:b/>
          <w:sz w:val="28"/>
          <w:szCs w:val="28"/>
        </w:rPr>
        <w:t xml:space="preserve"> муниципальный округ</w:t>
      </w:r>
      <w:r w:rsidRPr="00EF1573">
        <w:rPr>
          <w:b/>
          <w:sz w:val="28"/>
          <w:szCs w:val="28"/>
        </w:rPr>
        <w:t xml:space="preserve">, </w:t>
      </w:r>
      <w:r w:rsidR="00757B17" w:rsidRPr="00EF1573">
        <w:rPr>
          <w:b/>
          <w:sz w:val="28"/>
          <w:szCs w:val="28"/>
        </w:rPr>
        <w:t xml:space="preserve">Ейский, </w:t>
      </w:r>
      <w:r w:rsidR="003512DF" w:rsidRPr="00EF1573">
        <w:rPr>
          <w:b/>
          <w:sz w:val="28"/>
          <w:szCs w:val="28"/>
        </w:rPr>
        <w:t xml:space="preserve">Славянский, </w:t>
      </w:r>
      <w:r w:rsidRPr="00EF1573">
        <w:rPr>
          <w:b/>
          <w:sz w:val="28"/>
          <w:szCs w:val="28"/>
        </w:rPr>
        <w:t xml:space="preserve">Темрюкский районы </w:t>
      </w:r>
      <w:r w:rsidRPr="00EF1573">
        <w:rPr>
          <w:sz w:val="28"/>
          <w:szCs w:val="28"/>
        </w:rPr>
        <w:t xml:space="preserve">– из-за нагонных явлений; </w:t>
      </w:r>
    </w:p>
    <w:p w14:paraId="60BD6C95" w14:textId="149C3FD9" w:rsidR="00224FC0" w:rsidRPr="00EF1573" w:rsidRDefault="0027567A" w:rsidP="00337F66">
      <w:pPr>
        <w:ind w:firstLine="708"/>
        <w:jc w:val="both"/>
        <w:rPr>
          <w:sz w:val="28"/>
          <w:szCs w:val="28"/>
        </w:rPr>
      </w:pPr>
      <w:r w:rsidRPr="00EF1573">
        <w:rPr>
          <w:b/>
          <w:bCs/>
          <w:sz w:val="28"/>
          <w:szCs w:val="28"/>
        </w:rPr>
        <w:t xml:space="preserve">МО: </w:t>
      </w:r>
      <w:r w:rsidR="0010505E" w:rsidRPr="00EF1573">
        <w:rPr>
          <w:b/>
          <w:bCs/>
          <w:sz w:val="28"/>
          <w:szCs w:val="28"/>
        </w:rPr>
        <w:t xml:space="preserve">Туапсинский муниципальный округ, </w:t>
      </w:r>
      <w:r w:rsidR="00757B17" w:rsidRPr="00EF1573">
        <w:rPr>
          <w:b/>
          <w:bCs/>
          <w:sz w:val="28"/>
          <w:szCs w:val="28"/>
        </w:rPr>
        <w:t xml:space="preserve">муниципальный округ </w:t>
      </w:r>
      <w:r w:rsidR="0010505E" w:rsidRPr="00EF1573">
        <w:rPr>
          <w:b/>
          <w:bCs/>
          <w:sz w:val="28"/>
          <w:szCs w:val="28"/>
        </w:rPr>
        <w:br/>
      </w:r>
      <w:r w:rsidR="00757B17" w:rsidRPr="00EF1573">
        <w:rPr>
          <w:b/>
          <w:bCs/>
          <w:sz w:val="28"/>
          <w:szCs w:val="28"/>
        </w:rPr>
        <w:t>г.</w:t>
      </w:r>
      <w:r w:rsidR="00AC0BA3" w:rsidRPr="00EF1573">
        <w:rPr>
          <w:b/>
          <w:bCs/>
          <w:sz w:val="28"/>
          <w:szCs w:val="28"/>
        </w:rPr>
        <w:t>-к.</w:t>
      </w:r>
      <w:r w:rsidR="00757B17" w:rsidRPr="00EF1573">
        <w:rPr>
          <w:b/>
          <w:bCs/>
          <w:sz w:val="28"/>
          <w:szCs w:val="28"/>
        </w:rPr>
        <w:t xml:space="preserve"> Анапа</w:t>
      </w:r>
      <w:r w:rsidR="0010505E" w:rsidRPr="00EF1573">
        <w:rPr>
          <w:b/>
          <w:bCs/>
          <w:sz w:val="28"/>
          <w:szCs w:val="28"/>
        </w:rPr>
        <w:t xml:space="preserve">, </w:t>
      </w:r>
      <w:r w:rsidRPr="00EF1573">
        <w:rPr>
          <w:b/>
          <w:bCs/>
          <w:sz w:val="28"/>
          <w:szCs w:val="28"/>
        </w:rPr>
        <w:t>Апшеронский район</w:t>
      </w:r>
      <w:r w:rsidR="0010505E" w:rsidRPr="00EF1573">
        <w:rPr>
          <w:b/>
          <w:bCs/>
          <w:sz w:val="28"/>
          <w:szCs w:val="28"/>
        </w:rPr>
        <w:t xml:space="preserve"> </w:t>
      </w:r>
      <w:r w:rsidRPr="00EF1573">
        <w:rPr>
          <w:sz w:val="28"/>
          <w:szCs w:val="28"/>
        </w:rPr>
        <w:t xml:space="preserve">и </w:t>
      </w:r>
      <w:r w:rsidR="00AC0BA3" w:rsidRPr="00EF1573">
        <w:rPr>
          <w:b/>
          <w:sz w:val="28"/>
          <w:szCs w:val="28"/>
        </w:rPr>
        <w:t>городской округ г.-к. Сочи</w:t>
      </w:r>
      <w:r w:rsidR="00AC0BA3" w:rsidRPr="00EF1573">
        <w:rPr>
          <w:sz w:val="28"/>
          <w:szCs w:val="28"/>
        </w:rPr>
        <w:t xml:space="preserve"> </w:t>
      </w:r>
      <w:r w:rsidR="001220B4" w:rsidRPr="00EF1573">
        <w:rPr>
          <w:sz w:val="28"/>
          <w:szCs w:val="28"/>
        </w:rPr>
        <w:t xml:space="preserve">– из-за опасных геологических явлений (оползни, сели, землетрясения); </w:t>
      </w:r>
    </w:p>
    <w:p w14:paraId="1441FC8F" w14:textId="24F168EF" w:rsidR="00224FC0" w:rsidRPr="00EF1573" w:rsidRDefault="00337F66" w:rsidP="00337F66">
      <w:pPr>
        <w:ind w:firstLine="708"/>
        <w:jc w:val="both"/>
        <w:rPr>
          <w:sz w:val="28"/>
          <w:szCs w:val="28"/>
        </w:rPr>
      </w:pPr>
      <w:r w:rsidRPr="00EF1573">
        <w:rPr>
          <w:b/>
          <w:sz w:val="28"/>
          <w:szCs w:val="28"/>
        </w:rPr>
        <w:t>МО</w:t>
      </w:r>
      <w:r w:rsidR="00224FC0" w:rsidRPr="00EF1573">
        <w:rPr>
          <w:b/>
          <w:sz w:val="28"/>
          <w:szCs w:val="28"/>
        </w:rPr>
        <w:t>:</w:t>
      </w:r>
      <w:r w:rsidRPr="00EF1573">
        <w:rPr>
          <w:b/>
          <w:sz w:val="28"/>
          <w:szCs w:val="28"/>
        </w:rPr>
        <w:t xml:space="preserve"> </w:t>
      </w:r>
      <w:r w:rsidR="00A56A11" w:rsidRPr="00EF1573">
        <w:rPr>
          <w:b/>
          <w:sz w:val="28"/>
          <w:szCs w:val="28"/>
        </w:rPr>
        <w:t>Приморско-Ахтарский</w:t>
      </w:r>
      <w:r w:rsidR="0010505E" w:rsidRPr="00EF1573">
        <w:rPr>
          <w:b/>
          <w:sz w:val="28"/>
          <w:szCs w:val="28"/>
        </w:rPr>
        <w:t xml:space="preserve"> муниципальный округ</w:t>
      </w:r>
      <w:r w:rsidRPr="00EF1573">
        <w:rPr>
          <w:b/>
          <w:sz w:val="28"/>
          <w:szCs w:val="28"/>
        </w:rPr>
        <w:t xml:space="preserve">, </w:t>
      </w:r>
      <w:r w:rsidR="0010505E" w:rsidRPr="00EF1573">
        <w:rPr>
          <w:b/>
          <w:sz w:val="28"/>
          <w:szCs w:val="28"/>
        </w:rPr>
        <w:t xml:space="preserve">Ейский, </w:t>
      </w:r>
      <w:r w:rsidR="000E05BE" w:rsidRPr="00EF1573">
        <w:rPr>
          <w:b/>
          <w:sz w:val="28"/>
          <w:szCs w:val="28"/>
        </w:rPr>
        <w:t xml:space="preserve">Славянский, </w:t>
      </w:r>
      <w:r w:rsidRPr="00EF1573">
        <w:rPr>
          <w:b/>
          <w:sz w:val="28"/>
          <w:szCs w:val="28"/>
        </w:rPr>
        <w:t>Щербиновский районы</w:t>
      </w:r>
      <w:r w:rsidR="006F75D5" w:rsidRPr="00EF1573">
        <w:rPr>
          <w:b/>
          <w:sz w:val="28"/>
          <w:szCs w:val="28"/>
        </w:rPr>
        <w:t xml:space="preserve"> </w:t>
      </w:r>
      <w:r w:rsidRPr="00EF1573">
        <w:rPr>
          <w:b/>
          <w:sz w:val="28"/>
          <w:szCs w:val="28"/>
        </w:rPr>
        <w:t>–</w:t>
      </w:r>
      <w:r w:rsidRPr="00EF1573">
        <w:rPr>
          <w:sz w:val="28"/>
          <w:szCs w:val="28"/>
        </w:rPr>
        <w:t xml:space="preserve"> из-за опасных ледовых явлений</w:t>
      </w:r>
      <w:r w:rsidR="00A56A11" w:rsidRPr="00EF1573">
        <w:rPr>
          <w:sz w:val="28"/>
          <w:szCs w:val="28"/>
        </w:rPr>
        <w:t xml:space="preserve"> </w:t>
      </w:r>
      <w:r w:rsidRPr="00EF1573">
        <w:rPr>
          <w:sz w:val="28"/>
          <w:szCs w:val="28"/>
        </w:rPr>
        <w:t>(отрыв прибрежных льдин и вынос их в море с людьми и техникой, проваливание людей под лед)</w:t>
      </w:r>
      <w:r w:rsidR="00A56A11" w:rsidRPr="00EF1573">
        <w:rPr>
          <w:sz w:val="28"/>
          <w:szCs w:val="28"/>
        </w:rPr>
        <w:t xml:space="preserve">; </w:t>
      </w:r>
    </w:p>
    <w:p w14:paraId="6FA15687" w14:textId="4F2CA74A" w:rsidR="00224FC0" w:rsidRPr="00EF1573" w:rsidRDefault="00A56A11" w:rsidP="00337F66">
      <w:pPr>
        <w:ind w:firstLine="708"/>
        <w:jc w:val="both"/>
        <w:rPr>
          <w:sz w:val="28"/>
          <w:szCs w:val="28"/>
        </w:rPr>
      </w:pPr>
      <w:r w:rsidRPr="00C11BEA">
        <w:rPr>
          <w:b/>
          <w:bCs/>
          <w:sz w:val="28"/>
          <w:szCs w:val="28"/>
        </w:rPr>
        <w:t>МО</w:t>
      </w:r>
      <w:r w:rsidR="00224FC0" w:rsidRPr="00C11BEA">
        <w:rPr>
          <w:b/>
          <w:bCs/>
          <w:sz w:val="28"/>
          <w:szCs w:val="28"/>
        </w:rPr>
        <w:t>:</w:t>
      </w:r>
      <w:r w:rsidRPr="00C11BEA">
        <w:rPr>
          <w:b/>
          <w:bCs/>
          <w:sz w:val="28"/>
          <w:szCs w:val="28"/>
        </w:rPr>
        <w:t xml:space="preserve"> Туапсинский</w:t>
      </w:r>
      <w:r w:rsidR="0010505E" w:rsidRPr="00C11BEA">
        <w:rPr>
          <w:b/>
          <w:bCs/>
          <w:sz w:val="28"/>
          <w:szCs w:val="28"/>
        </w:rPr>
        <w:t xml:space="preserve"> муниципальный округ, </w:t>
      </w:r>
      <w:r w:rsidR="00C11BEA" w:rsidRPr="00C11BEA">
        <w:rPr>
          <w:b/>
          <w:bCs/>
          <w:sz w:val="28"/>
          <w:szCs w:val="28"/>
        </w:rPr>
        <w:t xml:space="preserve">Северский район </w:t>
      </w:r>
      <w:r w:rsidRPr="00C11BEA">
        <w:rPr>
          <w:sz w:val="28"/>
          <w:szCs w:val="28"/>
        </w:rPr>
        <w:t>и</w:t>
      </w:r>
      <w:r w:rsidR="002A551B" w:rsidRPr="00C11BEA">
        <w:rPr>
          <w:b/>
          <w:bCs/>
          <w:sz w:val="28"/>
          <w:szCs w:val="28"/>
        </w:rPr>
        <w:t xml:space="preserve"> </w:t>
      </w:r>
      <w:r w:rsidR="00AC0BA3" w:rsidRPr="00C11BEA">
        <w:rPr>
          <w:b/>
          <w:sz w:val="28"/>
          <w:szCs w:val="28"/>
        </w:rPr>
        <w:t>городские округа: г.-к. Геленджик,</w:t>
      </w:r>
      <w:r w:rsidR="00C11BEA" w:rsidRPr="00C11BEA">
        <w:rPr>
          <w:b/>
          <w:sz w:val="28"/>
          <w:szCs w:val="28"/>
        </w:rPr>
        <w:t xml:space="preserve"> </w:t>
      </w:r>
      <w:r w:rsidR="00C11BEA">
        <w:rPr>
          <w:b/>
          <w:sz w:val="28"/>
          <w:szCs w:val="28"/>
        </w:rPr>
        <w:t xml:space="preserve">г.-г. </w:t>
      </w:r>
      <w:r w:rsidR="00C11BEA" w:rsidRPr="00C11BEA">
        <w:rPr>
          <w:b/>
          <w:sz w:val="28"/>
          <w:szCs w:val="28"/>
        </w:rPr>
        <w:t>Новороссийск</w:t>
      </w:r>
      <w:r w:rsidR="00C11BEA">
        <w:rPr>
          <w:b/>
          <w:sz w:val="28"/>
          <w:szCs w:val="28"/>
        </w:rPr>
        <w:t>,</w:t>
      </w:r>
      <w:r w:rsidR="00AC0BA3" w:rsidRPr="00C11BEA">
        <w:rPr>
          <w:b/>
          <w:sz w:val="28"/>
          <w:szCs w:val="28"/>
        </w:rPr>
        <w:t xml:space="preserve"> г.-к. Сочи</w:t>
      </w:r>
      <w:r w:rsidR="00AC0BA3" w:rsidRPr="00C11BEA">
        <w:rPr>
          <w:sz w:val="28"/>
          <w:szCs w:val="28"/>
        </w:rPr>
        <w:t xml:space="preserve"> </w:t>
      </w:r>
      <w:r w:rsidRPr="00C11BEA">
        <w:rPr>
          <w:sz w:val="28"/>
          <w:szCs w:val="28"/>
        </w:rPr>
        <w:t>– из-за природных пожаров</w:t>
      </w:r>
      <w:r w:rsidR="00DC795E" w:rsidRPr="00C11BEA">
        <w:rPr>
          <w:sz w:val="28"/>
          <w:szCs w:val="28"/>
        </w:rPr>
        <w:t>;</w:t>
      </w:r>
      <w:r w:rsidR="00DC795E" w:rsidRPr="00EF1573">
        <w:rPr>
          <w:sz w:val="28"/>
          <w:szCs w:val="28"/>
        </w:rPr>
        <w:t xml:space="preserve"> </w:t>
      </w:r>
    </w:p>
    <w:p w14:paraId="00790132" w14:textId="6C50B7A0" w:rsidR="00337F66" w:rsidRPr="00EF1573" w:rsidRDefault="00DC795E" w:rsidP="00337F66">
      <w:pPr>
        <w:ind w:firstLine="708"/>
        <w:jc w:val="both"/>
        <w:rPr>
          <w:sz w:val="28"/>
          <w:szCs w:val="28"/>
        </w:rPr>
      </w:pPr>
      <w:r w:rsidRPr="00EF1573">
        <w:rPr>
          <w:b/>
          <w:bCs/>
          <w:sz w:val="28"/>
          <w:szCs w:val="28"/>
        </w:rPr>
        <w:t>МО г. Сочи</w:t>
      </w:r>
      <w:r w:rsidRPr="00EF1573">
        <w:rPr>
          <w:sz w:val="28"/>
          <w:szCs w:val="28"/>
        </w:rPr>
        <w:t xml:space="preserve"> – из-за схода снежных лавин.</w:t>
      </w:r>
      <w:r w:rsidR="00337F66" w:rsidRPr="00EF1573">
        <w:rPr>
          <w:sz w:val="28"/>
          <w:szCs w:val="28"/>
        </w:rPr>
        <w:t xml:space="preserve"> </w:t>
      </w:r>
    </w:p>
    <w:p w14:paraId="7516BA67" w14:textId="33DA583B" w:rsidR="00134191" w:rsidRPr="00EF1573" w:rsidRDefault="00134191" w:rsidP="00134191">
      <w:pPr>
        <w:ind w:firstLine="708"/>
        <w:jc w:val="both"/>
        <w:rPr>
          <w:sz w:val="28"/>
          <w:szCs w:val="28"/>
        </w:rPr>
      </w:pPr>
      <w:r w:rsidRPr="001173F9">
        <w:rPr>
          <w:sz w:val="28"/>
          <w:szCs w:val="28"/>
        </w:rPr>
        <w:t xml:space="preserve">Наибольшее количество ЧС и происшествий в осенне-зимний период </w:t>
      </w:r>
      <w:r w:rsidR="00B44C89" w:rsidRPr="001173F9">
        <w:rPr>
          <w:sz w:val="28"/>
          <w:szCs w:val="28"/>
        </w:rPr>
        <w:br/>
      </w:r>
      <w:r w:rsidRPr="001173F9">
        <w:rPr>
          <w:sz w:val="28"/>
          <w:szCs w:val="28"/>
        </w:rPr>
        <w:t>202</w:t>
      </w:r>
      <w:r w:rsidR="00B44C89" w:rsidRPr="001173F9">
        <w:rPr>
          <w:sz w:val="28"/>
          <w:szCs w:val="28"/>
        </w:rPr>
        <w:t>4</w:t>
      </w:r>
      <w:r w:rsidRPr="001173F9">
        <w:rPr>
          <w:sz w:val="28"/>
          <w:szCs w:val="28"/>
        </w:rPr>
        <w:t>-202</w:t>
      </w:r>
      <w:r w:rsidR="00B44C89" w:rsidRPr="001173F9">
        <w:rPr>
          <w:sz w:val="28"/>
          <w:szCs w:val="28"/>
        </w:rPr>
        <w:t>5</w:t>
      </w:r>
      <w:r w:rsidRPr="001173F9">
        <w:rPr>
          <w:sz w:val="28"/>
          <w:szCs w:val="28"/>
        </w:rPr>
        <w:t xml:space="preserve"> гг. было связано с </w:t>
      </w:r>
      <w:r w:rsidR="00B44C89" w:rsidRPr="001173F9">
        <w:rPr>
          <w:sz w:val="28"/>
          <w:szCs w:val="28"/>
        </w:rPr>
        <w:t>лесными пожарами</w:t>
      </w:r>
      <w:r w:rsidR="00B13A67" w:rsidRPr="001173F9">
        <w:rPr>
          <w:sz w:val="28"/>
          <w:szCs w:val="28"/>
        </w:rPr>
        <w:t xml:space="preserve">, </w:t>
      </w:r>
      <w:r w:rsidRPr="001173F9">
        <w:rPr>
          <w:sz w:val="28"/>
          <w:szCs w:val="28"/>
        </w:rPr>
        <w:t>с</w:t>
      </w:r>
      <w:r w:rsidR="00B44C89" w:rsidRPr="001173F9">
        <w:rPr>
          <w:sz w:val="28"/>
          <w:szCs w:val="28"/>
        </w:rPr>
        <w:t>нежными лавинами и</w:t>
      </w:r>
      <w:r w:rsidRPr="001173F9">
        <w:rPr>
          <w:sz w:val="28"/>
          <w:szCs w:val="28"/>
        </w:rPr>
        <w:t xml:space="preserve"> </w:t>
      </w:r>
      <w:r w:rsidR="00B44C89" w:rsidRPr="001173F9">
        <w:rPr>
          <w:sz w:val="28"/>
          <w:szCs w:val="28"/>
        </w:rPr>
        <w:t>заморозками</w:t>
      </w:r>
      <w:r w:rsidRPr="001173F9">
        <w:rPr>
          <w:sz w:val="28"/>
          <w:szCs w:val="28"/>
        </w:rPr>
        <w:t xml:space="preserve"> (рисунок </w:t>
      </w:r>
      <w:r w:rsidR="00BC4462" w:rsidRPr="001173F9">
        <w:rPr>
          <w:sz w:val="28"/>
          <w:szCs w:val="28"/>
        </w:rPr>
        <w:t>11</w:t>
      </w:r>
      <w:r w:rsidRPr="001173F9">
        <w:rPr>
          <w:sz w:val="28"/>
          <w:szCs w:val="28"/>
        </w:rPr>
        <w:t>).</w:t>
      </w:r>
      <w:r w:rsidRPr="00EF1573">
        <w:rPr>
          <w:sz w:val="28"/>
          <w:szCs w:val="28"/>
        </w:rPr>
        <w:t xml:space="preserve"> Наибольшее количество ЧС и происшествий природного характера отмечалось на территориях </w:t>
      </w:r>
      <w:r w:rsidRPr="00EF1573">
        <w:rPr>
          <w:b/>
          <w:bCs/>
          <w:sz w:val="28"/>
          <w:szCs w:val="28"/>
        </w:rPr>
        <w:t>МО:</w:t>
      </w:r>
      <w:r w:rsidRPr="00EF1573">
        <w:rPr>
          <w:sz w:val="28"/>
          <w:szCs w:val="28"/>
        </w:rPr>
        <w:t xml:space="preserve"> </w:t>
      </w:r>
      <w:r w:rsidRPr="00EF1573">
        <w:rPr>
          <w:b/>
          <w:sz w:val="28"/>
          <w:szCs w:val="28"/>
        </w:rPr>
        <w:t>Туапсинский</w:t>
      </w:r>
      <w:r w:rsidR="00BC4462" w:rsidRPr="00EF1573">
        <w:rPr>
          <w:b/>
          <w:sz w:val="28"/>
          <w:szCs w:val="28"/>
        </w:rPr>
        <w:t xml:space="preserve"> муниципальный округ</w:t>
      </w:r>
      <w:r w:rsidR="0004710F" w:rsidRPr="00EF1573">
        <w:rPr>
          <w:b/>
          <w:sz w:val="28"/>
          <w:szCs w:val="28"/>
        </w:rPr>
        <w:t>;</w:t>
      </w:r>
      <w:r w:rsidR="00BC4462" w:rsidRPr="00EF1573">
        <w:rPr>
          <w:b/>
          <w:sz w:val="28"/>
          <w:szCs w:val="28"/>
        </w:rPr>
        <w:t xml:space="preserve"> </w:t>
      </w:r>
      <w:r w:rsidR="0004710F" w:rsidRPr="00EF1573">
        <w:rPr>
          <w:b/>
          <w:sz w:val="28"/>
          <w:szCs w:val="28"/>
        </w:rPr>
        <w:t>Ейский</w:t>
      </w:r>
      <w:r w:rsidR="00BC4462" w:rsidRPr="00EF1573">
        <w:rPr>
          <w:b/>
          <w:sz w:val="28"/>
          <w:szCs w:val="28"/>
        </w:rPr>
        <w:t xml:space="preserve">, </w:t>
      </w:r>
      <w:r w:rsidR="0004710F" w:rsidRPr="00EF1573">
        <w:rPr>
          <w:b/>
          <w:sz w:val="28"/>
          <w:szCs w:val="28"/>
        </w:rPr>
        <w:t>Темрюкский</w:t>
      </w:r>
      <w:r w:rsidR="00BC4462" w:rsidRPr="00EF1573">
        <w:rPr>
          <w:b/>
          <w:sz w:val="28"/>
          <w:szCs w:val="28"/>
        </w:rPr>
        <w:t xml:space="preserve"> районы</w:t>
      </w:r>
      <w:r w:rsidR="0004710F" w:rsidRPr="00EF1573">
        <w:rPr>
          <w:b/>
          <w:sz w:val="28"/>
          <w:szCs w:val="28"/>
        </w:rPr>
        <w:t>, городские округа</w:t>
      </w:r>
      <w:r w:rsidR="00715040" w:rsidRPr="00EF1573">
        <w:rPr>
          <w:b/>
          <w:sz w:val="28"/>
          <w:szCs w:val="28"/>
        </w:rPr>
        <w:t>:</w:t>
      </w:r>
      <w:r w:rsidR="0004710F" w:rsidRPr="00EF1573">
        <w:rPr>
          <w:b/>
          <w:sz w:val="28"/>
          <w:szCs w:val="28"/>
        </w:rPr>
        <w:t xml:space="preserve"> </w:t>
      </w:r>
      <w:r w:rsidR="0004710F" w:rsidRPr="00EF1573">
        <w:rPr>
          <w:b/>
          <w:sz w:val="28"/>
          <w:szCs w:val="28"/>
        </w:rPr>
        <w:br/>
        <w:t>г.-к. Геленджик, г. Краснодар, г.-г. Новороссийск, г.-к. Сочи</w:t>
      </w:r>
      <w:r w:rsidRPr="00EF1573">
        <w:rPr>
          <w:sz w:val="28"/>
          <w:szCs w:val="28"/>
        </w:rPr>
        <w:t xml:space="preserve">. </w:t>
      </w:r>
    </w:p>
    <w:p w14:paraId="00C1F2DC" w14:textId="77777777" w:rsidR="00134191" w:rsidRPr="00EF1573" w:rsidRDefault="00134191" w:rsidP="00885CAC">
      <w:pPr>
        <w:jc w:val="both"/>
        <w:rPr>
          <w:sz w:val="28"/>
          <w:szCs w:val="28"/>
        </w:rPr>
      </w:pPr>
    </w:p>
    <w:p w14:paraId="7AD744AE" w14:textId="7A573511" w:rsidR="00E02483" w:rsidRDefault="001B0091" w:rsidP="00C02856">
      <w:pPr>
        <w:jc w:val="center"/>
        <w:rPr>
          <w:noProof/>
          <w:sz w:val="28"/>
          <w:szCs w:val="28"/>
        </w:rPr>
      </w:pPr>
      <w:r w:rsidRPr="00EF1573">
        <w:rPr>
          <w:noProof/>
          <w:sz w:val="28"/>
          <w:szCs w:val="28"/>
        </w:rPr>
        <w:drawing>
          <wp:inline distT="0" distB="0" distL="0" distR="0" wp14:anchorId="4A834BD8" wp14:editId="3EE51412">
            <wp:extent cx="4800600" cy="2969010"/>
            <wp:effectExtent l="0" t="0" r="0" b="3175"/>
            <wp:docPr id="88131161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818814" cy="2980274"/>
                    </a:xfrm>
                    <a:prstGeom prst="rect">
                      <a:avLst/>
                    </a:prstGeom>
                    <a:noFill/>
                  </pic:spPr>
                </pic:pic>
              </a:graphicData>
            </a:graphic>
          </wp:inline>
        </w:drawing>
      </w:r>
    </w:p>
    <w:p w14:paraId="3B68BD40" w14:textId="77777777" w:rsidR="006F3ED0" w:rsidRPr="006F3ED0" w:rsidRDefault="006F3ED0" w:rsidP="00C02856">
      <w:pPr>
        <w:jc w:val="center"/>
        <w:rPr>
          <w:noProof/>
          <w:sz w:val="16"/>
          <w:szCs w:val="16"/>
        </w:rPr>
      </w:pPr>
    </w:p>
    <w:p w14:paraId="315A6386" w14:textId="24128E79" w:rsidR="00920561" w:rsidRPr="00EF1573" w:rsidRDefault="00134191" w:rsidP="00C02856">
      <w:pPr>
        <w:jc w:val="center"/>
        <w:rPr>
          <w:b/>
          <w:iCs/>
          <w:shd w:val="clear" w:color="auto" w:fill="FFFFFF"/>
        </w:rPr>
      </w:pPr>
      <w:r w:rsidRPr="00EF1573">
        <w:rPr>
          <w:rFonts w:eastAsia="MS Mincho"/>
          <w:sz w:val="28"/>
          <w:szCs w:val="28"/>
        </w:rPr>
        <w:t xml:space="preserve">Рисунок </w:t>
      </w:r>
      <w:r w:rsidR="00B13A67" w:rsidRPr="00EF1573">
        <w:rPr>
          <w:rFonts w:eastAsia="MS Mincho"/>
          <w:sz w:val="28"/>
          <w:szCs w:val="28"/>
        </w:rPr>
        <w:t>11</w:t>
      </w:r>
      <w:r w:rsidRPr="00EF1573">
        <w:rPr>
          <w:rFonts w:eastAsia="MS Mincho"/>
          <w:sz w:val="28"/>
          <w:szCs w:val="28"/>
        </w:rPr>
        <w:t>. Структура природных ЧС и происшествий в осенне-зимний период 202</w:t>
      </w:r>
      <w:r w:rsidR="00B44C89" w:rsidRPr="00EF1573">
        <w:rPr>
          <w:rFonts w:eastAsia="MS Mincho"/>
          <w:sz w:val="28"/>
          <w:szCs w:val="28"/>
        </w:rPr>
        <w:t>4</w:t>
      </w:r>
      <w:r w:rsidRPr="00EF1573">
        <w:rPr>
          <w:rFonts w:eastAsia="MS Mincho"/>
          <w:sz w:val="28"/>
          <w:szCs w:val="28"/>
        </w:rPr>
        <w:t>-202</w:t>
      </w:r>
      <w:r w:rsidR="00B44C89" w:rsidRPr="00EF1573">
        <w:rPr>
          <w:rFonts w:eastAsia="MS Mincho"/>
          <w:sz w:val="28"/>
          <w:szCs w:val="28"/>
        </w:rPr>
        <w:t>5</w:t>
      </w:r>
      <w:r w:rsidRPr="00EF1573">
        <w:rPr>
          <w:rFonts w:eastAsia="MS Mincho"/>
          <w:sz w:val="28"/>
          <w:szCs w:val="28"/>
        </w:rPr>
        <w:t xml:space="preserve"> гг.</w:t>
      </w:r>
      <w:r w:rsidR="00076CE3" w:rsidRPr="00EF1573">
        <w:rPr>
          <w:rFonts w:eastAsia="MS Mincho"/>
          <w:sz w:val="28"/>
          <w:szCs w:val="28"/>
        </w:rPr>
        <w:t xml:space="preserve"> </w:t>
      </w:r>
    </w:p>
    <w:p w14:paraId="181ACC5A" w14:textId="7A2772B5" w:rsidR="005E50B4" w:rsidRPr="00EF1573" w:rsidRDefault="00920561" w:rsidP="00B92545">
      <w:pPr>
        <w:ind w:firstLine="709"/>
        <w:jc w:val="both"/>
        <w:rPr>
          <w:sz w:val="28"/>
          <w:szCs w:val="28"/>
        </w:rPr>
      </w:pPr>
      <w:r w:rsidRPr="00EF1573">
        <w:rPr>
          <w:sz w:val="28"/>
          <w:szCs w:val="28"/>
        </w:rPr>
        <w:lastRenderedPageBreak/>
        <w:t xml:space="preserve">Малоснежный зимний период, </w:t>
      </w:r>
      <w:r w:rsidRPr="00EF1573">
        <w:rPr>
          <w:noProof/>
          <w:sz w:val="28"/>
          <w:szCs w:val="28"/>
        </w:rPr>
        <w:t xml:space="preserve">ограниченная или локальная увлажненность подстилающей поверхности, а также несоблюдение правил пожарной безопасности </w:t>
      </w:r>
      <w:r w:rsidR="00B92545" w:rsidRPr="00EF1573">
        <w:rPr>
          <w:noProof/>
          <w:sz w:val="28"/>
          <w:szCs w:val="28"/>
        </w:rPr>
        <w:t>являются</w:t>
      </w:r>
      <w:r w:rsidRPr="00EF1573">
        <w:rPr>
          <w:noProof/>
          <w:sz w:val="28"/>
          <w:szCs w:val="28"/>
        </w:rPr>
        <w:t xml:space="preserve"> основными факторами для возникновения очагов загорания в лесу, даже на фоне низкого расчетного индекса пожарной опасности. </w:t>
      </w:r>
      <w:r w:rsidR="00B92545" w:rsidRPr="00EF1573">
        <w:rPr>
          <w:sz w:val="28"/>
          <w:szCs w:val="28"/>
        </w:rPr>
        <w:t>Лесные</w:t>
      </w:r>
      <w:r w:rsidR="005E50B4" w:rsidRPr="00EF1573">
        <w:rPr>
          <w:sz w:val="28"/>
          <w:szCs w:val="28"/>
        </w:rPr>
        <w:t xml:space="preserve"> пожар</w:t>
      </w:r>
      <w:r w:rsidR="00B92545" w:rsidRPr="00EF1573">
        <w:rPr>
          <w:sz w:val="28"/>
          <w:szCs w:val="28"/>
        </w:rPr>
        <w:t xml:space="preserve">ы </w:t>
      </w:r>
      <w:r w:rsidR="003E68E7" w:rsidRPr="00EF1573">
        <w:rPr>
          <w:sz w:val="28"/>
          <w:szCs w:val="28"/>
        </w:rPr>
        <w:t xml:space="preserve">отмечались </w:t>
      </w:r>
      <w:r w:rsidR="005E50B4" w:rsidRPr="00EF1573">
        <w:rPr>
          <w:sz w:val="28"/>
          <w:szCs w:val="28"/>
        </w:rPr>
        <w:t xml:space="preserve">в </w:t>
      </w:r>
      <w:r w:rsidR="00B92545" w:rsidRPr="00EF1573">
        <w:rPr>
          <w:sz w:val="28"/>
          <w:szCs w:val="28"/>
        </w:rPr>
        <w:t>муниципальных образованиях</w:t>
      </w:r>
      <w:r w:rsidR="005E50B4" w:rsidRPr="00EF1573">
        <w:rPr>
          <w:sz w:val="28"/>
          <w:szCs w:val="28"/>
        </w:rPr>
        <w:t>:</w:t>
      </w:r>
      <w:r w:rsidR="005E50B4" w:rsidRPr="00EF1573">
        <w:rPr>
          <w:b/>
          <w:bCs/>
          <w:sz w:val="28"/>
          <w:szCs w:val="28"/>
        </w:rPr>
        <w:t xml:space="preserve"> </w:t>
      </w:r>
      <w:r w:rsidR="003D5312" w:rsidRPr="00EF1573">
        <w:rPr>
          <w:b/>
          <w:bCs/>
          <w:sz w:val="28"/>
          <w:szCs w:val="28"/>
        </w:rPr>
        <w:t>Туапсинский муниципальный округ, муниципальный округ г. Горячий Ключ</w:t>
      </w:r>
      <w:r w:rsidR="00CC5878" w:rsidRPr="00EF1573">
        <w:rPr>
          <w:b/>
          <w:bCs/>
          <w:sz w:val="28"/>
          <w:szCs w:val="28"/>
        </w:rPr>
        <w:t>;</w:t>
      </w:r>
      <w:r w:rsidR="003D5312" w:rsidRPr="00EF1573">
        <w:rPr>
          <w:b/>
          <w:bCs/>
          <w:sz w:val="28"/>
          <w:szCs w:val="28"/>
        </w:rPr>
        <w:t xml:space="preserve"> Апшеронский, Белореченский,</w:t>
      </w:r>
      <w:r w:rsidR="00CC5878" w:rsidRPr="00EF1573">
        <w:rPr>
          <w:b/>
          <w:bCs/>
          <w:sz w:val="28"/>
          <w:szCs w:val="28"/>
        </w:rPr>
        <w:t xml:space="preserve"> Красноармейский районы,</w:t>
      </w:r>
      <w:r w:rsidR="003D5312" w:rsidRPr="00EF1573">
        <w:rPr>
          <w:b/>
          <w:bCs/>
          <w:sz w:val="28"/>
          <w:szCs w:val="28"/>
        </w:rPr>
        <w:t xml:space="preserve"> </w:t>
      </w:r>
      <w:bookmarkStart w:id="14" w:name="_Hlk209685844"/>
      <w:r w:rsidR="003D5312" w:rsidRPr="00EF1573">
        <w:rPr>
          <w:b/>
          <w:bCs/>
          <w:sz w:val="28"/>
          <w:szCs w:val="28"/>
        </w:rPr>
        <w:t>городские округа: г. Краснодар, г.-к. Геленджик</w:t>
      </w:r>
      <w:r w:rsidR="00CC5878" w:rsidRPr="00EF1573">
        <w:rPr>
          <w:b/>
          <w:bCs/>
          <w:sz w:val="28"/>
          <w:szCs w:val="28"/>
        </w:rPr>
        <w:t>, г.-г. Новороссийск, г.-к. Сочи</w:t>
      </w:r>
      <w:r w:rsidR="005E50B4" w:rsidRPr="00EF1573">
        <w:rPr>
          <w:sz w:val="28"/>
          <w:szCs w:val="28"/>
        </w:rPr>
        <w:t xml:space="preserve">. </w:t>
      </w:r>
      <w:bookmarkEnd w:id="14"/>
    </w:p>
    <w:p w14:paraId="37CD919F" w14:textId="36327706" w:rsidR="005E50B4" w:rsidRPr="00EF1573" w:rsidRDefault="005E50B4" w:rsidP="00F21322">
      <w:pPr>
        <w:ind w:firstLine="708"/>
        <w:jc w:val="both"/>
        <w:rPr>
          <w:sz w:val="28"/>
          <w:szCs w:val="28"/>
        </w:rPr>
      </w:pPr>
      <w:r w:rsidRPr="00EF1573">
        <w:rPr>
          <w:sz w:val="28"/>
          <w:szCs w:val="28"/>
        </w:rPr>
        <w:t xml:space="preserve">В </w:t>
      </w:r>
      <w:r w:rsidR="00CC5878" w:rsidRPr="00EF1573">
        <w:rPr>
          <w:sz w:val="28"/>
          <w:szCs w:val="28"/>
        </w:rPr>
        <w:t xml:space="preserve">декабре </w:t>
      </w:r>
      <w:r w:rsidRPr="00EF1573">
        <w:rPr>
          <w:sz w:val="28"/>
          <w:szCs w:val="28"/>
        </w:rPr>
        <w:t>202</w:t>
      </w:r>
      <w:r w:rsidR="00CC5878" w:rsidRPr="00EF1573">
        <w:rPr>
          <w:sz w:val="28"/>
          <w:szCs w:val="28"/>
        </w:rPr>
        <w:t>4</w:t>
      </w:r>
      <w:r w:rsidRPr="00EF1573">
        <w:rPr>
          <w:sz w:val="28"/>
          <w:szCs w:val="28"/>
        </w:rPr>
        <w:t xml:space="preserve"> г</w:t>
      </w:r>
      <w:r w:rsidR="00B92545" w:rsidRPr="00EF1573">
        <w:rPr>
          <w:sz w:val="28"/>
          <w:szCs w:val="28"/>
        </w:rPr>
        <w:t>.</w:t>
      </w:r>
      <w:r w:rsidR="00CC5878" w:rsidRPr="00EF1573">
        <w:rPr>
          <w:sz w:val="28"/>
          <w:szCs w:val="28"/>
        </w:rPr>
        <w:t xml:space="preserve"> и с января по март </w:t>
      </w:r>
      <w:r w:rsidR="00B92545" w:rsidRPr="00EF1573">
        <w:rPr>
          <w:sz w:val="28"/>
          <w:szCs w:val="28"/>
        </w:rPr>
        <w:t>2025 г.</w:t>
      </w:r>
      <w:r w:rsidRPr="00EF1573">
        <w:rPr>
          <w:sz w:val="28"/>
          <w:szCs w:val="28"/>
        </w:rPr>
        <w:t xml:space="preserve"> отмечались происшествия, связанные </w:t>
      </w:r>
      <w:r w:rsidR="00B92545" w:rsidRPr="00EF1573">
        <w:rPr>
          <w:sz w:val="28"/>
          <w:szCs w:val="28"/>
        </w:rPr>
        <w:t>со</w:t>
      </w:r>
      <w:r w:rsidRPr="00EF1573">
        <w:rPr>
          <w:sz w:val="28"/>
          <w:szCs w:val="28"/>
        </w:rPr>
        <w:t xml:space="preserve"> </w:t>
      </w:r>
      <w:r w:rsidR="00B92545" w:rsidRPr="00EF1573">
        <w:rPr>
          <w:sz w:val="28"/>
          <w:szCs w:val="28"/>
        </w:rPr>
        <w:t xml:space="preserve">сходом </w:t>
      </w:r>
      <w:r w:rsidRPr="00EF1573">
        <w:rPr>
          <w:sz w:val="28"/>
          <w:szCs w:val="28"/>
        </w:rPr>
        <w:t>снежных лавин</w:t>
      </w:r>
      <w:r w:rsidR="00B92545" w:rsidRPr="00EF1573">
        <w:rPr>
          <w:sz w:val="28"/>
          <w:szCs w:val="28"/>
        </w:rPr>
        <w:t xml:space="preserve"> в </w:t>
      </w:r>
      <w:r w:rsidR="00B92545" w:rsidRPr="00EF1573">
        <w:rPr>
          <w:b/>
          <w:bCs/>
          <w:sz w:val="28"/>
          <w:szCs w:val="28"/>
        </w:rPr>
        <w:t xml:space="preserve">МО </w:t>
      </w:r>
      <w:r w:rsidR="00D41697" w:rsidRPr="00EF1573">
        <w:rPr>
          <w:b/>
          <w:bCs/>
          <w:sz w:val="28"/>
          <w:szCs w:val="28"/>
        </w:rPr>
        <w:t xml:space="preserve">городской округ </w:t>
      </w:r>
      <w:r w:rsidR="00B92545" w:rsidRPr="00EF1573">
        <w:rPr>
          <w:b/>
          <w:bCs/>
          <w:sz w:val="28"/>
          <w:szCs w:val="28"/>
        </w:rPr>
        <w:t>г.-к. Сочи</w:t>
      </w:r>
      <w:r w:rsidRPr="00EF1573">
        <w:rPr>
          <w:sz w:val="28"/>
          <w:szCs w:val="28"/>
        </w:rPr>
        <w:t>, многие из которых выходили на официальные горнолыжные трассы</w:t>
      </w:r>
      <w:r w:rsidR="00D41697" w:rsidRPr="00EF1573">
        <w:rPr>
          <w:sz w:val="28"/>
          <w:szCs w:val="28"/>
        </w:rPr>
        <w:t xml:space="preserve">. </w:t>
      </w:r>
      <w:r w:rsidRPr="00EF1573">
        <w:rPr>
          <w:sz w:val="28"/>
          <w:szCs w:val="28"/>
        </w:rPr>
        <w:t>Лавиноопасный период на территории Краснодарского края, как правило, наблюдается с декабря по май, в период выпадения наиболее сильных осадков в виде снега на высотах от 1500 м и выше.</w:t>
      </w:r>
      <w:r w:rsidR="00E945DA">
        <w:rPr>
          <w:sz w:val="28"/>
          <w:szCs w:val="28"/>
        </w:rPr>
        <w:t xml:space="preserve"> С</w:t>
      </w:r>
      <w:r w:rsidRPr="00EF1573">
        <w:rPr>
          <w:sz w:val="28"/>
          <w:szCs w:val="28"/>
        </w:rPr>
        <w:t>ход</w:t>
      </w:r>
      <w:r w:rsidR="00E945DA">
        <w:rPr>
          <w:sz w:val="28"/>
          <w:szCs w:val="28"/>
        </w:rPr>
        <w:t>ы</w:t>
      </w:r>
      <w:r w:rsidRPr="00EF1573">
        <w:rPr>
          <w:sz w:val="28"/>
          <w:szCs w:val="28"/>
        </w:rPr>
        <w:t xml:space="preserve"> лавин подразделяются на самопроизвольные и принудительные</w:t>
      </w:r>
      <w:r w:rsidR="00E945DA">
        <w:rPr>
          <w:sz w:val="28"/>
          <w:szCs w:val="28"/>
        </w:rPr>
        <w:t>.</w:t>
      </w:r>
      <w:r w:rsidRPr="00EF1573">
        <w:rPr>
          <w:sz w:val="28"/>
          <w:szCs w:val="28"/>
        </w:rPr>
        <w:t xml:space="preserve"> </w:t>
      </w:r>
      <w:r w:rsidR="00E945DA">
        <w:rPr>
          <w:sz w:val="28"/>
          <w:szCs w:val="28"/>
        </w:rPr>
        <w:t>Н</w:t>
      </w:r>
      <w:r w:rsidRPr="00EF1573">
        <w:rPr>
          <w:sz w:val="28"/>
          <w:szCs w:val="28"/>
        </w:rPr>
        <w:t xml:space="preserve">а долю принудительных спусков приходится, как правило, больше случаев, нежели на самопроизвольные, связано это с деятельностью снеголавинного отряда в период выпадения и накопления снега «рыхлой структуры», представляющего наибольшую опасность жизни людей и объектам экономики. </w:t>
      </w:r>
      <w:r w:rsidRPr="00EF1573">
        <w:rPr>
          <w:bCs/>
          <w:sz w:val="28"/>
          <w:szCs w:val="28"/>
        </w:rPr>
        <w:t xml:space="preserve">По многолетним наблюдениям наиболее опасны в этом отношении курортные комплексы «Роза-Хутор» и «Горная Карусель». </w:t>
      </w:r>
      <w:r w:rsidR="00D41697" w:rsidRPr="00EF1573">
        <w:rPr>
          <w:sz w:val="28"/>
          <w:szCs w:val="28"/>
        </w:rPr>
        <w:t xml:space="preserve">В феврале 2025 г., в результате самопроизвольного схода лавины на территории горнолыжного курорта «Роза Хутор» пострадало 2 человека, 1 погиб. </w:t>
      </w:r>
    </w:p>
    <w:p w14:paraId="65B05C2B" w14:textId="30C4DBE3" w:rsidR="00480D2D" w:rsidRPr="00EF1573" w:rsidRDefault="00F90095" w:rsidP="00F21322">
      <w:pPr>
        <w:ind w:firstLine="708"/>
        <w:jc w:val="both"/>
        <w:rPr>
          <w:sz w:val="28"/>
          <w:szCs w:val="28"/>
        </w:rPr>
      </w:pPr>
      <w:r w:rsidRPr="00EF1573">
        <w:rPr>
          <w:bCs/>
          <w:sz w:val="28"/>
          <w:szCs w:val="28"/>
        </w:rPr>
        <w:t xml:space="preserve">В марте 2025 г. в </w:t>
      </w:r>
      <w:r w:rsidRPr="00EF1573">
        <w:rPr>
          <w:b/>
          <w:sz w:val="28"/>
          <w:szCs w:val="28"/>
        </w:rPr>
        <w:t>МО:</w:t>
      </w:r>
      <w:r w:rsidRPr="00EF1573">
        <w:rPr>
          <w:bCs/>
          <w:sz w:val="28"/>
          <w:szCs w:val="28"/>
        </w:rPr>
        <w:t xml:space="preserve"> </w:t>
      </w:r>
      <w:r w:rsidRPr="00EF1573">
        <w:rPr>
          <w:b/>
          <w:sz w:val="28"/>
          <w:szCs w:val="28"/>
        </w:rPr>
        <w:t>Туапсинский муниципальный округ, Белоглинский, Ейский, Крымский, Кущевский, Мостовский, Отрадненский, Павловский, Славянский, Староминский, Темрюкский</w:t>
      </w:r>
      <w:r w:rsidR="004F7206" w:rsidRPr="00EF1573">
        <w:rPr>
          <w:b/>
          <w:sz w:val="28"/>
          <w:szCs w:val="28"/>
        </w:rPr>
        <w:t xml:space="preserve"> </w:t>
      </w:r>
      <w:r w:rsidRPr="00EF1573">
        <w:rPr>
          <w:b/>
          <w:sz w:val="28"/>
          <w:szCs w:val="28"/>
        </w:rPr>
        <w:t>районы</w:t>
      </w:r>
      <w:r w:rsidR="004F7206" w:rsidRPr="00EF1573">
        <w:rPr>
          <w:b/>
          <w:sz w:val="28"/>
          <w:szCs w:val="28"/>
        </w:rPr>
        <w:t xml:space="preserve"> </w:t>
      </w:r>
      <w:r w:rsidRPr="00EF1573">
        <w:rPr>
          <w:bCs/>
          <w:sz w:val="28"/>
          <w:szCs w:val="28"/>
        </w:rPr>
        <w:t>в воздухе</w:t>
      </w:r>
      <w:r w:rsidRPr="00EF1573">
        <w:rPr>
          <w:b/>
          <w:sz w:val="28"/>
          <w:szCs w:val="28"/>
        </w:rPr>
        <w:t xml:space="preserve"> </w:t>
      </w:r>
      <w:r w:rsidRPr="00EF1573">
        <w:rPr>
          <w:sz w:val="28"/>
          <w:szCs w:val="28"/>
        </w:rPr>
        <w:t>отмечались заморозки категории (</w:t>
      </w:r>
      <w:r w:rsidRPr="00EF1573">
        <w:rPr>
          <w:b/>
          <w:bCs/>
          <w:sz w:val="28"/>
          <w:szCs w:val="28"/>
        </w:rPr>
        <w:t>ОЯ</w:t>
      </w:r>
      <w:r w:rsidRPr="00EF1573">
        <w:rPr>
          <w:sz w:val="28"/>
          <w:szCs w:val="28"/>
        </w:rPr>
        <w:t>)</w:t>
      </w:r>
      <w:r w:rsidR="004F7206" w:rsidRPr="00EF1573">
        <w:rPr>
          <w:sz w:val="28"/>
          <w:szCs w:val="28"/>
        </w:rPr>
        <w:t xml:space="preserve">. </w:t>
      </w:r>
      <w:r w:rsidR="00F21322" w:rsidRPr="00771452">
        <w:rPr>
          <w:sz w:val="28"/>
          <w:szCs w:val="28"/>
        </w:rPr>
        <w:t xml:space="preserve">Весенние заморозки </w:t>
      </w:r>
      <w:r w:rsidR="00771452" w:rsidRPr="00771452">
        <w:rPr>
          <w:sz w:val="28"/>
          <w:szCs w:val="28"/>
        </w:rPr>
        <w:t>приводят</w:t>
      </w:r>
      <w:r w:rsidR="00F21322" w:rsidRPr="00771452">
        <w:rPr>
          <w:sz w:val="28"/>
          <w:szCs w:val="28"/>
        </w:rPr>
        <w:t xml:space="preserve"> к повреждению цвет</w:t>
      </w:r>
      <w:r w:rsidR="00030639">
        <w:rPr>
          <w:sz w:val="28"/>
          <w:szCs w:val="28"/>
        </w:rPr>
        <w:t>ов</w:t>
      </w:r>
      <w:r w:rsidR="00F21322" w:rsidRPr="00771452">
        <w:rPr>
          <w:sz w:val="28"/>
          <w:szCs w:val="28"/>
        </w:rPr>
        <w:t xml:space="preserve"> фруктовых деревьев и овощных культур, находящихся в фазе активного развития. Это особенно актуально для садоводов региона, поскольку плодовые деревья начинают цвести именно в этот период. Такие повреждения снижают потенциал урожайности и приводят к частичной потере </w:t>
      </w:r>
      <w:r w:rsidR="00030639">
        <w:rPr>
          <w:sz w:val="28"/>
          <w:szCs w:val="28"/>
        </w:rPr>
        <w:t>урожая</w:t>
      </w:r>
      <w:r w:rsidR="00F21322" w:rsidRPr="00771452">
        <w:rPr>
          <w:sz w:val="28"/>
          <w:szCs w:val="28"/>
        </w:rPr>
        <w:t>.</w:t>
      </w:r>
    </w:p>
    <w:p w14:paraId="530CF464" w14:textId="77777777" w:rsidR="00CE20D0" w:rsidRPr="00EF1573" w:rsidRDefault="00CE20D0" w:rsidP="00534360">
      <w:pPr>
        <w:ind w:firstLine="708"/>
        <w:jc w:val="center"/>
        <w:rPr>
          <w:b/>
          <w:sz w:val="28"/>
          <w:szCs w:val="28"/>
        </w:rPr>
      </w:pPr>
    </w:p>
    <w:p w14:paraId="33086FE7" w14:textId="50EF7C3A" w:rsidR="00BB08B4" w:rsidRPr="00EF1573" w:rsidRDefault="00BB08B4" w:rsidP="003B3A3A">
      <w:pPr>
        <w:jc w:val="center"/>
        <w:rPr>
          <w:b/>
          <w:iCs/>
          <w:sz w:val="28"/>
          <w:szCs w:val="28"/>
        </w:rPr>
      </w:pPr>
      <w:r w:rsidRPr="00EF1573">
        <w:rPr>
          <w:b/>
          <w:iCs/>
          <w:sz w:val="28"/>
          <w:szCs w:val="28"/>
        </w:rPr>
        <w:t>2.2.2. Техногенные ЧС и происшествия</w:t>
      </w:r>
    </w:p>
    <w:p w14:paraId="01059200" w14:textId="77777777" w:rsidR="007171B7" w:rsidRPr="00EF1573" w:rsidRDefault="007171B7" w:rsidP="003B3A3A">
      <w:pPr>
        <w:jc w:val="center"/>
        <w:rPr>
          <w:b/>
          <w:iCs/>
          <w:sz w:val="28"/>
          <w:szCs w:val="28"/>
        </w:rPr>
      </w:pPr>
    </w:p>
    <w:p w14:paraId="0E7D99AF" w14:textId="36B0D55F" w:rsidR="001E7EAF" w:rsidRPr="00EF1573" w:rsidRDefault="00CE0509" w:rsidP="00CE0509">
      <w:pPr>
        <w:ind w:firstLine="709"/>
        <w:jc w:val="both"/>
        <w:rPr>
          <w:b/>
          <w:i/>
          <w:sz w:val="28"/>
          <w:szCs w:val="28"/>
        </w:rPr>
      </w:pPr>
      <w:r w:rsidRPr="00EF1573">
        <w:rPr>
          <w:sz w:val="28"/>
          <w:szCs w:val="28"/>
        </w:rPr>
        <w:t>За осенне-зимний период 1999-202</w:t>
      </w:r>
      <w:r w:rsidR="009F0EC7" w:rsidRPr="00EF1573">
        <w:rPr>
          <w:sz w:val="28"/>
          <w:szCs w:val="28"/>
        </w:rPr>
        <w:t>5</w:t>
      </w:r>
      <w:r w:rsidRPr="00EF1573">
        <w:rPr>
          <w:sz w:val="28"/>
          <w:szCs w:val="28"/>
        </w:rPr>
        <w:t xml:space="preserve"> гг. произошло </w:t>
      </w:r>
      <w:r w:rsidR="009F0EC7" w:rsidRPr="00EF1573">
        <w:rPr>
          <w:b/>
          <w:bCs/>
          <w:i/>
          <w:iCs/>
          <w:sz w:val="28"/>
          <w:szCs w:val="28"/>
        </w:rPr>
        <w:t>6780</w:t>
      </w:r>
      <w:r w:rsidR="006067F6" w:rsidRPr="00EF1573">
        <w:rPr>
          <w:b/>
          <w:bCs/>
          <w:i/>
          <w:iCs/>
          <w:sz w:val="28"/>
          <w:szCs w:val="28"/>
        </w:rPr>
        <w:t xml:space="preserve"> </w:t>
      </w:r>
      <w:r w:rsidRPr="00EF1573">
        <w:rPr>
          <w:sz w:val="28"/>
          <w:szCs w:val="28"/>
        </w:rPr>
        <w:t xml:space="preserve">чрезвычайных ситуаций и происшествий </w:t>
      </w:r>
      <w:r w:rsidRPr="00EF1573">
        <w:rPr>
          <w:bCs/>
          <w:sz w:val="28"/>
          <w:szCs w:val="28"/>
        </w:rPr>
        <w:t>техногенного характера</w:t>
      </w:r>
      <w:r w:rsidR="00134191" w:rsidRPr="00EF1573">
        <w:rPr>
          <w:bCs/>
          <w:sz w:val="28"/>
          <w:szCs w:val="28"/>
        </w:rPr>
        <w:t xml:space="preserve"> (рисунок </w:t>
      </w:r>
      <w:r w:rsidR="006067F6" w:rsidRPr="00EF1573">
        <w:rPr>
          <w:bCs/>
          <w:sz w:val="28"/>
          <w:szCs w:val="28"/>
        </w:rPr>
        <w:t>12</w:t>
      </w:r>
      <w:r w:rsidR="00134191" w:rsidRPr="00EF1573">
        <w:rPr>
          <w:bCs/>
          <w:sz w:val="28"/>
          <w:szCs w:val="28"/>
        </w:rPr>
        <w:t>)</w:t>
      </w:r>
      <w:r w:rsidRPr="00EF1573">
        <w:rPr>
          <w:bCs/>
          <w:sz w:val="28"/>
          <w:szCs w:val="28"/>
        </w:rPr>
        <w:t>.</w:t>
      </w:r>
    </w:p>
    <w:p w14:paraId="59D80F9C" w14:textId="138DD74A" w:rsidR="00877D9E" w:rsidRPr="00EF1573" w:rsidRDefault="00877D9E" w:rsidP="00C02856">
      <w:pPr>
        <w:pStyle w:val="a6"/>
        <w:ind w:left="0" w:firstLine="709"/>
        <w:jc w:val="both"/>
        <w:rPr>
          <w:sz w:val="28"/>
          <w:szCs w:val="28"/>
        </w:rPr>
      </w:pPr>
      <w:r w:rsidRPr="00EF1573">
        <w:rPr>
          <w:sz w:val="28"/>
          <w:szCs w:val="28"/>
        </w:rPr>
        <w:t xml:space="preserve">Согласно </w:t>
      </w:r>
      <w:r w:rsidRPr="00771452">
        <w:rPr>
          <w:sz w:val="28"/>
          <w:szCs w:val="28"/>
        </w:rPr>
        <w:t>многолетни</w:t>
      </w:r>
      <w:r w:rsidR="00F300D0" w:rsidRPr="00771452">
        <w:rPr>
          <w:sz w:val="28"/>
          <w:szCs w:val="28"/>
        </w:rPr>
        <w:t>м</w:t>
      </w:r>
      <w:r w:rsidRPr="00771452">
        <w:rPr>
          <w:sz w:val="28"/>
          <w:szCs w:val="28"/>
        </w:rPr>
        <w:t xml:space="preserve"> данны</w:t>
      </w:r>
      <w:r w:rsidR="00F300D0" w:rsidRPr="00771452">
        <w:rPr>
          <w:sz w:val="28"/>
          <w:szCs w:val="28"/>
        </w:rPr>
        <w:t>м</w:t>
      </w:r>
      <w:r w:rsidRPr="00EF1573">
        <w:rPr>
          <w:sz w:val="28"/>
          <w:szCs w:val="28"/>
        </w:rPr>
        <w:t xml:space="preserve"> наибольшее количество техногенных </w:t>
      </w:r>
      <w:r w:rsidR="0050776B" w:rsidRPr="00EF1573">
        <w:rPr>
          <w:sz w:val="28"/>
          <w:szCs w:val="28"/>
        </w:rPr>
        <w:t xml:space="preserve">ЧС и </w:t>
      </w:r>
      <w:r w:rsidRPr="00EF1573">
        <w:rPr>
          <w:sz w:val="28"/>
          <w:szCs w:val="28"/>
        </w:rPr>
        <w:t xml:space="preserve">происшествий в осенне-зимний период произошло на территории муниципальных образований: </w:t>
      </w:r>
      <w:r w:rsidR="00F06337" w:rsidRPr="00EF1573">
        <w:rPr>
          <w:b/>
          <w:bCs/>
          <w:sz w:val="28"/>
          <w:szCs w:val="28"/>
        </w:rPr>
        <w:t>Крымский</w:t>
      </w:r>
      <w:r w:rsidR="003A4FBE" w:rsidRPr="00EF1573">
        <w:rPr>
          <w:b/>
          <w:bCs/>
          <w:sz w:val="28"/>
          <w:szCs w:val="28"/>
        </w:rPr>
        <w:t>,</w:t>
      </w:r>
      <w:r w:rsidR="00FD5FA5" w:rsidRPr="00EF1573">
        <w:rPr>
          <w:b/>
          <w:bCs/>
          <w:sz w:val="28"/>
          <w:szCs w:val="28"/>
        </w:rPr>
        <w:t xml:space="preserve"> </w:t>
      </w:r>
      <w:r w:rsidR="00F06337" w:rsidRPr="00EF1573">
        <w:rPr>
          <w:b/>
          <w:bCs/>
          <w:sz w:val="28"/>
          <w:szCs w:val="28"/>
        </w:rPr>
        <w:t>Темрюкский район</w:t>
      </w:r>
      <w:r w:rsidR="003A4FBE" w:rsidRPr="00EF1573">
        <w:rPr>
          <w:b/>
          <w:bCs/>
          <w:sz w:val="28"/>
          <w:szCs w:val="28"/>
        </w:rPr>
        <w:t xml:space="preserve">ы, </w:t>
      </w:r>
      <w:r w:rsidR="00FD5FA5" w:rsidRPr="00EF1573">
        <w:rPr>
          <w:b/>
          <w:bCs/>
          <w:sz w:val="28"/>
          <w:szCs w:val="28"/>
        </w:rPr>
        <w:t xml:space="preserve"> </w:t>
      </w:r>
      <w:r w:rsidR="003A4FBE" w:rsidRPr="00EF1573">
        <w:rPr>
          <w:b/>
          <w:bCs/>
          <w:sz w:val="28"/>
          <w:szCs w:val="28"/>
        </w:rPr>
        <w:br/>
      </w:r>
      <w:r w:rsidR="00030639" w:rsidRPr="00EF1573">
        <w:rPr>
          <w:b/>
          <w:bCs/>
          <w:sz w:val="28"/>
          <w:szCs w:val="28"/>
        </w:rPr>
        <w:t>городские округа: г. Краснодар, г.-г. Новороссийск, г.-к. Сочи</w:t>
      </w:r>
      <w:r w:rsidR="00030639" w:rsidRPr="00EF1573">
        <w:rPr>
          <w:sz w:val="28"/>
          <w:szCs w:val="28"/>
        </w:rPr>
        <w:t xml:space="preserve">. </w:t>
      </w:r>
      <w:r w:rsidR="00030639">
        <w:rPr>
          <w:b/>
          <w:bCs/>
          <w:sz w:val="28"/>
          <w:szCs w:val="28"/>
        </w:rPr>
        <w:t xml:space="preserve"> </w:t>
      </w:r>
      <w:r w:rsidR="008B525B" w:rsidRPr="00EF1573">
        <w:rPr>
          <w:sz w:val="28"/>
          <w:szCs w:val="28"/>
        </w:rPr>
        <w:t xml:space="preserve">Это </w:t>
      </w:r>
      <w:r w:rsidR="003A4FBE" w:rsidRPr="00EF1573">
        <w:rPr>
          <w:sz w:val="28"/>
          <w:szCs w:val="28"/>
        </w:rPr>
        <w:t xml:space="preserve">обнаружение взрывоопасных предметов </w:t>
      </w:r>
      <w:r w:rsidR="008B525B" w:rsidRPr="00EF1573">
        <w:rPr>
          <w:sz w:val="28"/>
          <w:szCs w:val="28"/>
        </w:rPr>
        <w:t xml:space="preserve">времен </w:t>
      </w:r>
      <w:r w:rsidR="003A4FBE" w:rsidRPr="00EF1573">
        <w:rPr>
          <w:sz w:val="28"/>
          <w:szCs w:val="28"/>
        </w:rPr>
        <w:t>ВОВ; ДТП; авари</w:t>
      </w:r>
      <w:r w:rsidR="008B525B" w:rsidRPr="00EF1573">
        <w:rPr>
          <w:sz w:val="28"/>
          <w:szCs w:val="28"/>
        </w:rPr>
        <w:t>и</w:t>
      </w:r>
      <w:r w:rsidR="003A4FBE" w:rsidRPr="00EF1573">
        <w:rPr>
          <w:sz w:val="28"/>
          <w:szCs w:val="28"/>
        </w:rPr>
        <w:t xml:space="preserve"> на объектах ЖКХ; бытов</w:t>
      </w:r>
      <w:r w:rsidR="008F43E8" w:rsidRPr="00EF1573">
        <w:rPr>
          <w:sz w:val="28"/>
          <w:szCs w:val="28"/>
        </w:rPr>
        <w:t>ые</w:t>
      </w:r>
      <w:r w:rsidR="003A4FBE" w:rsidRPr="00EF1573">
        <w:rPr>
          <w:sz w:val="28"/>
          <w:szCs w:val="28"/>
        </w:rPr>
        <w:t xml:space="preserve"> пожар</w:t>
      </w:r>
      <w:r w:rsidR="008B525B" w:rsidRPr="00EF1573">
        <w:rPr>
          <w:sz w:val="28"/>
          <w:szCs w:val="28"/>
        </w:rPr>
        <w:t>ы</w:t>
      </w:r>
      <w:r w:rsidR="003A4FBE" w:rsidRPr="00EF1573">
        <w:rPr>
          <w:sz w:val="28"/>
          <w:szCs w:val="28"/>
        </w:rPr>
        <w:t>; происшествия на авиационном, железнодорожном и морском транспорте.</w:t>
      </w:r>
    </w:p>
    <w:p w14:paraId="16A397EF" w14:textId="064278A2" w:rsidR="00CB1E9A" w:rsidRDefault="004A2EC6" w:rsidP="004A2EC6">
      <w:pPr>
        <w:pStyle w:val="a6"/>
        <w:spacing w:after="0"/>
        <w:ind w:left="0"/>
        <w:jc w:val="center"/>
        <w:rPr>
          <w:noProof/>
          <w:sz w:val="28"/>
          <w:szCs w:val="28"/>
        </w:rPr>
      </w:pPr>
      <w:r w:rsidRPr="00EF1573">
        <w:rPr>
          <w:noProof/>
          <w:sz w:val="28"/>
          <w:szCs w:val="28"/>
        </w:rPr>
        <w:lastRenderedPageBreak/>
        <w:drawing>
          <wp:inline distT="0" distB="0" distL="0" distR="0" wp14:anchorId="29CF6FCF" wp14:editId="093B3175">
            <wp:extent cx="6082775" cy="3276000"/>
            <wp:effectExtent l="0" t="0" r="0" b="635"/>
            <wp:docPr id="185095048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6082775" cy="3276000"/>
                    </a:xfrm>
                    <a:prstGeom prst="rect">
                      <a:avLst/>
                    </a:prstGeom>
                    <a:noFill/>
                  </pic:spPr>
                </pic:pic>
              </a:graphicData>
            </a:graphic>
          </wp:inline>
        </w:drawing>
      </w:r>
    </w:p>
    <w:p w14:paraId="7266FE00" w14:textId="77777777" w:rsidR="006F3ED0" w:rsidRPr="006F3ED0" w:rsidRDefault="006F3ED0" w:rsidP="004A2EC6">
      <w:pPr>
        <w:pStyle w:val="a6"/>
        <w:spacing w:after="0"/>
        <w:ind w:left="0"/>
        <w:jc w:val="center"/>
        <w:rPr>
          <w:noProof/>
          <w:sz w:val="16"/>
          <w:szCs w:val="16"/>
        </w:rPr>
      </w:pPr>
    </w:p>
    <w:p w14:paraId="59CD452B" w14:textId="19B43E1B" w:rsidR="00134191" w:rsidRPr="00EF1573" w:rsidRDefault="00134191" w:rsidP="00134191">
      <w:pPr>
        <w:jc w:val="center"/>
        <w:rPr>
          <w:b/>
          <w:iCs/>
          <w:shd w:val="clear" w:color="auto" w:fill="FFFFFF"/>
        </w:rPr>
      </w:pPr>
      <w:r w:rsidRPr="00EF1573">
        <w:rPr>
          <w:rFonts w:eastAsia="MS Mincho"/>
          <w:sz w:val="28"/>
          <w:szCs w:val="28"/>
        </w:rPr>
        <w:t xml:space="preserve">Рисунок </w:t>
      </w:r>
      <w:r w:rsidR="006067F6" w:rsidRPr="00EF1573">
        <w:rPr>
          <w:rFonts w:eastAsia="MS Mincho"/>
          <w:sz w:val="28"/>
          <w:szCs w:val="28"/>
        </w:rPr>
        <w:t>12</w:t>
      </w:r>
      <w:r w:rsidRPr="00EF1573">
        <w:rPr>
          <w:rFonts w:eastAsia="MS Mincho"/>
          <w:sz w:val="28"/>
          <w:szCs w:val="28"/>
        </w:rPr>
        <w:t>. Техногенные ЧС и происшествия с октября по март 1999-202</w:t>
      </w:r>
      <w:r w:rsidR="009F0EC7" w:rsidRPr="00EF1573">
        <w:rPr>
          <w:rFonts w:eastAsia="MS Mincho"/>
          <w:sz w:val="28"/>
          <w:szCs w:val="28"/>
        </w:rPr>
        <w:t>5</w:t>
      </w:r>
      <w:r w:rsidRPr="00EF1573">
        <w:rPr>
          <w:rFonts w:eastAsia="MS Mincho"/>
          <w:sz w:val="28"/>
          <w:szCs w:val="28"/>
        </w:rPr>
        <w:t xml:space="preserve"> гг.</w:t>
      </w:r>
    </w:p>
    <w:p w14:paraId="46B6FCDF" w14:textId="77777777" w:rsidR="00F76043" w:rsidRPr="00EF1573" w:rsidRDefault="00F76043" w:rsidP="00F76043">
      <w:pPr>
        <w:pStyle w:val="a6"/>
        <w:spacing w:after="0"/>
        <w:ind w:left="0"/>
        <w:jc w:val="both"/>
        <w:rPr>
          <w:sz w:val="28"/>
          <w:szCs w:val="28"/>
        </w:rPr>
      </w:pPr>
    </w:p>
    <w:p w14:paraId="7C7B3977" w14:textId="13D656F1" w:rsidR="00F76043" w:rsidRPr="00EF1573" w:rsidRDefault="00F76043" w:rsidP="00D52B96">
      <w:pPr>
        <w:pStyle w:val="a6"/>
        <w:spacing w:after="0"/>
        <w:ind w:left="0" w:firstLine="708"/>
        <w:jc w:val="both"/>
        <w:rPr>
          <w:sz w:val="28"/>
          <w:szCs w:val="28"/>
        </w:rPr>
      </w:pPr>
      <w:r w:rsidRPr="00EF1573">
        <w:rPr>
          <w:sz w:val="28"/>
          <w:szCs w:val="28"/>
        </w:rPr>
        <w:t>Осенне-зимний период 202</w:t>
      </w:r>
      <w:r w:rsidR="00820EE7" w:rsidRPr="00EF1573">
        <w:rPr>
          <w:sz w:val="28"/>
          <w:szCs w:val="28"/>
        </w:rPr>
        <w:t>4</w:t>
      </w:r>
      <w:r w:rsidRPr="00EF1573">
        <w:rPr>
          <w:sz w:val="28"/>
          <w:szCs w:val="28"/>
        </w:rPr>
        <w:t xml:space="preserve"> – 202</w:t>
      </w:r>
      <w:r w:rsidR="00820EE7" w:rsidRPr="00EF1573">
        <w:rPr>
          <w:sz w:val="28"/>
          <w:szCs w:val="28"/>
        </w:rPr>
        <w:t>5</w:t>
      </w:r>
      <w:r w:rsidRPr="00EF1573">
        <w:rPr>
          <w:sz w:val="28"/>
          <w:szCs w:val="28"/>
        </w:rPr>
        <w:t xml:space="preserve"> гг. в количественном соотношении близок к среднемноголетним значениям. На высоком уровне сохраняется количество крупных ДТП, крупных бытовых пожаров и случаев обнаружения взрывоопасных предметов времен ВОВ</w:t>
      </w:r>
      <w:r w:rsidR="00134191" w:rsidRPr="00EF1573">
        <w:rPr>
          <w:sz w:val="28"/>
          <w:szCs w:val="28"/>
        </w:rPr>
        <w:t xml:space="preserve"> (рисунок </w:t>
      </w:r>
      <w:r w:rsidR="006067F6" w:rsidRPr="00EF1573">
        <w:rPr>
          <w:sz w:val="28"/>
          <w:szCs w:val="28"/>
        </w:rPr>
        <w:t>13</w:t>
      </w:r>
      <w:r w:rsidR="00134191" w:rsidRPr="00EF1573">
        <w:rPr>
          <w:sz w:val="28"/>
          <w:szCs w:val="28"/>
        </w:rPr>
        <w:t>)</w:t>
      </w:r>
      <w:r w:rsidRPr="00EF1573">
        <w:rPr>
          <w:sz w:val="28"/>
          <w:szCs w:val="28"/>
        </w:rPr>
        <w:t>.</w:t>
      </w:r>
    </w:p>
    <w:p w14:paraId="558C958E" w14:textId="77777777" w:rsidR="00664C03" w:rsidRPr="00EF1573" w:rsidRDefault="00664C03" w:rsidP="00664C03">
      <w:pPr>
        <w:pStyle w:val="a6"/>
        <w:ind w:left="0"/>
        <w:jc w:val="both"/>
        <w:rPr>
          <w:noProof/>
          <w:sz w:val="28"/>
          <w:szCs w:val="28"/>
        </w:rPr>
      </w:pPr>
    </w:p>
    <w:p w14:paraId="51AFE72A" w14:textId="02680D51" w:rsidR="00B776C8" w:rsidRDefault="00F25C1F" w:rsidP="00344FD4">
      <w:pPr>
        <w:pStyle w:val="a6"/>
        <w:spacing w:after="0"/>
        <w:ind w:left="0"/>
        <w:jc w:val="center"/>
        <w:rPr>
          <w:noProof/>
          <w:sz w:val="28"/>
          <w:szCs w:val="28"/>
        </w:rPr>
      </w:pPr>
      <w:r>
        <w:rPr>
          <w:noProof/>
          <w:sz w:val="28"/>
          <w:szCs w:val="28"/>
        </w:rPr>
        <w:drawing>
          <wp:inline distT="0" distB="0" distL="0" distR="0" wp14:anchorId="6C7B6DA9" wp14:editId="2914422B">
            <wp:extent cx="5420655" cy="3240000"/>
            <wp:effectExtent l="0" t="0" r="8890" b="0"/>
            <wp:docPr id="31338968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420655" cy="3240000"/>
                    </a:xfrm>
                    <a:prstGeom prst="rect">
                      <a:avLst/>
                    </a:prstGeom>
                    <a:noFill/>
                  </pic:spPr>
                </pic:pic>
              </a:graphicData>
            </a:graphic>
          </wp:inline>
        </w:drawing>
      </w:r>
    </w:p>
    <w:p w14:paraId="6210080F" w14:textId="77777777" w:rsidR="006F3ED0" w:rsidRPr="006F3ED0" w:rsidRDefault="006F3ED0" w:rsidP="00344FD4">
      <w:pPr>
        <w:pStyle w:val="a6"/>
        <w:spacing w:after="0"/>
        <w:ind w:left="0"/>
        <w:jc w:val="center"/>
        <w:rPr>
          <w:noProof/>
          <w:sz w:val="16"/>
          <w:szCs w:val="16"/>
        </w:rPr>
      </w:pPr>
    </w:p>
    <w:p w14:paraId="0F506C73" w14:textId="65E2503B" w:rsidR="00E92FF3" w:rsidRPr="00EF1573" w:rsidRDefault="00134191" w:rsidP="005607B4">
      <w:pPr>
        <w:jc w:val="center"/>
        <w:rPr>
          <w:rFonts w:eastAsia="MS Mincho"/>
          <w:sz w:val="28"/>
          <w:szCs w:val="28"/>
        </w:rPr>
      </w:pPr>
      <w:r w:rsidRPr="00EF1573">
        <w:rPr>
          <w:rFonts w:eastAsia="MS Mincho"/>
          <w:sz w:val="28"/>
          <w:szCs w:val="28"/>
        </w:rPr>
        <w:t xml:space="preserve">Рисунок </w:t>
      </w:r>
      <w:r w:rsidR="006067F6" w:rsidRPr="00EF1573">
        <w:rPr>
          <w:rFonts w:eastAsia="MS Mincho"/>
          <w:sz w:val="28"/>
          <w:szCs w:val="28"/>
        </w:rPr>
        <w:t>13</w:t>
      </w:r>
      <w:r w:rsidRPr="00EF1573">
        <w:rPr>
          <w:rFonts w:eastAsia="MS Mincho"/>
          <w:sz w:val="28"/>
          <w:szCs w:val="28"/>
        </w:rPr>
        <w:t>. Структура техногенных ЧС и происшествий в осенне-зимний период 202</w:t>
      </w:r>
      <w:r w:rsidR="00820EE7" w:rsidRPr="00EF1573">
        <w:rPr>
          <w:rFonts w:eastAsia="MS Mincho"/>
          <w:sz w:val="28"/>
          <w:szCs w:val="28"/>
        </w:rPr>
        <w:t>4</w:t>
      </w:r>
      <w:r w:rsidRPr="00EF1573">
        <w:rPr>
          <w:rFonts w:eastAsia="MS Mincho"/>
          <w:sz w:val="28"/>
          <w:szCs w:val="28"/>
        </w:rPr>
        <w:t>-202</w:t>
      </w:r>
      <w:r w:rsidR="00820EE7" w:rsidRPr="00EF1573">
        <w:rPr>
          <w:rFonts w:eastAsia="MS Mincho"/>
          <w:sz w:val="28"/>
          <w:szCs w:val="28"/>
        </w:rPr>
        <w:t>5</w:t>
      </w:r>
      <w:r w:rsidRPr="00EF1573">
        <w:rPr>
          <w:rFonts w:eastAsia="MS Mincho"/>
          <w:sz w:val="28"/>
          <w:szCs w:val="28"/>
        </w:rPr>
        <w:t xml:space="preserve"> гг.</w:t>
      </w:r>
    </w:p>
    <w:p w14:paraId="78EA5AE0" w14:textId="77777777" w:rsidR="00820EE7" w:rsidRPr="00EF1573" w:rsidRDefault="00820EE7" w:rsidP="00344FD4">
      <w:pPr>
        <w:rPr>
          <w:b/>
          <w:iCs/>
          <w:shd w:val="clear" w:color="auto" w:fill="FFFFFF"/>
        </w:rPr>
      </w:pPr>
    </w:p>
    <w:p w14:paraId="7ED4260C" w14:textId="2DA0035D" w:rsidR="00CE25AA" w:rsidRPr="00EF1573" w:rsidRDefault="0046336D" w:rsidP="005607B4">
      <w:pPr>
        <w:pStyle w:val="a6"/>
        <w:spacing w:after="0"/>
        <w:ind w:left="0" w:firstLine="709"/>
        <w:jc w:val="both"/>
        <w:rPr>
          <w:sz w:val="28"/>
          <w:szCs w:val="28"/>
        </w:rPr>
      </w:pPr>
      <w:r w:rsidRPr="00EF1573">
        <w:rPr>
          <w:sz w:val="28"/>
          <w:szCs w:val="28"/>
        </w:rPr>
        <w:t xml:space="preserve">Максимальное количество техногенных ЧС и происшествий связано с крупными ДТП на автомобильных дорогах Краснодарского края с наибольшим </w:t>
      </w:r>
      <w:r w:rsidRPr="00EF1573">
        <w:rPr>
          <w:sz w:val="28"/>
          <w:szCs w:val="28"/>
        </w:rPr>
        <w:lastRenderedPageBreak/>
        <w:t xml:space="preserve">количеством случаев в </w:t>
      </w:r>
      <w:r w:rsidRPr="00EF1573">
        <w:rPr>
          <w:b/>
          <w:bCs/>
          <w:sz w:val="28"/>
          <w:szCs w:val="28"/>
        </w:rPr>
        <w:t>МО:</w:t>
      </w:r>
      <w:r w:rsidRPr="00EF1573">
        <w:rPr>
          <w:sz w:val="28"/>
          <w:szCs w:val="28"/>
        </w:rPr>
        <w:t xml:space="preserve"> </w:t>
      </w:r>
      <w:r w:rsidR="00CE25AA" w:rsidRPr="00EF1573">
        <w:rPr>
          <w:b/>
          <w:bCs/>
          <w:sz w:val="28"/>
          <w:szCs w:val="28"/>
        </w:rPr>
        <w:t xml:space="preserve">Крымский, </w:t>
      </w:r>
      <w:r w:rsidR="00010752" w:rsidRPr="00EF1573">
        <w:rPr>
          <w:b/>
          <w:bCs/>
          <w:sz w:val="28"/>
          <w:szCs w:val="28"/>
        </w:rPr>
        <w:t>Северский районы</w:t>
      </w:r>
      <w:r w:rsidR="00CE25AA" w:rsidRPr="00EF1573">
        <w:rPr>
          <w:b/>
          <w:bCs/>
          <w:sz w:val="28"/>
          <w:szCs w:val="28"/>
        </w:rPr>
        <w:t xml:space="preserve">, </w:t>
      </w:r>
      <w:r w:rsidRPr="00EF1573">
        <w:rPr>
          <w:b/>
          <w:bCs/>
          <w:sz w:val="28"/>
          <w:szCs w:val="28"/>
        </w:rPr>
        <w:t>г</w:t>
      </w:r>
      <w:r w:rsidR="00010752" w:rsidRPr="00EF1573">
        <w:rPr>
          <w:b/>
          <w:bCs/>
          <w:sz w:val="28"/>
          <w:szCs w:val="28"/>
        </w:rPr>
        <w:t>ородские округа:</w:t>
      </w:r>
      <w:r w:rsidRPr="00EF1573">
        <w:rPr>
          <w:b/>
          <w:bCs/>
          <w:sz w:val="28"/>
          <w:szCs w:val="28"/>
        </w:rPr>
        <w:t xml:space="preserve"> </w:t>
      </w:r>
      <w:r w:rsidR="00010752" w:rsidRPr="00EF1573">
        <w:rPr>
          <w:b/>
          <w:bCs/>
          <w:sz w:val="28"/>
          <w:szCs w:val="28"/>
        </w:rPr>
        <w:t xml:space="preserve">г. </w:t>
      </w:r>
      <w:r w:rsidRPr="00EF1573">
        <w:rPr>
          <w:b/>
          <w:bCs/>
          <w:sz w:val="28"/>
          <w:szCs w:val="28"/>
        </w:rPr>
        <w:t>Краснодар</w:t>
      </w:r>
      <w:r w:rsidR="008B525B" w:rsidRPr="00EF1573">
        <w:rPr>
          <w:b/>
          <w:bCs/>
          <w:sz w:val="28"/>
          <w:szCs w:val="28"/>
        </w:rPr>
        <w:t xml:space="preserve">, </w:t>
      </w:r>
      <w:r w:rsidR="00010752" w:rsidRPr="00EF1573">
        <w:rPr>
          <w:b/>
          <w:bCs/>
          <w:sz w:val="28"/>
          <w:szCs w:val="28"/>
        </w:rPr>
        <w:t xml:space="preserve">г.-г. Новороссийск, г.-к. </w:t>
      </w:r>
      <w:r w:rsidRPr="00EF1573">
        <w:rPr>
          <w:b/>
          <w:bCs/>
          <w:sz w:val="28"/>
          <w:szCs w:val="28"/>
        </w:rPr>
        <w:t>Сочи</w:t>
      </w:r>
      <w:r w:rsidR="00442BB5" w:rsidRPr="00EF1573">
        <w:rPr>
          <w:sz w:val="28"/>
          <w:szCs w:val="28"/>
        </w:rPr>
        <w:t>.</w:t>
      </w:r>
      <w:r w:rsidRPr="00EF1573">
        <w:rPr>
          <w:sz w:val="28"/>
          <w:szCs w:val="28"/>
        </w:rPr>
        <w:t xml:space="preserve"> </w:t>
      </w:r>
    </w:p>
    <w:p w14:paraId="24474BE9" w14:textId="1E90C667" w:rsidR="00CE25AA" w:rsidRPr="00EF1573" w:rsidRDefault="008A2C05" w:rsidP="008A2C05">
      <w:pPr>
        <w:pStyle w:val="a6"/>
        <w:spacing w:after="0"/>
        <w:ind w:left="0" w:firstLine="709"/>
        <w:jc w:val="both"/>
        <w:rPr>
          <w:sz w:val="28"/>
          <w:szCs w:val="28"/>
        </w:rPr>
      </w:pPr>
      <w:r w:rsidRPr="00EF1573">
        <w:rPr>
          <w:sz w:val="28"/>
          <w:szCs w:val="28"/>
        </w:rPr>
        <w:t>Второе место занимают</w:t>
      </w:r>
      <w:r w:rsidR="00CE25AA" w:rsidRPr="00EF1573">
        <w:rPr>
          <w:sz w:val="28"/>
          <w:szCs w:val="28"/>
        </w:rPr>
        <w:t xml:space="preserve"> бытовые пожары с наибольшим количеством случаев в </w:t>
      </w:r>
      <w:r w:rsidR="00CE25AA" w:rsidRPr="00EF1573">
        <w:rPr>
          <w:b/>
          <w:bCs/>
          <w:sz w:val="28"/>
          <w:szCs w:val="28"/>
        </w:rPr>
        <w:t xml:space="preserve">МО: </w:t>
      </w:r>
      <w:r w:rsidR="000546FA" w:rsidRPr="00EF1573">
        <w:rPr>
          <w:b/>
          <w:bCs/>
          <w:sz w:val="28"/>
          <w:szCs w:val="28"/>
        </w:rPr>
        <w:t xml:space="preserve">Приморско-Ахтарский муниципальный округ, Туапсинский муниципальный округ, </w:t>
      </w:r>
      <w:r w:rsidR="00663891" w:rsidRPr="00EF1573">
        <w:rPr>
          <w:b/>
          <w:bCs/>
          <w:sz w:val="28"/>
          <w:szCs w:val="28"/>
        </w:rPr>
        <w:t>Апшеронский,</w:t>
      </w:r>
      <w:r w:rsidR="00CE25AA" w:rsidRPr="00EF1573">
        <w:rPr>
          <w:b/>
          <w:bCs/>
          <w:sz w:val="28"/>
          <w:szCs w:val="28"/>
        </w:rPr>
        <w:t xml:space="preserve"> </w:t>
      </w:r>
      <w:r w:rsidR="00663891" w:rsidRPr="00EF1573">
        <w:rPr>
          <w:b/>
          <w:bCs/>
          <w:sz w:val="28"/>
          <w:szCs w:val="28"/>
        </w:rPr>
        <w:t>Павловский</w:t>
      </w:r>
      <w:r w:rsidR="00CE25AA" w:rsidRPr="00EF1573">
        <w:rPr>
          <w:b/>
          <w:bCs/>
          <w:sz w:val="28"/>
          <w:szCs w:val="28"/>
        </w:rPr>
        <w:t xml:space="preserve"> районы и г</w:t>
      </w:r>
      <w:r w:rsidR="00663891" w:rsidRPr="00EF1573">
        <w:rPr>
          <w:b/>
          <w:bCs/>
          <w:sz w:val="28"/>
          <w:szCs w:val="28"/>
        </w:rPr>
        <w:t>ородские округа: г.</w:t>
      </w:r>
      <w:r w:rsidR="00CE25AA" w:rsidRPr="00EF1573">
        <w:rPr>
          <w:b/>
          <w:bCs/>
          <w:sz w:val="28"/>
          <w:szCs w:val="28"/>
        </w:rPr>
        <w:t xml:space="preserve"> Краснодар, </w:t>
      </w:r>
      <w:r w:rsidR="00663891" w:rsidRPr="00EF1573">
        <w:rPr>
          <w:b/>
          <w:bCs/>
          <w:sz w:val="28"/>
          <w:szCs w:val="28"/>
        </w:rPr>
        <w:t xml:space="preserve">г.-к. </w:t>
      </w:r>
      <w:r w:rsidR="00CE25AA" w:rsidRPr="00EF1573">
        <w:rPr>
          <w:b/>
          <w:bCs/>
          <w:sz w:val="28"/>
          <w:szCs w:val="28"/>
        </w:rPr>
        <w:t xml:space="preserve">Сочи. </w:t>
      </w:r>
    </w:p>
    <w:p w14:paraId="6E21B16E" w14:textId="019FD085" w:rsidR="0046336D" w:rsidRPr="00EF1573" w:rsidRDefault="008A2C05" w:rsidP="008A2C05">
      <w:pPr>
        <w:pStyle w:val="a6"/>
        <w:spacing w:after="0"/>
        <w:ind w:left="0" w:firstLine="709"/>
        <w:jc w:val="both"/>
        <w:rPr>
          <w:sz w:val="28"/>
          <w:szCs w:val="28"/>
        </w:rPr>
      </w:pPr>
      <w:r w:rsidRPr="00EF1573">
        <w:rPr>
          <w:sz w:val="28"/>
          <w:szCs w:val="28"/>
        </w:rPr>
        <w:t>На третьем месте</w:t>
      </w:r>
      <w:r w:rsidR="0046336D" w:rsidRPr="00EF1573">
        <w:rPr>
          <w:sz w:val="28"/>
          <w:szCs w:val="28"/>
        </w:rPr>
        <w:t xml:space="preserve"> ЧС и происшествия, связанные с обнаружением взрывоопасных предметов времен ВОВ на территории </w:t>
      </w:r>
      <w:r w:rsidR="0046336D" w:rsidRPr="00EF1573">
        <w:rPr>
          <w:b/>
          <w:bCs/>
          <w:sz w:val="28"/>
          <w:szCs w:val="28"/>
        </w:rPr>
        <w:t>МО:</w:t>
      </w:r>
      <w:r w:rsidR="0046336D" w:rsidRPr="00EF1573">
        <w:rPr>
          <w:sz w:val="28"/>
          <w:szCs w:val="28"/>
        </w:rPr>
        <w:t xml:space="preserve"> </w:t>
      </w:r>
      <w:r w:rsidR="0046336D" w:rsidRPr="00EF1573">
        <w:rPr>
          <w:b/>
          <w:sz w:val="28"/>
          <w:szCs w:val="28"/>
        </w:rPr>
        <w:t xml:space="preserve">Крымский, </w:t>
      </w:r>
      <w:r w:rsidR="00885CAC" w:rsidRPr="00EF1573">
        <w:rPr>
          <w:b/>
          <w:sz w:val="28"/>
          <w:szCs w:val="28"/>
        </w:rPr>
        <w:t xml:space="preserve">Славянский, </w:t>
      </w:r>
      <w:r w:rsidR="0046336D" w:rsidRPr="00EF1573">
        <w:rPr>
          <w:b/>
          <w:sz w:val="28"/>
          <w:szCs w:val="28"/>
        </w:rPr>
        <w:t>Темрюкский</w:t>
      </w:r>
      <w:r w:rsidR="00885CAC" w:rsidRPr="00EF1573">
        <w:rPr>
          <w:b/>
          <w:sz w:val="28"/>
          <w:szCs w:val="28"/>
        </w:rPr>
        <w:t>, Тихорецкий</w:t>
      </w:r>
      <w:r w:rsidR="0046336D" w:rsidRPr="00EF1573">
        <w:rPr>
          <w:b/>
          <w:sz w:val="28"/>
          <w:szCs w:val="28"/>
        </w:rPr>
        <w:t xml:space="preserve"> районы и </w:t>
      </w:r>
      <w:r w:rsidR="00885CAC" w:rsidRPr="00EF1573">
        <w:rPr>
          <w:b/>
          <w:sz w:val="28"/>
          <w:szCs w:val="28"/>
        </w:rPr>
        <w:t xml:space="preserve">городской округ </w:t>
      </w:r>
      <w:r w:rsidR="00885CAC" w:rsidRPr="00EF1573">
        <w:rPr>
          <w:b/>
          <w:sz w:val="28"/>
          <w:szCs w:val="28"/>
        </w:rPr>
        <w:br/>
        <w:t>г.-</w:t>
      </w:r>
      <w:r w:rsidR="0046336D" w:rsidRPr="00EF1573">
        <w:rPr>
          <w:b/>
          <w:sz w:val="28"/>
          <w:szCs w:val="28"/>
        </w:rPr>
        <w:t>г. Новороссийск</w:t>
      </w:r>
      <w:r w:rsidR="001474EA" w:rsidRPr="00EF1573">
        <w:rPr>
          <w:b/>
          <w:sz w:val="28"/>
          <w:szCs w:val="28"/>
        </w:rPr>
        <w:t>.</w:t>
      </w:r>
      <w:r w:rsidR="0046336D" w:rsidRPr="00EF1573">
        <w:rPr>
          <w:b/>
          <w:bCs/>
          <w:sz w:val="28"/>
          <w:szCs w:val="28"/>
        </w:rPr>
        <w:t xml:space="preserve"> </w:t>
      </w:r>
    </w:p>
    <w:p w14:paraId="09E05860" w14:textId="2549B47D" w:rsidR="001E7EAF" w:rsidRPr="00EF1573" w:rsidRDefault="001E7EAF" w:rsidP="008A2C05">
      <w:pPr>
        <w:pStyle w:val="a6"/>
        <w:spacing w:after="0"/>
        <w:rPr>
          <w:sz w:val="28"/>
          <w:szCs w:val="28"/>
        </w:rPr>
      </w:pPr>
    </w:p>
    <w:p w14:paraId="4B53CFC6" w14:textId="4C931801" w:rsidR="00BB08B4" w:rsidRPr="00EF1573" w:rsidRDefault="00BB08B4" w:rsidP="00B56EE6">
      <w:pPr>
        <w:pStyle w:val="a6"/>
        <w:spacing w:after="0"/>
        <w:ind w:left="0" w:firstLine="708"/>
        <w:jc w:val="center"/>
        <w:rPr>
          <w:b/>
          <w:iCs/>
          <w:sz w:val="28"/>
          <w:szCs w:val="28"/>
        </w:rPr>
      </w:pPr>
      <w:r w:rsidRPr="00EF1573">
        <w:rPr>
          <w:b/>
          <w:iCs/>
          <w:sz w:val="28"/>
          <w:szCs w:val="28"/>
        </w:rPr>
        <w:t>2.2.3. Биолого-социальные ЧС и происшествия</w:t>
      </w:r>
    </w:p>
    <w:p w14:paraId="452D9BCE" w14:textId="77777777" w:rsidR="00EC1F67" w:rsidRPr="00EF1573" w:rsidRDefault="00EC1F67" w:rsidP="00B56EE6">
      <w:pPr>
        <w:pStyle w:val="a6"/>
        <w:spacing w:after="0"/>
        <w:ind w:left="0" w:firstLine="708"/>
        <w:jc w:val="center"/>
        <w:rPr>
          <w:iCs/>
          <w:noProof/>
        </w:rPr>
      </w:pPr>
    </w:p>
    <w:p w14:paraId="46C07DC9" w14:textId="51353EB8" w:rsidR="00EC1F67" w:rsidRPr="00EF1573" w:rsidRDefault="00EC1F67" w:rsidP="00EC1F67">
      <w:pPr>
        <w:ind w:firstLine="709"/>
        <w:jc w:val="both"/>
        <w:rPr>
          <w:b/>
          <w:i/>
          <w:sz w:val="28"/>
          <w:szCs w:val="28"/>
        </w:rPr>
      </w:pPr>
      <w:r w:rsidRPr="00EF1573">
        <w:rPr>
          <w:sz w:val="28"/>
          <w:szCs w:val="28"/>
        </w:rPr>
        <w:t>За осенне-зимний период 1999-202</w:t>
      </w:r>
      <w:r w:rsidR="00576206" w:rsidRPr="00EF1573">
        <w:rPr>
          <w:sz w:val="28"/>
          <w:szCs w:val="28"/>
        </w:rPr>
        <w:t>5</w:t>
      </w:r>
      <w:r w:rsidRPr="00EF1573">
        <w:rPr>
          <w:sz w:val="28"/>
          <w:szCs w:val="28"/>
        </w:rPr>
        <w:t xml:space="preserve"> гг. произошл</w:t>
      </w:r>
      <w:r w:rsidR="00576206" w:rsidRPr="00EF1573">
        <w:rPr>
          <w:sz w:val="28"/>
          <w:szCs w:val="28"/>
        </w:rPr>
        <w:t>о</w:t>
      </w:r>
      <w:r w:rsidRPr="00EF1573">
        <w:rPr>
          <w:sz w:val="28"/>
          <w:szCs w:val="28"/>
        </w:rPr>
        <w:t xml:space="preserve"> </w:t>
      </w:r>
      <w:r w:rsidR="00576206" w:rsidRPr="00EF1573">
        <w:rPr>
          <w:b/>
          <w:bCs/>
          <w:i/>
          <w:iCs/>
          <w:sz w:val="28"/>
          <w:szCs w:val="28"/>
        </w:rPr>
        <w:t>921</w:t>
      </w:r>
      <w:r w:rsidRPr="00EF1573">
        <w:rPr>
          <w:sz w:val="28"/>
          <w:szCs w:val="28"/>
        </w:rPr>
        <w:t xml:space="preserve"> чрезвычайн</w:t>
      </w:r>
      <w:r w:rsidR="00576206" w:rsidRPr="00EF1573">
        <w:rPr>
          <w:sz w:val="28"/>
          <w:szCs w:val="28"/>
        </w:rPr>
        <w:t>ых</w:t>
      </w:r>
      <w:r w:rsidRPr="00EF1573">
        <w:rPr>
          <w:sz w:val="28"/>
          <w:szCs w:val="28"/>
        </w:rPr>
        <w:t xml:space="preserve"> ситуаци</w:t>
      </w:r>
      <w:r w:rsidR="00383D03" w:rsidRPr="00EF1573">
        <w:rPr>
          <w:sz w:val="28"/>
          <w:szCs w:val="28"/>
        </w:rPr>
        <w:t>й</w:t>
      </w:r>
      <w:r w:rsidRPr="00EF1573">
        <w:rPr>
          <w:sz w:val="28"/>
          <w:szCs w:val="28"/>
        </w:rPr>
        <w:t xml:space="preserve"> и происшестви</w:t>
      </w:r>
      <w:r w:rsidR="00383D03" w:rsidRPr="00EF1573">
        <w:rPr>
          <w:sz w:val="28"/>
          <w:szCs w:val="28"/>
        </w:rPr>
        <w:t>й</w:t>
      </w:r>
      <w:r w:rsidRPr="00EF1573">
        <w:rPr>
          <w:sz w:val="28"/>
          <w:szCs w:val="28"/>
        </w:rPr>
        <w:t xml:space="preserve"> </w:t>
      </w:r>
      <w:r w:rsidRPr="00EF1573">
        <w:rPr>
          <w:bCs/>
          <w:sz w:val="28"/>
          <w:szCs w:val="28"/>
        </w:rPr>
        <w:t>биолого-социального характера</w:t>
      </w:r>
      <w:r w:rsidR="00134191" w:rsidRPr="00EF1573">
        <w:rPr>
          <w:bCs/>
          <w:sz w:val="28"/>
          <w:szCs w:val="28"/>
        </w:rPr>
        <w:t xml:space="preserve"> (рисунок </w:t>
      </w:r>
      <w:r w:rsidR="008979E0" w:rsidRPr="00EF1573">
        <w:rPr>
          <w:bCs/>
          <w:sz w:val="28"/>
          <w:szCs w:val="28"/>
        </w:rPr>
        <w:t>14</w:t>
      </w:r>
      <w:r w:rsidR="00134191" w:rsidRPr="00EF1573">
        <w:rPr>
          <w:bCs/>
          <w:sz w:val="28"/>
          <w:szCs w:val="28"/>
        </w:rPr>
        <w:t>)</w:t>
      </w:r>
      <w:r w:rsidRPr="00EF1573">
        <w:rPr>
          <w:bCs/>
          <w:sz w:val="28"/>
          <w:szCs w:val="28"/>
        </w:rPr>
        <w:t>.</w:t>
      </w:r>
    </w:p>
    <w:p w14:paraId="0B89A8FB" w14:textId="77777777" w:rsidR="00BF1EF6" w:rsidRPr="00EF1573" w:rsidRDefault="00BF1EF6" w:rsidP="003B3A3A">
      <w:pPr>
        <w:jc w:val="center"/>
        <w:rPr>
          <w:noProof/>
        </w:rPr>
      </w:pPr>
    </w:p>
    <w:p w14:paraId="63A6DFDF" w14:textId="423E3716" w:rsidR="005607B4" w:rsidRDefault="00576206" w:rsidP="00576206">
      <w:pPr>
        <w:jc w:val="center"/>
        <w:rPr>
          <w:noProof/>
        </w:rPr>
      </w:pPr>
      <w:r w:rsidRPr="00EF1573">
        <w:rPr>
          <w:noProof/>
        </w:rPr>
        <w:drawing>
          <wp:inline distT="0" distB="0" distL="0" distR="0" wp14:anchorId="65A82FB8" wp14:editId="0C18A8E6">
            <wp:extent cx="6097720" cy="3239135"/>
            <wp:effectExtent l="0" t="0" r="0" b="0"/>
            <wp:docPr id="14380233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6113286" cy="3247404"/>
                    </a:xfrm>
                    <a:prstGeom prst="rect">
                      <a:avLst/>
                    </a:prstGeom>
                    <a:noFill/>
                  </pic:spPr>
                </pic:pic>
              </a:graphicData>
            </a:graphic>
          </wp:inline>
        </w:drawing>
      </w:r>
    </w:p>
    <w:p w14:paraId="6C54CD44" w14:textId="77777777" w:rsidR="006F3ED0" w:rsidRPr="006F3ED0" w:rsidRDefault="006F3ED0" w:rsidP="00576206">
      <w:pPr>
        <w:jc w:val="center"/>
        <w:rPr>
          <w:noProof/>
          <w:sz w:val="16"/>
          <w:szCs w:val="16"/>
        </w:rPr>
      </w:pPr>
    </w:p>
    <w:p w14:paraId="00C71065" w14:textId="4EB0DB61" w:rsidR="00134191" w:rsidRPr="00EF1573" w:rsidRDefault="00134191" w:rsidP="00134191">
      <w:pPr>
        <w:jc w:val="center"/>
        <w:rPr>
          <w:b/>
          <w:iCs/>
          <w:shd w:val="clear" w:color="auto" w:fill="FFFFFF"/>
        </w:rPr>
      </w:pPr>
      <w:r w:rsidRPr="00EF1573">
        <w:rPr>
          <w:rFonts w:eastAsia="MS Mincho"/>
          <w:sz w:val="28"/>
          <w:szCs w:val="28"/>
        </w:rPr>
        <w:t xml:space="preserve">Рисунок </w:t>
      </w:r>
      <w:r w:rsidR="008979E0" w:rsidRPr="00EF1573">
        <w:rPr>
          <w:rFonts w:eastAsia="MS Mincho"/>
          <w:sz w:val="28"/>
          <w:szCs w:val="28"/>
        </w:rPr>
        <w:t>14</w:t>
      </w:r>
      <w:r w:rsidRPr="00EF1573">
        <w:rPr>
          <w:rFonts w:eastAsia="MS Mincho"/>
          <w:sz w:val="28"/>
          <w:szCs w:val="28"/>
        </w:rPr>
        <w:t>. Биолого-социальные ЧС и происшествия с октября по март 1999-202</w:t>
      </w:r>
      <w:r w:rsidR="00576206" w:rsidRPr="00EF1573">
        <w:rPr>
          <w:rFonts w:eastAsia="MS Mincho"/>
          <w:sz w:val="28"/>
          <w:szCs w:val="28"/>
        </w:rPr>
        <w:t>5</w:t>
      </w:r>
      <w:r w:rsidRPr="00EF1573">
        <w:rPr>
          <w:rFonts w:eastAsia="MS Mincho"/>
          <w:sz w:val="28"/>
          <w:szCs w:val="28"/>
        </w:rPr>
        <w:t xml:space="preserve"> гг.</w:t>
      </w:r>
    </w:p>
    <w:p w14:paraId="6E77E8F5" w14:textId="6FCCAAE3" w:rsidR="0071496D" w:rsidRPr="00EF1573" w:rsidRDefault="0071496D" w:rsidP="00134191">
      <w:pPr>
        <w:jc w:val="center"/>
        <w:rPr>
          <w:sz w:val="28"/>
          <w:szCs w:val="28"/>
        </w:rPr>
      </w:pPr>
    </w:p>
    <w:p w14:paraId="2F8B3707" w14:textId="3012C928" w:rsidR="00CC2E3B" w:rsidRPr="00EF1573" w:rsidRDefault="001E7EAF" w:rsidP="00CC2E3B">
      <w:pPr>
        <w:ind w:firstLine="708"/>
        <w:jc w:val="both"/>
        <w:rPr>
          <w:b/>
          <w:sz w:val="28"/>
          <w:szCs w:val="28"/>
        </w:rPr>
      </w:pPr>
      <w:r w:rsidRPr="00EF1573">
        <w:rPr>
          <w:sz w:val="28"/>
          <w:szCs w:val="28"/>
        </w:rPr>
        <w:t>По многолетним данным (с 1999 по 202</w:t>
      </w:r>
      <w:r w:rsidR="00387977" w:rsidRPr="00EF1573">
        <w:rPr>
          <w:sz w:val="28"/>
          <w:szCs w:val="28"/>
        </w:rPr>
        <w:t>5</w:t>
      </w:r>
      <w:r w:rsidRPr="00EF1573">
        <w:rPr>
          <w:sz w:val="28"/>
          <w:szCs w:val="28"/>
        </w:rPr>
        <w:t xml:space="preserve"> гг.) в осенне-зимний период чаще всего регистрируются </w:t>
      </w:r>
      <w:r w:rsidR="004C10A8" w:rsidRPr="00EF1573">
        <w:rPr>
          <w:sz w:val="28"/>
          <w:szCs w:val="28"/>
        </w:rPr>
        <w:t>случаи гибели людей на водных объектах края</w:t>
      </w:r>
      <w:r w:rsidR="0067323C" w:rsidRPr="00EF1573">
        <w:rPr>
          <w:sz w:val="28"/>
          <w:szCs w:val="28"/>
        </w:rPr>
        <w:t>;</w:t>
      </w:r>
      <w:r w:rsidR="004C10A8" w:rsidRPr="00EF1573">
        <w:rPr>
          <w:sz w:val="28"/>
          <w:szCs w:val="28"/>
        </w:rPr>
        <w:t xml:space="preserve"> происшестви</w:t>
      </w:r>
      <w:r w:rsidR="00953038" w:rsidRPr="00EF1573">
        <w:rPr>
          <w:sz w:val="28"/>
          <w:szCs w:val="28"/>
        </w:rPr>
        <w:t>я</w:t>
      </w:r>
      <w:r w:rsidR="004C10A8" w:rsidRPr="00EF1573">
        <w:rPr>
          <w:sz w:val="28"/>
          <w:szCs w:val="28"/>
        </w:rPr>
        <w:t xml:space="preserve"> с туристическими группами, в том числе случаи потери ориентации на местности (поисков</w:t>
      </w:r>
      <w:r w:rsidR="00E92FF3" w:rsidRPr="00EF1573">
        <w:rPr>
          <w:sz w:val="28"/>
          <w:szCs w:val="28"/>
        </w:rPr>
        <w:t>о-спасательные</w:t>
      </w:r>
      <w:r w:rsidR="004C10A8" w:rsidRPr="00EF1573">
        <w:rPr>
          <w:sz w:val="28"/>
          <w:szCs w:val="28"/>
        </w:rPr>
        <w:t xml:space="preserve"> работ</w:t>
      </w:r>
      <w:r w:rsidR="00E92FF3" w:rsidRPr="00EF1573">
        <w:rPr>
          <w:sz w:val="28"/>
          <w:szCs w:val="28"/>
        </w:rPr>
        <w:t>ы</w:t>
      </w:r>
      <w:r w:rsidR="004C10A8" w:rsidRPr="00EF1573">
        <w:rPr>
          <w:sz w:val="28"/>
          <w:szCs w:val="28"/>
        </w:rPr>
        <w:t>)</w:t>
      </w:r>
      <w:r w:rsidR="0067323C" w:rsidRPr="00EF1573">
        <w:rPr>
          <w:sz w:val="28"/>
          <w:szCs w:val="28"/>
        </w:rPr>
        <w:t>;</w:t>
      </w:r>
      <w:r w:rsidR="004C10A8" w:rsidRPr="00EF1573">
        <w:rPr>
          <w:sz w:val="28"/>
          <w:szCs w:val="28"/>
        </w:rPr>
        <w:t xml:space="preserve"> </w:t>
      </w:r>
      <w:r w:rsidRPr="00EF1573">
        <w:rPr>
          <w:sz w:val="28"/>
          <w:szCs w:val="28"/>
        </w:rPr>
        <w:t xml:space="preserve">случаи отравления </w:t>
      </w:r>
      <w:r w:rsidR="00E92FF3" w:rsidRPr="00EF1573">
        <w:rPr>
          <w:sz w:val="28"/>
          <w:szCs w:val="28"/>
        </w:rPr>
        <w:t xml:space="preserve">бытовым </w:t>
      </w:r>
      <w:r w:rsidRPr="00EF1573">
        <w:rPr>
          <w:sz w:val="28"/>
          <w:szCs w:val="28"/>
        </w:rPr>
        <w:t>газом</w:t>
      </w:r>
      <w:r w:rsidR="001474EA" w:rsidRPr="00EF1573">
        <w:rPr>
          <w:sz w:val="28"/>
          <w:szCs w:val="28"/>
        </w:rPr>
        <w:t xml:space="preserve"> (рисунок 15)</w:t>
      </w:r>
      <w:r w:rsidR="0067323C" w:rsidRPr="00EF1573">
        <w:rPr>
          <w:sz w:val="28"/>
          <w:szCs w:val="28"/>
        </w:rPr>
        <w:t>.</w:t>
      </w:r>
      <w:r w:rsidRPr="00EF1573">
        <w:rPr>
          <w:sz w:val="28"/>
          <w:szCs w:val="28"/>
        </w:rPr>
        <w:t xml:space="preserve"> </w:t>
      </w:r>
    </w:p>
    <w:p w14:paraId="67A98F25" w14:textId="228D854A" w:rsidR="005607B4" w:rsidRPr="00EF1573" w:rsidRDefault="005607B4" w:rsidP="005607B4">
      <w:pPr>
        <w:ind w:firstLine="708"/>
        <w:jc w:val="both"/>
        <w:rPr>
          <w:b/>
          <w:sz w:val="28"/>
          <w:szCs w:val="28"/>
        </w:rPr>
      </w:pPr>
      <w:r w:rsidRPr="00EF1573">
        <w:rPr>
          <w:sz w:val="28"/>
          <w:szCs w:val="28"/>
        </w:rPr>
        <w:t>Наибольшее количество ЧС и происшествий биолого-социального характера было зарегистрировано на территории муниципальных образований:</w:t>
      </w:r>
      <w:r w:rsidRPr="00EF1573">
        <w:rPr>
          <w:b/>
          <w:bCs/>
          <w:sz w:val="28"/>
          <w:szCs w:val="28"/>
        </w:rPr>
        <w:t xml:space="preserve"> Апшеронский</w:t>
      </w:r>
      <w:r w:rsidRPr="00EF1573">
        <w:rPr>
          <w:b/>
          <w:sz w:val="28"/>
          <w:szCs w:val="28"/>
        </w:rPr>
        <w:t xml:space="preserve">, </w:t>
      </w:r>
      <w:r w:rsidR="00B002A8" w:rsidRPr="00EF1573">
        <w:rPr>
          <w:b/>
          <w:sz w:val="28"/>
          <w:szCs w:val="28"/>
        </w:rPr>
        <w:t>Динской, Каневской, Кореновский, Усть-Лабинский</w:t>
      </w:r>
      <w:r w:rsidRPr="00EF1573">
        <w:rPr>
          <w:b/>
          <w:sz w:val="28"/>
          <w:szCs w:val="28"/>
        </w:rPr>
        <w:t xml:space="preserve"> районы </w:t>
      </w:r>
      <w:r w:rsidRPr="00EF1573">
        <w:rPr>
          <w:bCs/>
          <w:sz w:val="28"/>
          <w:szCs w:val="28"/>
        </w:rPr>
        <w:t>и</w:t>
      </w:r>
      <w:r w:rsidR="00B002A8" w:rsidRPr="00EF1573">
        <w:rPr>
          <w:bCs/>
          <w:sz w:val="28"/>
          <w:szCs w:val="28"/>
        </w:rPr>
        <w:t xml:space="preserve"> </w:t>
      </w:r>
      <w:r w:rsidR="00B002A8" w:rsidRPr="00EF1573">
        <w:rPr>
          <w:b/>
          <w:sz w:val="28"/>
          <w:szCs w:val="28"/>
        </w:rPr>
        <w:t>городские округа:</w:t>
      </w:r>
      <w:r w:rsidRPr="00EF1573">
        <w:rPr>
          <w:bCs/>
          <w:sz w:val="28"/>
          <w:szCs w:val="28"/>
        </w:rPr>
        <w:t xml:space="preserve"> </w:t>
      </w:r>
      <w:r w:rsidRPr="00EF1573">
        <w:rPr>
          <w:b/>
          <w:sz w:val="28"/>
          <w:szCs w:val="28"/>
        </w:rPr>
        <w:t xml:space="preserve">г. Краснодар, </w:t>
      </w:r>
      <w:r w:rsidR="00B002A8" w:rsidRPr="00EF1573">
        <w:rPr>
          <w:b/>
          <w:sz w:val="28"/>
          <w:szCs w:val="28"/>
        </w:rPr>
        <w:t xml:space="preserve">г.-к. </w:t>
      </w:r>
      <w:r w:rsidRPr="00EF1573">
        <w:rPr>
          <w:b/>
          <w:sz w:val="28"/>
          <w:szCs w:val="28"/>
        </w:rPr>
        <w:t xml:space="preserve">Сочи. </w:t>
      </w:r>
    </w:p>
    <w:p w14:paraId="0ACAC3B7" w14:textId="77777777" w:rsidR="00CC2E3B" w:rsidRPr="00EF1573" w:rsidRDefault="00CC2E3B" w:rsidP="00CC2E3B">
      <w:pPr>
        <w:ind w:firstLine="708"/>
        <w:jc w:val="both"/>
        <w:rPr>
          <w:b/>
          <w:sz w:val="28"/>
          <w:szCs w:val="28"/>
        </w:rPr>
      </w:pPr>
    </w:p>
    <w:p w14:paraId="577224F6" w14:textId="4FA85050" w:rsidR="005607B4" w:rsidRDefault="007D410C" w:rsidP="007D410C">
      <w:pPr>
        <w:ind w:firstLine="708"/>
        <w:jc w:val="both"/>
        <w:rPr>
          <w:sz w:val="28"/>
          <w:szCs w:val="28"/>
        </w:rPr>
      </w:pPr>
      <w:r w:rsidRPr="00EF1573">
        <w:rPr>
          <w:noProof/>
          <w:sz w:val="28"/>
          <w:szCs w:val="28"/>
        </w:rPr>
        <w:lastRenderedPageBreak/>
        <w:drawing>
          <wp:inline distT="0" distB="0" distL="0" distR="0" wp14:anchorId="58B0D76D" wp14:editId="7C23FFC8">
            <wp:extent cx="5243343" cy="3240000"/>
            <wp:effectExtent l="0" t="0" r="0" b="0"/>
            <wp:docPr id="131686490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243343" cy="3240000"/>
                    </a:xfrm>
                    <a:prstGeom prst="rect">
                      <a:avLst/>
                    </a:prstGeom>
                    <a:noFill/>
                  </pic:spPr>
                </pic:pic>
              </a:graphicData>
            </a:graphic>
          </wp:inline>
        </w:drawing>
      </w:r>
    </w:p>
    <w:p w14:paraId="241AAADD" w14:textId="77777777" w:rsidR="006F3ED0" w:rsidRPr="006F3ED0" w:rsidRDefault="006F3ED0" w:rsidP="007D410C">
      <w:pPr>
        <w:ind w:firstLine="708"/>
        <w:jc w:val="both"/>
        <w:rPr>
          <w:sz w:val="16"/>
          <w:szCs w:val="16"/>
        </w:rPr>
      </w:pPr>
    </w:p>
    <w:p w14:paraId="4B87C098" w14:textId="4B1F6375" w:rsidR="00134191" w:rsidRPr="00EF1573" w:rsidRDefault="00134191" w:rsidP="00134191">
      <w:pPr>
        <w:jc w:val="center"/>
        <w:rPr>
          <w:b/>
          <w:iCs/>
          <w:shd w:val="clear" w:color="auto" w:fill="FFFFFF"/>
        </w:rPr>
      </w:pPr>
      <w:r w:rsidRPr="00EF1573">
        <w:rPr>
          <w:rFonts w:eastAsia="MS Mincho"/>
          <w:sz w:val="28"/>
          <w:szCs w:val="28"/>
        </w:rPr>
        <w:t xml:space="preserve">Рисунок </w:t>
      </w:r>
      <w:r w:rsidR="008979E0" w:rsidRPr="00EF1573">
        <w:rPr>
          <w:rFonts w:eastAsia="MS Mincho"/>
          <w:sz w:val="28"/>
          <w:szCs w:val="28"/>
        </w:rPr>
        <w:t>15</w:t>
      </w:r>
      <w:r w:rsidRPr="00EF1573">
        <w:rPr>
          <w:rFonts w:eastAsia="MS Mincho"/>
          <w:sz w:val="28"/>
          <w:szCs w:val="28"/>
        </w:rPr>
        <w:t>. Структура биолого-социальных ЧС и происшествий в осенне-зимний период 202</w:t>
      </w:r>
      <w:r w:rsidR="007D410C" w:rsidRPr="00EF1573">
        <w:rPr>
          <w:rFonts w:eastAsia="MS Mincho"/>
          <w:sz w:val="28"/>
          <w:szCs w:val="28"/>
        </w:rPr>
        <w:t>4</w:t>
      </w:r>
      <w:r w:rsidRPr="00EF1573">
        <w:rPr>
          <w:rFonts w:eastAsia="MS Mincho"/>
          <w:sz w:val="28"/>
          <w:szCs w:val="28"/>
        </w:rPr>
        <w:t>-202</w:t>
      </w:r>
      <w:r w:rsidR="007D410C" w:rsidRPr="00EF1573">
        <w:rPr>
          <w:rFonts w:eastAsia="MS Mincho"/>
          <w:sz w:val="28"/>
          <w:szCs w:val="28"/>
        </w:rPr>
        <w:t>5</w:t>
      </w:r>
      <w:r w:rsidRPr="00EF1573">
        <w:rPr>
          <w:rFonts w:eastAsia="MS Mincho"/>
          <w:sz w:val="28"/>
          <w:szCs w:val="28"/>
        </w:rPr>
        <w:t xml:space="preserve"> гг.</w:t>
      </w:r>
    </w:p>
    <w:p w14:paraId="4872ADF8" w14:textId="77777777" w:rsidR="005607B4" w:rsidRDefault="005607B4" w:rsidP="005607B4">
      <w:pPr>
        <w:ind w:right="-1"/>
        <w:jc w:val="both"/>
        <w:rPr>
          <w:sz w:val="28"/>
          <w:szCs w:val="28"/>
        </w:rPr>
      </w:pPr>
    </w:p>
    <w:p w14:paraId="66EADB46" w14:textId="77777777" w:rsidR="00342DC0" w:rsidRPr="00EF1573" w:rsidRDefault="00342DC0" w:rsidP="005607B4">
      <w:pPr>
        <w:ind w:right="-1"/>
        <w:jc w:val="both"/>
        <w:rPr>
          <w:sz w:val="28"/>
          <w:szCs w:val="28"/>
        </w:rPr>
      </w:pPr>
    </w:p>
    <w:p w14:paraId="30901DE5" w14:textId="03F4C942" w:rsidR="003C075F" w:rsidRPr="00EF1573" w:rsidRDefault="00925AB2" w:rsidP="00442BB5">
      <w:pPr>
        <w:ind w:right="-1" w:firstLine="709"/>
        <w:jc w:val="both"/>
        <w:rPr>
          <w:sz w:val="28"/>
          <w:szCs w:val="28"/>
        </w:rPr>
      </w:pPr>
      <w:r w:rsidRPr="00EF1573">
        <w:rPr>
          <w:sz w:val="28"/>
          <w:szCs w:val="28"/>
        </w:rPr>
        <w:t>В осенне-зимний период 202</w:t>
      </w:r>
      <w:r w:rsidR="006C6761" w:rsidRPr="00EF1573">
        <w:rPr>
          <w:sz w:val="28"/>
          <w:szCs w:val="28"/>
        </w:rPr>
        <w:t>4</w:t>
      </w:r>
      <w:r w:rsidRPr="00EF1573">
        <w:rPr>
          <w:sz w:val="28"/>
          <w:szCs w:val="28"/>
        </w:rPr>
        <w:t>-202</w:t>
      </w:r>
      <w:r w:rsidR="006C6761" w:rsidRPr="00EF1573">
        <w:rPr>
          <w:sz w:val="28"/>
          <w:szCs w:val="28"/>
        </w:rPr>
        <w:t>5</w:t>
      </w:r>
      <w:r w:rsidRPr="00EF1573">
        <w:rPr>
          <w:sz w:val="28"/>
          <w:szCs w:val="28"/>
        </w:rPr>
        <w:t xml:space="preserve"> гг. н</w:t>
      </w:r>
      <w:r w:rsidR="0067323C" w:rsidRPr="00EF1573">
        <w:rPr>
          <w:sz w:val="28"/>
          <w:szCs w:val="28"/>
        </w:rPr>
        <w:t xml:space="preserve">аибольший процент количества </w:t>
      </w:r>
      <w:r w:rsidR="0067323C" w:rsidRPr="00EF1573">
        <w:rPr>
          <w:bCs/>
          <w:sz w:val="28"/>
          <w:szCs w:val="28"/>
        </w:rPr>
        <w:t>ЧС и происшестви</w:t>
      </w:r>
      <w:r w:rsidRPr="00EF1573">
        <w:rPr>
          <w:bCs/>
          <w:sz w:val="28"/>
          <w:szCs w:val="28"/>
        </w:rPr>
        <w:t>й</w:t>
      </w:r>
      <w:r w:rsidR="0067323C" w:rsidRPr="00EF1573">
        <w:rPr>
          <w:sz w:val="28"/>
          <w:szCs w:val="28"/>
        </w:rPr>
        <w:t xml:space="preserve"> биолого-социального характера приходится на гибель людей на водных объектах края</w:t>
      </w:r>
      <w:r w:rsidR="0034687F" w:rsidRPr="00EF1573">
        <w:rPr>
          <w:sz w:val="28"/>
          <w:szCs w:val="28"/>
        </w:rPr>
        <w:t>:</w:t>
      </w:r>
      <w:r w:rsidR="0067323C" w:rsidRPr="00EF1573">
        <w:rPr>
          <w:sz w:val="28"/>
          <w:szCs w:val="28"/>
        </w:rPr>
        <w:t xml:space="preserve"> несанкционированный выход людей и техники на тонкий лед водоемов и их проваливание, купание в необорудованных местах, в том числе и в состоянии алкогольного опьянения</w:t>
      </w:r>
      <w:r w:rsidR="00CC2E3B" w:rsidRPr="00EF1573">
        <w:rPr>
          <w:sz w:val="28"/>
          <w:szCs w:val="28"/>
        </w:rPr>
        <w:t>. Наибольшее количество случаев отмечалось</w:t>
      </w:r>
      <w:r w:rsidRPr="00EF1573">
        <w:rPr>
          <w:sz w:val="28"/>
          <w:szCs w:val="28"/>
        </w:rPr>
        <w:t xml:space="preserve"> в </w:t>
      </w:r>
      <w:r w:rsidRPr="00EF1573">
        <w:rPr>
          <w:b/>
          <w:bCs/>
          <w:sz w:val="28"/>
          <w:szCs w:val="28"/>
        </w:rPr>
        <w:t>МО</w:t>
      </w:r>
      <w:r w:rsidR="00CC2E3B" w:rsidRPr="00EF1573">
        <w:rPr>
          <w:b/>
          <w:bCs/>
          <w:sz w:val="28"/>
          <w:szCs w:val="28"/>
        </w:rPr>
        <w:t>:</w:t>
      </w:r>
      <w:r w:rsidRPr="00EF1573">
        <w:rPr>
          <w:b/>
          <w:bCs/>
          <w:sz w:val="28"/>
          <w:szCs w:val="28"/>
        </w:rPr>
        <w:t xml:space="preserve"> </w:t>
      </w:r>
      <w:r w:rsidR="00AE4231" w:rsidRPr="00EF1573">
        <w:rPr>
          <w:b/>
          <w:bCs/>
          <w:sz w:val="28"/>
          <w:szCs w:val="28"/>
        </w:rPr>
        <w:t xml:space="preserve">Динской, Усть-Лабинский районы, городские округа: </w:t>
      </w:r>
      <w:r w:rsidR="00AE4231" w:rsidRPr="00EF1573">
        <w:rPr>
          <w:b/>
          <w:bCs/>
          <w:sz w:val="28"/>
          <w:szCs w:val="28"/>
        </w:rPr>
        <w:br/>
        <w:t xml:space="preserve">г. Краснодар, </w:t>
      </w:r>
      <w:r w:rsidR="00CC2E3B" w:rsidRPr="00EF1573">
        <w:rPr>
          <w:b/>
          <w:bCs/>
          <w:sz w:val="28"/>
          <w:szCs w:val="28"/>
        </w:rPr>
        <w:t>г.</w:t>
      </w:r>
      <w:r w:rsidR="00AE4231" w:rsidRPr="00EF1573">
        <w:rPr>
          <w:b/>
          <w:bCs/>
          <w:sz w:val="28"/>
          <w:szCs w:val="28"/>
        </w:rPr>
        <w:t>-к.</w:t>
      </w:r>
      <w:r w:rsidR="003C075F" w:rsidRPr="00EF1573">
        <w:rPr>
          <w:b/>
          <w:bCs/>
          <w:sz w:val="28"/>
          <w:szCs w:val="28"/>
        </w:rPr>
        <w:t xml:space="preserve"> </w:t>
      </w:r>
      <w:r w:rsidR="00CC2E3B" w:rsidRPr="00EF1573">
        <w:rPr>
          <w:b/>
          <w:bCs/>
          <w:sz w:val="28"/>
          <w:szCs w:val="28"/>
        </w:rPr>
        <w:t>Сочи</w:t>
      </w:r>
      <w:r w:rsidR="00CC2E3B" w:rsidRPr="00EF1573">
        <w:rPr>
          <w:sz w:val="28"/>
          <w:szCs w:val="28"/>
        </w:rPr>
        <w:t>.</w:t>
      </w:r>
      <w:r w:rsidR="00442BB5" w:rsidRPr="00EF1573">
        <w:rPr>
          <w:sz w:val="28"/>
          <w:szCs w:val="28"/>
        </w:rPr>
        <w:t xml:space="preserve"> </w:t>
      </w:r>
    </w:p>
    <w:p w14:paraId="11B7B240" w14:textId="5B710C88" w:rsidR="0002719A" w:rsidRPr="00EF1573" w:rsidRDefault="00E77D4D" w:rsidP="00442BB5">
      <w:pPr>
        <w:ind w:right="-1" w:firstLine="709"/>
        <w:jc w:val="both"/>
        <w:rPr>
          <w:sz w:val="28"/>
          <w:szCs w:val="28"/>
        </w:rPr>
      </w:pPr>
      <w:r w:rsidRPr="00EF1573">
        <w:rPr>
          <w:sz w:val="28"/>
          <w:szCs w:val="28"/>
        </w:rPr>
        <w:t xml:space="preserve">Второе место занимают происшествия, </w:t>
      </w:r>
      <w:r w:rsidR="00442BB5" w:rsidRPr="00EF1573">
        <w:rPr>
          <w:sz w:val="28"/>
          <w:szCs w:val="28"/>
        </w:rPr>
        <w:t>связанные с туристическими группами, потерей людьми ориентации на местности</w:t>
      </w:r>
      <w:r w:rsidR="00953038" w:rsidRPr="00EF1573">
        <w:rPr>
          <w:sz w:val="28"/>
          <w:szCs w:val="28"/>
        </w:rPr>
        <w:t>,</w:t>
      </w:r>
      <w:r w:rsidR="00442BB5" w:rsidRPr="00EF1573">
        <w:rPr>
          <w:sz w:val="28"/>
          <w:szCs w:val="28"/>
        </w:rPr>
        <w:t xml:space="preserve"> </w:t>
      </w:r>
      <w:r w:rsidRPr="00EF1573">
        <w:rPr>
          <w:sz w:val="28"/>
          <w:szCs w:val="28"/>
        </w:rPr>
        <w:t xml:space="preserve">в результате которых проводились поисково-спасательные работы, с наибольшим количеством случаев в </w:t>
      </w:r>
      <w:r w:rsidRPr="00EF1573">
        <w:rPr>
          <w:b/>
          <w:bCs/>
          <w:sz w:val="28"/>
          <w:szCs w:val="28"/>
        </w:rPr>
        <w:t>МО</w:t>
      </w:r>
      <w:r w:rsidR="00442BB5" w:rsidRPr="00EF1573">
        <w:rPr>
          <w:b/>
          <w:bCs/>
          <w:sz w:val="28"/>
          <w:szCs w:val="28"/>
        </w:rPr>
        <w:t>:</w:t>
      </w:r>
      <w:r w:rsidRPr="00EF1573">
        <w:rPr>
          <w:b/>
          <w:bCs/>
          <w:sz w:val="28"/>
          <w:szCs w:val="28"/>
        </w:rPr>
        <w:t xml:space="preserve"> </w:t>
      </w:r>
      <w:r w:rsidR="00E96D3B" w:rsidRPr="00EF1573">
        <w:rPr>
          <w:b/>
          <w:bCs/>
          <w:sz w:val="28"/>
          <w:szCs w:val="28"/>
        </w:rPr>
        <w:t>муниципальный округ г. Горячий Ключ, Апшеронский район</w:t>
      </w:r>
      <w:r w:rsidR="003C075F" w:rsidRPr="00EF1573">
        <w:rPr>
          <w:b/>
          <w:bCs/>
          <w:sz w:val="28"/>
          <w:szCs w:val="28"/>
        </w:rPr>
        <w:t xml:space="preserve">, </w:t>
      </w:r>
      <w:r w:rsidR="001474EA" w:rsidRPr="00EF1573">
        <w:rPr>
          <w:b/>
          <w:bCs/>
          <w:sz w:val="28"/>
          <w:szCs w:val="28"/>
        </w:rPr>
        <w:t xml:space="preserve">и </w:t>
      </w:r>
      <w:r w:rsidR="00E96D3B" w:rsidRPr="00EF1573">
        <w:rPr>
          <w:b/>
          <w:bCs/>
          <w:sz w:val="28"/>
          <w:szCs w:val="28"/>
        </w:rPr>
        <w:t xml:space="preserve">городской округ </w:t>
      </w:r>
      <w:r w:rsidR="001474EA" w:rsidRPr="00EF1573">
        <w:rPr>
          <w:b/>
          <w:bCs/>
          <w:sz w:val="28"/>
          <w:szCs w:val="28"/>
        </w:rPr>
        <w:t>г.</w:t>
      </w:r>
      <w:r w:rsidR="00E96D3B" w:rsidRPr="00EF1573">
        <w:rPr>
          <w:b/>
          <w:bCs/>
          <w:sz w:val="28"/>
          <w:szCs w:val="28"/>
        </w:rPr>
        <w:t>-к.</w:t>
      </w:r>
      <w:r w:rsidR="00442BB5" w:rsidRPr="00EF1573">
        <w:rPr>
          <w:b/>
          <w:bCs/>
          <w:sz w:val="28"/>
          <w:szCs w:val="28"/>
        </w:rPr>
        <w:t xml:space="preserve"> Сочи</w:t>
      </w:r>
      <w:r w:rsidR="00442BB5" w:rsidRPr="00EF1573">
        <w:rPr>
          <w:sz w:val="28"/>
          <w:szCs w:val="28"/>
        </w:rPr>
        <w:t xml:space="preserve">. </w:t>
      </w:r>
    </w:p>
    <w:p w14:paraId="0F5442E0" w14:textId="15195CA9" w:rsidR="0067323C" w:rsidRPr="00EF1573" w:rsidRDefault="008C7B62" w:rsidP="00442BB5">
      <w:pPr>
        <w:ind w:right="-1" w:firstLine="709"/>
        <w:jc w:val="both"/>
        <w:rPr>
          <w:sz w:val="28"/>
          <w:szCs w:val="28"/>
        </w:rPr>
      </w:pPr>
      <w:r w:rsidRPr="00EF1573">
        <w:rPr>
          <w:rFonts w:eastAsia="MS Mincho"/>
          <w:sz w:val="28"/>
          <w:szCs w:val="28"/>
        </w:rPr>
        <w:t xml:space="preserve">На </w:t>
      </w:r>
      <w:r w:rsidR="00E77D4D" w:rsidRPr="00EF1573">
        <w:rPr>
          <w:rFonts w:eastAsia="MS Mincho"/>
          <w:sz w:val="28"/>
          <w:szCs w:val="28"/>
        </w:rPr>
        <w:t>третьем</w:t>
      </w:r>
      <w:r w:rsidRPr="00EF1573">
        <w:rPr>
          <w:rFonts w:eastAsia="MS Mincho"/>
          <w:sz w:val="28"/>
          <w:szCs w:val="28"/>
        </w:rPr>
        <w:t xml:space="preserve"> месте</w:t>
      </w:r>
      <w:r w:rsidR="008F11AA" w:rsidRPr="00EF1573">
        <w:rPr>
          <w:rFonts w:eastAsia="MS Mincho"/>
          <w:sz w:val="28"/>
          <w:szCs w:val="28"/>
        </w:rPr>
        <w:t xml:space="preserve"> </w:t>
      </w:r>
      <w:r w:rsidRPr="00EF1573">
        <w:rPr>
          <w:rFonts w:eastAsia="MS Mincho"/>
          <w:sz w:val="28"/>
          <w:szCs w:val="28"/>
        </w:rPr>
        <w:t xml:space="preserve">находятся </w:t>
      </w:r>
      <w:r w:rsidR="009C26EB" w:rsidRPr="00EF1573">
        <w:rPr>
          <w:rFonts w:eastAsia="MS Mincho"/>
          <w:sz w:val="28"/>
          <w:szCs w:val="28"/>
        </w:rPr>
        <w:t>происшествия,</w:t>
      </w:r>
      <w:r w:rsidRPr="00EF1573">
        <w:rPr>
          <w:rFonts w:eastAsia="MS Mincho"/>
          <w:sz w:val="28"/>
          <w:szCs w:val="28"/>
        </w:rPr>
        <w:t xml:space="preserve"> связанные с отравлениями людей бытовым газом,</w:t>
      </w:r>
      <w:r w:rsidR="008F11AA" w:rsidRPr="00EF1573">
        <w:rPr>
          <w:rFonts w:eastAsia="MS Mincho"/>
          <w:sz w:val="28"/>
          <w:szCs w:val="28"/>
        </w:rPr>
        <w:t xml:space="preserve"> увеличение которых связано с использованием источников обогрева в холодное время года.</w:t>
      </w:r>
      <w:r w:rsidRPr="00EF1573">
        <w:rPr>
          <w:rFonts w:eastAsia="MS Mincho"/>
          <w:sz w:val="28"/>
          <w:szCs w:val="28"/>
        </w:rPr>
        <w:t xml:space="preserve"> </w:t>
      </w:r>
      <w:r w:rsidR="00E96D3B" w:rsidRPr="00EF1573">
        <w:rPr>
          <w:rFonts w:eastAsia="MS Mincho"/>
          <w:sz w:val="28"/>
          <w:szCs w:val="28"/>
        </w:rPr>
        <w:t xml:space="preserve">Происшествия </w:t>
      </w:r>
      <w:r w:rsidR="0002719A" w:rsidRPr="00EF1573">
        <w:rPr>
          <w:rFonts w:eastAsia="MS Mincho"/>
          <w:sz w:val="28"/>
          <w:szCs w:val="28"/>
        </w:rPr>
        <w:t>регистрировал</w:t>
      </w:r>
      <w:r w:rsidR="00E96D3B" w:rsidRPr="00EF1573">
        <w:rPr>
          <w:rFonts w:eastAsia="MS Mincho"/>
          <w:sz w:val="28"/>
          <w:szCs w:val="28"/>
        </w:rPr>
        <w:t>и</w:t>
      </w:r>
      <w:r w:rsidR="0002719A" w:rsidRPr="00EF1573">
        <w:rPr>
          <w:rFonts w:eastAsia="MS Mincho"/>
          <w:sz w:val="28"/>
          <w:szCs w:val="28"/>
        </w:rPr>
        <w:t>сь</w:t>
      </w:r>
      <w:r w:rsidR="008F11AA" w:rsidRPr="00EF1573">
        <w:rPr>
          <w:rFonts w:eastAsia="MS Mincho"/>
          <w:sz w:val="28"/>
          <w:szCs w:val="28"/>
        </w:rPr>
        <w:t xml:space="preserve"> </w:t>
      </w:r>
      <w:r w:rsidRPr="00EF1573">
        <w:rPr>
          <w:rFonts w:eastAsia="MS Mincho"/>
          <w:sz w:val="28"/>
          <w:szCs w:val="28"/>
        </w:rPr>
        <w:t xml:space="preserve">в </w:t>
      </w:r>
      <w:r w:rsidRPr="00EF1573">
        <w:rPr>
          <w:rFonts w:eastAsia="MS Mincho"/>
          <w:b/>
          <w:bCs/>
          <w:sz w:val="28"/>
          <w:szCs w:val="28"/>
        </w:rPr>
        <w:t>МО</w:t>
      </w:r>
      <w:r w:rsidR="00E96D3B" w:rsidRPr="00EF1573">
        <w:rPr>
          <w:rFonts w:eastAsia="MS Mincho"/>
          <w:b/>
          <w:bCs/>
          <w:sz w:val="28"/>
          <w:szCs w:val="28"/>
        </w:rPr>
        <w:t>: Апшеронский, Кореновский, Крымский, Мостовский, Староминский районы,</w:t>
      </w:r>
      <w:r w:rsidR="0002719A" w:rsidRPr="00EF1573">
        <w:rPr>
          <w:rFonts w:eastAsia="MS Mincho"/>
          <w:b/>
          <w:bCs/>
          <w:sz w:val="28"/>
          <w:szCs w:val="28"/>
        </w:rPr>
        <w:t xml:space="preserve"> </w:t>
      </w:r>
      <w:r w:rsidR="00E96D3B" w:rsidRPr="00EF1573">
        <w:rPr>
          <w:rFonts w:eastAsia="MS Mincho"/>
          <w:b/>
          <w:bCs/>
          <w:sz w:val="28"/>
          <w:szCs w:val="28"/>
        </w:rPr>
        <w:t xml:space="preserve">городские округа: </w:t>
      </w:r>
      <w:r w:rsidR="0002719A" w:rsidRPr="00EF1573">
        <w:rPr>
          <w:rFonts w:eastAsia="MS Mincho"/>
          <w:b/>
          <w:bCs/>
          <w:sz w:val="28"/>
          <w:szCs w:val="28"/>
        </w:rPr>
        <w:t>г</w:t>
      </w:r>
      <w:r w:rsidR="00E96D3B" w:rsidRPr="00EF1573">
        <w:rPr>
          <w:rFonts w:eastAsia="MS Mincho"/>
          <w:b/>
          <w:bCs/>
          <w:sz w:val="28"/>
          <w:szCs w:val="28"/>
        </w:rPr>
        <w:t>г</w:t>
      </w:r>
      <w:r w:rsidR="0002719A" w:rsidRPr="00EF1573">
        <w:rPr>
          <w:rFonts w:eastAsia="MS Mincho"/>
          <w:b/>
          <w:bCs/>
          <w:sz w:val="28"/>
          <w:szCs w:val="28"/>
        </w:rPr>
        <w:t>. Армавир</w:t>
      </w:r>
      <w:r w:rsidR="00E96D3B" w:rsidRPr="00EF1573">
        <w:rPr>
          <w:rFonts w:eastAsia="MS Mincho"/>
          <w:b/>
          <w:bCs/>
          <w:sz w:val="28"/>
          <w:szCs w:val="28"/>
        </w:rPr>
        <w:t>, Краснодар</w:t>
      </w:r>
      <w:r w:rsidR="009C26EB" w:rsidRPr="00EF1573">
        <w:rPr>
          <w:rFonts w:eastAsia="MS Mincho"/>
          <w:sz w:val="28"/>
          <w:szCs w:val="28"/>
        </w:rPr>
        <w:t>.</w:t>
      </w:r>
    </w:p>
    <w:p w14:paraId="62F94ABA" w14:textId="77777777" w:rsidR="0046336D" w:rsidRDefault="0046336D" w:rsidP="004B0BA9">
      <w:pPr>
        <w:pStyle w:val="a6"/>
        <w:spacing w:after="0"/>
        <w:ind w:left="0"/>
        <w:rPr>
          <w:b/>
          <w:sz w:val="28"/>
          <w:szCs w:val="28"/>
        </w:rPr>
      </w:pPr>
    </w:p>
    <w:p w14:paraId="4BA85AD2" w14:textId="531C6A30" w:rsidR="00873E9D" w:rsidRDefault="00D87A9E" w:rsidP="00873E9D">
      <w:pPr>
        <w:pStyle w:val="a6"/>
        <w:spacing w:after="0"/>
        <w:ind w:left="0"/>
        <w:jc w:val="center"/>
        <w:rPr>
          <w:b/>
          <w:sz w:val="28"/>
          <w:szCs w:val="28"/>
        </w:rPr>
      </w:pPr>
      <w:r w:rsidRPr="00EF1573">
        <w:rPr>
          <w:b/>
          <w:sz w:val="28"/>
          <w:szCs w:val="28"/>
        </w:rPr>
        <w:t>3</w:t>
      </w:r>
      <w:r w:rsidR="00873E9D" w:rsidRPr="00EF1573">
        <w:rPr>
          <w:b/>
          <w:sz w:val="28"/>
          <w:szCs w:val="28"/>
        </w:rPr>
        <w:t>. Прогноз чрезвычайных ситуаций.</w:t>
      </w:r>
      <w:r w:rsidR="003869FD" w:rsidRPr="00EF1573">
        <w:rPr>
          <w:b/>
          <w:sz w:val="28"/>
          <w:szCs w:val="28"/>
        </w:rPr>
        <w:t xml:space="preserve"> </w:t>
      </w:r>
    </w:p>
    <w:p w14:paraId="4E1DFE89" w14:textId="77777777" w:rsidR="00342DC0" w:rsidRPr="00EF1573" w:rsidRDefault="00342DC0" w:rsidP="00873E9D">
      <w:pPr>
        <w:pStyle w:val="a6"/>
        <w:spacing w:after="0"/>
        <w:ind w:left="0"/>
        <w:jc w:val="center"/>
        <w:rPr>
          <w:b/>
          <w:sz w:val="28"/>
          <w:szCs w:val="28"/>
        </w:rPr>
      </w:pPr>
    </w:p>
    <w:p w14:paraId="14B105A1" w14:textId="2DD023AD" w:rsidR="008021BE" w:rsidRPr="00EF1573" w:rsidRDefault="008021BE" w:rsidP="008021BE">
      <w:pPr>
        <w:pStyle w:val="a6"/>
        <w:spacing w:after="0"/>
        <w:ind w:left="0" w:firstLine="708"/>
        <w:jc w:val="both"/>
        <w:rPr>
          <w:sz w:val="28"/>
          <w:szCs w:val="28"/>
        </w:rPr>
      </w:pPr>
      <w:r w:rsidRPr="00EF1573">
        <w:rPr>
          <w:sz w:val="28"/>
          <w:szCs w:val="28"/>
        </w:rPr>
        <w:t>С учетом</w:t>
      </w:r>
      <w:r w:rsidR="00F5676E" w:rsidRPr="00EF1573">
        <w:rPr>
          <w:sz w:val="28"/>
          <w:szCs w:val="28"/>
        </w:rPr>
        <w:t xml:space="preserve"> многолетних </w:t>
      </w:r>
      <w:r w:rsidRPr="00EF1573">
        <w:rPr>
          <w:sz w:val="28"/>
          <w:szCs w:val="28"/>
        </w:rPr>
        <w:t>статистических данных</w:t>
      </w:r>
      <w:r w:rsidR="0080235D" w:rsidRPr="00EF1573">
        <w:rPr>
          <w:sz w:val="28"/>
          <w:szCs w:val="28"/>
        </w:rPr>
        <w:t>, в осенне-зимний</w:t>
      </w:r>
      <w:r w:rsidR="00C76923" w:rsidRPr="00EF1573">
        <w:rPr>
          <w:sz w:val="28"/>
          <w:szCs w:val="28"/>
        </w:rPr>
        <w:t xml:space="preserve"> период 20</w:t>
      </w:r>
      <w:r w:rsidR="00584629" w:rsidRPr="00EF1573">
        <w:rPr>
          <w:sz w:val="28"/>
          <w:szCs w:val="28"/>
        </w:rPr>
        <w:t>2</w:t>
      </w:r>
      <w:r w:rsidR="005D78EB" w:rsidRPr="00EF1573">
        <w:rPr>
          <w:sz w:val="28"/>
          <w:szCs w:val="28"/>
        </w:rPr>
        <w:t>5</w:t>
      </w:r>
      <w:r w:rsidR="00C76923" w:rsidRPr="00EF1573">
        <w:rPr>
          <w:sz w:val="28"/>
          <w:szCs w:val="28"/>
        </w:rPr>
        <w:t>-20</w:t>
      </w:r>
      <w:r w:rsidR="00903237" w:rsidRPr="00EF1573">
        <w:rPr>
          <w:sz w:val="28"/>
          <w:szCs w:val="28"/>
        </w:rPr>
        <w:t>2</w:t>
      </w:r>
      <w:r w:rsidR="005D78EB" w:rsidRPr="00EF1573">
        <w:rPr>
          <w:sz w:val="28"/>
          <w:szCs w:val="28"/>
        </w:rPr>
        <w:t>6</w:t>
      </w:r>
      <w:r w:rsidR="00810F4B" w:rsidRPr="00EF1573">
        <w:rPr>
          <w:sz w:val="28"/>
          <w:szCs w:val="28"/>
        </w:rPr>
        <w:t xml:space="preserve"> </w:t>
      </w:r>
      <w:r w:rsidR="00BA5CC2" w:rsidRPr="00EF1573">
        <w:rPr>
          <w:sz w:val="28"/>
          <w:szCs w:val="28"/>
        </w:rPr>
        <w:t>гг</w:t>
      </w:r>
      <w:r w:rsidR="00C76923" w:rsidRPr="00EF1573">
        <w:rPr>
          <w:sz w:val="28"/>
          <w:szCs w:val="28"/>
        </w:rPr>
        <w:t>.</w:t>
      </w:r>
      <w:r w:rsidR="007004B9" w:rsidRPr="00EF1573">
        <w:rPr>
          <w:sz w:val="28"/>
          <w:szCs w:val="28"/>
        </w:rPr>
        <w:t xml:space="preserve"> </w:t>
      </w:r>
      <w:r w:rsidRPr="00EF1573">
        <w:rPr>
          <w:sz w:val="28"/>
          <w:szCs w:val="28"/>
        </w:rPr>
        <w:t>прогнозируются следующие чрезвычайные ситуации</w:t>
      </w:r>
      <w:r w:rsidR="001A1151" w:rsidRPr="00EF1573">
        <w:rPr>
          <w:sz w:val="28"/>
          <w:szCs w:val="28"/>
        </w:rPr>
        <w:t xml:space="preserve"> и происшествия</w:t>
      </w:r>
      <w:r w:rsidR="003D18EB" w:rsidRPr="00EF1573">
        <w:rPr>
          <w:sz w:val="28"/>
          <w:szCs w:val="28"/>
        </w:rPr>
        <w:t>.</w:t>
      </w:r>
    </w:p>
    <w:p w14:paraId="6631B512" w14:textId="77777777" w:rsidR="003D18EB" w:rsidRDefault="003D18EB" w:rsidP="008021BE">
      <w:pPr>
        <w:pStyle w:val="a6"/>
        <w:spacing w:after="0"/>
        <w:ind w:left="0" w:firstLine="708"/>
        <w:jc w:val="both"/>
        <w:rPr>
          <w:sz w:val="28"/>
          <w:szCs w:val="28"/>
        </w:rPr>
      </w:pPr>
    </w:p>
    <w:p w14:paraId="022324A3" w14:textId="77777777" w:rsidR="00342DC0" w:rsidRPr="00EF1573" w:rsidRDefault="00342DC0" w:rsidP="008021BE">
      <w:pPr>
        <w:pStyle w:val="a6"/>
        <w:spacing w:after="0"/>
        <w:ind w:left="0" w:firstLine="708"/>
        <w:jc w:val="both"/>
        <w:rPr>
          <w:sz w:val="28"/>
          <w:szCs w:val="28"/>
        </w:rPr>
      </w:pPr>
    </w:p>
    <w:p w14:paraId="1BFC6D9A" w14:textId="60467BEA" w:rsidR="00873E9D" w:rsidRDefault="00D87A9E" w:rsidP="00873E9D">
      <w:pPr>
        <w:tabs>
          <w:tab w:val="num" w:pos="578"/>
        </w:tabs>
        <w:ind w:left="57"/>
        <w:jc w:val="center"/>
        <w:rPr>
          <w:b/>
          <w:sz w:val="28"/>
          <w:szCs w:val="28"/>
        </w:rPr>
      </w:pPr>
      <w:r w:rsidRPr="00EF1573">
        <w:rPr>
          <w:b/>
          <w:sz w:val="28"/>
          <w:szCs w:val="28"/>
        </w:rPr>
        <w:lastRenderedPageBreak/>
        <w:t>3</w:t>
      </w:r>
      <w:r w:rsidR="00873E9D" w:rsidRPr="00EF1573">
        <w:rPr>
          <w:b/>
          <w:sz w:val="28"/>
          <w:szCs w:val="28"/>
        </w:rPr>
        <w:t>.1. Природного характера</w:t>
      </w:r>
    </w:p>
    <w:p w14:paraId="772035CE" w14:textId="6BF9B2A2" w:rsidR="00CF20A8" w:rsidRDefault="00BA5CC2" w:rsidP="00134191">
      <w:pPr>
        <w:widowControl w:val="0"/>
        <w:autoSpaceDE w:val="0"/>
        <w:autoSpaceDN w:val="0"/>
        <w:adjustRightInd w:val="0"/>
        <w:ind w:firstLine="708"/>
        <w:jc w:val="both"/>
        <w:rPr>
          <w:b/>
          <w:i/>
          <w:iCs/>
          <w:sz w:val="28"/>
          <w:szCs w:val="28"/>
        </w:rPr>
      </w:pPr>
      <w:r w:rsidRPr="00EF1573">
        <w:rPr>
          <w:sz w:val="28"/>
          <w:szCs w:val="28"/>
        </w:rPr>
        <w:t>По многолетним наблюдениям основными источниками чрезвычайных ситуаций</w:t>
      </w:r>
      <w:r w:rsidR="003248C3" w:rsidRPr="00EF1573">
        <w:rPr>
          <w:sz w:val="28"/>
          <w:szCs w:val="28"/>
        </w:rPr>
        <w:t xml:space="preserve"> и происшествий</w:t>
      </w:r>
      <w:r w:rsidRPr="00EF1573">
        <w:rPr>
          <w:sz w:val="28"/>
          <w:szCs w:val="28"/>
        </w:rPr>
        <w:t xml:space="preserve"> природного характера на территории</w:t>
      </w:r>
      <w:r w:rsidR="003248C3" w:rsidRPr="00EF1573">
        <w:rPr>
          <w:sz w:val="28"/>
          <w:szCs w:val="28"/>
        </w:rPr>
        <w:t xml:space="preserve"> Краснодарского</w:t>
      </w:r>
      <w:r w:rsidRPr="00EF1573">
        <w:rPr>
          <w:sz w:val="28"/>
          <w:szCs w:val="28"/>
        </w:rPr>
        <w:t xml:space="preserve"> края в </w:t>
      </w:r>
      <w:r w:rsidRPr="00EF1573">
        <w:rPr>
          <w:bCs/>
          <w:sz w:val="28"/>
          <w:szCs w:val="28"/>
        </w:rPr>
        <w:t>осенне-зимний период</w:t>
      </w:r>
      <w:r w:rsidRPr="00EF1573">
        <w:rPr>
          <w:sz w:val="28"/>
          <w:szCs w:val="28"/>
        </w:rPr>
        <w:t xml:space="preserve"> являются: </w:t>
      </w:r>
      <w:r w:rsidRPr="00EF1573">
        <w:rPr>
          <w:b/>
          <w:i/>
          <w:iCs/>
          <w:sz w:val="28"/>
          <w:szCs w:val="28"/>
        </w:rPr>
        <w:t xml:space="preserve">сильные осадки, </w:t>
      </w:r>
      <w:r w:rsidR="00D80A5E" w:rsidRPr="00EF1573">
        <w:rPr>
          <w:b/>
          <w:i/>
          <w:iCs/>
          <w:sz w:val="28"/>
          <w:szCs w:val="28"/>
        </w:rPr>
        <w:t xml:space="preserve">снежные лавины, усиление ветра, природные пожары, налипание мокрого снега, </w:t>
      </w:r>
      <w:r w:rsidR="00600074" w:rsidRPr="00EF1573">
        <w:rPr>
          <w:b/>
          <w:i/>
          <w:iCs/>
          <w:sz w:val="28"/>
          <w:szCs w:val="28"/>
        </w:rPr>
        <w:t>паводки на реках</w:t>
      </w:r>
      <w:r w:rsidR="00953038" w:rsidRPr="00EF1573">
        <w:rPr>
          <w:b/>
          <w:i/>
          <w:iCs/>
          <w:sz w:val="28"/>
          <w:szCs w:val="28"/>
        </w:rPr>
        <w:t>,</w:t>
      </w:r>
      <w:r w:rsidR="00600074" w:rsidRPr="00EF1573">
        <w:rPr>
          <w:b/>
          <w:i/>
          <w:iCs/>
          <w:sz w:val="28"/>
          <w:szCs w:val="28"/>
        </w:rPr>
        <w:t xml:space="preserve"> оползни</w:t>
      </w:r>
      <w:r w:rsidR="00031EC9" w:rsidRPr="00EF1573">
        <w:rPr>
          <w:b/>
          <w:i/>
          <w:iCs/>
          <w:sz w:val="28"/>
          <w:szCs w:val="28"/>
        </w:rPr>
        <w:t>.</w:t>
      </w:r>
    </w:p>
    <w:p w14:paraId="2D32DE3C" w14:textId="3D41263D" w:rsidR="00342DC0" w:rsidRDefault="005B54B6" w:rsidP="00342DC0">
      <w:pPr>
        <w:ind w:firstLine="708"/>
        <w:contextualSpacing/>
        <w:jc w:val="both"/>
        <w:rPr>
          <w:sz w:val="28"/>
          <w:szCs w:val="28"/>
        </w:rPr>
      </w:pPr>
      <w:r w:rsidRPr="00EF1573">
        <w:rPr>
          <w:b/>
          <w:sz w:val="28"/>
          <w:szCs w:val="28"/>
        </w:rPr>
        <w:t>3</w:t>
      </w:r>
      <w:r w:rsidR="004D3766" w:rsidRPr="00EF1573">
        <w:rPr>
          <w:b/>
          <w:sz w:val="28"/>
          <w:szCs w:val="28"/>
        </w:rPr>
        <w:t xml:space="preserve">.1.1. </w:t>
      </w:r>
      <w:r w:rsidR="00C12D10" w:rsidRPr="00EF1573">
        <w:rPr>
          <w:bCs/>
          <w:sz w:val="28"/>
          <w:szCs w:val="28"/>
        </w:rPr>
        <w:t xml:space="preserve">Ежегодно </w:t>
      </w:r>
      <w:r w:rsidR="002741AE" w:rsidRPr="00EF1573">
        <w:rPr>
          <w:bCs/>
          <w:sz w:val="28"/>
          <w:szCs w:val="28"/>
        </w:rPr>
        <w:t>в осенне-зимний период</w:t>
      </w:r>
      <w:r w:rsidR="00C12D10" w:rsidRPr="00EF1573">
        <w:rPr>
          <w:bCs/>
          <w:sz w:val="28"/>
          <w:szCs w:val="28"/>
        </w:rPr>
        <w:t xml:space="preserve"> </w:t>
      </w:r>
      <w:r w:rsidR="00C12D10" w:rsidRPr="00EF1573">
        <w:rPr>
          <w:b/>
          <w:i/>
          <w:iCs/>
          <w:sz w:val="28"/>
          <w:szCs w:val="28"/>
        </w:rPr>
        <w:t>с</w:t>
      </w:r>
      <w:r w:rsidR="00BA5CC2" w:rsidRPr="00EF1573">
        <w:rPr>
          <w:b/>
          <w:i/>
          <w:iCs/>
          <w:sz w:val="28"/>
          <w:szCs w:val="28"/>
        </w:rPr>
        <w:t>ильные осадки</w:t>
      </w:r>
      <w:r w:rsidR="00BA5CC2" w:rsidRPr="00EF1573">
        <w:rPr>
          <w:sz w:val="28"/>
          <w:szCs w:val="28"/>
        </w:rPr>
        <w:t xml:space="preserve"> отмечаются на всей территории края</w:t>
      </w:r>
      <w:r w:rsidR="00C12D10" w:rsidRPr="00EF1573">
        <w:rPr>
          <w:sz w:val="28"/>
          <w:szCs w:val="28"/>
        </w:rPr>
        <w:t xml:space="preserve">, </w:t>
      </w:r>
      <w:r w:rsidR="00BA5CC2" w:rsidRPr="00EF1573">
        <w:rPr>
          <w:sz w:val="28"/>
          <w:szCs w:val="28"/>
        </w:rPr>
        <w:t xml:space="preserve">в результате чего возможны </w:t>
      </w:r>
      <w:r w:rsidR="003248C3" w:rsidRPr="00EF1573">
        <w:rPr>
          <w:sz w:val="28"/>
          <w:szCs w:val="28"/>
        </w:rPr>
        <w:t>подтопления</w:t>
      </w:r>
      <w:r w:rsidR="00BA5CC2" w:rsidRPr="00EF1573">
        <w:rPr>
          <w:sz w:val="28"/>
          <w:szCs w:val="28"/>
        </w:rPr>
        <w:t xml:space="preserve"> пониженных участков местности</w:t>
      </w:r>
      <w:r w:rsidR="0034687F" w:rsidRPr="00EF1573">
        <w:rPr>
          <w:sz w:val="28"/>
          <w:szCs w:val="28"/>
        </w:rPr>
        <w:t xml:space="preserve"> ливневыми и склоновыми стоками</w:t>
      </w:r>
      <w:r w:rsidR="00A041CC">
        <w:rPr>
          <w:sz w:val="28"/>
          <w:szCs w:val="28"/>
        </w:rPr>
        <w:t xml:space="preserve">, </w:t>
      </w:r>
      <w:r w:rsidR="00342DC0" w:rsidRPr="00EF1573">
        <w:rPr>
          <w:rFonts w:eastAsia="MS Mincho"/>
          <w:color w:val="000000"/>
          <w:sz w:val="28"/>
          <w:szCs w:val="28"/>
        </w:rPr>
        <w:t>в том числе из-за нарушения работы ливневых систем (неисправность и замусоривание коллекторно-дренажных систем).</w:t>
      </w:r>
      <w:r w:rsidR="0062659E" w:rsidRPr="00EF1573">
        <w:rPr>
          <w:sz w:val="28"/>
          <w:szCs w:val="28"/>
        </w:rPr>
        <w:t xml:space="preserve"> </w:t>
      </w:r>
    </w:p>
    <w:p w14:paraId="17C67E43" w14:textId="484CE502" w:rsidR="0047252F" w:rsidRDefault="0047252F" w:rsidP="0047252F">
      <w:pPr>
        <w:ind w:firstLine="709"/>
        <w:jc w:val="both"/>
        <w:rPr>
          <w:bCs/>
          <w:sz w:val="28"/>
          <w:szCs w:val="28"/>
        </w:rPr>
      </w:pPr>
      <w:r w:rsidRPr="00EF1573">
        <w:rPr>
          <w:bCs/>
          <w:sz w:val="28"/>
          <w:szCs w:val="28"/>
        </w:rPr>
        <w:t xml:space="preserve">Всего в зону затопления и подтопления попадают </w:t>
      </w:r>
      <w:r w:rsidRPr="00EF1573">
        <w:rPr>
          <w:b/>
          <w:i/>
          <w:iCs/>
          <w:sz w:val="28"/>
          <w:szCs w:val="28"/>
        </w:rPr>
        <w:t>44</w:t>
      </w:r>
      <w:r w:rsidRPr="00EF1573">
        <w:rPr>
          <w:bCs/>
          <w:sz w:val="28"/>
          <w:szCs w:val="28"/>
        </w:rPr>
        <w:t xml:space="preserve"> муниципальных образования, </w:t>
      </w:r>
      <w:r w:rsidRPr="00EF1573">
        <w:rPr>
          <w:b/>
          <w:i/>
          <w:iCs/>
          <w:sz w:val="28"/>
          <w:szCs w:val="28"/>
        </w:rPr>
        <w:t>225692</w:t>
      </w:r>
      <w:r w:rsidRPr="00EF1573">
        <w:rPr>
          <w:bCs/>
          <w:sz w:val="28"/>
          <w:szCs w:val="28"/>
        </w:rPr>
        <w:t xml:space="preserve"> дом</w:t>
      </w:r>
      <w:r w:rsidR="00383D03" w:rsidRPr="00EF1573">
        <w:rPr>
          <w:bCs/>
          <w:sz w:val="28"/>
          <w:szCs w:val="28"/>
        </w:rPr>
        <w:t>а</w:t>
      </w:r>
      <w:r w:rsidRPr="00EF1573">
        <w:rPr>
          <w:bCs/>
          <w:sz w:val="28"/>
          <w:szCs w:val="28"/>
        </w:rPr>
        <w:t xml:space="preserve">, </w:t>
      </w:r>
      <w:r w:rsidRPr="00EF1573">
        <w:rPr>
          <w:b/>
          <w:i/>
          <w:iCs/>
          <w:sz w:val="28"/>
          <w:szCs w:val="28"/>
        </w:rPr>
        <w:t xml:space="preserve">646433 </w:t>
      </w:r>
      <w:r w:rsidRPr="00EF1573">
        <w:rPr>
          <w:bCs/>
          <w:sz w:val="28"/>
          <w:szCs w:val="28"/>
        </w:rPr>
        <w:t>человек</w:t>
      </w:r>
      <w:r w:rsidR="00383D03" w:rsidRPr="00EF1573">
        <w:rPr>
          <w:bCs/>
          <w:sz w:val="28"/>
          <w:szCs w:val="28"/>
        </w:rPr>
        <w:t>а</w:t>
      </w:r>
      <w:r w:rsidRPr="00EF1573">
        <w:rPr>
          <w:bCs/>
          <w:sz w:val="28"/>
          <w:szCs w:val="28"/>
        </w:rPr>
        <w:t xml:space="preserve">, </w:t>
      </w:r>
      <w:r w:rsidRPr="00EF1573">
        <w:rPr>
          <w:b/>
          <w:i/>
          <w:iCs/>
          <w:sz w:val="28"/>
          <w:szCs w:val="28"/>
        </w:rPr>
        <w:t>508</w:t>
      </w:r>
      <w:r w:rsidRPr="00EF1573">
        <w:rPr>
          <w:bCs/>
          <w:sz w:val="28"/>
          <w:szCs w:val="28"/>
        </w:rPr>
        <w:t xml:space="preserve"> автомобильных и железнодорожных мостов, </w:t>
      </w:r>
      <w:r w:rsidRPr="00EF1573">
        <w:rPr>
          <w:b/>
          <w:i/>
          <w:iCs/>
          <w:sz w:val="28"/>
          <w:szCs w:val="28"/>
        </w:rPr>
        <w:t>537</w:t>
      </w:r>
      <w:r w:rsidRPr="00EF1573">
        <w:rPr>
          <w:bCs/>
          <w:sz w:val="28"/>
          <w:szCs w:val="28"/>
        </w:rPr>
        <w:t xml:space="preserve"> социально-значимых объектов (в т.ч. с круглосуточным пребыванием людей), </w:t>
      </w:r>
      <w:r w:rsidRPr="00EF1573">
        <w:rPr>
          <w:b/>
          <w:i/>
          <w:iCs/>
          <w:sz w:val="28"/>
          <w:szCs w:val="28"/>
        </w:rPr>
        <w:t xml:space="preserve">1345 </w:t>
      </w:r>
      <w:r w:rsidRPr="00EF1573">
        <w:rPr>
          <w:bCs/>
          <w:sz w:val="28"/>
          <w:szCs w:val="28"/>
        </w:rPr>
        <w:t xml:space="preserve">объектов экономики, </w:t>
      </w:r>
      <w:r w:rsidRPr="00EF1573">
        <w:rPr>
          <w:bCs/>
          <w:sz w:val="28"/>
          <w:szCs w:val="28"/>
        </w:rPr>
        <w:br/>
      </w:r>
      <w:r w:rsidRPr="00EF1573">
        <w:rPr>
          <w:b/>
          <w:i/>
          <w:iCs/>
          <w:sz w:val="28"/>
          <w:szCs w:val="28"/>
        </w:rPr>
        <w:t>724</w:t>
      </w:r>
      <w:r w:rsidRPr="00EF1573">
        <w:rPr>
          <w:bCs/>
          <w:sz w:val="28"/>
          <w:szCs w:val="28"/>
        </w:rPr>
        <w:t xml:space="preserve"> водозабор</w:t>
      </w:r>
      <w:r w:rsidR="00383D03" w:rsidRPr="00EF1573">
        <w:rPr>
          <w:bCs/>
          <w:sz w:val="28"/>
          <w:szCs w:val="28"/>
        </w:rPr>
        <w:t>а</w:t>
      </w:r>
      <w:r w:rsidRPr="00EF1573">
        <w:rPr>
          <w:bCs/>
          <w:sz w:val="28"/>
          <w:szCs w:val="28"/>
        </w:rPr>
        <w:t xml:space="preserve"> из подземных источников и </w:t>
      </w:r>
      <w:r w:rsidRPr="00EF1573">
        <w:rPr>
          <w:b/>
          <w:i/>
          <w:iCs/>
          <w:sz w:val="28"/>
          <w:szCs w:val="28"/>
        </w:rPr>
        <w:t>1</w:t>
      </w:r>
      <w:r w:rsidRPr="00EF1573">
        <w:rPr>
          <w:bCs/>
          <w:sz w:val="28"/>
          <w:szCs w:val="28"/>
        </w:rPr>
        <w:t xml:space="preserve"> склад с ядохимикатами.</w:t>
      </w:r>
    </w:p>
    <w:p w14:paraId="364EB778" w14:textId="77777777" w:rsidR="00342DC0" w:rsidRDefault="00342DC0" w:rsidP="00342DC0">
      <w:pPr>
        <w:ind w:firstLine="708"/>
        <w:contextualSpacing/>
        <w:jc w:val="both"/>
        <w:rPr>
          <w:sz w:val="28"/>
          <w:szCs w:val="28"/>
        </w:rPr>
      </w:pPr>
      <w:r w:rsidRPr="00C11BEA">
        <w:rPr>
          <w:sz w:val="28"/>
          <w:szCs w:val="28"/>
        </w:rPr>
        <w:t>Зоны возможных затоплений и подтоплений северной половины края по данным</w:t>
      </w:r>
      <w:r>
        <w:rPr>
          <w:sz w:val="28"/>
          <w:szCs w:val="28"/>
        </w:rPr>
        <w:t xml:space="preserve"> Департамента по архитектуре и градостроительству Краснодарского края представлены на рисунке 16. </w:t>
      </w:r>
    </w:p>
    <w:p w14:paraId="57E58D20" w14:textId="02F242C9" w:rsidR="00B5791A" w:rsidRDefault="00B5791A" w:rsidP="00B5791A">
      <w:pPr>
        <w:ind w:firstLine="708"/>
        <w:contextualSpacing/>
        <w:jc w:val="both"/>
        <w:rPr>
          <w:sz w:val="28"/>
          <w:szCs w:val="28"/>
        </w:rPr>
      </w:pPr>
      <w:r w:rsidRPr="00B5791A">
        <w:rPr>
          <w:sz w:val="28"/>
          <w:szCs w:val="28"/>
        </w:rPr>
        <w:t xml:space="preserve">При сбросных расходах из Краснодарского водохранилища более </w:t>
      </w:r>
      <w:r>
        <w:rPr>
          <w:sz w:val="28"/>
          <w:szCs w:val="28"/>
        </w:rPr>
        <w:t xml:space="preserve">                       </w:t>
      </w:r>
      <w:r w:rsidRPr="00B5791A">
        <w:rPr>
          <w:sz w:val="28"/>
          <w:szCs w:val="28"/>
        </w:rPr>
        <w:t>1100 м</w:t>
      </w:r>
      <w:r>
        <w:rPr>
          <w:sz w:val="28"/>
          <w:szCs w:val="28"/>
          <w:vertAlign w:val="superscript"/>
        </w:rPr>
        <w:t>3</w:t>
      </w:r>
      <w:r w:rsidRPr="00B5791A">
        <w:rPr>
          <w:sz w:val="28"/>
          <w:szCs w:val="28"/>
        </w:rPr>
        <w:t>/с, создается напряженная ситуация и возникает угроза разрушения дамб обвалований (проран, размыв, фильтрация через тело дамбы) в нижнем течении реки Кубань и р. Протока, и как следствие затопление прилегающих территорий.</w:t>
      </w:r>
    </w:p>
    <w:p w14:paraId="25EDEBA7" w14:textId="77777777" w:rsidR="00B5791A" w:rsidRDefault="00342DC0" w:rsidP="00442879">
      <w:pPr>
        <w:ind w:firstLine="708"/>
        <w:contextualSpacing/>
        <w:jc w:val="both"/>
        <w:rPr>
          <w:sz w:val="28"/>
          <w:szCs w:val="28"/>
        </w:rPr>
      </w:pPr>
      <w:r w:rsidRPr="00EF1573">
        <w:rPr>
          <w:b/>
          <w:bCs/>
          <w:i/>
          <w:iCs/>
          <w:sz w:val="28"/>
          <w:szCs w:val="28"/>
        </w:rPr>
        <w:t xml:space="preserve">Паводки, </w:t>
      </w:r>
      <w:r w:rsidRPr="00EF1573">
        <w:rPr>
          <w:sz w:val="28"/>
          <w:szCs w:val="28"/>
        </w:rPr>
        <w:t xml:space="preserve">в результате выпадения сильных осадков, возможны на юго-западных притоках р. Кубань и притоках бассейна р. Кубань юго-восточной территории края (в меньшей степени), а также на реках Черноморского побережья (рисунки 17-20). </w:t>
      </w:r>
    </w:p>
    <w:p w14:paraId="04943A27" w14:textId="3B6B7ED8" w:rsidR="00442879" w:rsidRPr="00EF1573" w:rsidRDefault="00955D8E" w:rsidP="00442879">
      <w:pPr>
        <w:ind w:firstLine="708"/>
        <w:contextualSpacing/>
        <w:jc w:val="both"/>
        <w:rPr>
          <w:color w:val="000000"/>
          <w:sz w:val="28"/>
          <w:szCs w:val="28"/>
        </w:rPr>
      </w:pPr>
      <w:r w:rsidRPr="00EF1573">
        <w:rPr>
          <w:sz w:val="28"/>
          <w:szCs w:val="28"/>
        </w:rPr>
        <w:t>В осенне-зимний период</w:t>
      </w:r>
      <w:r w:rsidR="000B7B71" w:rsidRPr="00EF1573">
        <w:rPr>
          <w:sz w:val="28"/>
          <w:szCs w:val="28"/>
        </w:rPr>
        <w:t xml:space="preserve"> </w:t>
      </w:r>
      <w:r w:rsidR="001C77D9" w:rsidRPr="00EF1573">
        <w:rPr>
          <w:sz w:val="28"/>
          <w:szCs w:val="28"/>
        </w:rPr>
        <w:t>с 1999 по 202</w:t>
      </w:r>
      <w:r w:rsidR="00D80A5E" w:rsidRPr="00EF1573">
        <w:rPr>
          <w:sz w:val="28"/>
          <w:szCs w:val="28"/>
        </w:rPr>
        <w:t>5</w:t>
      </w:r>
      <w:r w:rsidR="001C77D9" w:rsidRPr="00EF1573">
        <w:rPr>
          <w:sz w:val="28"/>
          <w:szCs w:val="28"/>
        </w:rPr>
        <w:t xml:space="preserve"> гг. </w:t>
      </w:r>
      <w:r w:rsidR="00BA5CC2" w:rsidRPr="00EF1573">
        <w:rPr>
          <w:sz w:val="28"/>
          <w:szCs w:val="28"/>
        </w:rPr>
        <w:t xml:space="preserve">в </w:t>
      </w:r>
      <w:r w:rsidRPr="00EF1573">
        <w:rPr>
          <w:sz w:val="28"/>
          <w:szCs w:val="28"/>
        </w:rPr>
        <w:t>результате</w:t>
      </w:r>
      <w:r w:rsidR="00BA5CC2" w:rsidRPr="00EF1573">
        <w:rPr>
          <w:sz w:val="28"/>
          <w:szCs w:val="28"/>
        </w:rPr>
        <w:t xml:space="preserve"> сильных продолжительных </w:t>
      </w:r>
      <w:r w:rsidR="000B7B71" w:rsidRPr="00EF1573">
        <w:rPr>
          <w:sz w:val="28"/>
          <w:szCs w:val="28"/>
        </w:rPr>
        <w:t xml:space="preserve">осадков </w:t>
      </w:r>
      <w:r w:rsidR="00BA5CC2" w:rsidRPr="00EF1573">
        <w:rPr>
          <w:sz w:val="28"/>
          <w:szCs w:val="28"/>
        </w:rPr>
        <w:t>на реках</w:t>
      </w:r>
      <w:r w:rsidR="00E57DE6" w:rsidRPr="00EF1573">
        <w:rPr>
          <w:sz w:val="28"/>
          <w:szCs w:val="28"/>
        </w:rPr>
        <w:t>,</w:t>
      </w:r>
      <w:r w:rsidR="00BA5CC2" w:rsidRPr="00EF1573">
        <w:rPr>
          <w:sz w:val="28"/>
          <w:szCs w:val="28"/>
        </w:rPr>
        <w:t xml:space="preserve"> юго-</w:t>
      </w:r>
      <w:r w:rsidR="001C77D9" w:rsidRPr="00EF1573">
        <w:rPr>
          <w:sz w:val="28"/>
          <w:szCs w:val="28"/>
        </w:rPr>
        <w:t>западной</w:t>
      </w:r>
      <w:r w:rsidR="000168A2" w:rsidRPr="00EF1573">
        <w:rPr>
          <w:sz w:val="28"/>
          <w:szCs w:val="28"/>
        </w:rPr>
        <w:t>, юго-восточной</w:t>
      </w:r>
      <w:r w:rsidR="001C77D9" w:rsidRPr="00EF1573">
        <w:rPr>
          <w:sz w:val="28"/>
          <w:szCs w:val="28"/>
        </w:rPr>
        <w:t xml:space="preserve"> территории</w:t>
      </w:r>
      <w:r w:rsidR="00BA5CC2" w:rsidRPr="00EF1573">
        <w:rPr>
          <w:sz w:val="28"/>
          <w:szCs w:val="28"/>
        </w:rPr>
        <w:t xml:space="preserve"> края и Черноморского побережья отмеча</w:t>
      </w:r>
      <w:r w:rsidR="000B7B71" w:rsidRPr="00EF1573">
        <w:rPr>
          <w:sz w:val="28"/>
          <w:szCs w:val="28"/>
        </w:rPr>
        <w:t>лись</w:t>
      </w:r>
      <w:r w:rsidR="00BA5CC2" w:rsidRPr="00EF1573">
        <w:rPr>
          <w:sz w:val="28"/>
          <w:szCs w:val="28"/>
        </w:rPr>
        <w:t xml:space="preserve"> паводк</w:t>
      </w:r>
      <w:r w:rsidR="000B7B71" w:rsidRPr="00EF1573">
        <w:rPr>
          <w:sz w:val="28"/>
          <w:szCs w:val="28"/>
        </w:rPr>
        <w:t>и</w:t>
      </w:r>
      <w:r w:rsidR="00BA5CC2" w:rsidRPr="00EF1573">
        <w:rPr>
          <w:sz w:val="28"/>
          <w:szCs w:val="28"/>
        </w:rPr>
        <w:t>.</w:t>
      </w:r>
      <w:r w:rsidR="0062659E" w:rsidRPr="00EF1573">
        <w:rPr>
          <w:sz w:val="28"/>
          <w:szCs w:val="28"/>
        </w:rPr>
        <w:t xml:space="preserve"> </w:t>
      </w:r>
      <w:r w:rsidR="00BA5CC2" w:rsidRPr="00EF1573">
        <w:rPr>
          <w:sz w:val="28"/>
          <w:szCs w:val="28"/>
        </w:rPr>
        <w:t>В связи</w:t>
      </w:r>
      <w:r w:rsidR="008D5193" w:rsidRPr="00EF1573">
        <w:rPr>
          <w:sz w:val="28"/>
          <w:szCs w:val="28"/>
        </w:rPr>
        <w:t xml:space="preserve"> с этим</w:t>
      </w:r>
      <w:r w:rsidR="00BA5CC2" w:rsidRPr="00EF1573">
        <w:rPr>
          <w:sz w:val="28"/>
          <w:szCs w:val="28"/>
        </w:rPr>
        <w:t xml:space="preserve"> на территории муниципальных образований: </w:t>
      </w:r>
      <w:r w:rsidR="00A041CC" w:rsidRPr="00EF1573">
        <w:rPr>
          <w:b/>
          <w:sz w:val="28"/>
          <w:szCs w:val="28"/>
        </w:rPr>
        <w:t xml:space="preserve">Туапсинский </w:t>
      </w:r>
      <w:r w:rsidR="00A041CC">
        <w:rPr>
          <w:b/>
          <w:sz w:val="28"/>
          <w:szCs w:val="28"/>
        </w:rPr>
        <w:t xml:space="preserve">муниципальный округ, муниципальные округа: г.-к. Анапа, г. </w:t>
      </w:r>
      <w:r w:rsidR="00A041CC" w:rsidRPr="00EF1573">
        <w:rPr>
          <w:b/>
          <w:sz w:val="28"/>
          <w:szCs w:val="28"/>
        </w:rPr>
        <w:t>Горячий Ключ</w:t>
      </w:r>
      <w:r w:rsidR="00A041CC">
        <w:rPr>
          <w:b/>
          <w:sz w:val="28"/>
          <w:szCs w:val="28"/>
        </w:rPr>
        <w:t xml:space="preserve">; </w:t>
      </w:r>
      <w:r w:rsidR="004F6CFC" w:rsidRPr="00EF1573">
        <w:rPr>
          <w:b/>
          <w:sz w:val="28"/>
          <w:szCs w:val="28"/>
        </w:rPr>
        <w:t xml:space="preserve">Абинский, </w:t>
      </w:r>
      <w:r w:rsidR="00BA5CC2" w:rsidRPr="00EF1573">
        <w:rPr>
          <w:b/>
          <w:sz w:val="28"/>
          <w:szCs w:val="28"/>
        </w:rPr>
        <w:t>Апшеронский,</w:t>
      </w:r>
      <w:r w:rsidR="0062659E" w:rsidRPr="00EF1573">
        <w:rPr>
          <w:b/>
          <w:sz w:val="28"/>
          <w:szCs w:val="28"/>
        </w:rPr>
        <w:t xml:space="preserve"> </w:t>
      </w:r>
      <w:r w:rsidR="004F6CFC" w:rsidRPr="00EF1573">
        <w:rPr>
          <w:b/>
          <w:sz w:val="28"/>
          <w:szCs w:val="28"/>
        </w:rPr>
        <w:t>Белореченский,</w:t>
      </w:r>
      <w:r w:rsidR="00BA5CC2" w:rsidRPr="00EF1573">
        <w:rPr>
          <w:b/>
          <w:sz w:val="28"/>
          <w:szCs w:val="28"/>
        </w:rPr>
        <w:t xml:space="preserve"> Крымский, </w:t>
      </w:r>
      <w:r w:rsidR="000168A2" w:rsidRPr="00EF1573">
        <w:rPr>
          <w:b/>
          <w:sz w:val="28"/>
          <w:szCs w:val="28"/>
        </w:rPr>
        <w:t xml:space="preserve">Курганинский, Лабинский, Мостовский, Новокубанский, </w:t>
      </w:r>
      <w:r w:rsidR="00BA5CC2" w:rsidRPr="00EF1573">
        <w:rPr>
          <w:b/>
          <w:sz w:val="28"/>
          <w:szCs w:val="28"/>
        </w:rPr>
        <w:t>Северский</w:t>
      </w:r>
      <w:r w:rsidR="004F6CFC" w:rsidRPr="00EF1573">
        <w:rPr>
          <w:b/>
          <w:sz w:val="28"/>
          <w:szCs w:val="28"/>
        </w:rPr>
        <w:t xml:space="preserve">, </w:t>
      </w:r>
      <w:r w:rsidR="000168A2" w:rsidRPr="00EF1573">
        <w:rPr>
          <w:b/>
          <w:sz w:val="28"/>
          <w:szCs w:val="28"/>
        </w:rPr>
        <w:t xml:space="preserve">Отрадненский </w:t>
      </w:r>
      <w:r w:rsidR="00BA5CC2" w:rsidRPr="00EF1573">
        <w:rPr>
          <w:b/>
          <w:sz w:val="28"/>
          <w:szCs w:val="28"/>
        </w:rPr>
        <w:t>районы</w:t>
      </w:r>
      <w:r w:rsidR="00A041CC">
        <w:rPr>
          <w:b/>
          <w:sz w:val="28"/>
          <w:szCs w:val="28"/>
        </w:rPr>
        <w:t xml:space="preserve"> и городские округа:</w:t>
      </w:r>
      <w:r w:rsidR="0062659E" w:rsidRPr="00EF1573">
        <w:rPr>
          <w:b/>
          <w:sz w:val="28"/>
          <w:szCs w:val="28"/>
        </w:rPr>
        <w:t xml:space="preserve"> </w:t>
      </w:r>
      <w:r w:rsidR="003248C3" w:rsidRPr="00EF1573">
        <w:rPr>
          <w:b/>
          <w:sz w:val="28"/>
          <w:szCs w:val="28"/>
        </w:rPr>
        <w:t>г.</w:t>
      </w:r>
      <w:r w:rsidR="00A041CC">
        <w:rPr>
          <w:b/>
          <w:sz w:val="28"/>
          <w:szCs w:val="28"/>
        </w:rPr>
        <w:t xml:space="preserve">-к. </w:t>
      </w:r>
      <w:r w:rsidR="004F6CFC" w:rsidRPr="00EF1573">
        <w:rPr>
          <w:b/>
          <w:sz w:val="28"/>
          <w:szCs w:val="28"/>
        </w:rPr>
        <w:t>Геленджик,</w:t>
      </w:r>
      <w:r w:rsidR="0080235D" w:rsidRPr="00EF1573">
        <w:rPr>
          <w:b/>
          <w:sz w:val="28"/>
          <w:szCs w:val="28"/>
        </w:rPr>
        <w:t xml:space="preserve"> </w:t>
      </w:r>
      <w:r w:rsidR="00A041CC">
        <w:rPr>
          <w:b/>
          <w:sz w:val="28"/>
          <w:szCs w:val="28"/>
        </w:rPr>
        <w:t xml:space="preserve">г.-г. </w:t>
      </w:r>
      <w:r w:rsidR="0080235D" w:rsidRPr="00EF1573">
        <w:rPr>
          <w:b/>
          <w:sz w:val="28"/>
          <w:szCs w:val="28"/>
        </w:rPr>
        <w:t>Новороссийск,</w:t>
      </w:r>
      <w:r w:rsidR="004F6CFC" w:rsidRPr="00EF1573">
        <w:rPr>
          <w:b/>
          <w:sz w:val="28"/>
          <w:szCs w:val="28"/>
        </w:rPr>
        <w:t xml:space="preserve"> </w:t>
      </w:r>
      <w:r w:rsidR="00A041CC">
        <w:rPr>
          <w:b/>
          <w:sz w:val="28"/>
          <w:szCs w:val="28"/>
        </w:rPr>
        <w:t xml:space="preserve">г.-к. </w:t>
      </w:r>
      <w:r w:rsidR="004F6CFC" w:rsidRPr="00EF1573">
        <w:rPr>
          <w:b/>
          <w:sz w:val="28"/>
          <w:szCs w:val="28"/>
        </w:rPr>
        <w:t xml:space="preserve">Сочи </w:t>
      </w:r>
      <w:r w:rsidR="00BA5CC2" w:rsidRPr="00EF1573">
        <w:rPr>
          <w:sz w:val="28"/>
          <w:szCs w:val="28"/>
        </w:rPr>
        <w:t xml:space="preserve">прогнозируется возникновение чрезвычайных ситуаций </w:t>
      </w:r>
      <w:r w:rsidR="004C4C36" w:rsidRPr="00EF1573">
        <w:rPr>
          <w:sz w:val="28"/>
          <w:szCs w:val="28"/>
        </w:rPr>
        <w:t>(</w:t>
      </w:r>
      <w:r w:rsidR="00BA5CC2" w:rsidRPr="00EF1573">
        <w:rPr>
          <w:sz w:val="28"/>
          <w:szCs w:val="28"/>
        </w:rPr>
        <w:t>муниципального и межмуниципального уровн</w:t>
      </w:r>
      <w:r w:rsidR="004C4C36" w:rsidRPr="00EF1573">
        <w:rPr>
          <w:sz w:val="28"/>
          <w:szCs w:val="28"/>
        </w:rPr>
        <w:t>я)</w:t>
      </w:r>
      <w:r w:rsidR="003248C3" w:rsidRPr="00EF1573">
        <w:rPr>
          <w:sz w:val="28"/>
          <w:szCs w:val="28"/>
        </w:rPr>
        <w:t xml:space="preserve"> и происшествий</w:t>
      </w:r>
      <w:r w:rsidR="00BA5CC2" w:rsidRPr="00EF1573">
        <w:rPr>
          <w:sz w:val="28"/>
          <w:szCs w:val="28"/>
        </w:rPr>
        <w:t>, связанных с затоплением</w:t>
      </w:r>
      <w:r w:rsidR="003248C3" w:rsidRPr="00EF1573">
        <w:rPr>
          <w:sz w:val="28"/>
          <w:szCs w:val="28"/>
        </w:rPr>
        <w:t xml:space="preserve"> </w:t>
      </w:r>
      <w:r w:rsidR="00E70FF9" w:rsidRPr="00EF1573">
        <w:rPr>
          <w:sz w:val="28"/>
          <w:szCs w:val="28"/>
        </w:rPr>
        <w:t xml:space="preserve">территорий </w:t>
      </w:r>
      <w:r w:rsidR="00BA5CC2" w:rsidRPr="00EF1573">
        <w:rPr>
          <w:sz w:val="28"/>
          <w:szCs w:val="28"/>
        </w:rPr>
        <w:t>населенных пунктов</w:t>
      </w:r>
      <w:r w:rsidR="00E763D0" w:rsidRPr="00EF1573">
        <w:rPr>
          <w:sz w:val="28"/>
          <w:szCs w:val="28"/>
        </w:rPr>
        <w:t>;</w:t>
      </w:r>
      <w:r w:rsidR="00BA5CC2" w:rsidRPr="00EF1573">
        <w:rPr>
          <w:sz w:val="28"/>
          <w:szCs w:val="28"/>
        </w:rPr>
        <w:t xml:space="preserve"> </w:t>
      </w:r>
      <w:r w:rsidR="00E70FF9" w:rsidRPr="00EF1573">
        <w:rPr>
          <w:color w:val="000000"/>
          <w:sz w:val="28"/>
          <w:szCs w:val="28"/>
        </w:rPr>
        <w:t>размывом берегов рек, прорывом дамб обвалований, плотин прудов</w:t>
      </w:r>
      <w:r w:rsidR="00E763D0" w:rsidRPr="00EF1573">
        <w:rPr>
          <w:color w:val="000000"/>
          <w:sz w:val="28"/>
          <w:szCs w:val="28"/>
        </w:rPr>
        <w:t xml:space="preserve">; </w:t>
      </w:r>
      <w:r w:rsidR="00E70FF9" w:rsidRPr="00EF1573">
        <w:rPr>
          <w:color w:val="000000"/>
          <w:sz w:val="28"/>
          <w:szCs w:val="28"/>
        </w:rPr>
        <w:t>подмывом опор мостов, земляных насыпей ж/д путей (эстакад)</w:t>
      </w:r>
      <w:r w:rsidR="00E763D0" w:rsidRPr="00EF1573">
        <w:rPr>
          <w:color w:val="000000"/>
          <w:sz w:val="28"/>
          <w:szCs w:val="28"/>
        </w:rPr>
        <w:t>,</w:t>
      </w:r>
      <w:r w:rsidR="00E70FF9" w:rsidRPr="00EF1573">
        <w:rPr>
          <w:color w:val="000000"/>
          <w:sz w:val="28"/>
          <w:szCs w:val="28"/>
        </w:rPr>
        <w:t xml:space="preserve"> опор ЛЭП;</w:t>
      </w:r>
      <w:r w:rsidR="00E763D0" w:rsidRPr="00EF1573">
        <w:rPr>
          <w:color w:val="000000"/>
          <w:sz w:val="28"/>
          <w:szCs w:val="28"/>
        </w:rPr>
        <w:t xml:space="preserve"> </w:t>
      </w:r>
      <w:r w:rsidR="00E70FF9" w:rsidRPr="00EF1573">
        <w:rPr>
          <w:color w:val="000000"/>
          <w:sz w:val="28"/>
          <w:szCs w:val="28"/>
        </w:rPr>
        <w:t>нарушением функционирования объектов жизнеобеспечения.</w:t>
      </w:r>
    </w:p>
    <w:p w14:paraId="624ECEB7" w14:textId="69C9C44F" w:rsidR="00E609BC" w:rsidRPr="00EF1573" w:rsidRDefault="00342DC0" w:rsidP="00E609BC">
      <w:pPr>
        <w:ind w:firstLine="708"/>
        <w:contextualSpacing/>
        <w:jc w:val="both"/>
        <w:rPr>
          <w:sz w:val="28"/>
          <w:szCs w:val="28"/>
        </w:rPr>
      </w:pPr>
      <w:r>
        <w:rPr>
          <w:sz w:val="28"/>
          <w:szCs w:val="28"/>
        </w:rPr>
        <w:t xml:space="preserve"> </w:t>
      </w:r>
    </w:p>
    <w:p w14:paraId="35B10CDD" w14:textId="77777777" w:rsidR="00A23749" w:rsidRPr="00EF1573" w:rsidRDefault="00A23749" w:rsidP="00A23749">
      <w:pPr>
        <w:jc w:val="both"/>
        <w:rPr>
          <w:sz w:val="28"/>
          <w:szCs w:val="28"/>
        </w:rPr>
      </w:pPr>
    </w:p>
    <w:p w14:paraId="1BF249A6" w14:textId="77777777" w:rsidR="00A23749" w:rsidRPr="00EF1573" w:rsidRDefault="00A23749" w:rsidP="00A23749">
      <w:pPr>
        <w:jc w:val="both"/>
        <w:rPr>
          <w:sz w:val="28"/>
          <w:szCs w:val="28"/>
        </w:rPr>
      </w:pPr>
    </w:p>
    <w:p w14:paraId="184C6037" w14:textId="77777777" w:rsidR="00A23749" w:rsidRPr="00EF1573" w:rsidRDefault="00A23749" w:rsidP="00A23749">
      <w:pPr>
        <w:jc w:val="both"/>
        <w:rPr>
          <w:sz w:val="28"/>
          <w:szCs w:val="28"/>
        </w:rPr>
      </w:pPr>
    </w:p>
    <w:p w14:paraId="4103D2B8" w14:textId="77777777" w:rsidR="00A23749" w:rsidRPr="00EF1573" w:rsidRDefault="00A23749" w:rsidP="00A23749">
      <w:pPr>
        <w:jc w:val="both"/>
        <w:rPr>
          <w:sz w:val="28"/>
          <w:szCs w:val="28"/>
        </w:rPr>
        <w:sectPr w:rsidR="00A23749" w:rsidRPr="00EF1573" w:rsidSect="00BD3689">
          <w:headerReference w:type="even" r:id="rId31"/>
          <w:headerReference w:type="default" r:id="rId32"/>
          <w:headerReference w:type="first" r:id="rId33"/>
          <w:pgSz w:w="11906" w:h="16838" w:code="9"/>
          <w:pgMar w:top="1134" w:right="567" w:bottom="851" w:left="1701" w:header="567" w:footer="284" w:gutter="0"/>
          <w:cols w:space="720"/>
          <w:titlePg/>
          <w:docGrid w:linePitch="326"/>
        </w:sectPr>
      </w:pPr>
    </w:p>
    <w:p w14:paraId="63E72E43" w14:textId="40928898" w:rsidR="005607B4" w:rsidRPr="00EF1573" w:rsidRDefault="00A23749" w:rsidP="007D2336">
      <w:pPr>
        <w:jc w:val="center"/>
        <w:rPr>
          <w:sz w:val="28"/>
          <w:szCs w:val="28"/>
        </w:rPr>
      </w:pPr>
      <w:r w:rsidRPr="00EF1573">
        <w:rPr>
          <w:noProof/>
        </w:rPr>
        <w:lastRenderedPageBreak/>
        <w:drawing>
          <wp:inline distT="0" distB="0" distL="0" distR="0" wp14:anchorId="02335CBF" wp14:editId="561F807C">
            <wp:extent cx="7546975" cy="5343256"/>
            <wp:effectExtent l="0" t="0" r="0" b="0"/>
            <wp:docPr id="7657382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7593997" cy="5376547"/>
                    </a:xfrm>
                    <a:prstGeom prst="rect">
                      <a:avLst/>
                    </a:prstGeom>
                    <a:noFill/>
                    <a:ln>
                      <a:noFill/>
                    </a:ln>
                  </pic:spPr>
                </pic:pic>
              </a:graphicData>
            </a:graphic>
          </wp:inline>
        </w:drawing>
      </w:r>
    </w:p>
    <w:p w14:paraId="55E9D814" w14:textId="16235100" w:rsidR="00442879" w:rsidRPr="00EF1573" w:rsidRDefault="00442879" w:rsidP="00442879">
      <w:pPr>
        <w:jc w:val="center"/>
        <w:rPr>
          <w:b/>
          <w:iCs/>
          <w:shd w:val="clear" w:color="auto" w:fill="FFFFFF"/>
        </w:rPr>
      </w:pPr>
      <w:r w:rsidRPr="00EF1573">
        <w:rPr>
          <w:rFonts w:eastAsia="MS Mincho"/>
          <w:sz w:val="28"/>
          <w:szCs w:val="28"/>
        </w:rPr>
        <w:t xml:space="preserve">Рисунок </w:t>
      </w:r>
      <w:r w:rsidR="00A23749" w:rsidRPr="00EF1573">
        <w:rPr>
          <w:rFonts w:eastAsia="MS Mincho"/>
          <w:sz w:val="28"/>
          <w:szCs w:val="28"/>
        </w:rPr>
        <w:t>16</w:t>
      </w:r>
      <w:r w:rsidRPr="00EF1573">
        <w:rPr>
          <w:rFonts w:eastAsia="MS Mincho"/>
          <w:sz w:val="28"/>
          <w:szCs w:val="28"/>
        </w:rPr>
        <w:t>. Зоны возможн</w:t>
      </w:r>
      <w:r w:rsidR="00A23749" w:rsidRPr="00EF1573">
        <w:rPr>
          <w:rFonts w:eastAsia="MS Mincho"/>
          <w:sz w:val="28"/>
          <w:szCs w:val="28"/>
        </w:rPr>
        <w:t>ых затоплений и подтоплений северной части края</w:t>
      </w:r>
      <w:r w:rsidRPr="00EF1573">
        <w:rPr>
          <w:rFonts w:eastAsia="MS Mincho"/>
          <w:sz w:val="28"/>
          <w:szCs w:val="28"/>
        </w:rPr>
        <w:t>.</w:t>
      </w:r>
    </w:p>
    <w:p w14:paraId="256E0629" w14:textId="5761D45F" w:rsidR="005607B4" w:rsidRPr="00EF1573" w:rsidRDefault="00A23749" w:rsidP="007D2336">
      <w:pPr>
        <w:jc w:val="center"/>
        <w:rPr>
          <w:b/>
          <w:sz w:val="28"/>
          <w:szCs w:val="28"/>
        </w:rPr>
      </w:pPr>
      <w:r w:rsidRPr="00EF1573">
        <w:rPr>
          <w:noProof/>
        </w:rPr>
        <w:lastRenderedPageBreak/>
        <w:drawing>
          <wp:inline distT="0" distB="0" distL="0" distR="0" wp14:anchorId="13AF52E5" wp14:editId="63B35B9E">
            <wp:extent cx="7485116" cy="5332363"/>
            <wp:effectExtent l="0" t="0" r="1905" b="1905"/>
            <wp:docPr id="13853868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7513715" cy="5352737"/>
                    </a:xfrm>
                    <a:prstGeom prst="rect">
                      <a:avLst/>
                    </a:prstGeom>
                    <a:noFill/>
                    <a:ln>
                      <a:noFill/>
                    </a:ln>
                  </pic:spPr>
                </pic:pic>
              </a:graphicData>
            </a:graphic>
          </wp:inline>
        </w:drawing>
      </w:r>
    </w:p>
    <w:p w14:paraId="79DE22BF" w14:textId="77777777" w:rsidR="00B5791A" w:rsidRDefault="00442879" w:rsidP="005607B4">
      <w:pPr>
        <w:jc w:val="center"/>
        <w:rPr>
          <w:rFonts w:eastAsia="MS Mincho"/>
          <w:sz w:val="28"/>
          <w:szCs w:val="28"/>
        </w:rPr>
      </w:pPr>
      <w:r w:rsidRPr="00EF1573">
        <w:rPr>
          <w:rFonts w:eastAsia="MS Mincho"/>
          <w:sz w:val="28"/>
          <w:szCs w:val="28"/>
        </w:rPr>
        <w:t xml:space="preserve">Рисунок </w:t>
      </w:r>
      <w:r w:rsidR="00A23749" w:rsidRPr="00EF1573">
        <w:rPr>
          <w:rFonts w:eastAsia="MS Mincho"/>
          <w:sz w:val="28"/>
          <w:szCs w:val="28"/>
        </w:rPr>
        <w:t>17</w:t>
      </w:r>
      <w:r w:rsidRPr="00EF1573">
        <w:rPr>
          <w:rFonts w:eastAsia="MS Mincho"/>
          <w:sz w:val="28"/>
          <w:szCs w:val="28"/>
        </w:rPr>
        <w:t>. Зоны возможн</w:t>
      </w:r>
      <w:r w:rsidR="00A23749" w:rsidRPr="00EF1573">
        <w:rPr>
          <w:rFonts w:eastAsia="MS Mincho"/>
          <w:sz w:val="28"/>
          <w:szCs w:val="28"/>
        </w:rPr>
        <w:t>ых</w:t>
      </w:r>
      <w:r w:rsidRPr="00EF1573">
        <w:rPr>
          <w:rFonts w:eastAsia="MS Mincho"/>
          <w:sz w:val="28"/>
          <w:szCs w:val="28"/>
        </w:rPr>
        <w:t xml:space="preserve"> затоплени</w:t>
      </w:r>
      <w:r w:rsidR="00A23749" w:rsidRPr="00EF1573">
        <w:rPr>
          <w:rFonts w:eastAsia="MS Mincho"/>
          <w:sz w:val="28"/>
          <w:szCs w:val="28"/>
        </w:rPr>
        <w:t>й и подтоплений</w:t>
      </w:r>
      <w:r w:rsidRPr="00EF1573">
        <w:rPr>
          <w:rFonts w:eastAsia="MS Mincho"/>
          <w:sz w:val="28"/>
          <w:szCs w:val="28"/>
        </w:rPr>
        <w:t xml:space="preserve"> на </w:t>
      </w:r>
      <w:r w:rsidR="00A23749" w:rsidRPr="00EF1573">
        <w:rPr>
          <w:rFonts w:eastAsia="MS Mincho"/>
          <w:sz w:val="28"/>
          <w:szCs w:val="28"/>
        </w:rPr>
        <w:t xml:space="preserve">Черноморском побережье </w:t>
      </w:r>
    </w:p>
    <w:p w14:paraId="47398C84" w14:textId="59E7F085" w:rsidR="00442879" w:rsidRPr="00EF1573" w:rsidRDefault="00A23749" w:rsidP="005607B4">
      <w:pPr>
        <w:jc w:val="center"/>
        <w:rPr>
          <w:b/>
          <w:iCs/>
          <w:shd w:val="clear" w:color="auto" w:fill="FFFFFF"/>
        </w:rPr>
      </w:pPr>
      <w:r w:rsidRPr="00EF1573">
        <w:rPr>
          <w:rFonts w:eastAsia="MS Mincho"/>
          <w:sz w:val="28"/>
          <w:szCs w:val="28"/>
        </w:rPr>
        <w:t>и юго-западных притоках р. Кубань</w:t>
      </w:r>
      <w:r w:rsidR="00442879" w:rsidRPr="00EF1573">
        <w:rPr>
          <w:rFonts w:eastAsia="MS Mincho"/>
          <w:sz w:val="28"/>
          <w:szCs w:val="28"/>
        </w:rPr>
        <w:t>.</w:t>
      </w:r>
    </w:p>
    <w:p w14:paraId="27A115BB" w14:textId="5F1D2F2E" w:rsidR="0069464C" w:rsidRPr="00EF1573" w:rsidRDefault="00710AC1" w:rsidP="007D2336">
      <w:pPr>
        <w:jc w:val="center"/>
        <w:rPr>
          <w:b/>
          <w:sz w:val="28"/>
          <w:szCs w:val="28"/>
        </w:rPr>
      </w:pPr>
      <w:r w:rsidRPr="00EF1573">
        <w:rPr>
          <w:noProof/>
        </w:rPr>
        <w:lastRenderedPageBreak/>
        <w:drawing>
          <wp:inline distT="0" distB="0" distL="0" distR="0" wp14:anchorId="1EFAB7FD" wp14:editId="1D8A74E6">
            <wp:extent cx="7566217" cy="5351376"/>
            <wp:effectExtent l="0" t="0" r="0" b="1905"/>
            <wp:docPr id="121432274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7580704" cy="5361622"/>
                    </a:xfrm>
                    <a:prstGeom prst="rect">
                      <a:avLst/>
                    </a:prstGeom>
                    <a:noFill/>
                    <a:ln>
                      <a:noFill/>
                    </a:ln>
                  </pic:spPr>
                </pic:pic>
              </a:graphicData>
            </a:graphic>
          </wp:inline>
        </w:drawing>
      </w:r>
    </w:p>
    <w:p w14:paraId="5499ADCC" w14:textId="77777777" w:rsidR="00B5791A" w:rsidRDefault="00442879" w:rsidP="00710AC1">
      <w:pPr>
        <w:jc w:val="center"/>
        <w:rPr>
          <w:rFonts w:eastAsia="MS Mincho"/>
          <w:sz w:val="28"/>
          <w:szCs w:val="28"/>
        </w:rPr>
      </w:pPr>
      <w:r w:rsidRPr="00EF1573">
        <w:rPr>
          <w:rFonts w:eastAsia="MS Mincho"/>
          <w:sz w:val="28"/>
          <w:szCs w:val="28"/>
        </w:rPr>
        <w:t xml:space="preserve">Рисунок </w:t>
      </w:r>
      <w:r w:rsidR="00A23749" w:rsidRPr="00EF1573">
        <w:rPr>
          <w:rFonts w:eastAsia="MS Mincho"/>
          <w:sz w:val="28"/>
          <w:szCs w:val="28"/>
        </w:rPr>
        <w:t>18</w:t>
      </w:r>
      <w:r w:rsidRPr="00EF1573">
        <w:rPr>
          <w:rFonts w:eastAsia="MS Mincho"/>
          <w:sz w:val="28"/>
          <w:szCs w:val="28"/>
        </w:rPr>
        <w:t>. Зоны возможн</w:t>
      </w:r>
      <w:r w:rsidR="00710AC1" w:rsidRPr="00EF1573">
        <w:rPr>
          <w:rFonts w:eastAsia="MS Mincho"/>
          <w:sz w:val="28"/>
          <w:szCs w:val="28"/>
        </w:rPr>
        <w:t>ых</w:t>
      </w:r>
      <w:r w:rsidRPr="00EF1573">
        <w:rPr>
          <w:rFonts w:eastAsia="MS Mincho"/>
          <w:sz w:val="28"/>
          <w:szCs w:val="28"/>
        </w:rPr>
        <w:t xml:space="preserve"> затоплени</w:t>
      </w:r>
      <w:r w:rsidR="00710AC1" w:rsidRPr="00EF1573">
        <w:rPr>
          <w:rFonts w:eastAsia="MS Mincho"/>
          <w:sz w:val="28"/>
          <w:szCs w:val="28"/>
        </w:rPr>
        <w:t>й и подтоплений</w:t>
      </w:r>
      <w:r w:rsidRPr="00EF1573">
        <w:rPr>
          <w:rFonts w:eastAsia="MS Mincho"/>
          <w:sz w:val="28"/>
          <w:szCs w:val="28"/>
        </w:rPr>
        <w:t xml:space="preserve"> </w:t>
      </w:r>
      <w:r w:rsidR="00710AC1" w:rsidRPr="00EF1573">
        <w:rPr>
          <w:rFonts w:eastAsia="MS Mincho"/>
          <w:sz w:val="28"/>
          <w:szCs w:val="28"/>
        </w:rPr>
        <w:t xml:space="preserve">в </w:t>
      </w:r>
    </w:p>
    <w:p w14:paraId="085CE778" w14:textId="51CD85FA" w:rsidR="00710AC1" w:rsidRPr="00EF1573" w:rsidRDefault="00710AC1" w:rsidP="00710AC1">
      <w:pPr>
        <w:jc w:val="center"/>
        <w:rPr>
          <w:b/>
          <w:iCs/>
          <w:shd w:val="clear" w:color="auto" w:fill="FFFFFF"/>
        </w:rPr>
      </w:pPr>
      <w:r w:rsidRPr="00EF1573">
        <w:rPr>
          <w:rFonts w:eastAsia="MS Mincho"/>
          <w:sz w:val="28"/>
          <w:szCs w:val="28"/>
        </w:rPr>
        <w:t>МО Туапсинский муниципальный округ</w:t>
      </w:r>
      <w:r w:rsidR="00442879" w:rsidRPr="00EF1573">
        <w:rPr>
          <w:rFonts w:eastAsia="MS Mincho"/>
          <w:sz w:val="28"/>
          <w:szCs w:val="28"/>
        </w:rPr>
        <w:t>.</w:t>
      </w:r>
    </w:p>
    <w:p w14:paraId="33FA1807" w14:textId="2435F0E0" w:rsidR="00C625B5" w:rsidRPr="00EF1573" w:rsidRDefault="00CB6281" w:rsidP="007D2336">
      <w:pPr>
        <w:jc w:val="center"/>
        <w:rPr>
          <w:sz w:val="28"/>
          <w:szCs w:val="28"/>
        </w:rPr>
      </w:pPr>
      <w:r>
        <w:rPr>
          <w:noProof/>
        </w:rPr>
        <w:lastRenderedPageBreak/>
        <w:drawing>
          <wp:inline distT="0" distB="0" distL="0" distR="0" wp14:anchorId="0F3C03F5" wp14:editId="2EC02CFB">
            <wp:extent cx="8078526" cy="5536916"/>
            <wp:effectExtent l="0" t="0" r="0" b="6985"/>
            <wp:docPr id="6409857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8114590" cy="5561634"/>
                    </a:xfrm>
                    <a:prstGeom prst="rect">
                      <a:avLst/>
                    </a:prstGeom>
                    <a:noFill/>
                    <a:ln>
                      <a:noFill/>
                    </a:ln>
                  </pic:spPr>
                </pic:pic>
              </a:graphicData>
            </a:graphic>
          </wp:inline>
        </w:drawing>
      </w:r>
    </w:p>
    <w:p w14:paraId="2BEB165B" w14:textId="087ABC5C" w:rsidR="0095775E" w:rsidRPr="00EF1573" w:rsidRDefault="001D2735" w:rsidP="0019349D">
      <w:pPr>
        <w:jc w:val="center"/>
        <w:rPr>
          <w:rFonts w:eastAsia="MS Mincho"/>
          <w:sz w:val="28"/>
          <w:szCs w:val="28"/>
        </w:rPr>
        <w:sectPr w:rsidR="0095775E" w:rsidRPr="00EF1573" w:rsidSect="00895C1D">
          <w:pgSz w:w="16838" w:h="11906" w:orient="landscape" w:code="9"/>
          <w:pgMar w:top="567" w:right="851" w:bottom="1701" w:left="1134" w:header="567" w:footer="284" w:gutter="0"/>
          <w:cols w:space="720"/>
          <w:titlePg/>
          <w:docGrid w:linePitch="326"/>
        </w:sectPr>
      </w:pPr>
      <w:r w:rsidRPr="00EF1573">
        <w:rPr>
          <w:rFonts w:eastAsia="MS Mincho"/>
          <w:sz w:val="28"/>
          <w:szCs w:val="28"/>
        </w:rPr>
        <w:t xml:space="preserve">Рисунок </w:t>
      </w:r>
      <w:r w:rsidR="00710AC1" w:rsidRPr="00EF1573">
        <w:rPr>
          <w:rFonts w:eastAsia="MS Mincho"/>
          <w:sz w:val="28"/>
          <w:szCs w:val="28"/>
        </w:rPr>
        <w:t>19</w:t>
      </w:r>
      <w:r w:rsidRPr="00EF1573">
        <w:rPr>
          <w:rFonts w:eastAsia="MS Mincho"/>
          <w:sz w:val="28"/>
          <w:szCs w:val="28"/>
        </w:rPr>
        <w:t>. Зоны возможн</w:t>
      </w:r>
      <w:r w:rsidR="00710AC1" w:rsidRPr="00EF1573">
        <w:rPr>
          <w:rFonts w:eastAsia="MS Mincho"/>
          <w:sz w:val="28"/>
          <w:szCs w:val="28"/>
        </w:rPr>
        <w:t>ых</w:t>
      </w:r>
      <w:r w:rsidRPr="00EF1573">
        <w:rPr>
          <w:rFonts w:eastAsia="MS Mincho"/>
          <w:sz w:val="28"/>
          <w:szCs w:val="28"/>
        </w:rPr>
        <w:t xml:space="preserve"> затоплени</w:t>
      </w:r>
      <w:r w:rsidR="00710AC1" w:rsidRPr="00EF1573">
        <w:rPr>
          <w:rFonts w:eastAsia="MS Mincho"/>
          <w:sz w:val="28"/>
          <w:szCs w:val="28"/>
        </w:rPr>
        <w:t>й и подтоплений</w:t>
      </w:r>
      <w:r w:rsidRPr="00EF1573">
        <w:rPr>
          <w:rFonts w:eastAsia="MS Mincho"/>
          <w:sz w:val="28"/>
          <w:szCs w:val="28"/>
        </w:rPr>
        <w:t xml:space="preserve"> </w:t>
      </w:r>
      <w:r w:rsidR="00710AC1" w:rsidRPr="00EF1573">
        <w:rPr>
          <w:rFonts w:eastAsia="MS Mincho"/>
          <w:sz w:val="28"/>
          <w:szCs w:val="28"/>
        </w:rPr>
        <w:t xml:space="preserve">в МО </w:t>
      </w:r>
      <w:r w:rsidR="007D2336" w:rsidRPr="00EF1573">
        <w:rPr>
          <w:rFonts w:eastAsia="MS Mincho"/>
          <w:sz w:val="28"/>
          <w:szCs w:val="28"/>
        </w:rPr>
        <w:t xml:space="preserve">городской округ </w:t>
      </w:r>
      <w:r w:rsidR="00710AC1" w:rsidRPr="00EF1573">
        <w:rPr>
          <w:rFonts w:eastAsia="MS Mincho"/>
          <w:sz w:val="28"/>
          <w:szCs w:val="28"/>
        </w:rPr>
        <w:t>г.</w:t>
      </w:r>
      <w:r w:rsidR="007D2336" w:rsidRPr="00EF1573">
        <w:rPr>
          <w:rFonts w:eastAsia="MS Mincho"/>
          <w:sz w:val="28"/>
          <w:szCs w:val="28"/>
        </w:rPr>
        <w:t>-к.</w:t>
      </w:r>
      <w:r w:rsidR="00710AC1" w:rsidRPr="00EF1573">
        <w:rPr>
          <w:rFonts w:eastAsia="MS Mincho"/>
          <w:sz w:val="28"/>
          <w:szCs w:val="28"/>
        </w:rPr>
        <w:t xml:space="preserve"> Соч</w:t>
      </w:r>
      <w:r w:rsidR="00F11E6C">
        <w:rPr>
          <w:rFonts w:eastAsia="MS Mincho"/>
          <w:sz w:val="28"/>
          <w:szCs w:val="28"/>
        </w:rPr>
        <w:t>и</w:t>
      </w:r>
    </w:p>
    <w:p w14:paraId="7759C28C" w14:textId="49895CB6" w:rsidR="0095775E" w:rsidRPr="00EF1573" w:rsidRDefault="0019349D" w:rsidP="0095775E">
      <w:pPr>
        <w:ind w:left="-567"/>
        <w:jc w:val="center"/>
        <w:rPr>
          <w:rFonts w:eastAsia="MS Mincho"/>
          <w:sz w:val="28"/>
          <w:szCs w:val="28"/>
        </w:rPr>
      </w:pPr>
      <w:r w:rsidRPr="00EF1573">
        <w:rPr>
          <w:noProof/>
        </w:rPr>
        <w:lastRenderedPageBreak/>
        <w:drawing>
          <wp:inline distT="0" distB="0" distL="0" distR="0" wp14:anchorId="75BE3591" wp14:editId="69B3B8A9">
            <wp:extent cx="7803615" cy="5533902"/>
            <wp:effectExtent l="0" t="0" r="6985" b="0"/>
            <wp:docPr id="211457391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7843216" cy="5561985"/>
                    </a:xfrm>
                    <a:prstGeom prst="rect">
                      <a:avLst/>
                    </a:prstGeom>
                    <a:noFill/>
                    <a:ln>
                      <a:noFill/>
                    </a:ln>
                  </pic:spPr>
                </pic:pic>
              </a:graphicData>
            </a:graphic>
          </wp:inline>
        </w:drawing>
      </w:r>
    </w:p>
    <w:p w14:paraId="14AA6660" w14:textId="77777777" w:rsidR="00CA58B2" w:rsidRDefault="0019349D" w:rsidP="00CA58B2">
      <w:pPr>
        <w:ind w:left="851"/>
        <w:jc w:val="center"/>
        <w:rPr>
          <w:rFonts w:eastAsia="MS Mincho"/>
          <w:sz w:val="28"/>
          <w:szCs w:val="28"/>
        </w:rPr>
      </w:pPr>
      <w:r w:rsidRPr="00EF1573">
        <w:rPr>
          <w:rFonts w:eastAsia="MS Mincho"/>
          <w:sz w:val="28"/>
          <w:szCs w:val="28"/>
        </w:rPr>
        <w:t xml:space="preserve">Рисунок 20. Зоны возможных затоплений и подтоплений </w:t>
      </w:r>
      <w:r w:rsidR="00346EE9" w:rsidRPr="00EF1573">
        <w:rPr>
          <w:rFonts w:eastAsia="MS Mincho"/>
          <w:sz w:val="28"/>
          <w:szCs w:val="28"/>
        </w:rPr>
        <w:t xml:space="preserve">юго-восточной </w:t>
      </w:r>
    </w:p>
    <w:p w14:paraId="6450703D" w14:textId="71E5B700" w:rsidR="00C625B5" w:rsidRPr="00EF1573" w:rsidRDefault="00346EE9" w:rsidP="00CA58B2">
      <w:pPr>
        <w:ind w:left="851"/>
        <w:jc w:val="center"/>
        <w:rPr>
          <w:rFonts w:eastAsia="MS Mincho"/>
          <w:sz w:val="28"/>
          <w:szCs w:val="28"/>
        </w:rPr>
      </w:pPr>
      <w:r w:rsidRPr="00EF1573">
        <w:rPr>
          <w:rFonts w:eastAsia="MS Mincho"/>
          <w:sz w:val="28"/>
          <w:szCs w:val="28"/>
        </w:rPr>
        <w:t>части края</w:t>
      </w:r>
    </w:p>
    <w:p w14:paraId="6CD7F92F" w14:textId="081AC606" w:rsidR="00C625B5" w:rsidRDefault="00C625B5" w:rsidP="00C625B5">
      <w:pPr>
        <w:jc w:val="center"/>
        <w:rPr>
          <w:rFonts w:eastAsia="MS Mincho"/>
          <w:sz w:val="28"/>
          <w:szCs w:val="28"/>
        </w:rPr>
      </w:pPr>
    </w:p>
    <w:p w14:paraId="6501E8BB" w14:textId="77777777" w:rsidR="00F11E6C" w:rsidRDefault="00F11E6C" w:rsidP="00C625B5">
      <w:pPr>
        <w:jc w:val="center"/>
        <w:rPr>
          <w:rFonts w:eastAsia="MS Mincho"/>
          <w:sz w:val="28"/>
          <w:szCs w:val="28"/>
        </w:rPr>
      </w:pPr>
    </w:p>
    <w:p w14:paraId="43DA199D" w14:textId="77777777" w:rsidR="00CA58B2" w:rsidRDefault="00CA58B2" w:rsidP="00C625B5">
      <w:pPr>
        <w:jc w:val="center"/>
        <w:rPr>
          <w:sz w:val="28"/>
          <w:szCs w:val="28"/>
        </w:rPr>
      </w:pPr>
    </w:p>
    <w:p w14:paraId="211567CA" w14:textId="0129828D" w:rsidR="00CA58B2" w:rsidRPr="00EF1573" w:rsidRDefault="00CA58B2" w:rsidP="00CA58B2">
      <w:pPr>
        <w:ind w:left="709" w:firstLine="709"/>
        <w:jc w:val="both"/>
        <w:rPr>
          <w:sz w:val="28"/>
          <w:szCs w:val="28"/>
        </w:rPr>
      </w:pPr>
      <w:r w:rsidRPr="00EF1573">
        <w:rPr>
          <w:sz w:val="28"/>
          <w:szCs w:val="28"/>
        </w:rPr>
        <w:t>На дамбах обвалования, расположенных на территории Краснодарского края, имеется значительное количество уязвимых участков</w:t>
      </w:r>
      <w:r w:rsidR="00134591">
        <w:rPr>
          <w:sz w:val="28"/>
          <w:szCs w:val="28"/>
        </w:rPr>
        <w:t xml:space="preserve"> (рисунки 21-23)</w:t>
      </w:r>
      <w:r w:rsidRPr="00EF1573">
        <w:rPr>
          <w:sz w:val="28"/>
          <w:szCs w:val="28"/>
        </w:rPr>
        <w:t xml:space="preserve">. Наибольшее количество таких участков отмечается на территории муниципальных образований: </w:t>
      </w:r>
      <w:r w:rsidRPr="00EF1573">
        <w:rPr>
          <w:b/>
          <w:bCs/>
          <w:sz w:val="28"/>
          <w:szCs w:val="28"/>
        </w:rPr>
        <w:t>муниципальный округ г.</w:t>
      </w:r>
      <w:r>
        <w:rPr>
          <w:b/>
          <w:bCs/>
          <w:sz w:val="28"/>
          <w:szCs w:val="28"/>
        </w:rPr>
        <w:t>-к.</w:t>
      </w:r>
      <w:r w:rsidRPr="00EF1573">
        <w:rPr>
          <w:b/>
          <w:bCs/>
          <w:sz w:val="28"/>
          <w:szCs w:val="28"/>
        </w:rPr>
        <w:t xml:space="preserve"> Анапа – 1,</w:t>
      </w:r>
      <w:r w:rsidRPr="00EF1573">
        <w:rPr>
          <w:sz w:val="28"/>
          <w:szCs w:val="28"/>
        </w:rPr>
        <w:t xml:space="preserve"> </w:t>
      </w:r>
      <w:r w:rsidRPr="00EF1573">
        <w:rPr>
          <w:b/>
          <w:sz w:val="28"/>
          <w:szCs w:val="28"/>
        </w:rPr>
        <w:t>Абинский район – 2, Калининский район – 4, Красноармейский район – 14, Крымский район – 15, Северский район – 3,</w:t>
      </w:r>
      <w:r w:rsidRPr="00EF1573">
        <w:rPr>
          <w:sz w:val="28"/>
          <w:szCs w:val="28"/>
        </w:rPr>
        <w:t xml:space="preserve"> </w:t>
      </w:r>
      <w:r w:rsidRPr="00EF1573">
        <w:rPr>
          <w:b/>
          <w:sz w:val="28"/>
          <w:szCs w:val="28"/>
        </w:rPr>
        <w:t xml:space="preserve">Славянский район – 18, Темрюкский район – 9, </w:t>
      </w:r>
      <w:r w:rsidRPr="00EF1573">
        <w:rPr>
          <w:b/>
          <w:sz w:val="28"/>
          <w:szCs w:val="28"/>
        </w:rPr>
        <w:br/>
      </w:r>
      <w:r>
        <w:rPr>
          <w:b/>
          <w:sz w:val="28"/>
          <w:szCs w:val="28"/>
        </w:rPr>
        <w:t xml:space="preserve">городской округ </w:t>
      </w:r>
      <w:r w:rsidRPr="00EF1573">
        <w:rPr>
          <w:b/>
          <w:sz w:val="28"/>
          <w:szCs w:val="28"/>
        </w:rPr>
        <w:t>г. Краснодар – 3</w:t>
      </w:r>
      <w:r w:rsidRPr="00EF1573">
        <w:rPr>
          <w:bCs/>
          <w:sz w:val="28"/>
          <w:szCs w:val="28"/>
        </w:rPr>
        <w:t>,</w:t>
      </w:r>
      <w:r w:rsidRPr="00EF1573">
        <w:rPr>
          <w:b/>
          <w:sz w:val="28"/>
          <w:szCs w:val="28"/>
        </w:rPr>
        <w:t xml:space="preserve"> </w:t>
      </w:r>
      <w:r w:rsidRPr="00EF1573">
        <w:rPr>
          <w:sz w:val="28"/>
          <w:szCs w:val="28"/>
        </w:rPr>
        <w:t xml:space="preserve">что при прохождении высоких паводков, может привести к затоплению и подтоплению населенных пунктов и объектов жизнеобеспечения и экономики. </w:t>
      </w:r>
    </w:p>
    <w:p w14:paraId="774F437F" w14:textId="338681EB" w:rsidR="0095775E" w:rsidRPr="00EF1573" w:rsidRDefault="003348C8" w:rsidP="003348C8">
      <w:pPr>
        <w:ind w:left="1701" w:hanging="992"/>
        <w:jc w:val="center"/>
        <w:rPr>
          <w:rFonts w:eastAsia="MS Mincho"/>
          <w:sz w:val="28"/>
          <w:szCs w:val="28"/>
        </w:rPr>
      </w:pPr>
      <w:r>
        <w:rPr>
          <w:noProof/>
        </w:rPr>
        <w:lastRenderedPageBreak/>
        <w:drawing>
          <wp:inline distT="0" distB="0" distL="0" distR="0" wp14:anchorId="7CF9E1C4" wp14:editId="023FEEAB">
            <wp:extent cx="6336000" cy="5797274"/>
            <wp:effectExtent l="0" t="0" r="8255" b="0"/>
            <wp:docPr id="21313842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6336000" cy="5797274"/>
                    </a:xfrm>
                    <a:prstGeom prst="rect">
                      <a:avLst/>
                    </a:prstGeom>
                    <a:noFill/>
                    <a:ln>
                      <a:noFill/>
                    </a:ln>
                  </pic:spPr>
                </pic:pic>
              </a:graphicData>
            </a:graphic>
          </wp:inline>
        </w:drawing>
      </w:r>
      <w:r w:rsidR="00CA58B2" w:rsidRPr="00EF1573">
        <w:rPr>
          <w:sz w:val="28"/>
          <w:szCs w:val="28"/>
        </w:rPr>
        <w:t xml:space="preserve"> </w:t>
      </w:r>
    </w:p>
    <w:p w14:paraId="61E7EA40" w14:textId="77777777" w:rsidR="0095775E" w:rsidRPr="00EF1573" w:rsidRDefault="0095775E" w:rsidP="00C625B5">
      <w:pPr>
        <w:jc w:val="center"/>
        <w:rPr>
          <w:rFonts w:eastAsia="MS Mincho"/>
          <w:sz w:val="16"/>
          <w:szCs w:val="16"/>
        </w:rPr>
      </w:pPr>
    </w:p>
    <w:p w14:paraId="46C904E7" w14:textId="6257C724" w:rsidR="00A00E83" w:rsidRPr="00EF1573" w:rsidRDefault="00C625B5" w:rsidP="003348C8">
      <w:pPr>
        <w:ind w:left="709"/>
        <w:jc w:val="center"/>
        <w:rPr>
          <w:rFonts w:eastAsia="MS Mincho"/>
          <w:sz w:val="28"/>
          <w:szCs w:val="28"/>
        </w:rPr>
        <w:sectPr w:rsidR="00A00E83" w:rsidRPr="00EF1573" w:rsidSect="0095775E">
          <w:pgSz w:w="11906" w:h="16838" w:code="9"/>
          <w:pgMar w:top="851" w:right="707" w:bottom="1134" w:left="567" w:header="567" w:footer="284" w:gutter="0"/>
          <w:cols w:space="720"/>
          <w:titlePg/>
          <w:docGrid w:linePitch="326"/>
        </w:sectPr>
      </w:pPr>
      <w:r w:rsidRPr="00EF1573">
        <w:rPr>
          <w:rFonts w:eastAsia="MS Mincho"/>
          <w:sz w:val="28"/>
          <w:szCs w:val="28"/>
        </w:rPr>
        <w:t xml:space="preserve">Рисунок 21. Гидротехнические </w:t>
      </w:r>
      <w:r w:rsidR="003348C8">
        <w:rPr>
          <w:rFonts w:eastAsia="MS Mincho"/>
          <w:sz w:val="28"/>
          <w:szCs w:val="28"/>
        </w:rPr>
        <w:t>и уязвимые участки дамб на горной и предгорной территориях края</w:t>
      </w:r>
      <w:r w:rsidRPr="00EF1573">
        <w:rPr>
          <w:rFonts w:eastAsia="MS Mincho"/>
          <w:sz w:val="28"/>
          <w:szCs w:val="28"/>
        </w:rPr>
        <w:t xml:space="preserve"> </w:t>
      </w:r>
    </w:p>
    <w:p w14:paraId="744BD51E" w14:textId="019EF221" w:rsidR="0095775E" w:rsidRPr="00EF1573" w:rsidRDefault="003348C8" w:rsidP="003348C8">
      <w:pPr>
        <w:ind w:left="851" w:right="-1277" w:hanging="425"/>
        <w:jc w:val="center"/>
        <w:rPr>
          <w:rFonts w:eastAsia="MS Mincho"/>
          <w:sz w:val="28"/>
          <w:szCs w:val="28"/>
        </w:rPr>
      </w:pPr>
      <w:r>
        <w:rPr>
          <w:noProof/>
        </w:rPr>
        <w:lastRenderedPageBreak/>
        <w:drawing>
          <wp:inline distT="0" distB="0" distL="0" distR="0" wp14:anchorId="43E099FD" wp14:editId="0124F7B8">
            <wp:extent cx="6120130" cy="6347460"/>
            <wp:effectExtent l="0" t="0" r="0" b="0"/>
            <wp:docPr id="589109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6120130" cy="6347460"/>
                    </a:xfrm>
                    <a:prstGeom prst="rect">
                      <a:avLst/>
                    </a:prstGeom>
                    <a:noFill/>
                    <a:ln>
                      <a:noFill/>
                    </a:ln>
                  </pic:spPr>
                </pic:pic>
              </a:graphicData>
            </a:graphic>
          </wp:inline>
        </w:drawing>
      </w:r>
    </w:p>
    <w:p w14:paraId="4A56C813" w14:textId="77777777" w:rsidR="0095775E" w:rsidRPr="00EF1573" w:rsidRDefault="0095775E" w:rsidP="0095775E">
      <w:pPr>
        <w:ind w:right="-568"/>
        <w:jc w:val="center"/>
        <w:rPr>
          <w:rFonts w:eastAsia="MS Mincho"/>
          <w:sz w:val="16"/>
          <w:szCs w:val="16"/>
        </w:rPr>
      </w:pPr>
    </w:p>
    <w:p w14:paraId="4B6DD41B" w14:textId="028F4AE1" w:rsidR="00A00E83" w:rsidRPr="00EF1573" w:rsidRDefault="00C625B5" w:rsidP="001A210D">
      <w:pPr>
        <w:ind w:right="-568" w:firstLine="851"/>
        <w:jc w:val="center"/>
        <w:rPr>
          <w:rFonts w:eastAsia="MS Mincho"/>
          <w:sz w:val="28"/>
          <w:szCs w:val="28"/>
        </w:rPr>
        <w:sectPr w:rsidR="00A00E83" w:rsidRPr="00EF1573" w:rsidSect="00A00E83">
          <w:pgSz w:w="11906" w:h="16838" w:code="9"/>
          <w:pgMar w:top="851" w:right="1701" w:bottom="1134" w:left="567" w:header="567" w:footer="284" w:gutter="0"/>
          <w:cols w:space="720"/>
          <w:titlePg/>
          <w:docGrid w:linePitch="326"/>
        </w:sectPr>
      </w:pPr>
      <w:r w:rsidRPr="00EF1573">
        <w:rPr>
          <w:rFonts w:eastAsia="MS Mincho"/>
          <w:sz w:val="28"/>
          <w:szCs w:val="28"/>
        </w:rPr>
        <w:t xml:space="preserve">Рисунок 22. Гидротехнические сооружения </w:t>
      </w:r>
      <w:r w:rsidR="003348C8">
        <w:rPr>
          <w:rFonts w:eastAsia="MS Mincho"/>
          <w:sz w:val="28"/>
          <w:szCs w:val="28"/>
        </w:rPr>
        <w:t xml:space="preserve">и уязвимые участи дамб </w:t>
      </w:r>
      <w:r w:rsidRPr="00EF1573">
        <w:rPr>
          <w:rFonts w:eastAsia="MS Mincho"/>
          <w:sz w:val="28"/>
          <w:szCs w:val="28"/>
        </w:rPr>
        <w:t>в среднем течении р. Кубань</w:t>
      </w:r>
      <w:r w:rsidR="003348C8">
        <w:rPr>
          <w:rFonts w:eastAsia="MS Mincho"/>
          <w:sz w:val="28"/>
          <w:szCs w:val="28"/>
        </w:rPr>
        <w:t xml:space="preserve"> и её юго-восточных притоках</w:t>
      </w:r>
    </w:p>
    <w:p w14:paraId="070B155B" w14:textId="1F0D7C3E" w:rsidR="00C625B5" w:rsidRPr="00EF1573" w:rsidRDefault="001A210D" w:rsidP="0095775E">
      <w:pPr>
        <w:jc w:val="center"/>
        <w:rPr>
          <w:rFonts w:eastAsia="MS Mincho"/>
          <w:sz w:val="28"/>
          <w:szCs w:val="28"/>
        </w:rPr>
      </w:pPr>
      <w:r>
        <w:rPr>
          <w:noProof/>
        </w:rPr>
        <w:lastRenderedPageBreak/>
        <w:drawing>
          <wp:inline distT="0" distB="0" distL="0" distR="0" wp14:anchorId="5100906B" wp14:editId="2DCF34AF">
            <wp:extent cx="8307915" cy="5987332"/>
            <wp:effectExtent l="0" t="0" r="0" b="0"/>
            <wp:docPr id="1757164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8368414" cy="6030932"/>
                    </a:xfrm>
                    <a:prstGeom prst="rect">
                      <a:avLst/>
                    </a:prstGeom>
                    <a:noFill/>
                    <a:ln>
                      <a:noFill/>
                    </a:ln>
                  </pic:spPr>
                </pic:pic>
              </a:graphicData>
            </a:graphic>
          </wp:inline>
        </w:drawing>
      </w:r>
    </w:p>
    <w:p w14:paraId="643EDB7F" w14:textId="77777777" w:rsidR="0095775E" w:rsidRPr="00EF1573" w:rsidRDefault="0095775E" w:rsidP="00C625B5">
      <w:pPr>
        <w:jc w:val="center"/>
        <w:rPr>
          <w:rFonts w:eastAsia="MS Mincho"/>
          <w:sz w:val="16"/>
          <w:szCs w:val="16"/>
        </w:rPr>
      </w:pPr>
    </w:p>
    <w:p w14:paraId="7BA35B20" w14:textId="44442AFF" w:rsidR="005F20EA" w:rsidRPr="00EF1573" w:rsidRDefault="00C625B5" w:rsidP="00012BB9">
      <w:pPr>
        <w:jc w:val="center"/>
        <w:rPr>
          <w:noProof/>
          <w:sz w:val="28"/>
          <w:szCs w:val="28"/>
        </w:rPr>
      </w:pPr>
      <w:r w:rsidRPr="00EF1573">
        <w:rPr>
          <w:rFonts w:eastAsia="MS Mincho"/>
          <w:sz w:val="28"/>
          <w:szCs w:val="28"/>
        </w:rPr>
        <w:t>Рисунок 23. Гидротехнические сооружения</w:t>
      </w:r>
      <w:r w:rsidR="001A210D">
        <w:rPr>
          <w:rFonts w:eastAsia="MS Mincho"/>
          <w:sz w:val="28"/>
          <w:szCs w:val="28"/>
        </w:rPr>
        <w:t xml:space="preserve"> и уязвимые участки дамб</w:t>
      </w:r>
      <w:r w:rsidRPr="00EF1573">
        <w:rPr>
          <w:rFonts w:eastAsia="MS Mincho"/>
          <w:sz w:val="28"/>
          <w:szCs w:val="28"/>
        </w:rPr>
        <w:t xml:space="preserve"> в нижнем течении р. Кубань.</w:t>
      </w:r>
    </w:p>
    <w:p w14:paraId="09A224A1" w14:textId="48140A0A" w:rsidR="008B724D" w:rsidRPr="00EF1573" w:rsidRDefault="008B724D" w:rsidP="001A210D">
      <w:pPr>
        <w:rPr>
          <w:b/>
          <w:noProof/>
          <w:sz w:val="28"/>
          <w:szCs w:val="28"/>
        </w:rPr>
        <w:sectPr w:rsidR="008B724D" w:rsidRPr="00EF1573" w:rsidSect="005F20EA">
          <w:pgSz w:w="16838" w:h="11906" w:orient="landscape" w:code="9"/>
          <w:pgMar w:top="567" w:right="851" w:bottom="709" w:left="1134" w:header="567" w:footer="284" w:gutter="0"/>
          <w:cols w:space="720"/>
          <w:titlePg/>
          <w:docGrid w:linePitch="326"/>
        </w:sectPr>
      </w:pPr>
    </w:p>
    <w:p w14:paraId="476D1B47" w14:textId="47E31206" w:rsidR="006D0DD1" w:rsidRPr="00EF1573" w:rsidRDefault="005B54B6" w:rsidP="006D0DD1">
      <w:pPr>
        <w:ind w:firstLine="709"/>
        <w:jc w:val="both"/>
        <w:rPr>
          <w:color w:val="000000"/>
          <w:kern w:val="28"/>
          <w:sz w:val="28"/>
          <w:szCs w:val="28"/>
        </w:rPr>
      </w:pPr>
      <w:bookmarkStart w:id="15" w:name="_Hlk81916991"/>
      <w:r w:rsidRPr="00EF1573">
        <w:rPr>
          <w:b/>
          <w:sz w:val="28"/>
          <w:szCs w:val="28"/>
        </w:rPr>
        <w:lastRenderedPageBreak/>
        <w:t>3</w:t>
      </w:r>
      <w:r w:rsidR="00B14441" w:rsidRPr="00EF1573">
        <w:rPr>
          <w:b/>
          <w:sz w:val="28"/>
          <w:szCs w:val="28"/>
        </w:rPr>
        <w:t>.1.2.</w:t>
      </w:r>
      <w:r w:rsidR="00B14441" w:rsidRPr="00EF1573">
        <w:rPr>
          <w:color w:val="000000"/>
          <w:kern w:val="28"/>
          <w:sz w:val="28"/>
          <w:szCs w:val="28"/>
        </w:rPr>
        <w:t xml:space="preserve"> </w:t>
      </w:r>
      <w:r w:rsidR="006D0DD1" w:rsidRPr="00EF1573">
        <w:rPr>
          <w:color w:val="000000"/>
          <w:kern w:val="28"/>
          <w:sz w:val="28"/>
          <w:szCs w:val="28"/>
        </w:rPr>
        <w:t xml:space="preserve">Всего на территории края 945 </w:t>
      </w:r>
      <w:r w:rsidR="006D0DD1" w:rsidRPr="00EF1573">
        <w:rPr>
          <w:kern w:val="28"/>
          <w:sz w:val="28"/>
          <w:szCs w:val="28"/>
        </w:rPr>
        <w:t xml:space="preserve">(308 в нас. пунктах, 455 на дорогах, </w:t>
      </w:r>
      <w:r w:rsidR="006F3ED0">
        <w:rPr>
          <w:kern w:val="28"/>
          <w:sz w:val="28"/>
          <w:szCs w:val="28"/>
        </w:rPr>
        <w:br/>
      </w:r>
      <w:r w:rsidR="006D0DD1" w:rsidRPr="00EF1573">
        <w:rPr>
          <w:kern w:val="28"/>
          <w:sz w:val="28"/>
          <w:szCs w:val="28"/>
        </w:rPr>
        <w:t>182 на ж/д</w:t>
      </w:r>
      <w:r w:rsidR="006D0DD1" w:rsidRPr="00EF1573">
        <w:rPr>
          <w:color w:val="000000"/>
          <w:kern w:val="28"/>
          <w:sz w:val="28"/>
          <w:szCs w:val="28"/>
        </w:rPr>
        <w:t xml:space="preserve">) оползневых, обвально-оползневых, скально-обвальных, водоразмывных участков. </w:t>
      </w:r>
      <w:r w:rsidR="006D0DD1" w:rsidRPr="00EF1573">
        <w:rPr>
          <w:sz w:val="28"/>
          <w:szCs w:val="28"/>
        </w:rPr>
        <w:t xml:space="preserve">В зону возможного возникновения ЧС и происшествий попадают 743 домов, 2746 человека. </w:t>
      </w:r>
    </w:p>
    <w:p w14:paraId="3FBC53D3" w14:textId="77777777" w:rsidR="006D0DD1" w:rsidRPr="00EF1573" w:rsidRDefault="006D0DD1" w:rsidP="006D0DD1">
      <w:pPr>
        <w:ind w:firstLine="709"/>
        <w:jc w:val="both"/>
        <w:rPr>
          <w:color w:val="000000"/>
          <w:kern w:val="28"/>
          <w:sz w:val="28"/>
          <w:szCs w:val="28"/>
        </w:rPr>
      </w:pPr>
      <w:r w:rsidRPr="00EF1573">
        <w:rPr>
          <w:color w:val="000000"/>
          <w:kern w:val="28"/>
          <w:sz w:val="28"/>
          <w:szCs w:val="28"/>
        </w:rPr>
        <w:t xml:space="preserve">На автомобильных дорогах имеется 455 оползневых участка. </w:t>
      </w:r>
    </w:p>
    <w:p w14:paraId="36E8A81C" w14:textId="77777777" w:rsidR="006D0DD1" w:rsidRPr="00EF1573" w:rsidRDefault="006D0DD1" w:rsidP="006D0DD1">
      <w:pPr>
        <w:ind w:firstLine="709"/>
        <w:jc w:val="both"/>
        <w:rPr>
          <w:color w:val="000000"/>
          <w:kern w:val="28"/>
          <w:sz w:val="28"/>
          <w:szCs w:val="28"/>
        </w:rPr>
      </w:pPr>
      <w:r w:rsidRPr="00EF1573">
        <w:rPr>
          <w:color w:val="000000"/>
          <w:kern w:val="28"/>
          <w:sz w:val="28"/>
          <w:szCs w:val="28"/>
        </w:rPr>
        <w:t xml:space="preserve">На федеральных автомобильных дорогах края - 33 оползневых участков: </w:t>
      </w:r>
      <w:r w:rsidRPr="00EF1573">
        <w:rPr>
          <w:sz w:val="28"/>
          <w:szCs w:val="28"/>
        </w:rPr>
        <w:t>на ФАД М4-«Дон» 27 оползневых участков, расположены на участке дороги – Туапсинский район, Геленджик, г. Горячий Ключ, г. Сочи.</w:t>
      </w:r>
    </w:p>
    <w:p w14:paraId="16860793" w14:textId="6D375601" w:rsidR="006D0DD1" w:rsidRPr="00EF1573" w:rsidRDefault="006D0DD1" w:rsidP="006D0DD1">
      <w:pPr>
        <w:ind w:firstLine="709"/>
        <w:jc w:val="both"/>
        <w:rPr>
          <w:color w:val="000000"/>
          <w:kern w:val="28"/>
          <w:sz w:val="28"/>
          <w:szCs w:val="28"/>
        </w:rPr>
      </w:pPr>
      <w:r w:rsidRPr="00EF1573">
        <w:rPr>
          <w:sz w:val="28"/>
          <w:szCs w:val="28"/>
        </w:rPr>
        <w:t xml:space="preserve">На краевых автомобильных дорогах 428 оползневых участка, из которых около 75% в нестабильном, активном и прогрессирующем состоянии. На краевых автомобильных дорогах г. Сочи 199 оползневых участка, из них </w:t>
      </w:r>
      <w:r w:rsidR="006F3ED0">
        <w:rPr>
          <w:sz w:val="28"/>
          <w:szCs w:val="28"/>
        </w:rPr>
        <w:br/>
      </w:r>
      <w:r w:rsidRPr="00EF1573">
        <w:rPr>
          <w:sz w:val="28"/>
          <w:szCs w:val="28"/>
        </w:rPr>
        <w:t>60 нестабильные, 70 стабильные.</w:t>
      </w:r>
    </w:p>
    <w:p w14:paraId="2EDD5E3B" w14:textId="77777777" w:rsidR="006D0DD1" w:rsidRPr="00EF1573" w:rsidRDefault="006D0DD1" w:rsidP="006D0DD1">
      <w:pPr>
        <w:widowControl w:val="0"/>
        <w:ind w:firstLine="708"/>
        <w:jc w:val="both"/>
        <w:rPr>
          <w:sz w:val="28"/>
          <w:szCs w:val="28"/>
        </w:rPr>
      </w:pPr>
      <w:r w:rsidRPr="00EF1573">
        <w:rPr>
          <w:sz w:val="28"/>
          <w:szCs w:val="28"/>
        </w:rPr>
        <w:t>Вдоль железнодорожных путей существует 182 опасных оползневых, обвально-оползневых, скально-обвальных и водоразмывных участка. Наибольшее количество таких участков расположено на перегоне Шепси –Водопадный (18 участков),</w:t>
      </w:r>
      <w:r w:rsidRPr="00EF1573">
        <w:t xml:space="preserve"> </w:t>
      </w:r>
      <w:r w:rsidRPr="00EF1573">
        <w:rPr>
          <w:sz w:val="28"/>
          <w:szCs w:val="28"/>
        </w:rPr>
        <w:t>Якорная Щель – Лоо (14 участков), Туапсе – Шепси (10 участков), Лазаревская – Чемитоквадже (9 участков),</w:t>
      </w:r>
      <w:r w:rsidRPr="00EF1573">
        <w:t xml:space="preserve"> </w:t>
      </w:r>
      <w:r w:rsidRPr="00EF1573">
        <w:rPr>
          <w:sz w:val="28"/>
          <w:szCs w:val="28"/>
        </w:rPr>
        <w:t>Навагинская – Пшиш (9 участков), Пшиш – Гойтх (7 участков), Дагомыс – Сочи (7 участков), Водопадный – Лазаревская (6 участков), Куринский – Навагинская (6 участков), Лоо – Дагомыс (6 участков).</w:t>
      </w:r>
      <w:r w:rsidRPr="00EF1573">
        <w:t xml:space="preserve"> </w:t>
      </w:r>
    </w:p>
    <w:p w14:paraId="7D74D060" w14:textId="77777777" w:rsidR="006D0DD1" w:rsidRPr="00EF1573" w:rsidRDefault="006D0DD1" w:rsidP="006D0DD1">
      <w:pPr>
        <w:ind w:firstLine="709"/>
        <w:jc w:val="both"/>
        <w:rPr>
          <w:color w:val="000000"/>
          <w:kern w:val="28"/>
          <w:sz w:val="28"/>
          <w:szCs w:val="28"/>
        </w:rPr>
      </w:pPr>
      <w:r w:rsidRPr="00EF1573">
        <w:rPr>
          <w:color w:val="000000"/>
          <w:kern w:val="28"/>
          <w:sz w:val="28"/>
          <w:szCs w:val="28"/>
        </w:rPr>
        <w:t>В населенных пунктах</w:t>
      </w:r>
      <w:r w:rsidRPr="00EF1573">
        <w:rPr>
          <w:b/>
          <w:bCs/>
          <w:color w:val="000000"/>
          <w:kern w:val="28"/>
          <w:sz w:val="28"/>
          <w:szCs w:val="28"/>
        </w:rPr>
        <w:t xml:space="preserve"> </w:t>
      </w:r>
      <w:r w:rsidRPr="00EF1573">
        <w:rPr>
          <w:color w:val="000000"/>
          <w:kern w:val="28"/>
          <w:sz w:val="28"/>
          <w:szCs w:val="28"/>
        </w:rPr>
        <w:t>в крае расположено 308 оползневых участка, в наибольшем числе на территории г. Сочи находится 203 оползневых участка. Наиболее сложная оползневая обстановка отмечается в Адлерском, Хостинском и частично Лазаревском районах (между р. Псоу и р. Шахе), где территория является наиболее освоенной. Высокая активность оползневых процессов вызвана в основном природными факторами. В последние 10 лет, хотя продолжали доминировать природные факторы, значительную роль стало играть и техногенное воздействие на природную среду. В городской черте г. Сочи на участках, расположенных на склонах, из многоэтажных зданий (4 этажа и выше) от оползней деформируется каждый третий дом;</w:t>
      </w:r>
    </w:p>
    <w:p w14:paraId="056AF601" w14:textId="77777777" w:rsidR="006D0DD1" w:rsidRPr="00EF1573" w:rsidRDefault="006D0DD1" w:rsidP="006D0DD1">
      <w:pPr>
        <w:ind w:firstLine="709"/>
        <w:jc w:val="both"/>
        <w:rPr>
          <w:color w:val="000000"/>
          <w:kern w:val="28"/>
          <w:sz w:val="28"/>
          <w:szCs w:val="28"/>
        </w:rPr>
      </w:pPr>
      <w:r w:rsidRPr="00EF1573">
        <w:rPr>
          <w:color w:val="000000"/>
          <w:kern w:val="28"/>
          <w:sz w:val="28"/>
          <w:szCs w:val="28"/>
        </w:rPr>
        <w:t>Оползневые участки находятся также в районе городов Туапсе, Новороссийск, Армавир, Апшеронск (Нефтегорское городское поселение).</w:t>
      </w:r>
    </w:p>
    <w:p w14:paraId="736C330A" w14:textId="4A20A036" w:rsidR="006D0DD1" w:rsidRPr="00EF1573" w:rsidRDefault="006D0DD1" w:rsidP="006D0DD1">
      <w:pPr>
        <w:spacing w:after="160" w:line="256" w:lineRule="auto"/>
        <w:ind w:firstLine="709"/>
        <w:jc w:val="both"/>
        <w:rPr>
          <w:sz w:val="28"/>
          <w:szCs w:val="28"/>
        </w:rPr>
      </w:pPr>
      <w:r w:rsidRPr="00EF1573">
        <w:rPr>
          <w:sz w:val="28"/>
          <w:szCs w:val="28"/>
        </w:rPr>
        <w:t>В результате возможного выпадения сильных осадков и насыщения грунта влагой на территории муниципальных образований существует вероятность схода оползней</w:t>
      </w:r>
      <w:r w:rsidR="001042D0">
        <w:rPr>
          <w:sz w:val="28"/>
          <w:szCs w:val="28"/>
        </w:rPr>
        <w:t xml:space="preserve"> (рисунки </w:t>
      </w:r>
      <w:r w:rsidRPr="00EF1573">
        <w:rPr>
          <w:sz w:val="28"/>
          <w:szCs w:val="28"/>
        </w:rPr>
        <w:t xml:space="preserve">, селей, обвалов, просадки грунта, эрозии берегов. Наиболее подвержены активизации экзогенных процессов, следующие </w:t>
      </w:r>
      <w:r w:rsidRPr="00DD059F">
        <w:rPr>
          <w:b/>
          <w:bCs/>
          <w:sz w:val="28"/>
          <w:szCs w:val="28"/>
        </w:rPr>
        <w:t>МО:</w:t>
      </w:r>
      <w:r w:rsidRPr="00EF1573">
        <w:rPr>
          <w:sz w:val="28"/>
          <w:szCs w:val="28"/>
        </w:rPr>
        <w:t xml:space="preserve"> </w:t>
      </w:r>
      <w:r w:rsidR="00DD059F" w:rsidRPr="00DD059F">
        <w:rPr>
          <w:b/>
          <w:bCs/>
          <w:sz w:val="28"/>
          <w:szCs w:val="28"/>
        </w:rPr>
        <w:t>Туапсинский муниципальный округ,</w:t>
      </w:r>
      <w:r w:rsidR="00DD059F">
        <w:rPr>
          <w:b/>
          <w:sz w:val="28"/>
          <w:szCs w:val="28"/>
        </w:rPr>
        <w:t xml:space="preserve"> муниципальный округ г.</w:t>
      </w:r>
      <w:r w:rsidR="00DD059F" w:rsidRPr="00DD059F">
        <w:rPr>
          <w:b/>
          <w:sz w:val="28"/>
          <w:szCs w:val="28"/>
        </w:rPr>
        <w:t xml:space="preserve"> </w:t>
      </w:r>
      <w:r w:rsidR="00DD059F" w:rsidRPr="00EF1573">
        <w:rPr>
          <w:b/>
          <w:sz w:val="28"/>
          <w:szCs w:val="28"/>
        </w:rPr>
        <w:t>Горячий Ключ</w:t>
      </w:r>
      <w:r w:rsidR="00DD059F">
        <w:rPr>
          <w:b/>
          <w:sz w:val="28"/>
          <w:szCs w:val="28"/>
        </w:rPr>
        <w:t xml:space="preserve">; </w:t>
      </w:r>
      <w:r w:rsidRPr="00EF1573">
        <w:rPr>
          <w:b/>
          <w:sz w:val="28"/>
          <w:szCs w:val="28"/>
        </w:rPr>
        <w:t>Абинский</w:t>
      </w:r>
      <w:r w:rsidRPr="00EF1573">
        <w:rPr>
          <w:sz w:val="28"/>
          <w:szCs w:val="28"/>
        </w:rPr>
        <w:t xml:space="preserve">, </w:t>
      </w:r>
      <w:r w:rsidRPr="00EF1573">
        <w:rPr>
          <w:b/>
          <w:sz w:val="28"/>
          <w:szCs w:val="28"/>
        </w:rPr>
        <w:t xml:space="preserve">Апшеронский, Кавказский, Курганинский, Крымский, Лабинский, Новокубанский, Тбилисский, Темрюкский, Успенский Усть-Лабинский районы и </w:t>
      </w:r>
      <w:r w:rsidR="00DD059F">
        <w:rPr>
          <w:b/>
          <w:sz w:val="28"/>
          <w:szCs w:val="28"/>
        </w:rPr>
        <w:t xml:space="preserve">городские округа: </w:t>
      </w:r>
      <w:r w:rsidRPr="00EF1573">
        <w:rPr>
          <w:b/>
          <w:sz w:val="28"/>
          <w:szCs w:val="28"/>
        </w:rPr>
        <w:t>г.</w:t>
      </w:r>
      <w:r w:rsidR="00DD059F">
        <w:rPr>
          <w:b/>
          <w:sz w:val="28"/>
          <w:szCs w:val="28"/>
        </w:rPr>
        <w:t>-к.</w:t>
      </w:r>
      <w:r w:rsidRPr="00EF1573">
        <w:rPr>
          <w:b/>
          <w:sz w:val="28"/>
          <w:szCs w:val="28"/>
        </w:rPr>
        <w:t xml:space="preserve"> Анапа, </w:t>
      </w:r>
      <w:r w:rsidR="00DD059F">
        <w:rPr>
          <w:b/>
          <w:sz w:val="28"/>
          <w:szCs w:val="28"/>
        </w:rPr>
        <w:t xml:space="preserve">г. </w:t>
      </w:r>
      <w:r w:rsidRPr="00EF1573">
        <w:rPr>
          <w:b/>
          <w:sz w:val="28"/>
          <w:szCs w:val="28"/>
        </w:rPr>
        <w:t xml:space="preserve">Армавир, </w:t>
      </w:r>
      <w:r w:rsidR="00DD059F">
        <w:rPr>
          <w:b/>
          <w:sz w:val="28"/>
          <w:szCs w:val="28"/>
        </w:rPr>
        <w:t xml:space="preserve">г.-к. </w:t>
      </w:r>
      <w:r w:rsidRPr="00EF1573">
        <w:rPr>
          <w:b/>
          <w:sz w:val="28"/>
          <w:szCs w:val="28"/>
        </w:rPr>
        <w:t xml:space="preserve">Геленджик, </w:t>
      </w:r>
      <w:r w:rsidR="00DD059F">
        <w:rPr>
          <w:b/>
          <w:sz w:val="28"/>
          <w:szCs w:val="28"/>
        </w:rPr>
        <w:t xml:space="preserve">                     г.-г. </w:t>
      </w:r>
      <w:r w:rsidRPr="00EF1573">
        <w:rPr>
          <w:b/>
          <w:sz w:val="28"/>
          <w:szCs w:val="28"/>
        </w:rPr>
        <w:t xml:space="preserve">Новороссийск, </w:t>
      </w:r>
      <w:r w:rsidR="00DD059F">
        <w:rPr>
          <w:b/>
          <w:sz w:val="28"/>
          <w:szCs w:val="28"/>
        </w:rPr>
        <w:t xml:space="preserve">г.-к. </w:t>
      </w:r>
      <w:r w:rsidRPr="00EF1573">
        <w:rPr>
          <w:b/>
          <w:sz w:val="28"/>
          <w:szCs w:val="28"/>
        </w:rPr>
        <w:t>Сочи.</w:t>
      </w:r>
    </w:p>
    <w:p w14:paraId="18EF0D0F" w14:textId="77777777" w:rsidR="006D0DD1" w:rsidRPr="00EF1573" w:rsidRDefault="006D0DD1" w:rsidP="006D0DD1">
      <w:pPr>
        <w:spacing w:line="256" w:lineRule="auto"/>
        <w:ind w:firstLine="708"/>
        <w:jc w:val="both"/>
        <w:rPr>
          <w:b/>
          <w:sz w:val="28"/>
          <w:szCs w:val="28"/>
        </w:rPr>
      </w:pPr>
      <w:r w:rsidRPr="00EF1573">
        <w:rPr>
          <w:b/>
          <w:sz w:val="28"/>
          <w:szCs w:val="28"/>
        </w:rPr>
        <w:t>Оползневой процесс.</w:t>
      </w:r>
    </w:p>
    <w:p w14:paraId="25D4A6D5" w14:textId="428C788A" w:rsidR="006D0DD1" w:rsidRPr="00EF1573" w:rsidRDefault="006D0DD1" w:rsidP="006D0DD1">
      <w:pPr>
        <w:ind w:firstLine="709"/>
        <w:jc w:val="both"/>
        <w:rPr>
          <w:sz w:val="28"/>
          <w:szCs w:val="28"/>
        </w:rPr>
      </w:pPr>
      <w:r w:rsidRPr="00EF1573">
        <w:rPr>
          <w:sz w:val="28"/>
          <w:szCs w:val="28"/>
        </w:rPr>
        <w:t xml:space="preserve">На Азовско-Черноморском побережье в границах </w:t>
      </w:r>
      <w:r w:rsidR="00DD059F">
        <w:rPr>
          <w:sz w:val="28"/>
          <w:szCs w:val="28"/>
        </w:rPr>
        <w:t xml:space="preserve">муниципальных образований </w:t>
      </w:r>
      <w:r w:rsidRPr="00DD059F">
        <w:rPr>
          <w:b/>
          <w:bCs/>
          <w:sz w:val="28"/>
          <w:szCs w:val="28"/>
        </w:rPr>
        <w:t>Щербиновск</w:t>
      </w:r>
      <w:r w:rsidR="00DD059F" w:rsidRPr="00DD059F">
        <w:rPr>
          <w:b/>
          <w:bCs/>
          <w:sz w:val="28"/>
          <w:szCs w:val="28"/>
        </w:rPr>
        <w:t>ий</w:t>
      </w:r>
      <w:r w:rsidRPr="00DD059F">
        <w:rPr>
          <w:b/>
          <w:bCs/>
          <w:sz w:val="28"/>
          <w:szCs w:val="28"/>
        </w:rPr>
        <w:t>, Ейск</w:t>
      </w:r>
      <w:r w:rsidR="00DD059F" w:rsidRPr="00DD059F">
        <w:rPr>
          <w:b/>
          <w:bCs/>
          <w:sz w:val="28"/>
          <w:szCs w:val="28"/>
        </w:rPr>
        <w:t>ий</w:t>
      </w:r>
      <w:r w:rsidRPr="00DD059F">
        <w:rPr>
          <w:b/>
          <w:bCs/>
          <w:sz w:val="28"/>
          <w:szCs w:val="28"/>
        </w:rPr>
        <w:t xml:space="preserve"> и Темрюкск</w:t>
      </w:r>
      <w:r w:rsidR="00DD059F" w:rsidRPr="00DD059F">
        <w:rPr>
          <w:b/>
          <w:bCs/>
          <w:sz w:val="28"/>
          <w:szCs w:val="28"/>
        </w:rPr>
        <w:t>ий</w:t>
      </w:r>
      <w:r w:rsidRPr="00DD059F">
        <w:rPr>
          <w:b/>
          <w:bCs/>
          <w:sz w:val="28"/>
          <w:szCs w:val="28"/>
        </w:rPr>
        <w:t xml:space="preserve"> район</w:t>
      </w:r>
      <w:r w:rsidR="00DD059F" w:rsidRPr="00DD059F">
        <w:rPr>
          <w:b/>
          <w:bCs/>
          <w:sz w:val="28"/>
          <w:szCs w:val="28"/>
        </w:rPr>
        <w:t>ы</w:t>
      </w:r>
      <w:r w:rsidRPr="00EF1573">
        <w:rPr>
          <w:sz w:val="28"/>
          <w:szCs w:val="28"/>
        </w:rPr>
        <w:t xml:space="preserve"> активизация </w:t>
      </w:r>
      <w:r w:rsidRPr="00EF1573">
        <w:rPr>
          <w:sz w:val="28"/>
          <w:szCs w:val="28"/>
        </w:rPr>
        <w:lastRenderedPageBreak/>
        <w:t xml:space="preserve">оползней связана, как с процессом абразии, так и с избыточным выпадением осадков и переувлажнением зон выветривания рыхлых четвертичных отложений на древних оползневых массивах Таманского полуострова (северное побережье Таманского залива от пос. Кучугуры до пос. Ильич, побережье Черного моря от пос. Артющенко до пос. Волна). Учитывая прогнозируемое выпадение среднемноголетнего количества осадков и повышенный температурный режим, на этом участке ожидается средняя степень активности оползневого процесса. </w:t>
      </w:r>
    </w:p>
    <w:p w14:paraId="6A10FD90" w14:textId="43443633" w:rsidR="006D0DD1" w:rsidRPr="00EF1573" w:rsidRDefault="006D0DD1" w:rsidP="006D0DD1">
      <w:pPr>
        <w:ind w:firstLine="709"/>
        <w:jc w:val="both"/>
        <w:rPr>
          <w:sz w:val="28"/>
          <w:szCs w:val="28"/>
        </w:rPr>
      </w:pPr>
      <w:r w:rsidRPr="00EF1573">
        <w:rPr>
          <w:sz w:val="28"/>
          <w:szCs w:val="28"/>
        </w:rPr>
        <w:t>В границах муниципальных образований</w:t>
      </w:r>
      <w:r w:rsidR="00DD059F">
        <w:rPr>
          <w:sz w:val="28"/>
          <w:szCs w:val="28"/>
        </w:rPr>
        <w:t xml:space="preserve">: </w:t>
      </w:r>
      <w:r w:rsidR="00DD059F" w:rsidRPr="00DD059F">
        <w:rPr>
          <w:b/>
          <w:bCs/>
          <w:sz w:val="28"/>
          <w:szCs w:val="28"/>
        </w:rPr>
        <w:t xml:space="preserve">городские округа: </w:t>
      </w:r>
      <w:r w:rsidRPr="00DD059F">
        <w:rPr>
          <w:b/>
          <w:bCs/>
          <w:sz w:val="28"/>
          <w:szCs w:val="28"/>
        </w:rPr>
        <w:t>г. Краснодар и г. Армавир</w:t>
      </w:r>
      <w:r w:rsidR="00DD059F">
        <w:rPr>
          <w:b/>
          <w:bCs/>
          <w:sz w:val="28"/>
          <w:szCs w:val="28"/>
        </w:rPr>
        <w:t>;</w:t>
      </w:r>
      <w:r w:rsidRPr="00DD059F">
        <w:rPr>
          <w:b/>
          <w:bCs/>
          <w:sz w:val="28"/>
          <w:szCs w:val="28"/>
        </w:rPr>
        <w:t xml:space="preserve"> Усть-Лабинском, Кавказском, Новокубанском, Успенском, Отрадненском</w:t>
      </w:r>
      <w:r w:rsidRPr="00EF1573">
        <w:rPr>
          <w:sz w:val="28"/>
          <w:szCs w:val="28"/>
        </w:rPr>
        <w:t xml:space="preserve"> районах на уступах надпойменных террас р. Кубань и ее притоков ожидается средняя активность оползневого процесса. Основными факторами активизации здесь являются: метеорологический, гидрологический (при условии повышенных расходов рек).</w:t>
      </w:r>
    </w:p>
    <w:p w14:paraId="28DC6264" w14:textId="165F7C3E" w:rsidR="006D0DD1" w:rsidRPr="00EF1573" w:rsidRDefault="006D0DD1" w:rsidP="006D0DD1">
      <w:pPr>
        <w:ind w:firstLine="709"/>
        <w:jc w:val="both"/>
        <w:rPr>
          <w:sz w:val="28"/>
          <w:szCs w:val="28"/>
        </w:rPr>
      </w:pPr>
      <w:r w:rsidRPr="00EF1573">
        <w:rPr>
          <w:sz w:val="28"/>
          <w:szCs w:val="28"/>
        </w:rPr>
        <w:t xml:space="preserve">Территории в границах </w:t>
      </w:r>
      <w:r w:rsidR="00DD059F" w:rsidRPr="00DD059F">
        <w:rPr>
          <w:b/>
          <w:bCs/>
          <w:sz w:val="28"/>
          <w:szCs w:val="28"/>
        </w:rPr>
        <w:t xml:space="preserve">МО: </w:t>
      </w:r>
      <w:r w:rsidRPr="00DD059F">
        <w:rPr>
          <w:b/>
          <w:bCs/>
          <w:sz w:val="28"/>
          <w:szCs w:val="28"/>
        </w:rPr>
        <w:t>Новокубанск</w:t>
      </w:r>
      <w:r w:rsidR="00DD059F" w:rsidRPr="00DD059F">
        <w:rPr>
          <w:b/>
          <w:bCs/>
          <w:sz w:val="28"/>
          <w:szCs w:val="28"/>
        </w:rPr>
        <w:t>ий</w:t>
      </w:r>
      <w:r w:rsidRPr="00DD059F">
        <w:rPr>
          <w:b/>
          <w:bCs/>
          <w:sz w:val="28"/>
          <w:szCs w:val="28"/>
        </w:rPr>
        <w:t>, Отрадненск</w:t>
      </w:r>
      <w:r w:rsidR="00DD059F" w:rsidRPr="00DD059F">
        <w:rPr>
          <w:b/>
          <w:bCs/>
          <w:sz w:val="28"/>
          <w:szCs w:val="28"/>
        </w:rPr>
        <w:t>ий,</w:t>
      </w:r>
      <w:r w:rsidRPr="00DD059F">
        <w:rPr>
          <w:b/>
          <w:bCs/>
          <w:sz w:val="28"/>
          <w:szCs w:val="28"/>
        </w:rPr>
        <w:t xml:space="preserve"> Успенск</w:t>
      </w:r>
      <w:r w:rsidR="00DD059F" w:rsidRPr="00DD059F">
        <w:rPr>
          <w:b/>
          <w:bCs/>
          <w:sz w:val="28"/>
          <w:szCs w:val="28"/>
        </w:rPr>
        <w:t>ий</w:t>
      </w:r>
      <w:r w:rsidRPr="00DD059F">
        <w:rPr>
          <w:b/>
          <w:bCs/>
          <w:sz w:val="28"/>
          <w:szCs w:val="28"/>
        </w:rPr>
        <w:t xml:space="preserve"> район</w:t>
      </w:r>
      <w:r w:rsidR="00DD059F" w:rsidRPr="00DD059F">
        <w:rPr>
          <w:b/>
          <w:bCs/>
          <w:sz w:val="28"/>
          <w:szCs w:val="28"/>
        </w:rPr>
        <w:t>ы</w:t>
      </w:r>
      <w:r w:rsidRPr="00EF1573">
        <w:rPr>
          <w:sz w:val="28"/>
          <w:szCs w:val="28"/>
        </w:rPr>
        <w:t>, расположенные на склонах и приводораздельных частях междуречий Лаба – Уруп, Уруп – Кубань, на западном склоне Ставропольской возвышенности значительно поражены проявлениями оползневого процесса, основным фактором активизации которого является выпадение повышенного количества осадков. На этих территориях в осенний сезон ожидается средняя степень активности опасного ЭГП.</w:t>
      </w:r>
    </w:p>
    <w:p w14:paraId="29B77171" w14:textId="77777777" w:rsidR="006D0DD1" w:rsidRPr="00EF1573" w:rsidRDefault="006D0DD1" w:rsidP="006D0DD1">
      <w:pPr>
        <w:ind w:firstLine="709"/>
        <w:jc w:val="both"/>
        <w:rPr>
          <w:sz w:val="28"/>
          <w:szCs w:val="28"/>
        </w:rPr>
      </w:pPr>
      <w:r w:rsidRPr="00EF1573">
        <w:rPr>
          <w:sz w:val="28"/>
          <w:szCs w:val="28"/>
        </w:rPr>
        <w:t>Мегантиклинорий Большого Кавказа. Область средне-низкогорного рельефа.</w:t>
      </w:r>
    </w:p>
    <w:p w14:paraId="7D87D117" w14:textId="5226EBF6" w:rsidR="006D0DD1" w:rsidRPr="00EF1573" w:rsidRDefault="006D0DD1" w:rsidP="006D0DD1">
      <w:pPr>
        <w:ind w:firstLine="709"/>
        <w:jc w:val="both"/>
        <w:rPr>
          <w:sz w:val="28"/>
          <w:szCs w:val="28"/>
        </w:rPr>
      </w:pPr>
      <w:r w:rsidRPr="00EF1573">
        <w:rPr>
          <w:sz w:val="28"/>
          <w:szCs w:val="28"/>
        </w:rPr>
        <w:t xml:space="preserve">В границах </w:t>
      </w:r>
      <w:r w:rsidR="00DD059F" w:rsidRPr="00DD059F">
        <w:rPr>
          <w:b/>
          <w:bCs/>
          <w:sz w:val="28"/>
          <w:szCs w:val="28"/>
        </w:rPr>
        <w:t xml:space="preserve">МО: </w:t>
      </w:r>
      <w:r w:rsidRPr="00DD059F">
        <w:rPr>
          <w:b/>
          <w:bCs/>
          <w:sz w:val="28"/>
          <w:szCs w:val="28"/>
        </w:rPr>
        <w:t>Крымск</w:t>
      </w:r>
      <w:r w:rsidR="00DD059F" w:rsidRPr="00DD059F">
        <w:rPr>
          <w:b/>
          <w:bCs/>
          <w:sz w:val="28"/>
          <w:szCs w:val="28"/>
        </w:rPr>
        <w:t>ий</w:t>
      </w:r>
      <w:r w:rsidRPr="00DD059F">
        <w:rPr>
          <w:b/>
          <w:bCs/>
          <w:sz w:val="28"/>
          <w:szCs w:val="28"/>
        </w:rPr>
        <w:t>, Апшеронск</w:t>
      </w:r>
      <w:r w:rsidR="00DD059F" w:rsidRPr="00DD059F">
        <w:rPr>
          <w:b/>
          <w:bCs/>
          <w:sz w:val="28"/>
          <w:szCs w:val="28"/>
        </w:rPr>
        <w:t>ий</w:t>
      </w:r>
      <w:r w:rsidRPr="00DD059F">
        <w:rPr>
          <w:b/>
          <w:bCs/>
          <w:sz w:val="28"/>
          <w:szCs w:val="28"/>
        </w:rPr>
        <w:t>, Мостовск</w:t>
      </w:r>
      <w:r w:rsidR="00DD059F" w:rsidRPr="00DD059F">
        <w:rPr>
          <w:b/>
          <w:bCs/>
          <w:sz w:val="28"/>
          <w:szCs w:val="28"/>
        </w:rPr>
        <w:t>ий</w:t>
      </w:r>
      <w:r w:rsidRPr="00DD059F">
        <w:rPr>
          <w:b/>
          <w:bCs/>
          <w:sz w:val="28"/>
          <w:szCs w:val="28"/>
        </w:rPr>
        <w:t>, Лабинск</w:t>
      </w:r>
      <w:r w:rsidR="00DD059F" w:rsidRPr="00DD059F">
        <w:rPr>
          <w:b/>
          <w:bCs/>
          <w:sz w:val="28"/>
          <w:szCs w:val="28"/>
        </w:rPr>
        <w:t>ий</w:t>
      </w:r>
      <w:r w:rsidRPr="00DD059F">
        <w:rPr>
          <w:b/>
          <w:bCs/>
          <w:sz w:val="28"/>
          <w:szCs w:val="28"/>
        </w:rPr>
        <w:t>, Отрадненск</w:t>
      </w:r>
      <w:r w:rsidR="00DD059F" w:rsidRPr="00DD059F">
        <w:rPr>
          <w:b/>
          <w:bCs/>
          <w:sz w:val="28"/>
          <w:szCs w:val="28"/>
        </w:rPr>
        <w:t>ий</w:t>
      </w:r>
      <w:r w:rsidRPr="00DD059F">
        <w:rPr>
          <w:b/>
          <w:bCs/>
          <w:sz w:val="28"/>
          <w:szCs w:val="28"/>
        </w:rPr>
        <w:t xml:space="preserve"> район</w:t>
      </w:r>
      <w:r w:rsidR="00DD059F" w:rsidRPr="00DD059F">
        <w:rPr>
          <w:b/>
          <w:bCs/>
          <w:sz w:val="28"/>
          <w:szCs w:val="28"/>
        </w:rPr>
        <w:t>ы</w:t>
      </w:r>
      <w:r w:rsidRPr="00DD059F">
        <w:rPr>
          <w:b/>
          <w:bCs/>
          <w:sz w:val="28"/>
          <w:szCs w:val="28"/>
        </w:rPr>
        <w:t xml:space="preserve">, </w:t>
      </w:r>
      <w:r w:rsidR="00DD059F" w:rsidRPr="00DD059F">
        <w:rPr>
          <w:b/>
          <w:bCs/>
          <w:sz w:val="28"/>
          <w:szCs w:val="28"/>
        </w:rPr>
        <w:t>и муниципальный округ</w:t>
      </w:r>
      <w:r w:rsidRPr="00DD059F">
        <w:rPr>
          <w:b/>
          <w:bCs/>
          <w:sz w:val="28"/>
          <w:szCs w:val="28"/>
        </w:rPr>
        <w:t xml:space="preserve"> г. Горячий Ключ</w:t>
      </w:r>
      <w:r w:rsidR="00DD059F">
        <w:rPr>
          <w:b/>
          <w:bCs/>
          <w:sz w:val="28"/>
          <w:szCs w:val="28"/>
        </w:rPr>
        <w:t>,</w:t>
      </w:r>
      <w:r w:rsidRPr="00EF1573">
        <w:rPr>
          <w:sz w:val="28"/>
          <w:szCs w:val="28"/>
        </w:rPr>
        <w:t xml:space="preserve"> при ожидаемых осадках в пределах норм или ниже в осеннем сезоне ожидается средняя степень активности оползневого процесса. Основными факторами активизации здесь являются: гидрогеологический, метеорологический.</w:t>
      </w:r>
    </w:p>
    <w:p w14:paraId="5E6D65C6" w14:textId="7EEB5ECB" w:rsidR="006D0DD1" w:rsidRPr="00EF1573" w:rsidRDefault="006D0DD1" w:rsidP="006D0DD1">
      <w:pPr>
        <w:ind w:firstLine="709"/>
        <w:jc w:val="both"/>
        <w:rPr>
          <w:sz w:val="28"/>
          <w:szCs w:val="28"/>
        </w:rPr>
      </w:pPr>
      <w:r w:rsidRPr="00EF1573">
        <w:rPr>
          <w:sz w:val="28"/>
          <w:szCs w:val="28"/>
        </w:rPr>
        <w:t xml:space="preserve">В северо-западной части Черноморского побережья края на отрезке </w:t>
      </w:r>
      <w:r w:rsidR="006F3ED0">
        <w:rPr>
          <w:sz w:val="28"/>
          <w:szCs w:val="28"/>
        </w:rPr>
        <w:br/>
      </w:r>
      <w:r w:rsidRPr="00EF1573">
        <w:rPr>
          <w:sz w:val="28"/>
          <w:szCs w:val="28"/>
        </w:rPr>
        <w:t>г. Анапа – г. Туапсе с учетом оправдываемости метеорологического прогноза ожидается средняя степень активности оползневого процесса.</w:t>
      </w:r>
    </w:p>
    <w:p w14:paraId="25E6580A" w14:textId="77777777" w:rsidR="006D0DD1" w:rsidRPr="00EF1573" w:rsidRDefault="006D0DD1" w:rsidP="006D0DD1">
      <w:pPr>
        <w:ind w:firstLine="709"/>
        <w:jc w:val="both"/>
        <w:rPr>
          <w:sz w:val="28"/>
          <w:szCs w:val="28"/>
        </w:rPr>
      </w:pPr>
      <w:r w:rsidRPr="00EF1573">
        <w:rPr>
          <w:sz w:val="28"/>
          <w:szCs w:val="28"/>
        </w:rPr>
        <w:t>Кроме того, не исключена вероятность активизации оползней в нижней части морского склона на древних морских террасах, на участках пересечения их автомобильными дорогами и на территориях массовой застройки. На данной территории основными факторами активизации являются: метеорологический, техногенный.</w:t>
      </w:r>
    </w:p>
    <w:p w14:paraId="10CC3BD2" w14:textId="77777777" w:rsidR="006D0DD1" w:rsidRPr="00EF1573" w:rsidRDefault="006D0DD1" w:rsidP="006D0DD1">
      <w:pPr>
        <w:ind w:firstLine="709"/>
        <w:jc w:val="both"/>
        <w:rPr>
          <w:sz w:val="28"/>
          <w:szCs w:val="28"/>
        </w:rPr>
      </w:pPr>
      <w:r w:rsidRPr="00EF1573">
        <w:rPr>
          <w:sz w:val="28"/>
          <w:szCs w:val="28"/>
        </w:rPr>
        <w:t xml:space="preserve">В целом, на территории Краснодарского края ожидается </w:t>
      </w:r>
      <w:r w:rsidRPr="00EF1573">
        <w:rPr>
          <w:i/>
          <w:iCs/>
          <w:sz w:val="28"/>
          <w:szCs w:val="28"/>
        </w:rPr>
        <w:t>средняя</w:t>
      </w:r>
      <w:r w:rsidRPr="00EF1573">
        <w:rPr>
          <w:sz w:val="28"/>
          <w:szCs w:val="28"/>
        </w:rPr>
        <w:t xml:space="preserve"> степень активности опасного ЭГП.</w:t>
      </w:r>
    </w:p>
    <w:p w14:paraId="061FA602" w14:textId="77777777" w:rsidR="006D0DD1" w:rsidRPr="00EF1573" w:rsidRDefault="006D0DD1" w:rsidP="006D0DD1">
      <w:pPr>
        <w:ind w:firstLine="709"/>
        <w:jc w:val="both"/>
        <w:rPr>
          <w:b/>
          <w:bCs/>
          <w:sz w:val="28"/>
          <w:szCs w:val="28"/>
        </w:rPr>
      </w:pPr>
    </w:p>
    <w:p w14:paraId="07304F7B" w14:textId="77777777" w:rsidR="006D0DD1" w:rsidRPr="00EF1573" w:rsidRDefault="006D0DD1" w:rsidP="006D0DD1">
      <w:pPr>
        <w:ind w:firstLine="709"/>
        <w:jc w:val="both"/>
        <w:rPr>
          <w:sz w:val="28"/>
          <w:szCs w:val="28"/>
        </w:rPr>
      </w:pPr>
      <w:r w:rsidRPr="00EF1573">
        <w:rPr>
          <w:b/>
          <w:bCs/>
          <w:sz w:val="28"/>
          <w:szCs w:val="28"/>
        </w:rPr>
        <w:t>Обвальный процесс.</w:t>
      </w:r>
      <w:r w:rsidRPr="00EF1573">
        <w:rPr>
          <w:sz w:val="28"/>
          <w:szCs w:val="28"/>
        </w:rPr>
        <w:t xml:space="preserve"> </w:t>
      </w:r>
    </w:p>
    <w:p w14:paraId="6365D05D" w14:textId="0DEF88E8" w:rsidR="006D0DD1" w:rsidRPr="00EF1573" w:rsidRDefault="006D0DD1" w:rsidP="006D0DD1">
      <w:pPr>
        <w:ind w:firstLine="709"/>
        <w:jc w:val="both"/>
        <w:rPr>
          <w:sz w:val="28"/>
          <w:szCs w:val="28"/>
        </w:rPr>
      </w:pPr>
      <w:r w:rsidRPr="00EF1573">
        <w:rPr>
          <w:sz w:val="28"/>
          <w:szCs w:val="28"/>
        </w:rPr>
        <w:t xml:space="preserve">На северо-западе Краснодарского края, в </w:t>
      </w:r>
      <w:r w:rsidR="00DD059F" w:rsidRPr="00DD059F">
        <w:rPr>
          <w:b/>
          <w:bCs/>
          <w:sz w:val="28"/>
          <w:szCs w:val="28"/>
        </w:rPr>
        <w:t xml:space="preserve">МО: </w:t>
      </w:r>
      <w:r w:rsidRPr="00DD059F">
        <w:rPr>
          <w:b/>
          <w:bCs/>
          <w:sz w:val="28"/>
          <w:szCs w:val="28"/>
        </w:rPr>
        <w:t>Щербиновск</w:t>
      </w:r>
      <w:r w:rsidR="00DD059F" w:rsidRPr="00DD059F">
        <w:rPr>
          <w:b/>
          <w:bCs/>
          <w:sz w:val="28"/>
          <w:szCs w:val="28"/>
        </w:rPr>
        <w:t>ий</w:t>
      </w:r>
      <w:r w:rsidRPr="00DD059F">
        <w:rPr>
          <w:b/>
          <w:bCs/>
          <w:sz w:val="28"/>
          <w:szCs w:val="28"/>
        </w:rPr>
        <w:t>, Ейск</w:t>
      </w:r>
      <w:r w:rsidR="00DD059F" w:rsidRPr="00DD059F">
        <w:rPr>
          <w:b/>
          <w:bCs/>
          <w:sz w:val="28"/>
          <w:szCs w:val="28"/>
        </w:rPr>
        <w:t>ий</w:t>
      </w:r>
      <w:r w:rsidRPr="00DD059F">
        <w:rPr>
          <w:b/>
          <w:bCs/>
          <w:sz w:val="28"/>
          <w:szCs w:val="28"/>
        </w:rPr>
        <w:t xml:space="preserve"> и Приморско-Ахтарск</w:t>
      </w:r>
      <w:r w:rsidR="00DD059F" w:rsidRPr="00DD059F">
        <w:rPr>
          <w:b/>
          <w:bCs/>
          <w:sz w:val="28"/>
          <w:szCs w:val="28"/>
        </w:rPr>
        <w:t>ий</w:t>
      </w:r>
      <w:r w:rsidRPr="00DD059F">
        <w:rPr>
          <w:b/>
          <w:bCs/>
          <w:sz w:val="28"/>
          <w:szCs w:val="28"/>
        </w:rPr>
        <w:t xml:space="preserve"> район</w:t>
      </w:r>
      <w:r w:rsidR="00DD059F" w:rsidRPr="00DD059F">
        <w:rPr>
          <w:b/>
          <w:bCs/>
          <w:sz w:val="28"/>
          <w:szCs w:val="28"/>
        </w:rPr>
        <w:t>ы</w:t>
      </w:r>
      <w:r w:rsidRPr="00EF1573">
        <w:rPr>
          <w:sz w:val="28"/>
          <w:szCs w:val="28"/>
        </w:rPr>
        <w:t xml:space="preserve"> на глинистых уступах Азовского побережья, основным фактором активизации обвалов является абразия берегов, вызванная сильными сезонными штормами. В осенний период количество штормов на Азовском море – минимальное, а прогнозируемое количество осадков на уровне среднемноголетних значений для осеннего периода. В связи с этим осенний </w:t>
      </w:r>
      <w:r w:rsidRPr="00EF1573">
        <w:rPr>
          <w:sz w:val="28"/>
          <w:szCs w:val="28"/>
        </w:rPr>
        <w:lastRenderedPageBreak/>
        <w:t>сезон на высоких отвесных глинистых уступах Азовского побережья, ожидается средняя степень активности обвального процесса.</w:t>
      </w:r>
    </w:p>
    <w:p w14:paraId="53F75FD8" w14:textId="2BF3311D" w:rsidR="006D0DD1" w:rsidRPr="00EF1573" w:rsidRDefault="006D0DD1" w:rsidP="006D0DD1">
      <w:pPr>
        <w:ind w:firstLine="709"/>
        <w:jc w:val="both"/>
        <w:rPr>
          <w:sz w:val="28"/>
          <w:szCs w:val="28"/>
        </w:rPr>
      </w:pPr>
      <w:r w:rsidRPr="00EF1573">
        <w:rPr>
          <w:sz w:val="28"/>
          <w:szCs w:val="28"/>
        </w:rPr>
        <w:t xml:space="preserve">В горных районах, на территориях выхода скальных пород верхнеюрских, верхнемеловых и неогеновых куэст на юго-востоке края в </w:t>
      </w:r>
      <w:r w:rsidR="001042D0" w:rsidRPr="001042D0">
        <w:rPr>
          <w:b/>
          <w:bCs/>
          <w:sz w:val="28"/>
          <w:szCs w:val="28"/>
        </w:rPr>
        <w:t xml:space="preserve">МО: </w:t>
      </w:r>
      <w:r w:rsidRPr="001042D0">
        <w:rPr>
          <w:b/>
          <w:bCs/>
          <w:sz w:val="28"/>
          <w:szCs w:val="28"/>
        </w:rPr>
        <w:t>Отрадненск</w:t>
      </w:r>
      <w:r w:rsidR="001042D0" w:rsidRPr="001042D0">
        <w:rPr>
          <w:b/>
          <w:bCs/>
          <w:sz w:val="28"/>
          <w:szCs w:val="28"/>
        </w:rPr>
        <w:t>ий</w:t>
      </w:r>
      <w:r w:rsidRPr="001042D0">
        <w:rPr>
          <w:b/>
          <w:bCs/>
          <w:sz w:val="28"/>
          <w:szCs w:val="28"/>
        </w:rPr>
        <w:t>, Апшеронск</w:t>
      </w:r>
      <w:r w:rsidR="001042D0" w:rsidRPr="001042D0">
        <w:rPr>
          <w:b/>
          <w:bCs/>
          <w:sz w:val="28"/>
          <w:szCs w:val="28"/>
        </w:rPr>
        <w:t>ий</w:t>
      </w:r>
      <w:r w:rsidRPr="001042D0">
        <w:rPr>
          <w:b/>
          <w:bCs/>
          <w:sz w:val="28"/>
          <w:szCs w:val="28"/>
        </w:rPr>
        <w:t>, Мостовск</w:t>
      </w:r>
      <w:r w:rsidR="001042D0" w:rsidRPr="001042D0">
        <w:rPr>
          <w:b/>
          <w:bCs/>
          <w:sz w:val="28"/>
          <w:szCs w:val="28"/>
        </w:rPr>
        <w:t>ий</w:t>
      </w:r>
      <w:r w:rsidRPr="001042D0">
        <w:rPr>
          <w:b/>
          <w:bCs/>
          <w:sz w:val="28"/>
          <w:szCs w:val="28"/>
        </w:rPr>
        <w:t xml:space="preserve"> район</w:t>
      </w:r>
      <w:r w:rsidR="001042D0" w:rsidRPr="001042D0">
        <w:rPr>
          <w:b/>
          <w:bCs/>
          <w:sz w:val="28"/>
          <w:szCs w:val="28"/>
        </w:rPr>
        <w:t>ы</w:t>
      </w:r>
      <w:r w:rsidRPr="00EF1573">
        <w:rPr>
          <w:sz w:val="28"/>
          <w:szCs w:val="28"/>
        </w:rPr>
        <w:t xml:space="preserve"> ожидается низкая степень активности обвального процесса.</w:t>
      </w:r>
    </w:p>
    <w:p w14:paraId="5424B610" w14:textId="77777777" w:rsidR="006D0DD1" w:rsidRPr="00EF1573" w:rsidRDefault="006D0DD1" w:rsidP="006D0DD1">
      <w:pPr>
        <w:ind w:firstLine="709"/>
        <w:jc w:val="both"/>
        <w:rPr>
          <w:sz w:val="28"/>
          <w:szCs w:val="28"/>
        </w:rPr>
      </w:pPr>
      <w:r w:rsidRPr="00EF1573">
        <w:rPr>
          <w:sz w:val="28"/>
          <w:szCs w:val="28"/>
        </w:rPr>
        <w:t xml:space="preserve">В целом, на территории Краснодарского края ожидается </w:t>
      </w:r>
      <w:r w:rsidRPr="00EF1573">
        <w:rPr>
          <w:i/>
          <w:iCs/>
          <w:sz w:val="28"/>
          <w:szCs w:val="28"/>
        </w:rPr>
        <w:t>низкая</w:t>
      </w:r>
      <w:r w:rsidRPr="00EF1573">
        <w:rPr>
          <w:sz w:val="28"/>
          <w:szCs w:val="28"/>
        </w:rPr>
        <w:t xml:space="preserve"> степень активности опасного ЭГП.</w:t>
      </w:r>
    </w:p>
    <w:p w14:paraId="1F69606D" w14:textId="77777777" w:rsidR="006D0DD1" w:rsidRPr="00EF1573" w:rsidRDefault="006D0DD1" w:rsidP="006D0DD1">
      <w:pPr>
        <w:ind w:firstLine="709"/>
        <w:jc w:val="both"/>
        <w:rPr>
          <w:b/>
          <w:sz w:val="28"/>
          <w:szCs w:val="28"/>
        </w:rPr>
      </w:pPr>
    </w:p>
    <w:p w14:paraId="28A4FC8E" w14:textId="77777777" w:rsidR="006D0DD1" w:rsidRPr="00EF1573" w:rsidRDefault="006D0DD1" w:rsidP="006D0DD1">
      <w:pPr>
        <w:ind w:firstLine="709"/>
        <w:jc w:val="both"/>
        <w:rPr>
          <w:b/>
          <w:sz w:val="28"/>
          <w:szCs w:val="28"/>
        </w:rPr>
      </w:pPr>
      <w:r w:rsidRPr="00EF1573">
        <w:rPr>
          <w:b/>
          <w:sz w:val="28"/>
          <w:szCs w:val="28"/>
        </w:rPr>
        <w:t>Сочинский полигон.</w:t>
      </w:r>
    </w:p>
    <w:p w14:paraId="5C79ADF3" w14:textId="77777777" w:rsidR="006D0DD1" w:rsidRPr="00EF1573" w:rsidRDefault="006D0DD1" w:rsidP="006D0DD1">
      <w:pPr>
        <w:ind w:firstLine="709"/>
        <w:jc w:val="both"/>
        <w:rPr>
          <w:sz w:val="28"/>
          <w:szCs w:val="28"/>
        </w:rPr>
      </w:pPr>
      <w:r w:rsidRPr="00EF1573">
        <w:rPr>
          <w:sz w:val="28"/>
          <w:szCs w:val="28"/>
        </w:rPr>
        <w:t xml:space="preserve">На территории Сочинского полигона основным фактором активизации ЭГП являются атмосферные осадки. </w:t>
      </w:r>
    </w:p>
    <w:p w14:paraId="43131F5D" w14:textId="77777777" w:rsidR="006D0DD1" w:rsidRPr="00EF1573" w:rsidRDefault="006D0DD1" w:rsidP="006D0DD1">
      <w:pPr>
        <w:ind w:firstLine="709"/>
        <w:jc w:val="both"/>
        <w:rPr>
          <w:sz w:val="28"/>
          <w:szCs w:val="28"/>
        </w:rPr>
      </w:pPr>
      <w:r w:rsidRPr="00EF1573">
        <w:rPr>
          <w:sz w:val="28"/>
          <w:szCs w:val="28"/>
        </w:rPr>
        <w:t>В осенний период прогнозируется выпадение осадков около среднемноголетней нормы за 1991-2020 гг. и ниже нее. Так, к северу от Сочинского полигона, согласно прогнозу по станции Туапсе, осадков будет 92% от нормы, в Адлере и Сочи – 90-95%. В высокогорной части на Красной Поляне по прогнозу выпадет 475 мм осадков, что составляет 85% многолетней нормы (в сентябре ожидается выпадение около 70% от нормы). Температурный режим осенью будет повышенным на 0,6-1,2°С по метеостанциям средне-низкогорья и высокогорья. В связи с этим в зоне размещения объектов инфраструктуры и населенных пунктов отсутствует вероятность сильного повышения активизации проявлений ЭГП. Предполагается, что дальнейшее образование новых проявлений и активизация старых будет протекать в пределах участков, ранее пораженных проявлениями ЭГП. На участках, не затронутых техногенным воздействием также возможна степень активности ЭГП на уровне среднемноголетних значений.</w:t>
      </w:r>
    </w:p>
    <w:p w14:paraId="4FA715B1" w14:textId="77777777" w:rsidR="006D0DD1" w:rsidRPr="00EF1573" w:rsidRDefault="006D0DD1" w:rsidP="006D0DD1">
      <w:pPr>
        <w:ind w:firstLine="709"/>
        <w:jc w:val="both"/>
        <w:rPr>
          <w:sz w:val="28"/>
          <w:szCs w:val="28"/>
        </w:rPr>
      </w:pPr>
      <w:r w:rsidRPr="00EF1573">
        <w:rPr>
          <w:sz w:val="28"/>
          <w:szCs w:val="28"/>
        </w:rPr>
        <w:t xml:space="preserve">Активизация оползневого и обвального процессов на склонах долин Черноморских рек может быть связана с ливневыми залповыми осадками. </w:t>
      </w:r>
    </w:p>
    <w:p w14:paraId="57F7F826" w14:textId="77777777" w:rsidR="006D0DD1" w:rsidRPr="00EF1573" w:rsidRDefault="006D0DD1" w:rsidP="006D0DD1">
      <w:pPr>
        <w:ind w:firstLine="709"/>
        <w:jc w:val="both"/>
        <w:rPr>
          <w:sz w:val="28"/>
          <w:szCs w:val="28"/>
        </w:rPr>
      </w:pPr>
      <w:r w:rsidRPr="00EF1573">
        <w:rPr>
          <w:sz w:val="28"/>
          <w:szCs w:val="28"/>
        </w:rPr>
        <w:t xml:space="preserve">В верхней части долины р. Мзымта, на склонах хребтов Аибга, Псеашха и Ачишхо температурный режим в осенний период 2025 г обусловит сохранение активности ЭГП на территориях с интенсивной техногенной нагрузкой. На участках, не затронутых техногенным воздействием возможна средняя степень активности ЭГП. </w:t>
      </w:r>
    </w:p>
    <w:p w14:paraId="5EF7A344" w14:textId="77777777" w:rsidR="006D0DD1" w:rsidRPr="00EF1573" w:rsidRDefault="006D0DD1" w:rsidP="006D0DD1">
      <w:pPr>
        <w:ind w:firstLine="709"/>
        <w:jc w:val="both"/>
        <w:rPr>
          <w:sz w:val="28"/>
          <w:szCs w:val="28"/>
        </w:rPr>
      </w:pPr>
      <w:r w:rsidRPr="00EF1573">
        <w:rPr>
          <w:sz w:val="28"/>
          <w:szCs w:val="28"/>
        </w:rPr>
        <w:t xml:space="preserve">По долинам других черноморских рек (Хорота, Хоста, Мацеста, Сочи, Западный и Восточный Дагомыс и др.) ожидается средняя степень активности оползневого процесса и низкая степень – обвального процесса. </w:t>
      </w:r>
    </w:p>
    <w:p w14:paraId="5D3F6342" w14:textId="77777777" w:rsidR="006D0DD1" w:rsidRPr="00EF1573" w:rsidRDefault="006D0DD1" w:rsidP="006D0DD1">
      <w:pPr>
        <w:ind w:firstLine="709"/>
        <w:jc w:val="both"/>
        <w:rPr>
          <w:sz w:val="28"/>
          <w:szCs w:val="28"/>
        </w:rPr>
      </w:pPr>
      <w:r w:rsidRPr="00EF1573">
        <w:rPr>
          <w:sz w:val="28"/>
          <w:szCs w:val="28"/>
        </w:rPr>
        <w:t xml:space="preserve">В северо-западной части Сочинского полигона в связи с прогнозируемым режимом осадков не ожидается высокой степени активности оползней. </w:t>
      </w:r>
    </w:p>
    <w:p w14:paraId="63CFC8F8" w14:textId="09982248" w:rsidR="006D0DD1" w:rsidRPr="00EF1573" w:rsidRDefault="006D0DD1" w:rsidP="006D0DD1">
      <w:pPr>
        <w:ind w:firstLine="709"/>
        <w:jc w:val="both"/>
        <w:rPr>
          <w:sz w:val="28"/>
          <w:szCs w:val="28"/>
        </w:rPr>
      </w:pPr>
      <w:r w:rsidRPr="00EF1573">
        <w:rPr>
          <w:sz w:val="28"/>
          <w:szCs w:val="28"/>
        </w:rPr>
        <w:t xml:space="preserve">На объектах инфраструктуры горнолыжных курортов и на территории населенных пунктов в зоне высокой освоенности территорий, необходимо иметь ввиду как природные, так и техногенные факторы активизации ЭГП. Учитывая значительные нарушения прочности склонов </w:t>
      </w:r>
      <w:r w:rsidR="00F04B1E" w:rsidRPr="00EF1573">
        <w:rPr>
          <w:sz w:val="28"/>
          <w:szCs w:val="28"/>
        </w:rPr>
        <w:t>по природным и техногенным причинам,</w:t>
      </w:r>
      <w:r w:rsidRPr="00EF1573">
        <w:rPr>
          <w:sz w:val="28"/>
          <w:szCs w:val="28"/>
        </w:rPr>
        <w:t xml:space="preserve"> можно ожидать среднюю степень активности оползневого процесса.</w:t>
      </w:r>
    </w:p>
    <w:p w14:paraId="355DC4CF" w14:textId="77777777" w:rsidR="006D0DD1" w:rsidRPr="00EF1573" w:rsidRDefault="006D0DD1" w:rsidP="006D0DD1">
      <w:pPr>
        <w:ind w:firstLine="709"/>
        <w:jc w:val="both"/>
        <w:rPr>
          <w:sz w:val="28"/>
          <w:szCs w:val="28"/>
        </w:rPr>
      </w:pPr>
      <w:r w:rsidRPr="00EF1573">
        <w:rPr>
          <w:sz w:val="28"/>
          <w:szCs w:val="28"/>
        </w:rPr>
        <w:t xml:space="preserve">Активность обвального процесса в области средне-низкогорного рельефа и в области высокогорья прогнозируется </w:t>
      </w:r>
      <w:r w:rsidRPr="00EF1573">
        <w:rPr>
          <w:i/>
          <w:iCs/>
          <w:sz w:val="28"/>
          <w:szCs w:val="28"/>
        </w:rPr>
        <w:t>низкая.</w:t>
      </w:r>
    </w:p>
    <w:p w14:paraId="5BDB5D11" w14:textId="6954168F" w:rsidR="00873A41" w:rsidRPr="00EF1573" w:rsidRDefault="00873A41" w:rsidP="006D0DD1">
      <w:pPr>
        <w:ind w:firstLine="709"/>
        <w:jc w:val="both"/>
        <w:rPr>
          <w:sz w:val="28"/>
          <w:szCs w:val="28"/>
        </w:rPr>
      </w:pPr>
    </w:p>
    <w:p w14:paraId="1A2242F6" w14:textId="47DAB1BB" w:rsidR="00EB6392" w:rsidRPr="00EF1573" w:rsidRDefault="00EB6392" w:rsidP="00873A41">
      <w:pPr>
        <w:jc w:val="both"/>
        <w:rPr>
          <w:sz w:val="28"/>
          <w:szCs w:val="28"/>
        </w:rPr>
        <w:sectPr w:rsidR="00EB6392" w:rsidRPr="00EF1573" w:rsidSect="00BD3689">
          <w:pgSz w:w="11906" w:h="16838" w:code="9"/>
          <w:pgMar w:top="1134" w:right="567" w:bottom="851" w:left="1701" w:header="567" w:footer="284" w:gutter="0"/>
          <w:cols w:space="720"/>
          <w:titlePg/>
          <w:docGrid w:linePitch="326"/>
        </w:sectPr>
      </w:pPr>
    </w:p>
    <w:p w14:paraId="2F6FA824" w14:textId="2E8C70F5" w:rsidR="002D09AD" w:rsidRPr="00EF1573" w:rsidRDefault="00095298" w:rsidP="00CD76A3">
      <w:pPr>
        <w:jc w:val="center"/>
        <w:rPr>
          <w:sz w:val="28"/>
          <w:szCs w:val="28"/>
        </w:rPr>
      </w:pPr>
      <w:r w:rsidRPr="00EF1573">
        <w:rPr>
          <w:noProof/>
        </w:rPr>
        <w:lastRenderedPageBreak/>
        <w:drawing>
          <wp:inline distT="0" distB="0" distL="0" distR="0" wp14:anchorId="6A796AD9" wp14:editId="767CD39D">
            <wp:extent cx="7866552" cy="5409869"/>
            <wp:effectExtent l="0" t="0" r="1270" b="635"/>
            <wp:docPr id="24835587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7924318" cy="5449595"/>
                    </a:xfrm>
                    <a:prstGeom prst="rect">
                      <a:avLst/>
                    </a:prstGeom>
                    <a:noFill/>
                    <a:ln>
                      <a:noFill/>
                    </a:ln>
                  </pic:spPr>
                </pic:pic>
              </a:graphicData>
            </a:graphic>
          </wp:inline>
        </w:drawing>
      </w:r>
    </w:p>
    <w:p w14:paraId="66F96682" w14:textId="77777777" w:rsidR="002E35A6" w:rsidRPr="00EF1573" w:rsidRDefault="002E35A6" w:rsidP="00CD76A3">
      <w:pPr>
        <w:jc w:val="center"/>
        <w:rPr>
          <w:rFonts w:eastAsia="MS Mincho"/>
          <w:sz w:val="16"/>
          <w:szCs w:val="16"/>
        </w:rPr>
      </w:pPr>
    </w:p>
    <w:p w14:paraId="08BC6D54" w14:textId="66BC2B0D" w:rsidR="00095298" w:rsidRPr="00EF1573" w:rsidRDefault="0061169F" w:rsidP="00CD76A3">
      <w:pPr>
        <w:jc w:val="center"/>
        <w:rPr>
          <w:rFonts w:eastAsia="MS Mincho"/>
          <w:sz w:val="28"/>
          <w:szCs w:val="28"/>
        </w:rPr>
        <w:sectPr w:rsidR="00095298" w:rsidRPr="00EF1573" w:rsidSect="00CD76A3">
          <w:pgSz w:w="16838" w:h="11906" w:orient="landscape" w:code="9"/>
          <w:pgMar w:top="567" w:right="851" w:bottom="1701" w:left="1134" w:header="567" w:footer="284" w:gutter="0"/>
          <w:cols w:space="720"/>
          <w:titlePg/>
          <w:docGrid w:linePitch="326"/>
        </w:sectPr>
      </w:pPr>
      <w:r w:rsidRPr="00EF1573">
        <w:rPr>
          <w:rFonts w:eastAsia="MS Mincho"/>
          <w:sz w:val="28"/>
          <w:szCs w:val="28"/>
        </w:rPr>
        <w:t xml:space="preserve">Рисунок </w:t>
      </w:r>
      <w:r w:rsidR="005E4294" w:rsidRPr="00EF1573">
        <w:rPr>
          <w:rFonts w:eastAsia="MS Mincho"/>
          <w:sz w:val="28"/>
          <w:szCs w:val="28"/>
        </w:rPr>
        <w:t>2</w:t>
      </w:r>
      <w:r w:rsidR="00551ECD">
        <w:rPr>
          <w:rFonts w:eastAsia="MS Mincho"/>
          <w:sz w:val="28"/>
          <w:szCs w:val="28"/>
        </w:rPr>
        <w:t>4</w:t>
      </w:r>
      <w:r w:rsidRPr="00EF1573">
        <w:rPr>
          <w:rFonts w:eastAsia="MS Mincho"/>
          <w:sz w:val="28"/>
          <w:szCs w:val="28"/>
        </w:rPr>
        <w:t xml:space="preserve">. </w:t>
      </w:r>
      <w:r w:rsidR="005E4294" w:rsidRPr="00EF1573">
        <w:rPr>
          <w:rFonts w:eastAsia="MS Mincho"/>
          <w:sz w:val="28"/>
          <w:szCs w:val="28"/>
        </w:rPr>
        <w:t>Оползневые</w:t>
      </w:r>
      <w:r w:rsidRPr="00EF1573">
        <w:rPr>
          <w:rFonts w:eastAsia="MS Mincho"/>
          <w:sz w:val="28"/>
          <w:szCs w:val="28"/>
        </w:rPr>
        <w:t xml:space="preserve"> участки юго-западной </w:t>
      </w:r>
      <w:r w:rsidR="002E35A6" w:rsidRPr="00EF1573">
        <w:rPr>
          <w:rFonts w:eastAsia="MS Mincho"/>
          <w:sz w:val="28"/>
          <w:szCs w:val="28"/>
        </w:rPr>
        <w:t>территории</w:t>
      </w:r>
      <w:r w:rsidRPr="00EF1573">
        <w:rPr>
          <w:rFonts w:eastAsia="MS Mincho"/>
          <w:sz w:val="28"/>
          <w:szCs w:val="28"/>
        </w:rPr>
        <w:t xml:space="preserve"> Краснодарского края.</w:t>
      </w:r>
    </w:p>
    <w:p w14:paraId="1A2FC14D" w14:textId="3DAD52A2" w:rsidR="0038763A" w:rsidRPr="00EF1573" w:rsidRDefault="00095298" w:rsidP="00095298">
      <w:pPr>
        <w:ind w:left="709"/>
        <w:jc w:val="center"/>
        <w:rPr>
          <w:sz w:val="28"/>
          <w:szCs w:val="28"/>
        </w:rPr>
      </w:pPr>
      <w:r w:rsidRPr="00EF1573">
        <w:rPr>
          <w:noProof/>
        </w:rPr>
        <w:lastRenderedPageBreak/>
        <w:drawing>
          <wp:inline distT="0" distB="0" distL="0" distR="0" wp14:anchorId="6DF49296" wp14:editId="02A45C7D">
            <wp:extent cx="6156000" cy="6130540"/>
            <wp:effectExtent l="0" t="0" r="0" b="3810"/>
            <wp:docPr id="11631370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6156000" cy="6130540"/>
                    </a:xfrm>
                    <a:prstGeom prst="rect">
                      <a:avLst/>
                    </a:prstGeom>
                    <a:noFill/>
                    <a:ln>
                      <a:noFill/>
                    </a:ln>
                  </pic:spPr>
                </pic:pic>
              </a:graphicData>
            </a:graphic>
          </wp:inline>
        </w:drawing>
      </w:r>
    </w:p>
    <w:p w14:paraId="3544C6AD" w14:textId="77777777" w:rsidR="00B0081F" w:rsidRPr="00EF1573" w:rsidRDefault="00B0081F" w:rsidP="0038763A">
      <w:pPr>
        <w:jc w:val="center"/>
        <w:rPr>
          <w:rFonts w:eastAsia="MS Mincho"/>
          <w:sz w:val="16"/>
          <w:szCs w:val="16"/>
        </w:rPr>
      </w:pPr>
    </w:p>
    <w:p w14:paraId="1D8143E9" w14:textId="4FD95BDC" w:rsidR="00095298" w:rsidRPr="00EF1573" w:rsidRDefault="0038763A" w:rsidP="00095298">
      <w:pPr>
        <w:ind w:right="-994" w:firstLine="567"/>
        <w:jc w:val="center"/>
        <w:rPr>
          <w:rFonts w:eastAsia="MS Mincho"/>
          <w:sz w:val="28"/>
          <w:szCs w:val="28"/>
        </w:rPr>
        <w:sectPr w:rsidR="00095298" w:rsidRPr="00EF1573" w:rsidSect="00095298">
          <w:pgSz w:w="11906" w:h="16838" w:code="9"/>
          <w:pgMar w:top="851" w:right="1701" w:bottom="1134" w:left="567" w:header="567" w:footer="284" w:gutter="0"/>
          <w:cols w:space="720"/>
          <w:titlePg/>
          <w:docGrid w:linePitch="326"/>
        </w:sectPr>
      </w:pPr>
      <w:r w:rsidRPr="00EF1573">
        <w:rPr>
          <w:rFonts w:eastAsia="MS Mincho"/>
          <w:sz w:val="28"/>
          <w:szCs w:val="28"/>
        </w:rPr>
        <w:t xml:space="preserve">Рисунок </w:t>
      </w:r>
      <w:r w:rsidR="005E4294" w:rsidRPr="00EF1573">
        <w:rPr>
          <w:rFonts w:eastAsia="MS Mincho"/>
          <w:sz w:val="28"/>
          <w:szCs w:val="28"/>
        </w:rPr>
        <w:t>2</w:t>
      </w:r>
      <w:r w:rsidR="00551ECD">
        <w:rPr>
          <w:rFonts w:eastAsia="MS Mincho"/>
          <w:sz w:val="28"/>
          <w:szCs w:val="28"/>
        </w:rPr>
        <w:t>5</w:t>
      </w:r>
      <w:r w:rsidRPr="00EF1573">
        <w:rPr>
          <w:rFonts w:eastAsia="MS Mincho"/>
          <w:sz w:val="28"/>
          <w:szCs w:val="28"/>
        </w:rPr>
        <w:t xml:space="preserve">. </w:t>
      </w:r>
      <w:r w:rsidR="005E4294" w:rsidRPr="00EF1573">
        <w:rPr>
          <w:rFonts w:eastAsia="MS Mincho"/>
          <w:sz w:val="28"/>
          <w:szCs w:val="28"/>
        </w:rPr>
        <w:t>Оползневые</w:t>
      </w:r>
      <w:r w:rsidRPr="00EF1573">
        <w:rPr>
          <w:rFonts w:eastAsia="MS Mincho"/>
          <w:sz w:val="28"/>
          <w:szCs w:val="28"/>
        </w:rPr>
        <w:t xml:space="preserve"> участки юго-</w:t>
      </w:r>
      <w:r w:rsidR="005E4294" w:rsidRPr="00EF1573">
        <w:rPr>
          <w:rFonts w:eastAsia="MS Mincho"/>
          <w:sz w:val="28"/>
          <w:szCs w:val="28"/>
        </w:rPr>
        <w:t>восточной</w:t>
      </w:r>
      <w:r w:rsidRPr="00EF1573">
        <w:rPr>
          <w:rFonts w:eastAsia="MS Mincho"/>
          <w:sz w:val="28"/>
          <w:szCs w:val="28"/>
        </w:rPr>
        <w:t xml:space="preserve"> </w:t>
      </w:r>
      <w:r w:rsidR="00B0081F" w:rsidRPr="00EF1573">
        <w:rPr>
          <w:rFonts w:eastAsia="MS Mincho"/>
          <w:sz w:val="28"/>
          <w:szCs w:val="28"/>
        </w:rPr>
        <w:t>территории</w:t>
      </w:r>
      <w:r w:rsidRPr="00EF1573">
        <w:rPr>
          <w:rFonts w:eastAsia="MS Mincho"/>
          <w:sz w:val="28"/>
          <w:szCs w:val="28"/>
        </w:rPr>
        <w:t xml:space="preserve"> Краснодарского края</w:t>
      </w:r>
    </w:p>
    <w:p w14:paraId="05A0E544" w14:textId="3B6EBBF7" w:rsidR="0038763A" w:rsidRPr="00EF1573" w:rsidRDefault="00095298" w:rsidP="00E30F57">
      <w:pPr>
        <w:jc w:val="center"/>
        <w:rPr>
          <w:sz w:val="28"/>
          <w:szCs w:val="28"/>
        </w:rPr>
      </w:pPr>
      <w:r w:rsidRPr="00EF1573">
        <w:rPr>
          <w:noProof/>
        </w:rPr>
        <w:lastRenderedPageBreak/>
        <w:drawing>
          <wp:inline distT="0" distB="0" distL="0" distR="0" wp14:anchorId="30EDA9F8" wp14:editId="67C4C41C">
            <wp:extent cx="7841447" cy="5429431"/>
            <wp:effectExtent l="0" t="0" r="7620" b="0"/>
            <wp:docPr id="201082471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7876925" cy="5453996"/>
                    </a:xfrm>
                    <a:prstGeom prst="rect">
                      <a:avLst/>
                    </a:prstGeom>
                    <a:noFill/>
                    <a:ln>
                      <a:noFill/>
                    </a:ln>
                  </pic:spPr>
                </pic:pic>
              </a:graphicData>
            </a:graphic>
          </wp:inline>
        </w:drawing>
      </w:r>
    </w:p>
    <w:p w14:paraId="0754D696" w14:textId="77777777" w:rsidR="00B0081F" w:rsidRPr="00EF1573" w:rsidRDefault="00B0081F" w:rsidP="00DE37DA">
      <w:pPr>
        <w:jc w:val="center"/>
        <w:rPr>
          <w:rFonts w:eastAsia="MS Mincho"/>
          <w:sz w:val="16"/>
          <w:szCs w:val="16"/>
        </w:rPr>
      </w:pPr>
    </w:p>
    <w:p w14:paraId="68C68A30" w14:textId="55AF75E4" w:rsidR="0038763A" w:rsidRPr="00EF1573" w:rsidRDefault="0038763A" w:rsidP="00DE37DA">
      <w:pPr>
        <w:jc w:val="center"/>
        <w:rPr>
          <w:sz w:val="28"/>
          <w:szCs w:val="28"/>
        </w:rPr>
      </w:pPr>
      <w:r w:rsidRPr="00EF1573">
        <w:rPr>
          <w:rFonts w:eastAsia="MS Mincho"/>
          <w:sz w:val="28"/>
          <w:szCs w:val="28"/>
        </w:rPr>
        <w:t xml:space="preserve">Рисунок </w:t>
      </w:r>
      <w:r w:rsidR="005E4294" w:rsidRPr="00EF1573">
        <w:rPr>
          <w:rFonts w:eastAsia="MS Mincho"/>
          <w:sz w:val="28"/>
          <w:szCs w:val="28"/>
        </w:rPr>
        <w:t>2</w:t>
      </w:r>
      <w:r w:rsidR="00551ECD">
        <w:rPr>
          <w:rFonts w:eastAsia="MS Mincho"/>
          <w:sz w:val="28"/>
          <w:szCs w:val="28"/>
        </w:rPr>
        <w:t>6</w:t>
      </w:r>
      <w:r w:rsidRPr="00EF1573">
        <w:rPr>
          <w:rFonts w:eastAsia="MS Mincho"/>
          <w:sz w:val="28"/>
          <w:szCs w:val="28"/>
        </w:rPr>
        <w:t xml:space="preserve">. Оползневые участки </w:t>
      </w:r>
      <w:r w:rsidR="00974AC8" w:rsidRPr="00EF1573">
        <w:rPr>
          <w:rFonts w:eastAsia="MS Mincho"/>
          <w:sz w:val="28"/>
          <w:szCs w:val="28"/>
        </w:rPr>
        <w:t>МО Туапсинский муниципальный округ</w:t>
      </w:r>
      <w:r w:rsidRPr="00EF1573">
        <w:rPr>
          <w:rFonts w:eastAsia="MS Mincho"/>
          <w:sz w:val="28"/>
          <w:szCs w:val="28"/>
        </w:rPr>
        <w:t>.</w:t>
      </w:r>
    </w:p>
    <w:p w14:paraId="0D9E8687" w14:textId="1D0A83D3" w:rsidR="00DE37DA" w:rsidRPr="00EF1573" w:rsidRDefault="00095298" w:rsidP="00E30F57">
      <w:pPr>
        <w:jc w:val="center"/>
        <w:rPr>
          <w:sz w:val="28"/>
          <w:szCs w:val="28"/>
        </w:rPr>
      </w:pPr>
      <w:r w:rsidRPr="00EF1573">
        <w:rPr>
          <w:noProof/>
        </w:rPr>
        <w:lastRenderedPageBreak/>
        <w:drawing>
          <wp:inline distT="0" distB="0" distL="0" distR="0" wp14:anchorId="36916413" wp14:editId="7ED90C96">
            <wp:extent cx="7772172" cy="5386886"/>
            <wp:effectExtent l="0" t="0" r="635" b="4445"/>
            <wp:docPr id="1504648125"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7794608" cy="5402436"/>
                    </a:xfrm>
                    <a:prstGeom prst="rect">
                      <a:avLst/>
                    </a:prstGeom>
                    <a:noFill/>
                    <a:ln>
                      <a:noFill/>
                    </a:ln>
                  </pic:spPr>
                </pic:pic>
              </a:graphicData>
            </a:graphic>
          </wp:inline>
        </w:drawing>
      </w:r>
    </w:p>
    <w:p w14:paraId="1FA75CA2" w14:textId="77777777" w:rsidR="00B0081F" w:rsidRPr="00EF1573" w:rsidRDefault="00B0081F" w:rsidP="00F7168C">
      <w:pPr>
        <w:jc w:val="center"/>
        <w:rPr>
          <w:rFonts w:eastAsia="MS Mincho"/>
          <w:sz w:val="16"/>
          <w:szCs w:val="16"/>
        </w:rPr>
      </w:pPr>
    </w:p>
    <w:p w14:paraId="27FE471D" w14:textId="13806591" w:rsidR="00F7168C" w:rsidRPr="0086019C" w:rsidRDefault="00DE37DA" w:rsidP="00F7168C">
      <w:pPr>
        <w:jc w:val="center"/>
        <w:rPr>
          <w:sz w:val="28"/>
          <w:szCs w:val="28"/>
        </w:rPr>
      </w:pPr>
      <w:r w:rsidRPr="00EF1573">
        <w:rPr>
          <w:rFonts w:eastAsia="MS Mincho"/>
          <w:sz w:val="28"/>
          <w:szCs w:val="28"/>
        </w:rPr>
        <w:t xml:space="preserve">Рисунок </w:t>
      </w:r>
      <w:r w:rsidR="00EC077A" w:rsidRPr="00EF1573">
        <w:rPr>
          <w:rFonts w:eastAsia="MS Mincho"/>
          <w:sz w:val="28"/>
          <w:szCs w:val="28"/>
        </w:rPr>
        <w:t>2</w:t>
      </w:r>
      <w:r w:rsidR="00551ECD">
        <w:rPr>
          <w:rFonts w:eastAsia="MS Mincho"/>
          <w:sz w:val="28"/>
          <w:szCs w:val="28"/>
        </w:rPr>
        <w:t>7</w:t>
      </w:r>
      <w:r w:rsidRPr="00EF1573">
        <w:rPr>
          <w:rFonts w:eastAsia="MS Mincho"/>
          <w:sz w:val="28"/>
          <w:szCs w:val="28"/>
        </w:rPr>
        <w:t xml:space="preserve">. Оползневые участки </w:t>
      </w:r>
      <w:r w:rsidR="00EC077A" w:rsidRPr="00EF1573">
        <w:rPr>
          <w:rFonts w:eastAsia="MS Mincho"/>
          <w:sz w:val="28"/>
          <w:szCs w:val="28"/>
        </w:rPr>
        <w:t xml:space="preserve">МО </w:t>
      </w:r>
      <w:r w:rsidR="00095298" w:rsidRPr="00EF1573">
        <w:rPr>
          <w:rFonts w:eastAsia="MS Mincho"/>
          <w:sz w:val="28"/>
          <w:szCs w:val="28"/>
        </w:rPr>
        <w:t xml:space="preserve">городской округ </w:t>
      </w:r>
      <w:r w:rsidR="00EC077A" w:rsidRPr="00EF1573">
        <w:rPr>
          <w:rFonts w:eastAsia="MS Mincho"/>
          <w:sz w:val="28"/>
          <w:szCs w:val="28"/>
        </w:rPr>
        <w:t>г.</w:t>
      </w:r>
      <w:r w:rsidR="00095298" w:rsidRPr="00EF1573">
        <w:rPr>
          <w:rFonts w:eastAsia="MS Mincho"/>
          <w:sz w:val="28"/>
          <w:szCs w:val="28"/>
        </w:rPr>
        <w:t>-к.</w:t>
      </w:r>
      <w:r w:rsidR="00EC077A" w:rsidRPr="00EF1573">
        <w:rPr>
          <w:rFonts w:eastAsia="MS Mincho"/>
          <w:sz w:val="28"/>
          <w:szCs w:val="28"/>
        </w:rPr>
        <w:t xml:space="preserve"> Сочи</w:t>
      </w:r>
      <w:r w:rsidRPr="00EF1573">
        <w:rPr>
          <w:rFonts w:eastAsia="MS Mincho"/>
          <w:sz w:val="28"/>
          <w:szCs w:val="28"/>
        </w:rPr>
        <w:t>.</w:t>
      </w:r>
    </w:p>
    <w:p w14:paraId="12A7194C" w14:textId="46D18F75" w:rsidR="00F7168C" w:rsidRPr="0086019C" w:rsidRDefault="00A4509B" w:rsidP="00E30F57">
      <w:pPr>
        <w:jc w:val="center"/>
        <w:rPr>
          <w:sz w:val="28"/>
          <w:szCs w:val="28"/>
        </w:rPr>
      </w:pPr>
      <w:r>
        <w:rPr>
          <w:noProof/>
          <w:sz w:val="28"/>
          <w:szCs w:val="28"/>
        </w:rPr>
        <w:lastRenderedPageBreak/>
        <w:drawing>
          <wp:inline distT="0" distB="0" distL="0" distR="0" wp14:anchorId="487C4EA1" wp14:editId="0D367FFF">
            <wp:extent cx="7640422" cy="5400000"/>
            <wp:effectExtent l="0" t="0" r="0" b="0"/>
            <wp:docPr id="72371294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7640422" cy="5400000"/>
                    </a:xfrm>
                    <a:prstGeom prst="rect">
                      <a:avLst/>
                    </a:prstGeom>
                    <a:noFill/>
                    <a:ln>
                      <a:noFill/>
                    </a:ln>
                  </pic:spPr>
                </pic:pic>
              </a:graphicData>
            </a:graphic>
          </wp:inline>
        </w:drawing>
      </w:r>
    </w:p>
    <w:p w14:paraId="336E70CC" w14:textId="77777777" w:rsidR="00F7168C" w:rsidRPr="00095298" w:rsidRDefault="00F7168C" w:rsidP="00E30F57">
      <w:pPr>
        <w:jc w:val="center"/>
        <w:rPr>
          <w:sz w:val="16"/>
          <w:szCs w:val="16"/>
        </w:rPr>
      </w:pPr>
    </w:p>
    <w:p w14:paraId="0909DCAA" w14:textId="4704592B" w:rsidR="00DE37DA" w:rsidRPr="0086019C" w:rsidRDefault="00DE37DA" w:rsidP="00B36C14">
      <w:pPr>
        <w:jc w:val="center"/>
        <w:rPr>
          <w:sz w:val="28"/>
          <w:szCs w:val="28"/>
        </w:rPr>
      </w:pPr>
      <w:r w:rsidRPr="00D41E81">
        <w:rPr>
          <w:rFonts w:eastAsia="MS Mincho"/>
          <w:sz w:val="28"/>
          <w:szCs w:val="28"/>
        </w:rPr>
        <w:t xml:space="preserve">Рисунок </w:t>
      </w:r>
      <w:r w:rsidR="00551ECD">
        <w:rPr>
          <w:rFonts w:eastAsia="MS Mincho"/>
          <w:sz w:val="28"/>
          <w:szCs w:val="28"/>
        </w:rPr>
        <w:t>28</w:t>
      </w:r>
      <w:r w:rsidRPr="00D41E81">
        <w:rPr>
          <w:rFonts w:eastAsia="MS Mincho"/>
          <w:sz w:val="28"/>
          <w:szCs w:val="28"/>
        </w:rPr>
        <w:t xml:space="preserve">. </w:t>
      </w:r>
      <w:r w:rsidR="00F7168C" w:rsidRPr="00D41E81">
        <w:rPr>
          <w:rFonts w:eastAsia="MS Mincho"/>
          <w:sz w:val="28"/>
          <w:szCs w:val="28"/>
        </w:rPr>
        <w:t>Селевые участки ю</w:t>
      </w:r>
      <w:r w:rsidR="00B0081F" w:rsidRPr="00D41E81">
        <w:rPr>
          <w:rFonts w:eastAsia="MS Mincho"/>
          <w:sz w:val="28"/>
          <w:szCs w:val="28"/>
        </w:rPr>
        <w:t>го-западной</w:t>
      </w:r>
      <w:r w:rsidR="00F7168C" w:rsidRPr="00D41E81">
        <w:rPr>
          <w:rFonts w:eastAsia="MS Mincho"/>
          <w:sz w:val="28"/>
          <w:szCs w:val="28"/>
        </w:rPr>
        <w:t xml:space="preserve"> части Краснодарского края.</w:t>
      </w:r>
    </w:p>
    <w:p w14:paraId="0E537B7B" w14:textId="28527C62" w:rsidR="00CD76A3" w:rsidRPr="0086019C" w:rsidRDefault="00095298" w:rsidP="00E30F57">
      <w:pPr>
        <w:jc w:val="center"/>
        <w:rPr>
          <w:sz w:val="28"/>
          <w:szCs w:val="28"/>
        </w:rPr>
      </w:pPr>
      <w:r>
        <w:rPr>
          <w:noProof/>
        </w:rPr>
        <w:lastRenderedPageBreak/>
        <w:drawing>
          <wp:inline distT="0" distB="0" distL="0" distR="0" wp14:anchorId="50768CAA" wp14:editId="6648AD8A">
            <wp:extent cx="7631505" cy="5400136"/>
            <wp:effectExtent l="0" t="0" r="7620" b="0"/>
            <wp:docPr id="211079448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7649187" cy="5412648"/>
                    </a:xfrm>
                    <a:prstGeom prst="rect">
                      <a:avLst/>
                    </a:prstGeom>
                    <a:noFill/>
                    <a:ln>
                      <a:noFill/>
                    </a:ln>
                  </pic:spPr>
                </pic:pic>
              </a:graphicData>
            </a:graphic>
          </wp:inline>
        </w:drawing>
      </w:r>
    </w:p>
    <w:p w14:paraId="6451A835" w14:textId="77777777" w:rsidR="00B0081F" w:rsidRPr="00095298" w:rsidRDefault="00B0081F" w:rsidP="00B36C14">
      <w:pPr>
        <w:jc w:val="center"/>
        <w:rPr>
          <w:rFonts w:eastAsia="MS Mincho"/>
          <w:sz w:val="16"/>
          <w:szCs w:val="16"/>
        </w:rPr>
      </w:pPr>
    </w:p>
    <w:p w14:paraId="3DCB8377" w14:textId="7682A49D" w:rsidR="00B36C14" w:rsidRPr="0086019C" w:rsidRDefault="00B36C14" w:rsidP="00B36C14">
      <w:pPr>
        <w:jc w:val="center"/>
        <w:rPr>
          <w:sz w:val="28"/>
          <w:szCs w:val="28"/>
        </w:rPr>
      </w:pPr>
      <w:r w:rsidRPr="0086019C">
        <w:rPr>
          <w:rFonts w:eastAsia="MS Mincho"/>
          <w:sz w:val="28"/>
          <w:szCs w:val="28"/>
        </w:rPr>
        <w:t xml:space="preserve">Рисунок </w:t>
      </w:r>
      <w:r w:rsidR="00551ECD">
        <w:rPr>
          <w:rFonts w:eastAsia="MS Mincho"/>
          <w:sz w:val="28"/>
          <w:szCs w:val="28"/>
        </w:rPr>
        <w:t>29</w:t>
      </w:r>
      <w:r w:rsidRPr="0086019C">
        <w:rPr>
          <w:rFonts w:eastAsia="MS Mincho"/>
          <w:sz w:val="28"/>
          <w:szCs w:val="28"/>
        </w:rPr>
        <w:t xml:space="preserve">. </w:t>
      </w:r>
      <w:r w:rsidR="00F7168C" w:rsidRPr="0086019C">
        <w:rPr>
          <w:rFonts w:eastAsia="MS Mincho"/>
          <w:sz w:val="28"/>
          <w:szCs w:val="28"/>
        </w:rPr>
        <w:t>Селевые участки в МО Туапсинский муниципальный округ и г</w:t>
      </w:r>
      <w:r w:rsidR="00A025EC">
        <w:rPr>
          <w:rFonts w:eastAsia="MS Mincho"/>
          <w:sz w:val="28"/>
          <w:szCs w:val="28"/>
        </w:rPr>
        <w:t>оро</w:t>
      </w:r>
      <w:r w:rsidR="0075183C">
        <w:rPr>
          <w:rFonts w:eastAsia="MS Mincho"/>
          <w:sz w:val="28"/>
          <w:szCs w:val="28"/>
        </w:rPr>
        <w:t>дской округ г.-к</w:t>
      </w:r>
      <w:r w:rsidR="00F7168C" w:rsidRPr="0086019C">
        <w:rPr>
          <w:rFonts w:eastAsia="MS Mincho"/>
          <w:sz w:val="28"/>
          <w:szCs w:val="28"/>
        </w:rPr>
        <w:t>. Сочи</w:t>
      </w:r>
      <w:r w:rsidRPr="0086019C">
        <w:rPr>
          <w:rFonts w:eastAsia="MS Mincho"/>
          <w:sz w:val="28"/>
          <w:szCs w:val="28"/>
        </w:rPr>
        <w:t>.</w:t>
      </w:r>
    </w:p>
    <w:p w14:paraId="54982258" w14:textId="67EDC553" w:rsidR="00B36C14" w:rsidRPr="0086019C" w:rsidRDefault="00B36C14" w:rsidP="00B36C14">
      <w:pPr>
        <w:rPr>
          <w:sz w:val="28"/>
          <w:szCs w:val="28"/>
        </w:rPr>
        <w:sectPr w:rsidR="00B36C14" w:rsidRPr="0086019C" w:rsidSect="00095298">
          <w:pgSz w:w="16838" w:h="11906" w:orient="landscape" w:code="9"/>
          <w:pgMar w:top="567" w:right="851" w:bottom="1701" w:left="1134" w:header="567" w:footer="284" w:gutter="0"/>
          <w:cols w:space="720"/>
          <w:titlePg/>
          <w:docGrid w:linePitch="326"/>
        </w:sectPr>
      </w:pPr>
    </w:p>
    <w:bookmarkEnd w:id="15"/>
    <w:p w14:paraId="513F2FFB" w14:textId="526C25CE" w:rsidR="00C13775" w:rsidRPr="00EF1573" w:rsidRDefault="00F167B7" w:rsidP="00C13775">
      <w:pPr>
        <w:tabs>
          <w:tab w:val="left" w:pos="700"/>
        </w:tabs>
        <w:ind w:firstLine="709"/>
        <w:jc w:val="both"/>
        <w:rPr>
          <w:sz w:val="28"/>
          <w:szCs w:val="28"/>
        </w:rPr>
      </w:pPr>
      <w:r w:rsidRPr="00EF1573">
        <w:rPr>
          <w:b/>
          <w:bCs/>
          <w:sz w:val="28"/>
          <w:szCs w:val="28"/>
        </w:rPr>
        <w:lastRenderedPageBreak/>
        <w:t>3</w:t>
      </w:r>
      <w:r w:rsidR="001D678E" w:rsidRPr="00EF1573">
        <w:rPr>
          <w:b/>
          <w:bCs/>
          <w:sz w:val="28"/>
          <w:szCs w:val="28"/>
        </w:rPr>
        <w:t xml:space="preserve">.1.3. </w:t>
      </w:r>
      <w:r w:rsidR="001D678E" w:rsidRPr="00EF1573">
        <w:rPr>
          <w:sz w:val="28"/>
          <w:szCs w:val="28"/>
        </w:rPr>
        <w:t xml:space="preserve">В </w:t>
      </w:r>
      <w:r w:rsidR="00AD51D5" w:rsidRPr="00EF1573">
        <w:rPr>
          <w:sz w:val="28"/>
          <w:szCs w:val="28"/>
        </w:rPr>
        <w:t>зимний период</w:t>
      </w:r>
      <w:r w:rsidR="00C72136" w:rsidRPr="00EF1573">
        <w:rPr>
          <w:sz w:val="28"/>
          <w:szCs w:val="28"/>
        </w:rPr>
        <w:t xml:space="preserve"> </w:t>
      </w:r>
      <w:r w:rsidR="001D678E" w:rsidRPr="00EF1573">
        <w:rPr>
          <w:b/>
          <w:bCs/>
          <w:i/>
          <w:iCs/>
          <w:sz w:val="28"/>
          <w:szCs w:val="28"/>
        </w:rPr>
        <w:t>сильные снегопады</w:t>
      </w:r>
      <w:r w:rsidR="001D678E" w:rsidRPr="00EF1573">
        <w:rPr>
          <w:sz w:val="28"/>
          <w:szCs w:val="28"/>
        </w:rPr>
        <w:t xml:space="preserve"> отмечаются</w:t>
      </w:r>
      <w:r w:rsidR="001D678E" w:rsidRPr="00EF1573">
        <w:rPr>
          <w:b/>
          <w:bCs/>
          <w:sz w:val="28"/>
          <w:szCs w:val="28"/>
        </w:rPr>
        <w:t xml:space="preserve"> </w:t>
      </w:r>
      <w:r w:rsidR="001D678E" w:rsidRPr="00EF1573">
        <w:rPr>
          <w:bCs/>
          <w:sz w:val="28"/>
          <w:szCs w:val="28"/>
        </w:rPr>
        <w:t>преимущественно в</w:t>
      </w:r>
      <w:r w:rsidR="001D678E" w:rsidRPr="00EF1573">
        <w:rPr>
          <w:sz w:val="28"/>
          <w:szCs w:val="28"/>
        </w:rPr>
        <w:t xml:space="preserve"> предгорн</w:t>
      </w:r>
      <w:r w:rsidR="00F0349E" w:rsidRPr="00EF1573">
        <w:rPr>
          <w:sz w:val="28"/>
          <w:szCs w:val="28"/>
        </w:rPr>
        <w:t>ых</w:t>
      </w:r>
      <w:r w:rsidR="001D678E" w:rsidRPr="00EF1573">
        <w:rPr>
          <w:sz w:val="28"/>
          <w:szCs w:val="28"/>
        </w:rPr>
        <w:t xml:space="preserve"> и горн</w:t>
      </w:r>
      <w:r w:rsidR="00F0349E" w:rsidRPr="00EF1573">
        <w:rPr>
          <w:sz w:val="28"/>
          <w:szCs w:val="28"/>
        </w:rPr>
        <w:t>ых районах</w:t>
      </w:r>
      <w:r w:rsidR="001D678E" w:rsidRPr="00EF1573">
        <w:rPr>
          <w:sz w:val="28"/>
          <w:szCs w:val="28"/>
        </w:rPr>
        <w:t xml:space="preserve"> края</w:t>
      </w:r>
      <w:r w:rsidR="00AD51D5" w:rsidRPr="00EF1573">
        <w:rPr>
          <w:sz w:val="28"/>
          <w:szCs w:val="28"/>
        </w:rPr>
        <w:t>,</w:t>
      </w:r>
      <w:r w:rsidR="001D678E" w:rsidRPr="00EF1573">
        <w:rPr>
          <w:sz w:val="28"/>
          <w:szCs w:val="28"/>
        </w:rPr>
        <w:t xml:space="preserve"> в связи с чем на территории муниципальных образований:</w:t>
      </w:r>
      <w:r w:rsidR="002178C6" w:rsidRPr="00EF1573">
        <w:rPr>
          <w:sz w:val="28"/>
          <w:szCs w:val="28"/>
        </w:rPr>
        <w:t xml:space="preserve"> </w:t>
      </w:r>
      <w:r w:rsidR="002178C6" w:rsidRPr="00EF1573">
        <w:rPr>
          <w:b/>
          <w:bCs/>
          <w:sz w:val="28"/>
          <w:szCs w:val="28"/>
        </w:rPr>
        <w:t>Туапсинский муниципальный округ (горная часть),</w:t>
      </w:r>
      <w:r w:rsidR="001D678E" w:rsidRPr="00EF1573">
        <w:rPr>
          <w:sz w:val="28"/>
          <w:szCs w:val="28"/>
        </w:rPr>
        <w:t xml:space="preserve"> </w:t>
      </w:r>
      <w:r w:rsidR="002178C6" w:rsidRPr="00EF1573">
        <w:rPr>
          <w:b/>
          <w:bCs/>
          <w:sz w:val="28"/>
          <w:szCs w:val="28"/>
        </w:rPr>
        <w:t>муниципальный округ г. Горячий Ключ,</w:t>
      </w:r>
      <w:r w:rsidR="002178C6" w:rsidRPr="00EF1573">
        <w:rPr>
          <w:sz w:val="28"/>
          <w:szCs w:val="28"/>
        </w:rPr>
        <w:t xml:space="preserve"> </w:t>
      </w:r>
      <w:r w:rsidR="001D678E" w:rsidRPr="00EF1573">
        <w:rPr>
          <w:b/>
          <w:sz w:val="28"/>
          <w:szCs w:val="28"/>
        </w:rPr>
        <w:t>Абинский, Апшеронский, Крымский, Лабинский, Мостовский, Отрадненский, Северский</w:t>
      </w:r>
      <w:r w:rsidR="002178C6" w:rsidRPr="00EF1573">
        <w:rPr>
          <w:b/>
          <w:sz w:val="28"/>
          <w:szCs w:val="28"/>
        </w:rPr>
        <w:t xml:space="preserve"> </w:t>
      </w:r>
      <w:r w:rsidR="001D678E" w:rsidRPr="00EF1573">
        <w:rPr>
          <w:b/>
          <w:sz w:val="28"/>
          <w:szCs w:val="28"/>
        </w:rPr>
        <w:t xml:space="preserve">районы </w:t>
      </w:r>
      <w:r w:rsidR="001D678E" w:rsidRPr="00EF1573">
        <w:rPr>
          <w:bCs/>
          <w:sz w:val="28"/>
          <w:szCs w:val="28"/>
        </w:rPr>
        <w:t>и в</w:t>
      </w:r>
      <w:r w:rsidR="001D678E" w:rsidRPr="00EF1573">
        <w:rPr>
          <w:b/>
          <w:sz w:val="28"/>
          <w:szCs w:val="28"/>
        </w:rPr>
        <w:t xml:space="preserve"> </w:t>
      </w:r>
      <w:r w:rsidR="00CB7863" w:rsidRPr="00EF1573">
        <w:rPr>
          <w:b/>
          <w:sz w:val="28"/>
          <w:szCs w:val="28"/>
        </w:rPr>
        <w:t xml:space="preserve">городской округ </w:t>
      </w:r>
      <w:r w:rsidR="002178C6" w:rsidRPr="00EF1573">
        <w:rPr>
          <w:b/>
          <w:sz w:val="28"/>
          <w:szCs w:val="28"/>
        </w:rPr>
        <w:t>г.</w:t>
      </w:r>
      <w:r w:rsidR="00CB7863" w:rsidRPr="00EF1573">
        <w:rPr>
          <w:b/>
          <w:sz w:val="28"/>
          <w:szCs w:val="28"/>
        </w:rPr>
        <w:t>-к.</w:t>
      </w:r>
      <w:r w:rsidR="002178C6" w:rsidRPr="00EF1573">
        <w:rPr>
          <w:b/>
          <w:sz w:val="28"/>
          <w:szCs w:val="28"/>
        </w:rPr>
        <w:t xml:space="preserve"> </w:t>
      </w:r>
      <w:r w:rsidR="001D678E" w:rsidRPr="00EF1573">
        <w:rPr>
          <w:b/>
          <w:sz w:val="28"/>
          <w:szCs w:val="28"/>
        </w:rPr>
        <w:t>Сочи</w:t>
      </w:r>
      <w:r w:rsidR="00243F9E" w:rsidRPr="00EF1573">
        <w:rPr>
          <w:b/>
          <w:sz w:val="28"/>
          <w:szCs w:val="28"/>
        </w:rPr>
        <w:t xml:space="preserve"> (горная часть)</w:t>
      </w:r>
      <w:r w:rsidR="001D678E" w:rsidRPr="00EF1573">
        <w:rPr>
          <w:b/>
          <w:sz w:val="28"/>
          <w:szCs w:val="28"/>
        </w:rPr>
        <w:t xml:space="preserve"> </w:t>
      </w:r>
      <w:r w:rsidR="001D678E" w:rsidRPr="00EF1573">
        <w:rPr>
          <w:sz w:val="28"/>
          <w:szCs w:val="28"/>
        </w:rPr>
        <w:t>существует вероятность возникновения чрезвычайных ситуаций и происшествий,</w:t>
      </w:r>
      <w:r w:rsidR="002178C6" w:rsidRPr="00EF1573">
        <w:rPr>
          <w:sz w:val="28"/>
          <w:szCs w:val="28"/>
        </w:rPr>
        <w:t xml:space="preserve"> </w:t>
      </w:r>
      <w:r w:rsidR="001D678E" w:rsidRPr="00EF1573">
        <w:rPr>
          <w:sz w:val="28"/>
          <w:szCs w:val="28"/>
        </w:rPr>
        <w:t xml:space="preserve">связанных </w:t>
      </w:r>
      <w:r w:rsidR="00243F9E" w:rsidRPr="00EF1573">
        <w:rPr>
          <w:sz w:val="28"/>
          <w:szCs w:val="28"/>
        </w:rPr>
        <w:t xml:space="preserve">с: </w:t>
      </w:r>
      <w:r w:rsidR="00C13775" w:rsidRPr="00EF1573">
        <w:rPr>
          <w:sz w:val="28"/>
          <w:szCs w:val="28"/>
        </w:rPr>
        <w:t>разрушением построек, объектов туризма, деформацией и обрушением крыш торговых, спортивно-развлекательных и т.п. сооружений из-за большой снеговой нагрузки; затруднением и нарушением движения транспорта, увеличением количества ДТП на дорогах и перевалах из-за снежного наката и ухудшения видимости в осадках, снежных заносов;</w:t>
      </w:r>
      <w:r w:rsidR="00243F9E" w:rsidRPr="00EF1573">
        <w:rPr>
          <w:sz w:val="28"/>
          <w:szCs w:val="28"/>
        </w:rPr>
        <w:t xml:space="preserve"> увеличением травматизма населения; несчастными случаями с туристическими группами и людьми, находящимися в горах;</w:t>
      </w:r>
      <w:r w:rsidR="00C13775" w:rsidRPr="00EF1573">
        <w:rPr>
          <w:sz w:val="28"/>
          <w:szCs w:val="28"/>
        </w:rPr>
        <w:t xml:space="preserve"> нарушением функционирования объектов жизнеобеспечения.</w:t>
      </w:r>
    </w:p>
    <w:p w14:paraId="230D6B03" w14:textId="53FE1D41" w:rsidR="00741BCA" w:rsidRPr="00EF1573" w:rsidRDefault="00F167B7" w:rsidP="00B220DD">
      <w:pPr>
        <w:tabs>
          <w:tab w:val="left" w:pos="700"/>
        </w:tabs>
        <w:ind w:firstLine="709"/>
        <w:jc w:val="both"/>
        <w:rPr>
          <w:b/>
          <w:sz w:val="28"/>
          <w:szCs w:val="28"/>
        </w:rPr>
      </w:pPr>
      <w:r w:rsidRPr="00EF1573">
        <w:rPr>
          <w:b/>
          <w:sz w:val="28"/>
          <w:szCs w:val="28"/>
        </w:rPr>
        <w:t>3</w:t>
      </w:r>
      <w:r w:rsidR="001D678E" w:rsidRPr="00EF1573">
        <w:rPr>
          <w:b/>
          <w:sz w:val="28"/>
          <w:szCs w:val="28"/>
        </w:rPr>
        <w:t xml:space="preserve">.1.4. </w:t>
      </w:r>
      <w:r w:rsidR="001D678E" w:rsidRPr="00EF1573">
        <w:rPr>
          <w:sz w:val="28"/>
          <w:szCs w:val="28"/>
        </w:rPr>
        <w:t>В осенне-зимний период 202</w:t>
      </w:r>
      <w:r w:rsidR="00CB7863" w:rsidRPr="00EF1573">
        <w:rPr>
          <w:sz w:val="28"/>
          <w:szCs w:val="28"/>
        </w:rPr>
        <w:t>5</w:t>
      </w:r>
      <w:r w:rsidR="00AD3C85" w:rsidRPr="00EF1573">
        <w:rPr>
          <w:sz w:val="28"/>
          <w:szCs w:val="28"/>
        </w:rPr>
        <w:t xml:space="preserve"> – </w:t>
      </w:r>
      <w:r w:rsidR="001D678E" w:rsidRPr="00EF1573">
        <w:rPr>
          <w:sz w:val="28"/>
          <w:szCs w:val="28"/>
        </w:rPr>
        <w:t>202</w:t>
      </w:r>
      <w:r w:rsidR="00CB7863" w:rsidRPr="00EF1573">
        <w:rPr>
          <w:sz w:val="28"/>
          <w:szCs w:val="28"/>
        </w:rPr>
        <w:t>6</w:t>
      </w:r>
      <w:r w:rsidR="001D678E" w:rsidRPr="00EF1573">
        <w:rPr>
          <w:sz w:val="28"/>
          <w:szCs w:val="28"/>
        </w:rPr>
        <w:t xml:space="preserve"> гг., </w:t>
      </w:r>
      <w:r w:rsidR="00A949E9" w:rsidRPr="00EF1573">
        <w:rPr>
          <w:sz w:val="28"/>
          <w:szCs w:val="28"/>
        </w:rPr>
        <w:t xml:space="preserve">во </w:t>
      </w:r>
      <w:r w:rsidR="00A949E9" w:rsidRPr="00EF1573">
        <w:rPr>
          <w:b/>
          <w:bCs/>
          <w:sz w:val="28"/>
          <w:szCs w:val="28"/>
        </w:rPr>
        <w:t>всех</w:t>
      </w:r>
      <w:r w:rsidR="00A949E9" w:rsidRPr="00EF1573">
        <w:rPr>
          <w:sz w:val="28"/>
          <w:szCs w:val="28"/>
        </w:rPr>
        <w:t xml:space="preserve"> муниципальных образованиях края, в том числе </w:t>
      </w:r>
      <w:r w:rsidR="0048634B" w:rsidRPr="00EF1573">
        <w:rPr>
          <w:sz w:val="28"/>
          <w:szCs w:val="28"/>
        </w:rPr>
        <w:t>и</w:t>
      </w:r>
      <w:r w:rsidR="001D678E" w:rsidRPr="00EF1573">
        <w:rPr>
          <w:sz w:val="28"/>
          <w:szCs w:val="28"/>
        </w:rPr>
        <w:t xml:space="preserve"> на Черноморском побережье возможны чрезвычайные ситуации и происшествия, вследствие выпадения </w:t>
      </w:r>
      <w:r w:rsidR="001D678E" w:rsidRPr="00EF1573">
        <w:rPr>
          <w:b/>
          <w:i/>
          <w:iCs/>
          <w:sz w:val="28"/>
          <w:szCs w:val="28"/>
        </w:rPr>
        <w:t>ледяного дождя</w:t>
      </w:r>
      <w:r w:rsidR="001D678E" w:rsidRPr="00EF1573">
        <w:rPr>
          <w:bCs/>
          <w:sz w:val="28"/>
          <w:szCs w:val="28"/>
        </w:rPr>
        <w:t xml:space="preserve">, </w:t>
      </w:r>
      <w:r w:rsidR="001D678E" w:rsidRPr="00EF1573">
        <w:rPr>
          <w:b/>
          <w:i/>
          <w:iCs/>
          <w:sz w:val="28"/>
          <w:szCs w:val="28"/>
        </w:rPr>
        <w:t>гололеда</w:t>
      </w:r>
      <w:r w:rsidR="001D678E" w:rsidRPr="00EF1573">
        <w:rPr>
          <w:bCs/>
          <w:sz w:val="28"/>
          <w:szCs w:val="28"/>
        </w:rPr>
        <w:t xml:space="preserve">, </w:t>
      </w:r>
      <w:r w:rsidR="001D678E" w:rsidRPr="00EF1573">
        <w:rPr>
          <w:b/>
          <w:i/>
          <w:iCs/>
          <w:sz w:val="28"/>
          <w:szCs w:val="28"/>
        </w:rPr>
        <w:t>налипания мокрого снега</w:t>
      </w:r>
      <w:r w:rsidR="001D678E" w:rsidRPr="00EF1573">
        <w:rPr>
          <w:bCs/>
          <w:sz w:val="28"/>
          <w:szCs w:val="28"/>
        </w:rPr>
        <w:t>.</w:t>
      </w:r>
      <w:r w:rsidR="001D678E" w:rsidRPr="00EF1573">
        <w:rPr>
          <w:b/>
          <w:sz w:val="28"/>
          <w:szCs w:val="28"/>
        </w:rPr>
        <w:t xml:space="preserve"> </w:t>
      </w:r>
      <w:r w:rsidR="001E5C81" w:rsidRPr="00EF1573">
        <w:rPr>
          <w:sz w:val="28"/>
          <w:szCs w:val="28"/>
        </w:rPr>
        <w:t xml:space="preserve">Наиболее уязвимыми являются территории муниципальных образований: </w:t>
      </w:r>
      <w:r w:rsidR="002178C6" w:rsidRPr="00EF1573">
        <w:rPr>
          <w:b/>
          <w:bCs/>
          <w:sz w:val="28"/>
          <w:szCs w:val="28"/>
        </w:rPr>
        <w:t>Туапсинский муниципальный округ, муниципальн</w:t>
      </w:r>
      <w:r w:rsidR="00CB7863" w:rsidRPr="00EF1573">
        <w:rPr>
          <w:b/>
          <w:bCs/>
          <w:sz w:val="28"/>
          <w:szCs w:val="28"/>
        </w:rPr>
        <w:t>ый</w:t>
      </w:r>
      <w:r w:rsidR="002178C6" w:rsidRPr="00EF1573">
        <w:rPr>
          <w:b/>
          <w:bCs/>
          <w:sz w:val="28"/>
          <w:szCs w:val="28"/>
        </w:rPr>
        <w:t xml:space="preserve"> округ г</w:t>
      </w:r>
      <w:r w:rsidR="00CB7863" w:rsidRPr="00EF1573">
        <w:rPr>
          <w:b/>
          <w:bCs/>
          <w:sz w:val="28"/>
          <w:szCs w:val="28"/>
        </w:rPr>
        <w:t>.-к</w:t>
      </w:r>
      <w:r w:rsidR="002178C6" w:rsidRPr="00EF1573">
        <w:rPr>
          <w:b/>
          <w:bCs/>
          <w:sz w:val="28"/>
          <w:szCs w:val="28"/>
        </w:rPr>
        <w:t xml:space="preserve">. Анапа, </w:t>
      </w:r>
      <w:r w:rsidR="00CB7863" w:rsidRPr="00EF1573">
        <w:rPr>
          <w:b/>
          <w:bCs/>
          <w:sz w:val="28"/>
          <w:szCs w:val="28"/>
        </w:rPr>
        <w:t xml:space="preserve">муниципальный округ г. </w:t>
      </w:r>
      <w:r w:rsidR="002178C6" w:rsidRPr="00EF1573">
        <w:rPr>
          <w:b/>
          <w:bCs/>
          <w:sz w:val="28"/>
          <w:szCs w:val="28"/>
        </w:rPr>
        <w:t>Горячий Ключ,</w:t>
      </w:r>
      <w:r w:rsidR="002178C6" w:rsidRPr="00EF1573">
        <w:rPr>
          <w:sz w:val="28"/>
          <w:szCs w:val="28"/>
        </w:rPr>
        <w:t xml:space="preserve"> </w:t>
      </w:r>
      <w:r w:rsidR="001E5C81" w:rsidRPr="00EF1573">
        <w:rPr>
          <w:b/>
          <w:sz w:val="28"/>
          <w:szCs w:val="28"/>
        </w:rPr>
        <w:t xml:space="preserve">Апшеронский, Белореченский, </w:t>
      </w:r>
      <w:r w:rsidR="00B220DD" w:rsidRPr="00EF1573">
        <w:rPr>
          <w:b/>
          <w:sz w:val="28"/>
          <w:szCs w:val="28"/>
        </w:rPr>
        <w:t>Каневской,</w:t>
      </w:r>
      <w:r w:rsidR="001E5C81" w:rsidRPr="00EF1573">
        <w:rPr>
          <w:b/>
          <w:sz w:val="28"/>
          <w:szCs w:val="28"/>
        </w:rPr>
        <w:t xml:space="preserve"> Кущевский, </w:t>
      </w:r>
      <w:r w:rsidR="00B220DD" w:rsidRPr="00EF1573">
        <w:rPr>
          <w:b/>
          <w:sz w:val="28"/>
          <w:szCs w:val="28"/>
        </w:rPr>
        <w:t xml:space="preserve">Лабинский, </w:t>
      </w:r>
      <w:r w:rsidR="001E5C81" w:rsidRPr="00EF1573">
        <w:rPr>
          <w:b/>
          <w:sz w:val="28"/>
          <w:szCs w:val="28"/>
        </w:rPr>
        <w:t xml:space="preserve">Мостовский, Отрадненский, Славянский, Темрюкский районы и </w:t>
      </w:r>
      <w:r w:rsidR="00CB7863" w:rsidRPr="00EF1573">
        <w:rPr>
          <w:b/>
          <w:sz w:val="28"/>
          <w:szCs w:val="28"/>
        </w:rPr>
        <w:t>городской округ г.-к</w:t>
      </w:r>
      <w:r w:rsidR="001E5C81" w:rsidRPr="00EF1573">
        <w:rPr>
          <w:b/>
          <w:sz w:val="28"/>
          <w:szCs w:val="28"/>
        </w:rPr>
        <w:t>. Сочи.</w:t>
      </w:r>
      <w:r w:rsidR="00B220DD" w:rsidRPr="00EF1573">
        <w:rPr>
          <w:b/>
          <w:sz w:val="28"/>
          <w:szCs w:val="28"/>
        </w:rPr>
        <w:t xml:space="preserve"> </w:t>
      </w:r>
      <w:r w:rsidR="001D678E" w:rsidRPr="00EF1573">
        <w:rPr>
          <w:sz w:val="28"/>
          <w:szCs w:val="28"/>
        </w:rPr>
        <w:t>В результате чего, возможны чрезвычайные ситуации и происшествия, связанные с</w:t>
      </w:r>
      <w:r w:rsidR="00741BCA" w:rsidRPr="00EF1573">
        <w:rPr>
          <w:sz w:val="28"/>
          <w:szCs w:val="28"/>
        </w:rPr>
        <w:t xml:space="preserve">: </w:t>
      </w:r>
      <w:r w:rsidR="00741BCA" w:rsidRPr="00EF1573">
        <w:rPr>
          <w:color w:val="000000"/>
          <w:sz w:val="28"/>
          <w:szCs w:val="28"/>
        </w:rPr>
        <w:t>затруднением в работе транспорта, увеличением количества ДТП;</w:t>
      </w:r>
      <w:r w:rsidR="00741BCA" w:rsidRPr="00EF1573">
        <w:rPr>
          <w:sz w:val="28"/>
          <w:szCs w:val="28"/>
        </w:rPr>
        <w:t xml:space="preserve"> </w:t>
      </w:r>
      <w:r w:rsidR="00741BCA" w:rsidRPr="00EF1573">
        <w:rPr>
          <w:color w:val="000000"/>
          <w:sz w:val="28"/>
          <w:szCs w:val="28"/>
        </w:rPr>
        <w:t>авариями на объектах энергетики, обрывом воздушных линий связи и электропередач;</w:t>
      </w:r>
      <w:r w:rsidR="00741BCA" w:rsidRPr="00EF1573">
        <w:rPr>
          <w:sz w:val="28"/>
          <w:szCs w:val="28"/>
        </w:rPr>
        <w:t xml:space="preserve"> </w:t>
      </w:r>
      <w:r w:rsidR="00741BCA" w:rsidRPr="00EF1573">
        <w:rPr>
          <w:color w:val="000000"/>
          <w:sz w:val="28"/>
          <w:szCs w:val="28"/>
        </w:rPr>
        <w:t>повалом веток и деревьев, увеличением травматизма населения;</w:t>
      </w:r>
      <w:r w:rsidR="00741BCA" w:rsidRPr="00EF1573">
        <w:rPr>
          <w:sz w:val="28"/>
          <w:szCs w:val="28"/>
        </w:rPr>
        <w:t xml:space="preserve"> </w:t>
      </w:r>
      <w:r w:rsidR="00741BCA" w:rsidRPr="00EF1573">
        <w:rPr>
          <w:color w:val="000000"/>
          <w:sz w:val="28"/>
          <w:szCs w:val="28"/>
        </w:rPr>
        <w:t>несчастными случаями с туристическими группами и людьми, находящимися в горах;</w:t>
      </w:r>
      <w:r w:rsidR="0048634B" w:rsidRPr="00EF1573">
        <w:rPr>
          <w:sz w:val="28"/>
          <w:szCs w:val="28"/>
        </w:rPr>
        <w:t xml:space="preserve"> з</w:t>
      </w:r>
      <w:r w:rsidR="00741BCA" w:rsidRPr="00EF1573">
        <w:rPr>
          <w:color w:val="000000"/>
          <w:sz w:val="28"/>
          <w:szCs w:val="28"/>
        </w:rPr>
        <w:t>атруднением движения на дорогах из-за ухудшения видимости в осадках; нарушением функционирования объектов жизнеобеспечения;</w:t>
      </w:r>
      <w:r w:rsidR="0048634B" w:rsidRPr="00EF1573">
        <w:rPr>
          <w:sz w:val="28"/>
          <w:szCs w:val="28"/>
        </w:rPr>
        <w:t xml:space="preserve"> </w:t>
      </w:r>
      <w:r w:rsidR="00741BCA" w:rsidRPr="00EF1573">
        <w:rPr>
          <w:sz w:val="28"/>
          <w:szCs w:val="28"/>
        </w:rPr>
        <w:t>разрушением построек, объектов туризма, деформацией и обрушением крыш торговых, спортивно-развлекательных и т.п. сооружений, из-за большой снеговой нагрузки (при сильном налипании).</w:t>
      </w:r>
    </w:p>
    <w:p w14:paraId="23A6E695" w14:textId="041066F3" w:rsidR="00391892" w:rsidRPr="00EF1573" w:rsidRDefault="00F167B7" w:rsidP="00391892">
      <w:pPr>
        <w:ind w:firstLine="708"/>
        <w:jc w:val="both"/>
        <w:rPr>
          <w:rFonts w:eastAsia="Calibri"/>
          <w:color w:val="000000"/>
          <w:sz w:val="28"/>
          <w:szCs w:val="28"/>
        </w:rPr>
      </w:pPr>
      <w:r w:rsidRPr="00EF1573">
        <w:rPr>
          <w:b/>
          <w:bCs/>
          <w:sz w:val="28"/>
          <w:szCs w:val="28"/>
        </w:rPr>
        <w:t>3</w:t>
      </w:r>
      <w:r w:rsidR="001D678E" w:rsidRPr="00EF1573">
        <w:rPr>
          <w:b/>
          <w:bCs/>
          <w:sz w:val="28"/>
          <w:szCs w:val="28"/>
        </w:rPr>
        <w:t xml:space="preserve">.1.5. </w:t>
      </w:r>
      <w:r w:rsidR="001D678E" w:rsidRPr="00EF1573">
        <w:rPr>
          <w:bCs/>
          <w:sz w:val="28"/>
          <w:szCs w:val="28"/>
        </w:rPr>
        <w:t>Наибольшую угрозу в период с декабря 202</w:t>
      </w:r>
      <w:r w:rsidR="00CB7863" w:rsidRPr="00EF1573">
        <w:rPr>
          <w:bCs/>
          <w:sz w:val="28"/>
          <w:szCs w:val="28"/>
        </w:rPr>
        <w:t>5</w:t>
      </w:r>
      <w:r w:rsidR="001D678E" w:rsidRPr="00EF1573">
        <w:rPr>
          <w:bCs/>
          <w:sz w:val="28"/>
          <w:szCs w:val="28"/>
        </w:rPr>
        <w:t xml:space="preserve"> года по </w:t>
      </w:r>
      <w:r w:rsidR="00A26097" w:rsidRPr="00EF1573">
        <w:rPr>
          <w:bCs/>
          <w:sz w:val="28"/>
          <w:szCs w:val="28"/>
        </w:rPr>
        <w:t>март</w:t>
      </w:r>
      <w:r w:rsidR="001D678E" w:rsidRPr="00EF1573">
        <w:rPr>
          <w:bCs/>
          <w:sz w:val="28"/>
          <w:szCs w:val="28"/>
        </w:rPr>
        <w:t xml:space="preserve"> 202</w:t>
      </w:r>
      <w:r w:rsidR="00CB7863" w:rsidRPr="00EF1573">
        <w:rPr>
          <w:bCs/>
          <w:sz w:val="28"/>
          <w:szCs w:val="28"/>
        </w:rPr>
        <w:t>6</w:t>
      </w:r>
      <w:r w:rsidR="001D678E" w:rsidRPr="00EF1573">
        <w:rPr>
          <w:bCs/>
          <w:sz w:val="28"/>
          <w:szCs w:val="28"/>
        </w:rPr>
        <w:t xml:space="preserve"> года представляет сход </w:t>
      </w:r>
      <w:r w:rsidR="001D678E" w:rsidRPr="00EF1573">
        <w:rPr>
          <w:b/>
          <w:bCs/>
          <w:i/>
          <w:iCs/>
          <w:sz w:val="28"/>
          <w:szCs w:val="28"/>
        </w:rPr>
        <w:t>снежных лавин</w:t>
      </w:r>
      <w:r w:rsidR="001D678E" w:rsidRPr="00EF1573">
        <w:rPr>
          <w:bCs/>
          <w:sz w:val="28"/>
          <w:szCs w:val="28"/>
        </w:rPr>
        <w:t xml:space="preserve">. Наиболее подвержена сходу снежных лавин территория муниципального образования </w:t>
      </w:r>
      <w:r w:rsidR="00CB7863" w:rsidRPr="00EF1573">
        <w:rPr>
          <w:b/>
          <w:sz w:val="28"/>
          <w:szCs w:val="28"/>
        </w:rPr>
        <w:t>городской округ</w:t>
      </w:r>
      <w:r w:rsidR="00CB7863" w:rsidRPr="00EF1573">
        <w:rPr>
          <w:bCs/>
          <w:sz w:val="28"/>
          <w:szCs w:val="28"/>
        </w:rPr>
        <w:t xml:space="preserve"> </w:t>
      </w:r>
      <w:r w:rsidR="001D678E" w:rsidRPr="00EF1573">
        <w:rPr>
          <w:b/>
          <w:bCs/>
          <w:sz w:val="28"/>
          <w:szCs w:val="28"/>
        </w:rPr>
        <w:t>г.</w:t>
      </w:r>
      <w:r w:rsidR="00CB7863" w:rsidRPr="00EF1573">
        <w:rPr>
          <w:b/>
          <w:bCs/>
          <w:sz w:val="28"/>
          <w:szCs w:val="28"/>
        </w:rPr>
        <w:t>-к.</w:t>
      </w:r>
      <w:r w:rsidR="001D678E" w:rsidRPr="00EF1573">
        <w:rPr>
          <w:b/>
          <w:bCs/>
          <w:sz w:val="28"/>
          <w:szCs w:val="28"/>
        </w:rPr>
        <w:t xml:space="preserve"> Сочи</w:t>
      </w:r>
      <w:r w:rsidR="001D678E" w:rsidRPr="00EF1573">
        <w:rPr>
          <w:bCs/>
          <w:sz w:val="28"/>
          <w:szCs w:val="28"/>
        </w:rPr>
        <w:t xml:space="preserve">. В результате прогнозируются чрезвычайные ситуации и происшествия, связанные </w:t>
      </w:r>
      <w:r w:rsidR="00391892" w:rsidRPr="00EF1573">
        <w:rPr>
          <w:bCs/>
          <w:sz w:val="28"/>
          <w:szCs w:val="28"/>
        </w:rPr>
        <w:t xml:space="preserve">с: </w:t>
      </w:r>
      <w:r w:rsidR="00391892" w:rsidRPr="00EF1573">
        <w:rPr>
          <w:rFonts w:eastAsia="Calibri"/>
          <w:color w:val="000000"/>
          <w:sz w:val="28"/>
          <w:szCs w:val="28"/>
        </w:rPr>
        <w:t xml:space="preserve">увеличением травматизма и гибелью людей, находящегося в горах; обрывом воздушных линий связи и электропередач; выходом из строя объектов жизнеобеспечения; </w:t>
      </w:r>
      <w:r w:rsidR="001D678E" w:rsidRPr="00EF1573">
        <w:rPr>
          <w:bCs/>
          <w:sz w:val="28"/>
          <w:szCs w:val="28"/>
        </w:rPr>
        <w:t>разрушением строений, перекрытием автомобильных дорог и тоннелей</w:t>
      </w:r>
      <w:r w:rsidR="00391892" w:rsidRPr="00EF1573">
        <w:rPr>
          <w:bCs/>
          <w:sz w:val="28"/>
          <w:szCs w:val="28"/>
        </w:rPr>
        <w:t>;</w:t>
      </w:r>
      <w:r w:rsidR="001D678E" w:rsidRPr="00EF1573">
        <w:rPr>
          <w:bCs/>
          <w:sz w:val="28"/>
          <w:szCs w:val="28"/>
        </w:rPr>
        <w:t xml:space="preserve"> </w:t>
      </w:r>
      <w:r w:rsidR="00391892" w:rsidRPr="00EF1573">
        <w:rPr>
          <w:rFonts w:eastAsia="Calibri"/>
          <w:color w:val="000000"/>
          <w:sz w:val="28"/>
          <w:szCs w:val="28"/>
        </w:rPr>
        <w:t>затруднением в работе транспорта, увеличением ДТП.</w:t>
      </w:r>
    </w:p>
    <w:p w14:paraId="158C564C" w14:textId="0E20BED6" w:rsidR="001D678E" w:rsidRPr="00EF1573" w:rsidRDefault="00F167B7" w:rsidP="001D678E">
      <w:pPr>
        <w:ind w:firstLine="708"/>
        <w:jc w:val="both"/>
        <w:rPr>
          <w:bCs/>
          <w:sz w:val="28"/>
          <w:szCs w:val="28"/>
        </w:rPr>
      </w:pPr>
      <w:r w:rsidRPr="00EF1573">
        <w:rPr>
          <w:b/>
          <w:sz w:val="28"/>
          <w:szCs w:val="28"/>
        </w:rPr>
        <w:t>3</w:t>
      </w:r>
      <w:r w:rsidR="001D678E" w:rsidRPr="00EF1573">
        <w:rPr>
          <w:b/>
          <w:sz w:val="28"/>
          <w:szCs w:val="28"/>
        </w:rPr>
        <w:t>.1.6.</w:t>
      </w:r>
      <w:r w:rsidR="00AD3C85" w:rsidRPr="00EF1573">
        <w:rPr>
          <w:b/>
          <w:sz w:val="28"/>
          <w:szCs w:val="28"/>
        </w:rPr>
        <w:t xml:space="preserve"> </w:t>
      </w:r>
      <w:r w:rsidR="001D678E" w:rsidRPr="00EF1573">
        <w:rPr>
          <w:bCs/>
          <w:sz w:val="28"/>
          <w:szCs w:val="28"/>
        </w:rPr>
        <w:t xml:space="preserve">При </w:t>
      </w:r>
      <w:r w:rsidR="001D678E" w:rsidRPr="00EF1573">
        <w:rPr>
          <w:b/>
          <w:i/>
          <w:iCs/>
          <w:sz w:val="28"/>
          <w:szCs w:val="28"/>
        </w:rPr>
        <w:t>сильном ветре</w:t>
      </w:r>
      <w:r w:rsidR="001D678E" w:rsidRPr="00EF1573">
        <w:rPr>
          <w:bCs/>
          <w:sz w:val="28"/>
          <w:szCs w:val="28"/>
        </w:rPr>
        <w:t xml:space="preserve"> в </w:t>
      </w:r>
      <w:r w:rsidR="00391892" w:rsidRPr="00EF1573">
        <w:rPr>
          <w:bCs/>
          <w:sz w:val="28"/>
          <w:szCs w:val="28"/>
        </w:rPr>
        <w:t>осенне-зимний сезон 202</w:t>
      </w:r>
      <w:r w:rsidR="00CB7863" w:rsidRPr="00EF1573">
        <w:rPr>
          <w:bCs/>
          <w:sz w:val="28"/>
          <w:szCs w:val="28"/>
        </w:rPr>
        <w:t>5</w:t>
      </w:r>
      <w:r w:rsidR="00391892" w:rsidRPr="00EF1573">
        <w:rPr>
          <w:bCs/>
          <w:sz w:val="28"/>
          <w:szCs w:val="28"/>
        </w:rPr>
        <w:t>-202</w:t>
      </w:r>
      <w:r w:rsidR="00CB7863" w:rsidRPr="00EF1573">
        <w:rPr>
          <w:bCs/>
          <w:sz w:val="28"/>
          <w:szCs w:val="28"/>
        </w:rPr>
        <w:t>6</w:t>
      </w:r>
      <w:r w:rsidR="00391892" w:rsidRPr="00EF1573">
        <w:rPr>
          <w:bCs/>
          <w:sz w:val="28"/>
          <w:szCs w:val="28"/>
        </w:rPr>
        <w:t xml:space="preserve"> гг. </w:t>
      </w:r>
      <w:r w:rsidR="001D678E" w:rsidRPr="00EF1573">
        <w:rPr>
          <w:sz w:val="28"/>
          <w:szCs w:val="28"/>
        </w:rPr>
        <w:t xml:space="preserve">местами в крае прогнозируется возникновение чрезвычайных ситуаций </w:t>
      </w:r>
      <w:r w:rsidR="004C4C36" w:rsidRPr="00EF1573">
        <w:rPr>
          <w:sz w:val="28"/>
          <w:szCs w:val="28"/>
        </w:rPr>
        <w:t>(</w:t>
      </w:r>
      <w:r w:rsidR="001D678E" w:rsidRPr="00EF1573">
        <w:rPr>
          <w:sz w:val="28"/>
          <w:szCs w:val="28"/>
        </w:rPr>
        <w:t>муниципального и межмуниципального уровн</w:t>
      </w:r>
      <w:r w:rsidR="004C4C36" w:rsidRPr="00EF1573">
        <w:rPr>
          <w:sz w:val="28"/>
          <w:szCs w:val="28"/>
        </w:rPr>
        <w:t>я)</w:t>
      </w:r>
      <w:r w:rsidR="001D678E" w:rsidRPr="00EF1573">
        <w:rPr>
          <w:sz w:val="28"/>
          <w:szCs w:val="28"/>
        </w:rPr>
        <w:t xml:space="preserve"> и происшествий, связанных с</w:t>
      </w:r>
      <w:r w:rsidR="00B220DD" w:rsidRPr="00EF1573">
        <w:rPr>
          <w:sz w:val="28"/>
          <w:szCs w:val="28"/>
        </w:rPr>
        <w:t>:</w:t>
      </w:r>
      <w:r w:rsidR="001D678E" w:rsidRPr="00EF1573">
        <w:rPr>
          <w:sz w:val="28"/>
          <w:szCs w:val="28"/>
        </w:rPr>
        <w:t xml:space="preserve"> повреждением и разрушением построек, кровли, рекламных щитов</w:t>
      </w:r>
      <w:r w:rsidR="00B220DD" w:rsidRPr="00EF1573">
        <w:rPr>
          <w:sz w:val="28"/>
          <w:szCs w:val="28"/>
        </w:rPr>
        <w:t>;</w:t>
      </w:r>
      <w:r w:rsidR="001D678E" w:rsidRPr="00EF1573">
        <w:rPr>
          <w:sz w:val="28"/>
          <w:szCs w:val="28"/>
        </w:rPr>
        <w:t xml:space="preserve"> обрывом воздушных линий связи и электропередач; повреждением транспорта, увечьями и гибелью людей </w:t>
      </w:r>
      <w:r w:rsidR="001D678E" w:rsidRPr="00EF1573">
        <w:rPr>
          <w:sz w:val="28"/>
          <w:szCs w:val="28"/>
        </w:rPr>
        <w:lastRenderedPageBreak/>
        <w:t xml:space="preserve">из-за повала деревьев и рекламных щитов; выходом из строя объектов жизнеобеспечения. </w:t>
      </w:r>
    </w:p>
    <w:p w14:paraId="4AA3BD22" w14:textId="77777777" w:rsidR="00B220DD" w:rsidRPr="00EF1573" w:rsidRDefault="001D678E" w:rsidP="00D47B49">
      <w:pPr>
        <w:ind w:firstLine="708"/>
        <w:jc w:val="both"/>
        <w:rPr>
          <w:sz w:val="28"/>
          <w:szCs w:val="28"/>
        </w:rPr>
      </w:pPr>
      <w:r w:rsidRPr="00EF1573">
        <w:rPr>
          <w:sz w:val="28"/>
          <w:szCs w:val="28"/>
        </w:rPr>
        <w:t>В результате сильного ветра</w:t>
      </w:r>
      <w:r w:rsidR="00AD3C85" w:rsidRPr="00EF1573">
        <w:rPr>
          <w:sz w:val="28"/>
          <w:szCs w:val="28"/>
        </w:rPr>
        <w:t xml:space="preserve"> </w:t>
      </w:r>
      <w:r w:rsidRPr="00EF1573">
        <w:rPr>
          <w:sz w:val="28"/>
          <w:szCs w:val="28"/>
        </w:rPr>
        <w:t>при снежной зиме</w:t>
      </w:r>
      <w:r w:rsidR="00EE5182" w:rsidRPr="00EF1573">
        <w:rPr>
          <w:sz w:val="28"/>
          <w:szCs w:val="28"/>
        </w:rPr>
        <w:t xml:space="preserve"> по всей территории края</w:t>
      </w:r>
      <w:r w:rsidRPr="00EF1573">
        <w:rPr>
          <w:sz w:val="28"/>
          <w:szCs w:val="28"/>
        </w:rPr>
        <w:t xml:space="preserve"> возможны метели, снежные заносы,</w:t>
      </w:r>
      <w:r w:rsidR="00EE5182" w:rsidRPr="00EF1573">
        <w:rPr>
          <w:sz w:val="28"/>
          <w:szCs w:val="28"/>
        </w:rPr>
        <w:t xml:space="preserve"> переметы,</w:t>
      </w:r>
      <w:r w:rsidRPr="00EF1573">
        <w:rPr>
          <w:sz w:val="28"/>
          <w:szCs w:val="28"/>
        </w:rPr>
        <w:t xml:space="preserve"> приводящие к увеличению количества ДТП</w:t>
      </w:r>
      <w:r w:rsidR="00EE5182" w:rsidRPr="00EF1573">
        <w:rPr>
          <w:sz w:val="28"/>
          <w:szCs w:val="28"/>
        </w:rPr>
        <w:t xml:space="preserve">, </w:t>
      </w:r>
      <w:r w:rsidR="00B220DD" w:rsidRPr="00EF1573">
        <w:rPr>
          <w:sz w:val="28"/>
          <w:szCs w:val="28"/>
        </w:rPr>
        <w:t>в результате ухудшения видимости</w:t>
      </w:r>
      <w:r w:rsidR="00EE5182" w:rsidRPr="00EF1573">
        <w:rPr>
          <w:sz w:val="28"/>
          <w:szCs w:val="28"/>
        </w:rPr>
        <w:t xml:space="preserve"> на дорогах</w:t>
      </w:r>
      <w:r w:rsidR="00B220DD" w:rsidRPr="00EF1573">
        <w:rPr>
          <w:sz w:val="28"/>
          <w:szCs w:val="28"/>
        </w:rPr>
        <w:t>.</w:t>
      </w:r>
      <w:r w:rsidR="00AD3C85" w:rsidRPr="00EF1573">
        <w:rPr>
          <w:sz w:val="28"/>
          <w:szCs w:val="28"/>
        </w:rPr>
        <w:t xml:space="preserve"> </w:t>
      </w:r>
    </w:p>
    <w:p w14:paraId="1E3A37E8" w14:textId="42C923ED" w:rsidR="00B220DD" w:rsidRPr="00EF1573" w:rsidRDefault="00B220DD" w:rsidP="00D47B49">
      <w:pPr>
        <w:ind w:firstLine="708"/>
        <w:jc w:val="both"/>
        <w:rPr>
          <w:sz w:val="28"/>
          <w:szCs w:val="28"/>
        </w:rPr>
      </w:pPr>
      <w:r w:rsidRPr="00EF1573">
        <w:rPr>
          <w:sz w:val="28"/>
          <w:szCs w:val="28"/>
        </w:rPr>
        <w:t>В</w:t>
      </w:r>
      <w:r w:rsidR="001D678E" w:rsidRPr="00EF1573">
        <w:rPr>
          <w:sz w:val="28"/>
          <w:szCs w:val="28"/>
        </w:rPr>
        <w:t xml:space="preserve"> морских портах </w:t>
      </w:r>
      <w:r w:rsidR="00AD3C85" w:rsidRPr="00EF1573">
        <w:rPr>
          <w:sz w:val="28"/>
          <w:szCs w:val="28"/>
        </w:rPr>
        <w:t xml:space="preserve">муниципальных образований: </w:t>
      </w:r>
      <w:bookmarkStart w:id="16" w:name="_Hlk209703336"/>
      <w:r w:rsidR="00F316C8" w:rsidRPr="00EF1573">
        <w:rPr>
          <w:b/>
          <w:bCs/>
          <w:sz w:val="28"/>
          <w:szCs w:val="28"/>
        </w:rPr>
        <w:t>Туапсинский муниципальный округ, муниципальный округ г.</w:t>
      </w:r>
      <w:r w:rsidR="00CB7863" w:rsidRPr="00EF1573">
        <w:rPr>
          <w:b/>
          <w:bCs/>
          <w:sz w:val="28"/>
          <w:szCs w:val="28"/>
        </w:rPr>
        <w:t>-к.</w:t>
      </w:r>
      <w:r w:rsidR="00F316C8" w:rsidRPr="00EF1573">
        <w:rPr>
          <w:b/>
          <w:bCs/>
          <w:sz w:val="28"/>
          <w:szCs w:val="28"/>
        </w:rPr>
        <w:t xml:space="preserve"> Анапа</w:t>
      </w:r>
      <w:r w:rsidR="001042D0">
        <w:rPr>
          <w:b/>
          <w:bCs/>
          <w:sz w:val="28"/>
          <w:szCs w:val="28"/>
        </w:rPr>
        <w:t>;</w:t>
      </w:r>
      <w:r w:rsidR="00F316C8" w:rsidRPr="00EF1573">
        <w:rPr>
          <w:b/>
          <w:bCs/>
          <w:sz w:val="28"/>
          <w:szCs w:val="28"/>
        </w:rPr>
        <w:t xml:space="preserve"> </w:t>
      </w:r>
      <w:r w:rsidR="00AD3C85" w:rsidRPr="00EF1573">
        <w:rPr>
          <w:b/>
          <w:bCs/>
          <w:sz w:val="28"/>
          <w:szCs w:val="28"/>
        </w:rPr>
        <w:t>Ейский,</w:t>
      </w:r>
      <w:r w:rsidR="00AD3C85" w:rsidRPr="00EF1573">
        <w:rPr>
          <w:sz w:val="28"/>
          <w:szCs w:val="28"/>
        </w:rPr>
        <w:t xml:space="preserve"> </w:t>
      </w:r>
      <w:r w:rsidR="00AD3C85" w:rsidRPr="00EF1573">
        <w:rPr>
          <w:b/>
          <w:sz w:val="28"/>
          <w:szCs w:val="28"/>
        </w:rPr>
        <w:t>Темрюкский</w:t>
      </w:r>
      <w:r w:rsidR="00F316C8" w:rsidRPr="00EF1573">
        <w:rPr>
          <w:b/>
          <w:sz w:val="28"/>
          <w:szCs w:val="28"/>
        </w:rPr>
        <w:t xml:space="preserve"> </w:t>
      </w:r>
      <w:r w:rsidR="00AD3C85" w:rsidRPr="00EF1573">
        <w:rPr>
          <w:b/>
          <w:sz w:val="28"/>
          <w:szCs w:val="28"/>
        </w:rPr>
        <w:t>район</w:t>
      </w:r>
      <w:r w:rsidR="001042D0">
        <w:rPr>
          <w:b/>
          <w:sz w:val="28"/>
          <w:szCs w:val="28"/>
        </w:rPr>
        <w:t xml:space="preserve">ы, </w:t>
      </w:r>
      <w:r w:rsidR="001D678E" w:rsidRPr="00EF1573">
        <w:rPr>
          <w:b/>
          <w:sz w:val="28"/>
          <w:szCs w:val="28"/>
        </w:rPr>
        <w:t>г</w:t>
      </w:r>
      <w:r w:rsidR="00CB7863" w:rsidRPr="00EF1573">
        <w:rPr>
          <w:b/>
          <w:sz w:val="28"/>
          <w:szCs w:val="28"/>
        </w:rPr>
        <w:t>ородской округ г</w:t>
      </w:r>
      <w:r w:rsidR="00F316C8" w:rsidRPr="00EF1573">
        <w:rPr>
          <w:b/>
          <w:sz w:val="28"/>
          <w:szCs w:val="28"/>
        </w:rPr>
        <w:t>.</w:t>
      </w:r>
      <w:r w:rsidR="00CB7863" w:rsidRPr="00EF1573">
        <w:rPr>
          <w:b/>
          <w:sz w:val="28"/>
          <w:szCs w:val="28"/>
        </w:rPr>
        <w:t>-к.</w:t>
      </w:r>
      <w:r w:rsidR="00F316C8" w:rsidRPr="00EF1573">
        <w:rPr>
          <w:b/>
          <w:sz w:val="28"/>
          <w:szCs w:val="28"/>
        </w:rPr>
        <w:t xml:space="preserve"> </w:t>
      </w:r>
      <w:r w:rsidR="001D678E" w:rsidRPr="00EF1573">
        <w:rPr>
          <w:b/>
          <w:sz w:val="28"/>
          <w:szCs w:val="28"/>
        </w:rPr>
        <w:t xml:space="preserve">Геленджик, </w:t>
      </w:r>
      <w:r w:rsidR="00CB7863" w:rsidRPr="00EF1573">
        <w:rPr>
          <w:b/>
          <w:sz w:val="28"/>
          <w:szCs w:val="28"/>
        </w:rPr>
        <w:t>городской округ</w:t>
      </w:r>
      <w:r w:rsidR="001042D0">
        <w:rPr>
          <w:b/>
          <w:sz w:val="28"/>
          <w:szCs w:val="28"/>
        </w:rPr>
        <w:t xml:space="preserve">                 </w:t>
      </w:r>
      <w:r w:rsidR="00CB7863" w:rsidRPr="00EF1573">
        <w:rPr>
          <w:b/>
          <w:sz w:val="28"/>
          <w:szCs w:val="28"/>
        </w:rPr>
        <w:t xml:space="preserve"> г.-г. </w:t>
      </w:r>
      <w:r w:rsidR="001D678E" w:rsidRPr="00EF1573">
        <w:rPr>
          <w:b/>
          <w:sz w:val="28"/>
          <w:szCs w:val="28"/>
        </w:rPr>
        <w:t xml:space="preserve">Новороссийск </w:t>
      </w:r>
      <w:r w:rsidR="001D678E" w:rsidRPr="00EF1573">
        <w:rPr>
          <w:sz w:val="28"/>
          <w:szCs w:val="28"/>
        </w:rPr>
        <w:t>при резком понижении температуры воздуха возможны обледенения судов;</w:t>
      </w:r>
      <w:r w:rsidR="00D47B49" w:rsidRPr="00EF1573">
        <w:rPr>
          <w:sz w:val="28"/>
          <w:szCs w:val="28"/>
        </w:rPr>
        <w:t xml:space="preserve"> </w:t>
      </w:r>
      <w:r w:rsidR="001D678E" w:rsidRPr="00EF1573">
        <w:rPr>
          <w:sz w:val="28"/>
          <w:szCs w:val="28"/>
        </w:rPr>
        <w:t xml:space="preserve">на </w:t>
      </w:r>
      <w:r w:rsidR="001D678E" w:rsidRPr="00EF1573">
        <w:rPr>
          <w:bCs/>
          <w:sz w:val="28"/>
          <w:szCs w:val="28"/>
        </w:rPr>
        <w:t>Азовском побережье</w:t>
      </w:r>
      <w:r w:rsidR="00D47B49" w:rsidRPr="00EF1573">
        <w:rPr>
          <w:bCs/>
          <w:sz w:val="28"/>
          <w:szCs w:val="28"/>
        </w:rPr>
        <w:t xml:space="preserve"> </w:t>
      </w:r>
      <w:r w:rsidRPr="00EF1573">
        <w:rPr>
          <w:bCs/>
          <w:sz w:val="28"/>
          <w:szCs w:val="28"/>
        </w:rPr>
        <w:t xml:space="preserve">в </w:t>
      </w:r>
      <w:r w:rsidR="00D47B49" w:rsidRPr="00EF1573">
        <w:rPr>
          <w:b/>
          <w:sz w:val="28"/>
          <w:szCs w:val="28"/>
        </w:rPr>
        <w:t>МО</w:t>
      </w:r>
      <w:r w:rsidRPr="00EF1573">
        <w:rPr>
          <w:b/>
          <w:sz w:val="28"/>
          <w:szCs w:val="28"/>
        </w:rPr>
        <w:t>:</w:t>
      </w:r>
      <w:r w:rsidR="00D47B49" w:rsidRPr="00EF1573">
        <w:rPr>
          <w:b/>
          <w:sz w:val="28"/>
          <w:szCs w:val="28"/>
        </w:rPr>
        <w:t xml:space="preserve"> Приморско-Ахтарский</w:t>
      </w:r>
      <w:r w:rsidR="00F316C8" w:rsidRPr="00EF1573">
        <w:rPr>
          <w:b/>
          <w:sz w:val="28"/>
          <w:szCs w:val="28"/>
        </w:rPr>
        <w:t xml:space="preserve"> муниципальный округ</w:t>
      </w:r>
      <w:r w:rsidR="00D47B49" w:rsidRPr="00EF1573">
        <w:rPr>
          <w:b/>
          <w:sz w:val="28"/>
          <w:szCs w:val="28"/>
        </w:rPr>
        <w:t xml:space="preserve">, </w:t>
      </w:r>
      <w:r w:rsidR="00F316C8" w:rsidRPr="00EF1573">
        <w:rPr>
          <w:b/>
          <w:sz w:val="28"/>
          <w:szCs w:val="28"/>
        </w:rPr>
        <w:t xml:space="preserve">Ейский, </w:t>
      </w:r>
      <w:r w:rsidR="00D47B49" w:rsidRPr="00EF1573">
        <w:rPr>
          <w:b/>
          <w:sz w:val="28"/>
          <w:szCs w:val="28"/>
        </w:rPr>
        <w:t xml:space="preserve">Славянский, Темрюкский, Щербиновский </w:t>
      </w:r>
      <w:bookmarkEnd w:id="16"/>
      <w:r w:rsidR="00D47B49" w:rsidRPr="00EF1573">
        <w:rPr>
          <w:b/>
          <w:sz w:val="28"/>
          <w:szCs w:val="28"/>
        </w:rPr>
        <w:t>районы</w:t>
      </w:r>
      <w:r w:rsidR="001D678E" w:rsidRPr="00EF1573">
        <w:rPr>
          <w:b/>
          <w:sz w:val="28"/>
          <w:szCs w:val="28"/>
        </w:rPr>
        <w:t xml:space="preserve"> </w:t>
      </w:r>
      <w:r w:rsidR="001D678E" w:rsidRPr="00EF1573">
        <w:rPr>
          <w:sz w:val="28"/>
          <w:szCs w:val="28"/>
        </w:rPr>
        <w:t>возможны сгонно-нагонные явления. Нагонные явления могут привести к затоплению и подтоплению прибрежных территорий, разрушениям причальных сооружений, повреждению судов;</w:t>
      </w:r>
      <w:r w:rsidR="00D47B49" w:rsidRPr="00EF1573">
        <w:rPr>
          <w:sz w:val="28"/>
          <w:szCs w:val="28"/>
        </w:rPr>
        <w:t xml:space="preserve"> </w:t>
      </w:r>
      <w:r w:rsidR="00EA79D2" w:rsidRPr="00EF1573">
        <w:rPr>
          <w:sz w:val="28"/>
          <w:szCs w:val="28"/>
        </w:rPr>
        <w:t>во время сгонных явлений на Азовском побережье возможна гибель рыбы, повреждение рыболовецкого оборудования, снастей и маломерных судов.</w:t>
      </w:r>
      <w:r w:rsidR="00D47B49" w:rsidRPr="00EF1573">
        <w:rPr>
          <w:sz w:val="28"/>
          <w:szCs w:val="28"/>
        </w:rPr>
        <w:t xml:space="preserve"> </w:t>
      </w:r>
    </w:p>
    <w:p w14:paraId="7325A7A3" w14:textId="18A21CDE" w:rsidR="001D678E" w:rsidRPr="00EF1573" w:rsidRDefault="00D47B49" w:rsidP="00D47B49">
      <w:pPr>
        <w:ind w:firstLine="708"/>
        <w:jc w:val="both"/>
        <w:rPr>
          <w:sz w:val="28"/>
          <w:szCs w:val="28"/>
        </w:rPr>
      </w:pPr>
      <w:r w:rsidRPr="00EF1573">
        <w:rPr>
          <w:sz w:val="28"/>
          <w:szCs w:val="28"/>
        </w:rPr>
        <w:t>В</w:t>
      </w:r>
      <w:r w:rsidR="001D678E" w:rsidRPr="00EF1573">
        <w:rPr>
          <w:sz w:val="28"/>
          <w:szCs w:val="28"/>
        </w:rPr>
        <w:t xml:space="preserve"> акватории </w:t>
      </w:r>
      <w:r w:rsidR="001D678E" w:rsidRPr="00EF1573">
        <w:rPr>
          <w:bCs/>
          <w:sz w:val="28"/>
          <w:szCs w:val="28"/>
        </w:rPr>
        <w:t>Черного и Азовского морей</w:t>
      </w:r>
      <w:r w:rsidR="001D678E" w:rsidRPr="00EF1573">
        <w:rPr>
          <w:sz w:val="28"/>
          <w:szCs w:val="28"/>
        </w:rPr>
        <w:t xml:space="preserve"> </w:t>
      </w:r>
      <w:r w:rsidRPr="00EF1573">
        <w:rPr>
          <w:sz w:val="28"/>
          <w:szCs w:val="28"/>
        </w:rPr>
        <w:t xml:space="preserve">из-за усиления ветра </w:t>
      </w:r>
      <w:r w:rsidR="001D678E" w:rsidRPr="00EF1573">
        <w:rPr>
          <w:sz w:val="28"/>
          <w:szCs w:val="28"/>
        </w:rPr>
        <w:t>возникает сильное волнение, в результате чего возможны аварии и гибель морских судов, преимущественно в пределах границ муниципальных образований</w:t>
      </w:r>
      <w:r w:rsidRPr="00EF1573">
        <w:rPr>
          <w:sz w:val="28"/>
          <w:szCs w:val="28"/>
        </w:rPr>
        <w:t>.</w:t>
      </w:r>
    </w:p>
    <w:p w14:paraId="51E44808" w14:textId="2A0ACF5C" w:rsidR="001D678E" w:rsidRPr="00EF1573" w:rsidRDefault="00F167B7" w:rsidP="00043520">
      <w:pPr>
        <w:ind w:firstLine="708"/>
        <w:jc w:val="both"/>
        <w:rPr>
          <w:sz w:val="28"/>
          <w:szCs w:val="28"/>
        </w:rPr>
      </w:pPr>
      <w:r w:rsidRPr="00EF1573">
        <w:rPr>
          <w:b/>
          <w:sz w:val="28"/>
          <w:szCs w:val="28"/>
        </w:rPr>
        <w:t>3</w:t>
      </w:r>
      <w:r w:rsidR="001D678E" w:rsidRPr="00EF1573">
        <w:rPr>
          <w:b/>
          <w:sz w:val="28"/>
          <w:szCs w:val="28"/>
        </w:rPr>
        <w:t xml:space="preserve">.1.7. </w:t>
      </w:r>
      <w:r w:rsidR="00255AE4" w:rsidRPr="00EF1573">
        <w:rPr>
          <w:bCs/>
          <w:sz w:val="28"/>
          <w:szCs w:val="28"/>
        </w:rPr>
        <w:t>В последние годы</w:t>
      </w:r>
      <w:r w:rsidR="00255AE4" w:rsidRPr="00EF1573">
        <w:rPr>
          <w:b/>
          <w:sz w:val="28"/>
          <w:szCs w:val="28"/>
        </w:rPr>
        <w:t xml:space="preserve"> </w:t>
      </w:r>
      <w:r w:rsidR="00255AE4" w:rsidRPr="00EF1573">
        <w:rPr>
          <w:bCs/>
          <w:sz w:val="28"/>
          <w:szCs w:val="28"/>
        </w:rPr>
        <w:t>п</w:t>
      </w:r>
      <w:r w:rsidR="001D678E" w:rsidRPr="00EF1573">
        <w:rPr>
          <w:bCs/>
          <w:sz w:val="28"/>
          <w:szCs w:val="28"/>
        </w:rPr>
        <w:t xml:space="preserve">ервые проявления </w:t>
      </w:r>
      <w:r w:rsidR="001D678E" w:rsidRPr="00EF1573">
        <w:rPr>
          <w:b/>
          <w:i/>
          <w:iCs/>
          <w:sz w:val="28"/>
          <w:szCs w:val="28"/>
        </w:rPr>
        <w:t>ледовых явлений</w:t>
      </w:r>
      <w:r w:rsidR="001D678E" w:rsidRPr="00EF1573">
        <w:rPr>
          <w:sz w:val="28"/>
          <w:szCs w:val="28"/>
        </w:rPr>
        <w:t xml:space="preserve"> на реках кра</w:t>
      </w:r>
      <w:r w:rsidR="00B220DD" w:rsidRPr="00EF1573">
        <w:rPr>
          <w:sz w:val="28"/>
          <w:szCs w:val="28"/>
        </w:rPr>
        <w:t>я</w:t>
      </w:r>
      <w:r w:rsidR="001D678E" w:rsidRPr="00EF1573">
        <w:rPr>
          <w:sz w:val="28"/>
          <w:szCs w:val="28"/>
        </w:rPr>
        <w:t xml:space="preserve"> отмечаются в </w:t>
      </w:r>
      <w:r w:rsidR="00255AE4" w:rsidRPr="00EF1573">
        <w:rPr>
          <w:sz w:val="28"/>
          <w:szCs w:val="28"/>
        </w:rPr>
        <w:t>середине, конце</w:t>
      </w:r>
      <w:r w:rsidR="001D678E" w:rsidRPr="00EF1573">
        <w:rPr>
          <w:sz w:val="28"/>
          <w:szCs w:val="28"/>
        </w:rPr>
        <w:t xml:space="preserve"> декабря</w:t>
      </w:r>
      <w:r w:rsidR="00255AE4" w:rsidRPr="00EF1573">
        <w:rPr>
          <w:sz w:val="28"/>
          <w:szCs w:val="28"/>
        </w:rPr>
        <w:t>, при понижении температур</w:t>
      </w:r>
      <w:r w:rsidR="00CC1278" w:rsidRPr="00EF1573">
        <w:rPr>
          <w:sz w:val="28"/>
          <w:szCs w:val="28"/>
        </w:rPr>
        <w:t>ы</w:t>
      </w:r>
      <w:r w:rsidR="00255AE4" w:rsidRPr="00EF1573">
        <w:rPr>
          <w:sz w:val="28"/>
          <w:szCs w:val="28"/>
        </w:rPr>
        <w:t xml:space="preserve"> </w:t>
      </w:r>
      <w:r w:rsidR="00CC1278" w:rsidRPr="00EF1573">
        <w:rPr>
          <w:sz w:val="28"/>
          <w:szCs w:val="28"/>
        </w:rPr>
        <w:t>воды</w:t>
      </w:r>
      <w:r w:rsidR="00255AE4" w:rsidRPr="00EF1573">
        <w:rPr>
          <w:sz w:val="28"/>
          <w:szCs w:val="28"/>
        </w:rPr>
        <w:t xml:space="preserve"> </w:t>
      </w:r>
      <w:r w:rsidR="00CC1278" w:rsidRPr="00EF1573">
        <w:rPr>
          <w:sz w:val="28"/>
          <w:szCs w:val="28"/>
        </w:rPr>
        <w:t xml:space="preserve">до </w:t>
      </w:r>
      <w:r w:rsidR="00255AE4" w:rsidRPr="00EF1573">
        <w:rPr>
          <w:sz w:val="28"/>
          <w:szCs w:val="28"/>
        </w:rPr>
        <w:t>н</w:t>
      </w:r>
      <w:r w:rsidR="00CC1278" w:rsidRPr="00EF1573">
        <w:rPr>
          <w:sz w:val="28"/>
          <w:szCs w:val="28"/>
        </w:rPr>
        <w:t>у</w:t>
      </w:r>
      <w:r w:rsidR="00255AE4" w:rsidRPr="00EF1573">
        <w:rPr>
          <w:sz w:val="28"/>
          <w:szCs w:val="28"/>
        </w:rPr>
        <w:t>ля градусов</w:t>
      </w:r>
      <w:r w:rsidR="00CC1278" w:rsidRPr="00EF1573">
        <w:rPr>
          <w:sz w:val="28"/>
          <w:szCs w:val="28"/>
        </w:rPr>
        <w:t xml:space="preserve"> и ниже.</w:t>
      </w:r>
      <w:r w:rsidR="00255AE4" w:rsidRPr="00EF1573">
        <w:rPr>
          <w:sz w:val="28"/>
          <w:szCs w:val="28"/>
        </w:rPr>
        <w:t xml:space="preserve"> </w:t>
      </w:r>
      <w:r w:rsidR="00CC1278" w:rsidRPr="00EF1573">
        <w:rPr>
          <w:sz w:val="28"/>
          <w:szCs w:val="28"/>
        </w:rPr>
        <w:t xml:space="preserve">Это как правило забереги </w:t>
      </w:r>
      <w:r w:rsidR="00254710" w:rsidRPr="00EF1573">
        <w:rPr>
          <w:sz w:val="28"/>
          <w:szCs w:val="28"/>
        </w:rPr>
        <w:t>и ледостав (неполный и полный). В связи с неустойчивостью ледостава, вскрытие рек в бассейне                        р. Кубань в течение зимы происходит неоднократно, в результате чего в устьях рек и в местах отмелей и крутых излучин образуются заторы льда. Наблюдаются эти явления в основном в холодные зимы на р. Кубань (в среднем и нижнем течение) и ее юго-восточных притоках.</w:t>
      </w:r>
      <w:r w:rsidR="00043520" w:rsidRPr="00EF1573">
        <w:rPr>
          <w:sz w:val="28"/>
          <w:szCs w:val="28"/>
        </w:rPr>
        <w:t xml:space="preserve"> </w:t>
      </w:r>
      <w:r w:rsidR="001D678E" w:rsidRPr="00EF1573">
        <w:rPr>
          <w:sz w:val="28"/>
          <w:szCs w:val="28"/>
        </w:rPr>
        <w:t>Причинами образования заторов являются особенности русла реки (сужения, извилистость, уклоны), прочность льда, интенсивность ледохода. По основному руслу Кубани заторы возникают во многих местах, но чаще всего и значительнее они проявляются в нижнем течении р. Кубань, в районах</w:t>
      </w:r>
      <w:r w:rsidR="00043520" w:rsidRPr="00EF1573">
        <w:rPr>
          <w:sz w:val="28"/>
          <w:szCs w:val="28"/>
        </w:rPr>
        <w:t xml:space="preserve"> </w:t>
      </w:r>
      <w:r w:rsidR="001D678E" w:rsidRPr="00EF1573">
        <w:rPr>
          <w:sz w:val="28"/>
          <w:szCs w:val="28"/>
        </w:rPr>
        <w:t>г. Славянск-на-Кубани (</w:t>
      </w:r>
      <w:r w:rsidR="00D47B49" w:rsidRPr="00EF1573">
        <w:rPr>
          <w:b/>
          <w:bCs/>
          <w:sz w:val="28"/>
          <w:szCs w:val="28"/>
        </w:rPr>
        <w:t>МО</w:t>
      </w:r>
      <w:r w:rsidR="00D47B49" w:rsidRPr="00EF1573">
        <w:rPr>
          <w:sz w:val="28"/>
          <w:szCs w:val="28"/>
        </w:rPr>
        <w:t xml:space="preserve"> </w:t>
      </w:r>
      <w:r w:rsidR="001D678E" w:rsidRPr="00EF1573">
        <w:rPr>
          <w:b/>
          <w:sz w:val="28"/>
          <w:szCs w:val="28"/>
        </w:rPr>
        <w:t>Славянский район</w:t>
      </w:r>
      <w:r w:rsidR="001D678E" w:rsidRPr="00EF1573">
        <w:rPr>
          <w:sz w:val="28"/>
          <w:szCs w:val="28"/>
        </w:rPr>
        <w:t xml:space="preserve">), </w:t>
      </w:r>
      <w:r w:rsidR="00043520" w:rsidRPr="00EF1573">
        <w:rPr>
          <w:sz w:val="28"/>
          <w:szCs w:val="28"/>
        </w:rPr>
        <w:t xml:space="preserve">                    </w:t>
      </w:r>
      <w:r w:rsidR="001D678E" w:rsidRPr="00EF1573">
        <w:rPr>
          <w:sz w:val="28"/>
          <w:szCs w:val="28"/>
        </w:rPr>
        <w:t>ст. Федоровской</w:t>
      </w:r>
      <w:r w:rsidR="00043520" w:rsidRPr="00EF1573">
        <w:rPr>
          <w:sz w:val="28"/>
          <w:szCs w:val="28"/>
        </w:rPr>
        <w:t xml:space="preserve"> </w:t>
      </w:r>
      <w:r w:rsidR="001D678E" w:rsidRPr="00EF1573">
        <w:rPr>
          <w:sz w:val="28"/>
          <w:szCs w:val="28"/>
        </w:rPr>
        <w:t>(</w:t>
      </w:r>
      <w:r w:rsidR="00D47B49" w:rsidRPr="00EF1573">
        <w:rPr>
          <w:b/>
          <w:bCs/>
          <w:sz w:val="28"/>
          <w:szCs w:val="28"/>
        </w:rPr>
        <w:t xml:space="preserve">МО </w:t>
      </w:r>
      <w:r w:rsidR="001D678E" w:rsidRPr="00EF1573">
        <w:rPr>
          <w:b/>
          <w:sz w:val="28"/>
          <w:szCs w:val="28"/>
        </w:rPr>
        <w:t>Абинский район</w:t>
      </w:r>
      <w:r w:rsidR="001D678E" w:rsidRPr="00EF1573">
        <w:rPr>
          <w:sz w:val="28"/>
          <w:szCs w:val="28"/>
        </w:rPr>
        <w:t>), ст. Троицкой (</w:t>
      </w:r>
      <w:r w:rsidR="00D47B49" w:rsidRPr="00EF1573">
        <w:rPr>
          <w:b/>
          <w:bCs/>
          <w:sz w:val="28"/>
          <w:szCs w:val="28"/>
        </w:rPr>
        <w:t>МО</w:t>
      </w:r>
      <w:r w:rsidR="00D47B49" w:rsidRPr="00EF1573">
        <w:rPr>
          <w:sz w:val="28"/>
          <w:szCs w:val="28"/>
        </w:rPr>
        <w:t xml:space="preserve"> </w:t>
      </w:r>
      <w:r w:rsidR="001D678E" w:rsidRPr="00EF1573">
        <w:rPr>
          <w:b/>
          <w:sz w:val="28"/>
          <w:szCs w:val="28"/>
        </w:rPr>
        <w:t>Крымский район</w:t>
      </w:r>
      <w:r w:rsidR="001D678E" w:rsidRPr="00EF1573">
        <w:rPr>
          <w:sz w:val="28"/>
          <w:szCs w:val="28"/>
        </w:rPr>
        <w:t xml:space="preserve">) и на территории </w:t>
      </w:r>
      <w:r w:rsidR="00D47B49" w:rsidRPr="00EF1573">
        <w:rPr>
          <w:b/>
          <w:bCs/>
          <w:sz w:val="28"/>
          <w:szCs w:val="28"/>
        </w:rPr>
        <w:t>МО</w:t>
      </w:r>
      <w:r w:rsidR="00D47B49" w:rsidRPr="00EF1573">
        <w:rPr>
          <w:sz w:val="28"/>
          <w:szCs w:val="28"/>
        </w:rPr>
        <w:t xml:space="preserve"> </w:t>
      </w:r>
      <w:r w:rsidR="001D678E" w:rsidRPr="00EF1573">
        <w:rPr>
          <w:b/>
          <w:sz w:val="28"/>
          <w:szCs w:val="28"/>
        </w:rPr>
        <w:t>Темрюкского района</w:t>
      </w:r>
      <w:r w:rsidR="001D678E" w:rsidRPr="00EF1573">
        <w:rPr>
          <w:sz w:val="28"/>
          <w:szCs w:val="28"/>
        </w:rPr>
        <w:t>.</w:t>
      </w:r>
    </w:p>
    <w:p w14:paraId="12E07005" w14:textId="13525CBA" w:rsidR="001D678E" w:rsidRPr="00EF1573" w:rsidRDefault="001D678E" w:rsidP="001D678E">
      <w:pPr>
        <w:widowControl w:val="0"/>
        <w:ind w:firstLine="708"/>
        <w:jc w:val="both"/>
        <w:rPr>
          <w:sz w:val="28"/>
          <w:szCs w:val="28"/>
        </w:rPr>
      </w:pPr>
      <w:r w:rsidRPr="00EF1573">
        <w:rPr>
          <w:sz w:val="28"/>
          <w:szCs w:val="28"/>
        </w:rPr>
        <w:t>В приустьев</w:t>
      </w:r>
      <w:r w:rsidR="009145C0" w:rsidRPr="00EF1573">
        <w:rPr>
          <w:sz w:val="28"/>
          <w:szCs w:val="28"/>
        </w:rPr>
        <w:t>ой</w:t>
      </w:r>
      <w:r w:rsidRPr="00EF1573">
        <w:rPr>
          <w:sz w:val="28"/>
          <w:szCs w:val="28"/>
        </w:rPr>
        <w:t xml:space="preserve"> </w:t>
      </w:r>
      <w:r w:rsidR="009145C0" w:rsidRPr="00EF1573">
        <w:rPr>
          <w:sz w:val="28"/>
          <w:szCs w:val="28"/>
        </w:rPr>
        <w:t>части</w:t>
      </w:r>
      <w:r w:rsidRPr="00EF1573">
        <w:rPr>
          <w:sz w:val="28"/>
          <w:szCs w:val="28"/>
        </w:rPr>
        <w:t xml:space="preserve"> р. Кубань</w:t>
      </w:r>
      <w:r w:rsidR="009145C0" w:rsidRPr="00EF1573">
        <w:rPr>
          <w:sz w:val="28"/>
          <w:szCs w:val="28"/>
        </w:rPr>
        <w:t>,</w:t>
      </w:r>
      <w:r w:rsidRPr="00EF1573">
        <w:rPr>
          <w:sz w:val="28"/>
          <w:szCs w:val="28"/>
        </w:rPr>
        <w:t xml:space="preserve"> (</w:t>
      </w:r>
      <w:r w:rsidR="00D817C8" w:rsidRPr="00EF1573">
        <w:rPr>
          <w:b/>
          <w:bCs/>
          <w:sz w:val="28"/>
          <w:szCs w:val="28"/>
        </w:rPr>
        <w:t>МО</w:t>
      </w:r>
      <w:r w:rsidR="00D817C8" w:rsidRPr="00EF1573">
        <w:rPr>
          <w:sz w:val="28"/>
          <w:szCs w:val="28"/>
        </w:rPr>
        <w:t xml:space="preserve"> </w:t>
      </w:r>
      <w:r w:rsidRPr="00EF1573">
        <w:rPr>
          <w:b/>
          <w:sz w:val="28"/>
          <w:szCs w:val="28"/>
        </w:rPr>
        <w:t>Темрюкский район</w:t>
      </w:r>
      <w:r w:rsidRPr="00EF1573">
        <w:rPr>
          <w:sz w:val="28"/>
          <w:szCs w:val="28"/>
        </w:rPr>
        <w:t>) на мелководье</w:t>
      </w:r>
      <w:r w:rsidR="009145C0" w:rsidRPr="00EF1573">
        <w:rPr>
          <w:sz w:val="28"/>
          <w:szCs w:val="28"/>
        </w:rPr>
        <w:t>,</w:t>
      </w:r>
      <w:r w:rsidRPr="00EF1573">
        <w:rPr>
          <w:sz w:val="28"/>
          <w:szCs w:val="28"/>
        </w:rPr>
        <w:t xml:space="preserve"> образуются </w:t>
      </w:r>
      <w:r w:rsidRPr="00EF1573">
        <w:rPr>
          <w:bCs/>
          <w:sz w:val="28"/>
          <w:szCs w:val="28"/>
        </w:rPr>
        <w:t>опасные валы ледовых торосов.</w:t>
      </w:r>
      <w:r w:rsidRPr="00EF1573">
        <w:rPr>
          <w:sz w:val="28"/>
          <w:szCs w:val="28"/>
        </w:rPr>
        <w:t xml:space="preserve"> В случае резкого потепления, начала ледохода и при увеличенных расходах воды в реке Кубань валы торосов создают угрозу образования заторов, затопления и подтопления территорий и населенных пунктов в нижнем течении реки Кубань.</w:t>
      </w:r>
    </w:p>
    <w:p w14:paraId="47361B93" w14:textId="38D46CA2" w:rsidR="001D678E" w:rsidRPr="00EF1573" w:rsidRDefault="001D678E" w:rsidP="001D678E">
      <w:pPr>
        <w:ind w:firstLine="708"/>
        <w:jc w:val="both"/>
        <w:rPr>
          <w:sz w:val="28"/>
          <w:szCs w:val="28"/>
        </w:rPr>
      </w:pPr>
      <w:r w:rsidRPr="00EF1573">
        <w:rPr>
          <w:sz w:val="28"/>
          <w:szCs w:val="28"/>
        </w:rPr>
        <w:t>Преимущественно в январе-феврале 202</w:t>
      </w:r>
      <w:r w:rsidR="00CB7863" w:rsidRPr="00EF1573">
        <w:rPr>
          <w:sz w:val="28"/>
          <w:szCs w:val="28"/>
        </w:rPr>
        <w:t>6</w:t>
      </w:r>
      <w:r w:rsidRPr="00EF1573">
        <w:rPr>
          <w:sz w:val="28"/>
          <w:szCs w:val="28"/>
        </w:rPr>
        <w:t xml:space="preserve"> г</w:t>
      </w:r>
      <w:r w:rsidR="00342B2F" w:rsidRPr="00EF1573">
        <w:rPr>
          <w:sz w:val="28"/>
          <w:szCs w:val="28"/>
        </w:rPr>
        <w:t>.</w:t>
      </w:r>
      <w:r w:rsidRPr="00EF1573">
        <w:rPr>
          <w:sz w:val="28"/>
          <w:szCs w:val="28"/>
        </w:rPr>
        <w:t>, в северных районах</w:t>
      </w:r>
      <w:r w:rsidRPr="00EF1573">
        <w:rPr>
          <w:bCs/>
          <w:sz w:val="28"/>
          <w:szCs w:val="28"/>
        </w:rPr>
        <w:t xml:space="preserve"> края возможны несчастные случаи, </w:t>
      </w:r>
      <w:r w:rsidRPr="00EF1573">
        <w:rPr>
          <w:sz w:val="28"/>
          <w:szCs w:val="28"/>
        </w:rPr>
        <w:t>обусловленные выходом людей и техники на тонкий лед водоемов и их проваливанием. Н</w:t>
      </w:r>
      <w:r w:rsidRPr="00EF1573">
        <w:rPr>
          <w:bCs/>
          <w:sz w:val="28"/>
          <w:szCs w:val="28"/>
        </w:rPr>
        <w:t xml:space="preserve">а Азовском побережье на территории муниципальных образований: </w:t>
      </w:r>
      <w:r w:rsidRPr="00EF1573">
        <w:rPr>
          <w:b/>
          <w:bCs/>
          <w:sz w:val="28"/>
          <w:szCs w:val="28"/>
        </w:rPr>
        <w:t>Приморско-Ахтарский</w:t>
      </w:r>
      <w:r w:rsidR="00184199" w:rsidRPr="00EF1573">
        <w:rPr>
          <w:b/>
          <w:bCs/>
          <w:sz w:val="28"/>
          <w:szCs w:val="28"/>
        </w:rPr>
        <w:t xml:space="preserve"> муниципальный округ</w:t>
      </w:r>
      <w:r w:rsidRPr="00EF1573">
        <w:rPr>
          <w:b/>
          <w:bCs/>
          <w:sz w:val="28"/>
          <w:szCs w:val="28"/>
        </w:rPr>
        <w:t xml:space="preserve">, </w:t>
      </w:r>
      <w:r w:rsidR="00184199" w:rsidRPr="00EF1573">
        <w:rPr>
          <w:b/>
          <w:bCs/>
          <w:sz w:val="28"/>
          <w:szCs w:val="28"/>
        </w:rPr>
        <w:t xml:space="preserve">Ейский, </w:t>
      </w:r>
      <w:r w:rsidRPr="00EF1573">
        <w:rPr>
          <w:b/>
          <w:bCs/>
          <w:sz w:val="28"/>
          <w:szCs w:val="28"/>
        </w:rPr>
        <w:t xml:space="preserve">Славянский, Темрюкский, Щербиновский районы </w:t>
      </w:r>
      <w:r w:rsidRPr="00EF1573">
        <w:rPr>
          <w:bCs/>
          <w:sz w:val="28"/>
          <w:szCs w:val="28"/>
        </w:rPr>
        <w:t>возможны несчастные случаи,</w:t>
      </w:r>
      <w:r w:rsidRPr="00EF1573">
        <w:rPr>
          <w:sz w:val="28"/>
          <w:szCs w:val="28"/>
        </w:rPr>
        <w:t xml:space="preserve"> связанные с отрывом прибрежного льда и выносом людей и техники на льдине в море.</w:t>
      </w:r>
    </w:p>
    <w:p w14:paraId="01CCB33E" w14:textId="3974111E" w:rsidR="001D678E" w:rsidRPr="00EF1573" w:rsidRDefault="00F167B7" w:rsidP="001D678E">
      <w:pPr>
        <w:ind w:firstLine="708"/>
        <w:jc w:val="both"/>
        <w:rPr>
          <w:sz w:val="28"/>
          <w:szCs w:val="28"/>
        </w:rPr>
      </w:pPr>
      <w:r w:rsidRPr="00EF1573">
        <w:rPr>
          <w:b/>
          <w:sz w:val="28"/>
          <w:szCs w:val="28"/>
        </w:rPr>
        <w:lastRenderedPageBreak/>
        <w:t>3</w:t>
      </w:r>
      <w:r w:rsidR="001D678E" w:rsidRPr="00EF1573">
        <w:rPr>
          <w:b/>
          <w:sz w:val="28"/>
          <w:szCs w:val="28"/>
        </w:rPr>
        <w:t>.1.8.</w:t>
      </w:r>
      <w:r w:rsidR="005562B5" w:rsidRPr="00EF1573">
        <w:rPr>
          <w:b/>
          <w:sz w:val="28"/>
          <w:szCs w:val="28"/>
        </w:rPr>
        <w:t xml:space="preserve"> </w:t>
      </w:r>
      <w:r w:rsidR="001D678E" w:rsidRPr="00EF1573">
        <w:rPr>
          <w:sz w:val="28"/>
          <w:szCs w:val="28"/>
        </w:rPr>
        <w:t>В 2002,</w:t>
      </w:r>
      <w:r w:rsidR="005A616E" w:rsidRPr="00EF1573">
        <w:rPr>
          <w:sz w:val="28"/>
          <w:szCs w:val="28"/>
        </w:rPr>
        <w:t xml:space="preserve"> </w:t>
      </w:r>
      <w:r w:rsidR="001D678E" w:rsidRPr="00EF1573">
        <w:rPr>
          <w:sz w:val="28"/>
          <w:szCs w:val="28"/>
        </w:rPr>
        <w:t>2003, 2006, 2010</w:t>
      </w:r>
      <w:r w:rsidR="00C53B8A" w:rsidRPr="00EF1573">
        <w:rPr>
          <w:sz w:val="28"/>
          <w:szCs w:val="28"/>
        </w:rPr>
        <w:t>, 2012, 2016, 2017</w:t>
      </w:r>
      <w:r w:rsidR="001D678E" w:rsidRPr="00EF1573">
        <w:rPr>
          <w:sz w:val="28"/>
          <w:szCs w:val="28"/>
        </w:rPr>
        <w:t xml:space="preserve"> г</w:t>
      </w:r>
      <w:r w:rsidR="00C53B8A" w:rsidRPr="00EF1573">
        <w:rPr>
          <w:sz w:val="28"/>
          <w:szCs w:val="28"/>
        </w:rPr>
        <w:t>г.</w:t>
      </w:r>
      <w:r w:rsidR="001D678E" w:rsidRPr="00EF1573">
        <w:rPr>
          <w:sz w:val="28"/>
          <w:szCs w:val="28"/>
        </w:rPr>
        <w:t xml:space="preserve"> наблюдались</w:t>
      </w:r>
      <w:r w:rsidR="001D678E" w:rsidRPr="00EF1573">
        <w:rPr>
          <w:b/>
          <w:sz w:val="28"/>
          <w:szCs w:val="28"/>
        </w:rPr>
        <w:t xml:space="preserve"> </w:t>
      </w:r>
      <w:r w:rsidR="00C53B8A" w:rsidRPr="00EF1573">
        <w:rPr>
          <w:b/>
          <w:sz w:val="28"/>
          <w:szCs w:val="28"/>
        </w:rPr>
        <w:br/>
      </w:r>
      <w:r w:rsidR="001D678E" w:rsidRPr="00EF1573">
        <w:rPr>
          <w:b/>
          <w:i/>
          <w:iCs/>
          <w:sz w:val="28"/>
          <w:szCs w:val="28"/>
        </w:rPr>
        <w:t>низкие температуры</w:t>
      </w:r>
      <w:r w:rsidR="001D678E" w:rsidRPr="00EF1573">
        <w:rPr>
          <w:sz w:val="28"/>
          <w:szCs w:val="28"/>
        </w:rPr>
        <w:t xml:space="preserve"> </w:t>
      </w:r>
      <w:r w:rsidR="001D678E" w:rsidRPr="00EF1573">
        <w:rPr>
          <w:b/>
          <w:bCs/>
          <w:i/>
          <w:iCs/>
          <w:sz w:val="28"/>
          <w:szCs w:val="28"/>
        </w:rPr>
        <w:t>воздуха</w:t>
      </w:r>
      <w:r w:rsidR="00C57644" w:rsidRPr="00EF1573">
        <w:rPr>
          <w:b/>
          <w:bCs/>
          <w:i/>
          <w:iCs/>
          <w:sz w:val="28"/>
          <w:szCs w:val="28"/>
        </w:rPr>
        <w:t xml:space="preserve"> (сильный мороз (ОЯ))</w:t>
      </w:r>
      <w:r w:rsidR="001D678E" w:rsidRPr="00EF1573">
        <w:rPr>
          <w:sz w:val="28"/>
          <w:szCs w:val="28"/>
        </w:rPr>
        <w:t>,</w:t>
      </w:r>
      <w:r w:rsidR="001042D0">
        <w:rPr>
          <w:sz w:val="28"/>
          <w:szCs w:val="28"/>
        </w:rPr>
        <w:t xml:space="preserve"> </w:t>
      </w:r>
      <w:r w:rsidR="001D678E" w:rsidRPr="00EF1573">
        <w:rPr>
          <w:sz w:val="28"/>
          <w:szCs w:val="28"/>
        </w:rPr>
        <w:t xml:space="preserve"> приведшие к значительному ущербу. Не исключено повторение опасного явления и в зимний период 20</w:t>
      </w:r>
      <w:r w:rsidR="00A26097" w:rsidRPr="00EF1573">
        <w:rPr>
          <w:sz w:val="28"/>
          <w:szCs w:val="28"/>
        </w:rPr>
        <w:t>2</w:t>
      </w:r>
      <w:r w:rsidR="00CB7863" w:rsidRPr="00EF1573">
        <w:rPr>
          <w:sz w:val="28"/>
          <w:szCs w:val="28"/>
        </w:rPr>
        <w:t>5</w:t>
      </w:r>
      <w:r w:rsidR="001D678E" w:rsidRPr="00EF1573">
        <w:rPr>
          <w:sz w:val="28"/>
          <w:szCs w:val="28"/>
        </w:rPr>
        <w:t>-202</w:t>
      </w:r>
      <w:r w:rsidR="00CB7863" w:rsidRPr="00EF1573">
        <w:rPr>
          <w:sz w:val="28"/>
          <w:szCs w:val="28"/>
        </w:rPr>
        <w:t>6</w:t>
      </w:r>
      <w:r w:rsidR="001D678E" w:rsidRPr="00EF1573">
        <w:rPr>
          <w:sz w:val="28"/>
          <w:szCs w:val="28"/>
        </w:rPr>
        <w:t xml:space="preserve"> гг. Наибольшую угрозу сильные морозы, при отсутствии снежного покрова, представляют агропромышленному комплексу (возможна гибель садов и виноградников, озимых культур) и жилищно-коммунальному хозяйству (из-за перемерзания, на фоне изношенности, водопроводных и канализационных сетей, не исключены случаи прекращения подачи воды населению). В виду массового использования обогревательных приборов</w:t>
      </w:r>
      <w:r w:rsidR="009145C0" w:rsidRPr="00EF1573">
        <w:rPr>
          <w:sz w:val="28"/>
          <w:szCs w:val="28"/>
        </w:rPr>
        <w:t>,</w:t>
      </w:r>
      <w:r w:rsidR="001D678E" w:rsidRPr="00EF1573">
        <w:rPr>
          <w:sz w:val="28"/>
          <w:szCs w:val="28"/>
        </w:rPr>
        <w:t xml:space="preserve"> при нарушении правил пожарной безопасности</w:t>
      </w:r>
      <w:r w:rsidR="009145C0" w:rsidRPr="00EF1573">
        <w:rPr>
          <w:sz w:val="28"/>
          <w:szCs w:val="28"/>
        </w:rPr>
        <w:t>,</w:t>
      </w:r>
      <w:r w:rsidR="001D678E" w:rsidRPr="00EF1573">
        <w:rPr>
          <w:sz w:val="28"/>
          <w:szCs w:val="28"/>
        </w:rPr>
        <w:t xml:space="preserve"> ожидается увеличение бытовых пожаров, а также крупных пожаров на объектах экономики.</w:t>
      </w:r>
    </w:p>
    <w:p w14:paraId="25050706" w14:textId="60D384AF" w:rsidR="001D678E" w:rsidRPr="00EF1573" w:rsidRDefault="00F167B7" w:rsidP="00687328">
      <w:pPr>
        <w:ind w:firstLine="709"/>
        <w:jc w:val="both"/>
        <w:rPr>
          <w:color w:val="000000"/>
          <w:sz w:val="28"/>
          <w:szCs w:val="28"/>
        </w:rPr>
      </w:pPr>
      <w:r w:rsidRPr="00EF1573">
        <w:rPr>
          <w:b/>
          <w:sz w:val="28"/>
          <w:szCs w:val="28"/>
        </w:rPr>
        <w:t>3</w:t>
      </w:r>
      <w:r w:rsidR="001D678E" w:rsidRPr="00EF1573">
        <w:rPr>
          <w:b/>
          <w:sz w:val="28"/>
          <w:szCs w:val="28"/>
        </w:rPr>
        <w:t xml:space="preserve">.1.9. </w:t>
      </w:r>
      <w:r w:rsidR="00B72E83" w:rsidRPr="00EF1573">
        <w:rPr>
          <w:sz w:val="28"/>
          <w:szCs w:val="28"/>
        </w:rPr>
        <w:t>В осенне</w:t>
      </w:r>
      <w:r w:rsidR="001D678E" w:rsidRPr="00EF1573">
        <w:rPr>
          <w:color w:val="000000"/>
          <w:sz w:val="28"/>
          <w:szCs w:val="28"/>
        </w:rPr>
        <w:t>-зимний период 202</w:t>
      </w:r>
      <w:r w:rsidR="00CB7863" w:rsidRPr="00EF1573">
        <w:rPr>
          <w:color w:val="000000"/>
          <w:sz w:val="28"/>
          <w:szCs w:val="28"/>
        </w:rPr>
        <w:t>5</w:t>
      </w:r>
      <w:r w:rsidR="001D678E" w:rsidRPr="00EF1573">
        <w:rPr>
          <w:color w:val="000000"/>
          <w:sz w:val="28"/>
          <w:szCs w:val="28"/>
        </w:rPr>
        <w:t>-202</w:t>
      </w:r>
      <w:r w:rsidR="00CB7863" w:rsidRPr="00EF1573">
        <w:rPr>
          <w:color w:val="000000"/>
          <w:sz w:val="28"/>
          <w:szCs w:val="28"/>
        </w:rPr>
        <w:t>6</w:t>
      </w:r>
      <w:r w:rsidR="001D678E" w:rsidRPr="00EF1573">
        <w:rPr>
          <w:color w:val="000000"/>
          <w:sz w:val="28"/>
          <w:szCs w:val="28"/>
        </w:rPr>
        <w:t xml:space="preserve"> гг. в случае установления сухой погоды не исключены случаи возникновения лесных пожаров, основной причиной которых, является </w:t>
      </w:r>
      <w:r w:rsidR="001D678E" w:rsidRPr="00EF1573">
        <w:rPr>
          <w:sz w:val="28"/>
          <w:szCs w:val="28"/>
        </w:rPr>
        <w:t>начало сезона охоты и использование охотниками огнестрельного оружия, а также нарушение правил поведения в лесу отдыхающими и туристами</w:t>
      </w:r>
      <w:r w:rsidR="001D678E" w:rsidRPr="00EF1573">
        <w:rPr>
          <w:color w:val="000000"/>
          <w:sz w:val="28"/>
          <w:szCs w:val="28"/>
        </w:rPr>
        <w:t xml:space="preserve">. Наиболее пожароопасными территориями являются муниципальные образования: </w:t>
      </w:r>
      <w:r w:rsidR="001D678E" w:rsidRPr="00EF1573">
        <w:rPr>
          <w:b/>
          <w:color w:val="000000"/>
          <w:sz w:val="28"/>
          <w:szCs w:val="28"/>
        </w:rPr>
        <w:t xml:space="preserve">Туапсинский </w:t>
      </w:r>
      <w:r w:rsidR="00184199" w:rsidRPr="00EF1573">
        <w:rPr>
          <w:b/>
          <w:color w:val="000000"/>
          <w:sz w:val="28"/>
          <w:szCs w:val="28"/>
        </w:rPr>
        <w:t>муниципальный округ</w:t>
      </w:r>
      <w:r w:rsidR="001D678E" w:rsidRPr="00EF1573">
        <w:rPr>
          <w:b/>
          <w:color w:val="000000"/>
          <w:sz w:val="28"/>
          <w:szCs w:val="28"/>
        </w:rPr>
        <w:t xml:space="preserve"> и </w:t>
      </w:r>
      <w:r w:rsidR="003F47CC" w:rsidRPr="00EF1573">
        <w:rPr>
          <w:b/>
          <w:color w:val="000000"/>
          <w:sz w:val="28"/>
          <w:szCs w:val="28"/>
        </w:rPr>
        <w:t xml:space="preserve">                            </w:t>
      </w:r>
      <w:r w:rsidR="001D678E" w:rsidRPr="00EF1573">
        <w:rPr>
          <w:b/>
          <w:color w:val="000000"/>
          <w:sz w:val="28"/>
          <w:szCs w:val="28"/>
        </w:rPr>
        <w:t>г</w:t>
      </w:r>
      <w:r w:rsidR="00AD0242" w:rsidRPr="00EF1573">
        <w:rPr>
          <w:b/>
          <w:color w:val="000000"/>
          <w:sz w:val="28"/>
          <w:szCs w:val="28"/>
        </w:rPr>
        <w:t>ородской округ г.-к.</w:t>
      </w:r>
      <w:r w:rsidR="001D678E" w:rsidRPr="00EF1573">
        <w:rPr>
          <w:b/>
          <w:color w:val="000000"/>
          <w:sz w:val="28"/>
          <w:szCs w:val="28"/>
        </w:rPr>
        <w:t xml:space="preserve"> Геленджик</w:t>
      </w:r>
      <w:r w:rsidR="009E021C" w:rsidRPr="00EF1573">
        <w:rPr>
          <w:color w:val="000000"/>
          <w:sz w:val="28"/>
          <w:szCs w:val="28"/>
        </w:rPr>
        <w:t xml:space="preserve">, </w:t>
      </w:r>
      <w:r w:rsidR="00AD0242" w:rsidRPr="00EF1573">
        <w:rPr>
          <w:b/>
          <w:bCs/>
          <w:color w:val="000000"/>
          <w:sz w:val="28"/>
          <w:szCs w:val="28"/>
        </w:rPr>
        <w:t>городской округ г.-г.</w:t>
      </w:r>
      <w:r w:rsidR="00AD0242" w:rsidRPr="00EF1573">
        <w:rPr>
          <w:color w:val="000000"/>
          <w:sz w:val="28"/>
          <w:szCs w:val="28"/>
        </w:rPr>
        <w:t xml:space="preserve"> </w:t>
      </w:r>
      <w:r w:rsidR="009E021C" w:rsidRPr="00EF1573">
        <w:rPr>
          <w:b/>
          <w:bCs/>
          <w:color w:val="000000"/>
          <w:sz w:val="28"/>
          <w:szCs w:val="28"/>
        </w:rPr>
        <w:t>Новороссийск</w:t>
      </w:r>
      <w:r w:rsidR="009145C0" w:rsidRPr="00EF1573">
        <w:rPr>
          <w:bCs/>
          <w:color w:val="000000"/>
          <w:sz w:val="28"/>
          <w:szCs w:val="28"/>
        </w:rPr>
        <w:t>,</w:t>
      </w:r>
      <w:r w:rsidR="001D678E" w:rsidRPr="00EF1573">
        <w:rPr>
          <w:b/>
          <w:color w:val="000000"/>
          <w:sz w:val="28"/>
          <w:szCs w:val="28"/>
        </w:rPr>
        <w:t xml:space="preserve"> </w:t>
      </w:r>
      <w:r w:rsidR="001D678E" w:rsidRPr="00EF1573">
        <w:rPr>
          <w:color w:val="000000"/>
          <w:sz w:val="28"/>
          <w:szCs w:val="28"/>
        </w:rPr>
        <w:t xml:space="preserve">но высока вероятность возникновения лесных пожаров </w:t>
      </w:r>
      <w:r w:rsidR="001D678E" w:rsidRPr="00EF1573">
        <w:rPr>
          <w:sz w:val="28"/>
          <w:szCs w:val="28"/>
        </w:rPr>
        <w:t>на территориях муниципальных образований:</w:t>
      </w:r>
      <w:r w:rsidR="00184199" w:rsidRPr="00EF1573">
        <w:rPr>
          <w:sz w:val="28"/>
          <w:szCs w:val="28"/>
        </w:rPr>
        <w:t xml:space="preserve"> </w:t>
      </w:r>
      <w:r w:rsidR="00184199" w:rsidRPr="00EF1573">
        <w:rPr>
          <w:b/>
          <w:bCs/>
          <w:sz w:val="28"/>
          <w:szCs w:val="28"/>
        </w:rPr>
        <w:t>муниципальны</w:t>
      </w:r>
      <w:r w:rsidR="00AD0242" w:rsidRPr="00EF1573">
        <w:rPr>
          <w:b/>
          <w:bCs/>
          <w:sz w:val="28"/>
          <w:szCs w:val="28"/>
        </w:rPr>
        <w:t>й</w:t>
      </w:r>
      <w:r w:rsidR="00184199" w:rsidRPr="00EF1573">
        <w:rPr>
          <w:b/>
          <w:bCs/>
          <w:sz w:val="28"/>
          <w:szCs w:val="28"/>
        </w:rPr>
        <w:t xml:space="preserve"> округ г</w:t>
      </w:r>
      <w:r w:rsidR="00AD0242" w:rsidRPr="00EF1573">
        <w:rPr>
          <w:b/>
          <w:bCs/>
          <w:sz w:val="28"/>
          <w:szCs w:val="28"/>
        </w:rPr>
        <w:t>.-к.</w:t>
      </w:r>
      <w:r w:rsidR="00184199" w:rsidRPr="00EF1573">
        <w:rPr>
          <w:b/>
          <w:bCs/>
          <w:sz w:val="28"/>
          <w:szCs w:val="28"/>
        </w:rPr>
        <w:t xml:space="preserve"> Анапа, </w:t>
      </w:r>
      <w:r w:rsidR="00AD0242" w:rsidRPr="00EF1573">
        <w:rPr>
          <w:b/>
          <w:bCs/>
          <w:sz w:val="28"/>
          <w:szCs w:val="28"/>
        </w:rPr>
        <w:t xml:space="preserve">муниципальный округ г. </w:t>
      </w:r>
      <w:r w:rsidR="00184199" w:rsidRPr="00EF1573">
        <w:rPr>
          <w:b/>
          <w:bCs/>
          <w:sz w:val="28"/>
          <w:szCs w:val="28"/>
        </w:rPr>
        <w:t>Горячий Ключ,</w:t>
      </w:r>
      <w:r w:rsidR="001D678E" w:rsidRPr="00EF1573">
        <w:rPr>
          <w:sz w:val="28"/>
          <w:szCs w:val="28"/>
        </w:rPr>
        <w:t xml:space="preserve"> </w:t>
      </w:r>
      <w:r w:rsidR="001D678E" w:rsidRPr="00EF1573">
        <w:rPr>
          <w:b/>
          <w:sz w:val="28"/>
          <w:szCs w:val="28"/>
        </w:rPr>
        <w:t xml:space="preserve">Апшеронский, </w:t>
      </w:r>
      <w:r w:rsidR="009E021C" w:rsidRPr="00EF1573">
        <w:rPr>
          <w:b/>
          <w:sz w:val="28"/>
          <w:szCs w:val="28"/>
        </w:rPr>
        <w:t xml:space="preserve">Северский </w:t>
      </w:r>
      <w:r w:rsidR="001D678E" w:rsidRPr="00EF1573">
        <w:rPr>
          <w:b/>
          <w:sz w:val="28"/>
          <w:szCs w:val="28"/>
        </w:rPr>
        <w:t xml:space="preserve">районы и </w:t>
      </w:r>
      <w:r w:rsidR="00AD0242" w:rsidRPr="00EF1573">
        <w:rPr>
          <w:b/>
          <w:sz w:val="28"/>
          <w:szCs w:val="28"/>
        </w:rPr>
        <w:t xml:space="preserve">городской округ </w:t>
      </w:r>
      <w:r w:rsidR="001D678E" w:rsidRPr="00EF1573">
        <w:rPr>
          <w:b/>
          <w:sz w:val="28"/>
          <w:szCs w:val="28"/>
        </w:rPr>
        <w:t>г</w:t>
      </w:r>
      <w:r w:rsidR="00184199" w:rsidRPr="00EF1573">
        <w:rPr>
          <w:b/>
          <w:sz w:val="28"/>
          <w:szCs w:val="28"/>
        </w:rPr>
        <w:t>.</w:t>
      </w:r>
      <w:r w:rsidR="00AD0242" w:rsidRPr="00EF1573">
        <w:rPr>
          <w:b/>
          <w:sz w:val="28"/>
          <w:szCs w:val="28"/>
        </w:rPr>
        <w:t>-к.</w:t>
      </w:r>
      <w:r w:rsidR="00184199" w:rsidRPr="00EF1573">
        <w:rPr>
          <w:b/>
          <w:sz w:val="28"/>
          <w:szCs w:val="28"/>
        </w:rPr>
        <w:t xml:space="preserve"> </w:t>
      </w:r>
      <w:r w:rsidR="009E021C" w:rsidRPr="00EF1573">
        <w:rPr>
          <w:b/>
          <w:sz w:val="28"/>
          <w:szCs w:val="28"/>
        </w:rPr>
        <w:t>Сочи</w:t>
      </w:r>
      <w:r w:rsidR="001D678E" w:rsidRPr="00EF1573">
        <w:rPr>
          <w:b/>
          <w:sz w:val="28"/>
          <w:szCs w:val="28"/>
        </w:rPr>
        <w:t xml:space="preserve">. </w:t>
      </w:r>
      <w:r w:rsidR="001D678E" w:rsidRPr="00EF1573">
        <w:rPr>
          <w:color w:val="000000"/>
          <w:sz w:val="28"/>
          <w:szCs w:val="28"/>
        </w:rPr>
        <w:t>На остальной территории края возможно возникновение ландшафтных пожаров (возгорание камыша, травы, сжигание стерни)</w:t>
      </w:r>
      <w:r w:rsidR="001D0DE0" w:rsidRPr="00EF1573">
        <w:rPr>
          <w:color w:val="000000"/>
          <w:sz w:val="28"/>
          <w:szCs w:val="28"/>
        </w:rPr>
        <w:t>.</w:t>
      </w:r>
    </w:p>
    <w:p w14:paraId="64AADFFC" w14:textId="77777777" w:rsidR="00396318" w:rsidRPr="00EF1573" w:rsidRDefault="00396318" w:rsidP="00396318">
      <w:pPr>
        <w:jc w:val="center"/>
        <w:rPr>
          <w:b/>
          <w:sz w:val="26"/>
          <w:szCs w:val="26"/>
        </w:rPr>
      </w:pPr>
    </w:p>
    <w:p w14:paraId="7AE47802" w14:textId="2A06AE14" w:rsidR="00B14441" w:rsidRPr="00EF1573" w:rsidRDefault="00F167B7" w:rsidP="00B14441">
      <w:pPr>
        <w:jc w:val="center"/>
        <w:rPr>
          <w:b/>
          <w:sz w:val="28"/>
          <w:szCs w:val="28"/>
        </w:rPr>
      </w:pPr>
      <w:r w:rsidRPr="00EF1573">
        <w:rPr>
          <w:b/>
          <w:sz w:val="28"/>
          <w:szCs w:val="28"/>
        </w:rPr>
        <w:t xml:space="preserve">3.2. </w:t>
      </w:r>
      <w:r w:rsidR="00B14441" w:rsidRPr="00EF1573">
        <w:rPr>
          <w:b/>
          <w:sz w:val="28"/>
          <w:szCs w:val="28"/>
        </w:rPr>
        <w:t>Техногенного характера</w:t>
      </w:r>
      <w:r w:rsidR="005A616E" w:rsidRPr="00EF1573">
        <w:rPr>
          <w:b/>
          <w:sz w:val="28"/>
          <w:szCs w:val="28"/>
        </w:rPr>
        <w:t>.</w:t>
      </w:r>
    </w:p>
    <w:p w14:paraId="29DCDB31" w14:textId="3004C20D" w:rsidR="00B14441" w:rsidRPr="00EF1573" w:rsidRDefault="00B14441" w:rsidP="00B14441">
      <w:pPr>
        <w:ind w:firstLine="709"/>
        <w:jc w:val="both"/>
        <w:rPr>
          <w:sz w:val="28"/>
          <w:szCs w:val="28"/>
        </w:rPr>
      </w:pPr>
      <w:r w:rsidRPr="00EF1573">
        <w:rPr>
          <w:sz w:val="28"/>
          <w:szCs w:val="28"/>
        </w:rPr>
        <w:t xml:space="preserve">Ежегодно </w:t>
      </w:r>
      <w:r w:rsidR="001D0DE0" w:rsidRPr="00EF1573">
        <w:rPr>
          <w:sz w:val="28"/>
          <w:szCs w:val="28"/>
        </w:rPr>
        <w:t>в осенне-зимний сезон</w:t>
      </w:r>
      <w:r w:rsidRPr="00EF1573">
        <w:rPr>
          <w:sz w:val="28"/>
          <w:szCs w:val="28"/>
        </w:rPr>
        <w:t xml:space="preserve"> увеличивается количество пожаров, дорожно-транспортных происшествий и нарушений в работе систем жилищно-коммунального хозяйства.</w:t>
      </w:r>
    </w:p>
    <w:p w14:paraId="18D1A106" w14:textId="4577DED8" w:rsidR="00B14441" w:rsidRPr="00EF1573" w:rsidRDefault="00F167B7" w:rsidP="00B14441">
      <w:pPr>
        <w:ind w:firstLine="708"/>
        <w:jc w:val="both"/>
        <w:rPr>
          <w:sz w:val="28"/>
          <w:szCs w:val="28"/>
        </w:rPr>
      </w:pPr>
      <w:r w:rsidRPr="00EF1573">
        <w:rPr>
          <w:b/>
          <w:sz w:val="28"/>
          <w:szCs w:val="28"/>
        </w:rPr>
        <w:t>3</w:t>
      </w:r>
      <w:r w:rsidR="00B14441" w:rsidRPr="00EF1573">
        <w:rPr>
          <w:b/>
          <w:sz w:val="28"/>
          <w:szCs w:val="28"/>
        </w:rPr>
        <w:t xml:space="preserve">.2.1. </w:t>
      </w:r>
      <w:r w:rsidR="00B14441" w:rsidRPr="00EF1573">
        <w:rPr>
          <w:sz w:val="28"/>
          <w:szCs w:val="28"/>
        </w:rPr>
        <w:t>В осенне-зимний период существует вероятность возникновения чрезвычайных ситуаций, связанных с крупными дорожно-транспортными происшествиями. Основной причиной ДТП будут являться сложные метеорологические условия (ухудшение видимости в осадках, туманы, снежные заносы, гололед). Наиболее крупные ДТП возможны на горных участках, автодорогах краевого и федерального значения</w:t>
      </w:r>
      <w:r w:rsidR="001D0DE0" w:rsidRPr="00EF1573">
        <w:rPr>
          <w:sz w:val="28"/>
          <w:szCs w:val="28"/>
        </w:rPr>
        <w:t>.</w:t>
      </w:r>
      <w:r w:rsidR="00B14441" w:rsidRPr="00EF1573">
        <w:rPr>
          <w:sz w:val="28"/>
          <w:szCs w:val="28"/>
        </w:rPr>
        <w:t xml:space="preserve"> </w:t>
      </w:r>
    </w:p>
    <w:p w14:paraId="3D1B1BD3" w14:textId="41AC7F9C" w:rsidR="00B14441" w:rsidRPr="00EF1573" w:rsidRDefault="00F167B7" w:rsidP="00B14441">
      <w:pPr>
        <w:ind w:firstLine="708"/>
        <w:jc w:val="both"/>
        <w:rPr>
          <w:b/>
          <w:sz w:val="28"/>
          <w:szCs w:val="28"/>
        </w:rPr>
      </w:pPr>
      <w:r w:rsidRPr="00EF1573">
        <w:rPr>
          <w:b/>
          <w:sz w:val="28"/>
          <w:szCs w:val="28"/>
        </w:rPr>
        <w:t>3</w:t>
      </w:r>
      <w:r w:rsidR="00B14441" w:rsidRPr="00EF1573">
        <w:rPr>
          <w:b/>
          <w:sz w:val="28"/>
          <w:szCs w:val="28"/>
        </w:rPr>
        <w:t xml:space="preserve">.2.2. </w:t>
      </w:r>
      <w:r w:rsidR="00B14441" w:rsidRPr="00EF1573">
        <w:rPr>
          <w:sz w:val="28"/>
          <w:szCs w:val="28"/>
        </w:rPr>
        <w:t>Из-за плохих погодных условий (сильный ветер, обледенение, плохая видимость в осадках и из-за тумана) в осенне-зимний период существует вероятность аварий на морском, авиа-и ж/д транспорте.</w:t>
      </w:r>
    </w:p>
    <w:p w14:paraId="540753C7" w14:textId="03435A53" w:rsidR="00B14441" w:rsidRPr="00EF1573" w:rsidRDefault="00F167B7" w:rsidP="00B14441">
      <w:pPr>
        <w:ind w:firstLine="708"/>
        <w:jc w:val="both"/>
        <w:rPr>
          <w:bCs/>
          <w:sz w:val="28"/>
          <w:szCs w:val="28"/>
        </w:rPr>
      </w:pPr>
      <w:r w:rsidRPr="00EF1573">
        <w:rPr>
          <w:b/>
          <w:sz w:val="28"/>
          <w:szCs w:val="28"/>
        </w:rPr>
        <w:t>3</w:t>
      </w:r>
      <w:r w:rsidR="00B14441" w:rsidRPr="00EF1573">
        <w:rPr>
          <w:b/>
          <w:sz w:val="28"/>
          <w:szCs w:val="28"/>
        </w:rPr>
        <w:t>.2.3.</w:t>
      </w:r>
      <w:r w:rsidR="00B14441" w:rsidRPr="00EF1573">
        <w:rPr>
          <w:sz w:val="28"/>
          <w:szCs w:val="28"/>
        </w:rPr>
        <w:t xml:space="preserve"> При резких понижениях температуры воздуха ожидается увеличение количества бытовых пожаров.</w:t>
      </w:r>
    </w:p>
    <w:p w14:paraId="3825E93D" w14:textId="77777777" w:rsidR="00B14441" w:rsidRPr="00EF1573" w:rsidRDefault="00B14441" w:rsidP="00B14441">
      <w:pPr>
        <w:ind w:firstLine="709"/>
        <w:jc w:val="both"/>
        <w:rPr>
          <w:sz w:val="28"/>
          <w:szCs w:val="28"/>
        </w:rPr>
      </w:pPr>
      <w:r w:rsidRPr="00EF1573">
        <w:rPr>
          <w:sz w:val="28"/>
          <w:szCs w:val="28"/>
        </w:rPr>
        <w:t xml:space="preserve">Основными причинами возникновения техногенных пожаров являются: нарушение правил эксплуатации и монтажа электрооборудования, использование неисправных электронагревательных приборов, неисправность печного или газового оборудования в домах частного сектора, неосторожное обращение с огнём. </w:t>
      </w:r>
    </w:p>
    <w:p w14:paraId="6CFED972" w14:textId="0935682A" w:rsidR="00B1433E" w:rsidRPr="00B1433E" w:rsidRDefault="00B1433E" w:rsidP="00B1433E">
      <w:pPr>
        <w:ind w:firstLine="709"/>
        <w:jc w:val="both"/>
        <w:rPr>
          <w:sz w:val="28"/>
          <w:szCs w:val="28"/>
        </w:rPr>
      </w:pPr>
      <w:r w:rsidRPr="00771452">
        <w:rPr>
          <w:sz w:val="28"/>
          <w:szCs w:val="28"/>
        </w:rPr>
        <w:lastRenderedPageBreak/>
        <w:t xml:space="preserve">В предновогодние и новогодние праздники увеличивается количество пожаров и пострадавших от использования пиротехники, основной причиной которых остается нарушение правил безопасности </w:t>
      </w:r>
      <w:r w:rsidR="009B085B" w:rsidRPr="00771452">
        <w:rPr>
          <w:sz w:val="28"/>
          <w:szCs w:val="28"/>
        </w:rPr>
        <w:t xml:space="preserve">при </w:t>
      </w:r>
      <w:r w:rsidRPr="00771452">
        <w:rPr>
          <w:sz w:val="28"/>
          <w:szCs w:val="28"/>
        </w:rPr>
        <w:t>использовани</w:t>
      </w:r>
      <w:r w:rsidR="009B085B" w:rsidRPr="00771452">
        <w:rPr>
          <w:sz w:val="28"/>
          <w:szCs w:val="28"/>
        </w:rPr>
        <w:t>и</w:t>
      </w:r>
      <w:r w:rsidRPr="00771452">
        <w:rPr>
          <w:sz w:val="28"/>
          <w:szCs w:val="28"/>
        </w:rPr>
        <w:t xml:space="preserve"> пиротехнических средств, использование населением нелицензированной, некачественной пиротехники</w:t>
      </w:r>
      <w:r w:rsidR="00771452">
        <w:rPr>
          <w:sz w:val="28"/>
          <w:szCs w:val="28"/>
        </w:rPr>
        <w:t>.</w:t>
      </w:r>
    </w:p>
    <w:p w14:paraId="65D35714" w14:textId="554691CA" w:rsidR="00B14441" w:rsidRPr="00EF1573" w:rsidRDefault="00F167B7" w:rsidP="00B14441">
      <w:pPr>
        <w:ind w:firstLine="708"/>
        <w:jc w:val="both"/>
        <w:rPr>
          <w:b/>
          <w:sz w:val="28"/>
          <w:szCs w:val="28"/>
        </w:rPr>
      </w:pPr>
      <w:r w:rsidRPr="00EF1573">
        <w:rPr>
          <w:b/>
          <w:sz w:val="28"/>
          <w:szCs w:val="28"/>
        </w:rPr>
        <w:t>3</w:t>
      </w:r>
      <w:r w:rsidR="00B14441" w:rsidRPr="00EF1573">
        <w:rPr>
          <w:b/>
          <w:sz w:val="28"/>
          <w:szCs w:val="28"/>
        </w:rPr>
        <w:t>.2.4.</w:t>
      </w:r>
      <w:bookmarkStart w:id="17" w:name="_Hlk492542907"/>
      <w:r w:rsidR="00B14441" w:rsidRPr="00EF1573">
        <w:rPr>
          <w:b/>
          <w:sz w:val="28"/>
          <w:szCs w:val="28"/>
        </w:rPr>
        <w:t xml:space="preserve"> </w:t>
      </w:r>
      <w:r w:rsidR="00B14441" w:rsidRPr="00EF1573">
        <w:rPr>
          <w:sz w:val="28"/>
          <w:szCs w:val="28"/>
        </w:rPr>
        <w:t xml:space="preserve">В связи с аварийным </w:t>
      </w:r>
      <w:r w:rsidR="00E77DE1" w:rsidRPr="00EF1573">
        <w:rPr>
          <w:sz w:val="28"/>
          <w:szCs w:val="28"/>
        </w:rPr>
        <w:t xml:space="preserve">и неудовлетворительным </w:t>
      </w:r>
      <w:r w:rsidR="00B14441" w:rsidRPr="00EF1573">
        <w:rPr>
          <w:sz w:val="28"/>
          <w:szCs w:val="28"/>
        </w:rPr>
        <w:t xml:space="preserve">состоянием мостов и переходов, в период высоких паводков, возможны их обрушения, преимущественно, на территории муниципальных образований: </w:t>
      </w:r>
      <w:r w:rsidR="00CE5713" w:rsidRPr="00EF1573">
        <w:rPr>
          <w:b/>
          <w:bCs/>
          <w:sz w:val="28"/>
          <w:szCs w:val="28"/>
        </w:rPr>
        <w:t>Туапсинский муниципальный округ, муниципальны</w:t>
      </w:r>
      <w:r w:rsidR="0007435F" w:rsidRPr="00EF1573">
        <w:rPr>
          <w:b/>
          <w:bCs/>
          <w:sz w:val="28"/>
          <w:szCs w:val="28"/>
        </w:rPr>
        <w:t>й</w:t>
      </w:r>
      <w:r w:rsidR="00CE5713" w:rsidRPr="00EF1573">
        <w:rPr>
          <w:b/>
          <w:bCs/>
          <w:sz w:val="28"/>
          <w:szCs w:val="28"/>
        </w:rPr>
        <w:t xml:space="preserve"> округ г</w:t>
      </w:r>
      <w:r w:rsidR="0007435F" w:rsidRPr="00EF1573">
        <w:rPr>
          <w:b/>
          <w:bCs/>
          <w:sz w:val="28"/>
          <w:szCs w:val="28"/>
        </w:rPr>
        <w:t>.-к.</w:t>
      </w:r>
      <w:r w:rsidR="00CE5713" w:rsidRPr="00EF1573">
        <w:rPr>
          <w:b/>
          <w:bCs/>
          <w:sz w:val="28"/>
          <w:szCs w:val="28"/>
        </w:rPr>
        <w:t xml:space="preserve"> Анапа, </w:t>
      </w:r>
      <w:r w:rsidR="0007435F" w:rsidRPr="00EF1573">
        <w:rPr>
          <w:b/>
          <w:bCs/>
          <w:sz w:val="28"/>
          <w:szCs w:val="28"/>
        </w:rPr>
        <w:t xml:space="preserve">муниципальный округ г. </w:t>
      </w:r>
      <w:r w:rsidR="00CE5713" w:rsidRPr="00EF1573">
        <w:rPr>
          <w:b/>
          <w:bCs/>
          <w:sz w:val="28"/>
          <w:szCs w:val="28"/>
        </w:rPr>
        <w:t>Горячий Ключ,</w:t>
      </w:r>
      <w:r w:rsidR="00CE5713" w:rsidRPr="00EF1573">
        <w:rPr>
          <w:sz w:val="28"/>
          <w:szCs w:val="28"/>
        </w:rPr>
        <w:t xml:space="preserve"> </w:t>
      </w:r>
      <w:r w:rsidR="00B14441" w:rsidRPr="00EF1573">
        <w:rPr>
          <w:b/>
          <w:sz w:val="28"/>
          <w:szCs w:val="28"/>
        </w:rPr>
        <w:t xml:space="preserve">Апшеронский, </w:t>
      </w:r>
      <w:r w:rsidR="00E77DE1" w:rsidRPr="00EF1573">
        <w:rPr>
          <w:b/>
          <w:sz w:val="28"/>
          <w:szCs w:val="28"/>
        </w:rPr>
        <w:t>Белореченский,</w:t>
      </w:r>
      <w:r w:rsidR="00B14441" w:rsidRPr="00EF1573">
        <w:rPr>
          <w:b/>
          <w:sz w:val="28"/>
          <w:szCs w:val="28"/>
        </w:rPr>
        <w:t xml:space="preserve"> </w:t>
      </w:r>
      <w:r w:rsidR="00E77DE1" w:rsidRPr="00EF1573">
        <w:rPr>
          <w:b/>
          <w:sz w:val="28"/>
          <w:szCs w:val="28"/>
        </w:rPr>
        <w:t>Крымский</w:t>
      </w:r>
      <w:r w:rsidR="00B14441" w:rsidRPr="00EF1573">
        <w:rPr>
          <w:b/>
          <w:sz w:val="28"/>
          <w:szCs w:val="28"/>
        </w:rPr>
        <w:t>,</w:t>
      </w:r>
      <w:r w:rsidR="00E77DE1" w:rsidRPr="00EF1573">
        <w:rPr>
          <w:b/>
          <w:sz w:val="28"/>
          <w:szCs w:val="28"/>
        </w:rPr>
        <w:t xml:space="preserve"> Курганинский,</w:t>
      </w:r>
      <w:r w:rsidR="00B14441" w:rsidRPr="00EF1573">
        <w:rPr>
          <w:b/>
          <w:sz w:val="28"/>
          <w:szCs w:val="28"/>
        </w:rPr>
        <w:t xml:space="preserve"> Мостовский</w:t>
      </w:r>
      <w:r w:rsidR="00CE5713" w:rsidRPr="00EF1573">
        <w:rPr>
          <w:b/>
          <w:sz w:val="28"/>
          <w:szCs w:val="28"/>
        </w:rPr>
        <w:t xml:space="preserve"> </w:t>
      </w:r>
      <w:r w:rsidR="00B14441" w:rsidRPr="00EF1573">
        <w:rPr>
          <w:b/>
          <w:sz w:val="28"/>
          <w:szCs w:val="28"/>
        </w:rPr>
        <w:t>районы и г</w:t>
      </w:r>
      <w:r w:rsidR="0007435F" w:rsidRPr="00EF1573">
        <w:rPr>
          <w:b/>
          <w:sz w:val="28"/>
          <w:szCs w:val="28"/>
        </w:rPr>
        <w:t>ородской округ г.-к.</w:t>
      </w:r>
      <w:r w:rsidR="00CE5713" w:rsidRPr="00EF1573">
        <w:rPr>
          <w:b/>
          <w:sz w:val="28"/>
          <w:szCs w:val="28"/>
        </w:rPr>
        <w:t xml:space="preserve"> </w:t>
      </w:r>
      <w:r w:rsidR="00B14441" w:rsidRPr="00EF1573">
        <w:rPr>
          <w:b/>
          <w:sz w:val="28"/>
          <w:szCs w:val="28"/>
        </w:rPr>
        <w:t>Сочи.</w:t>
      </w:r>
    </w:p>
    <w:bookmarkEnd w:id="17"/>
    <w:p w14:paraId="77C0894E" w14:textId="1E6EE222" w:rsidR="00B14441" w:rsidRPr="00EF1573" w:rsidRDefault="00F167B7" w:rsidP="009374A8">
      <w:pPr>
        <w:ind w:firstLine="709"/>
        <w:jc w:val="both"/>
        <w:rPr>
          <w:sz w:val="28"/>
          <w:szCs w:val="28"/>
        </w:rPr>
      </w:pPr>
      <w:r w:rsidRPr="00EF1573">
        <w:rPr>
          <w:b/>
          <w:sz w:val="28"/>
          <w:szCs w:val="28"/>
        </w:rPr>
        <w:t>3</w:t>
      </w:r>
      <w:r w:rsidR="00B14441" w:rsidRPr="00EF1573">
        <w:rPr>
          <w:b/>
          <w:sz w:val="28"/>
          <w:szCs w:val="28"/>
        </w:rPr>
        <w:t xml:space="preserve">.2.5. </w:t>
      </w:r>
      <w:r w:rsidR="00B14441" w:rsidRPr="00EF1573">
        <w:rPr>
          <w:sz w:val="28"/>
          <w:szCs w:val="28"/>
        </w:rPr>
        <w:t xml:space="preserve">В результате увеличения </w:t>
      </w:r>
      <w:r w:rsidR="00B9238C" w:rsidRPr="00EF1573">
        <w:rPr>
          <w:sz w:val="28"/>
          <w:szCs w:val="28"/>
        </w:rPr>
        <w:t>токовых</w:t>
      </w:r>
      <w:r w:rsidR="00B14441" w:rsidRPr="00EF1573">
        <w:rPr>
          <w:sz w:val="28"/>
          <w:szCs w:val="28"/>
        </w:rPr>
        <w:t xml:space="preserve"> нагрузок в </w:t>
      </w:r>
      <w:r w:rsidR="005410F3" w:rsidRPr="00EF1573">
        <w:rPr>
          <w:sz w:val="28"/>
          <w:szCs w:val="28"/>
        </w:rPr>
        <w:t>осенне-</w:t>
      </w:r>
      <w:r w:rsidR="00B14441" w:rsidRPr="00EF1573">
        <w:rPr>
          <w:sz w:val="28"/>
          <w:szCs w:val="28"/>
        </w:rPr>
        <w:t>зимний период на линии электропередач и несоответствия их прочностных характеристик требованиям правил эксплуатации электроустановок, возможны обрывы электросетей. В период низких температур воздуха, вследствие изношенности оборудования и увеличения мощностных нагрузок, ожидается увеличение аварий на энергетических си</w:t>
      </w:r>
      <w:r w:rsidR="00B14441" w:rsidRPr="00EF1573">
        <w:rPr>
          <w:sz w:val="28"/>
          <w:szCs w:val="28"/>
          <w:lang w:val="en-US"/>
        </w:rPr>
        <w:t>c</w:t>
      </w:r>
      <w:r w:rsidR="00B14441" w:rsidRPr="00EF1573">
        <w:rPr>
          <w:sz w:val="28"/>
          <w:szCs w:val="28"/>
        </w:rPr>
        <w:t xml:space="preserve">темах и объектах ЖКХ во </w:t>
      </w:r>
      <w:r w:rsidR="00B14441" w:rsidRPr="00EF1573">
        <w:rPr>
          <w:b/>
          <w:bCs/>
          <w:sz w:val="28"/>
          <w:szCs w:val="28"/>
        </w:rPr>
        <w:t>всех</w:t>
      </w:r>
      <w:r w:rsidR="00B14441" w:rsidRPr="00EF1573">
        <w:rPr>
          <w:sz w:val="28"/>
          <w:szCs w:val="28"/>
        </w:rPr>
        <w:t xml:space="preserve"> муниципальных образованиях Краснодарского края.</w:t>
      </w:r>
    </w:p>
    <w:p w14:paraId="30607CE2" w14:textId="19466F1C" w:rsidR="00B14441" w:rsidRPr="00EF1573" w:rsidRDefault="00E77DE1" w:rsidP="00B14441">
      <w:pPr>
        <w:ind w:firstLine="709"/>
        <w:jc w:val="both"/>
        <w:rPr>
          <w:sz w:val="28"/>
          <w:szCs w:val="28"/>
        </w:rPr>
      </w:pPr>
      <w:r w:rsidRPr="00EF1573">
        <w:rPr>
          <w:b/>
          <w:bCs/>
          <w:sz w:val="28"/>
          <w:szCs w:val="28"/>
        </w:rPr>
        <w:t>3.2.6.</w:t>
      </w:r>
      <w:r w:rsidRPr="00EF1573">
        <w:rPr>
          <w:sz w:val="28"/>
          <w:szCs w:val="28"/>
        </w:rPr>
        <w:t xml:space="preserve"> </w:t>
      </w:r>
      <w:r w:rsidR="00B14441" w:rsidRPr="00EF1573">
        <w:rPr>
          <w:sz w:val="28"/>
          <w:szCs w:val="28"/>
        </w:rPr>
        <w:t>Основными причинами аварий, возникающих на инженерных сетях</w:t>
      </w:r>
      <w:r w:rsidR="00211AFF" w:rsidRPr="00EF1573">
        <w:rPr>
          <w:sz w:val="28"/>
          <w:szCs w:val="28"/>
        </w:rPr>
        <w:t xml:space="preserve"> (водопроводных, канализационных, тепловых)</w:t>
      </w:r>
      <w:r w:rsidR="00B14441" w:rsidRPr="00EF1573">
        <w:rPr>
          <w:sz w:val="28"/>
          <w:szCs w:val="28"/>
        </w:rPr>
        <w:t>, являются трещины</w:t>
      </w:r>
      <w:r w:rsidR="00B14441" w:rsidRPr="00EF1573">
        <w:rPr>
          <w:sz w:val="28"/>
          <w:szCs w:val="28"/>
        </w:rPr>
        <w:br/>
        <w:t>и разгерметизация стыков из-за резких перепадов температур и коррозионных процессов. Разгерметизация стыков на водопроводных и канализационных сетях также происходит вследствие длительной эксплуатации сетей, усталости материала труб и заделки раструбных соединений.</w:t>
      </w:r>
    </w:p>
    <w:p w14:paraId="00A3B436" w14:textId="77777777" w:rsidR="00B14441" w:rsidRPr="00EF1573" w:rsidRDefault="00B14441" w:rsidP="00B14441">
      <w:pPr>
        <w:ind w:firstLine="709"/>
        <w:jc w:val="both"/>
        <w:rPr>
          <w:sz w:val="28"/>
          <w:szCs w:val="28"/>
        </w:rPr>
      </w:pPr>
      <w:r w:rsidRPr="00EF1573">
        <w:rPr>
          <w:sz w:val="28"/>
          <w:szCs w:val="28"/>
        </w:rPr>
        <w:t xml:space="preserve">Предпосылками возникновения </w:t>
      </w:r>
      <w:r w:rsidRPr="00EF1573">
        <w:rPr>
          <w:bCs/>
          <w:sz w:val="28"/>
          <w:szCs w:val="28"/>
        </w:rPr>
        <w:t>ЧС</w:t>
      </w:r>
      <w:r w:rsidRPr="00EF1573">
        <w:rPr>
          <w:sz w:val="28"/>
          <w:szCs w:val="28"/>
        </w:rPr>
        <w:t xml:space="preserve"> на системах жизнеобеспечения населения могут послужить:</w:t>
      </w:r>
    </w:p>
    <w:p w14:paraId="23452162" w14:textId="77777777" w:rsidR="00B14441" w:rsidRPr="00EF1573" w:rsidRDefault="00B14441" w:rsidP="00B14441">
      <w:pPr>
        <w:ind w:firstLine="709"/>
        <w:jc w:val="both"/>
        <w:rPr>
          <w:sz w:val="28"/>
          <w:szCs w:val="28"/>
        </w:rPr>
      </w:pPr>
      <w:r w:rsidRPr="00EF1573">
        <w:rPr>
          <w:sz w:val="28"/>
          <w:szCs w:val="28"/>
        </w:rPr>
        <w:t>неподготовленность систем жизнеобеспечения к отопительному периоду;</w:t>
      </w:r>
    </w:p>
    <w:p w14:paraId="2E1E750F" w14:textId="77777777" w:rsidR="00B14441" w:rsidRPr="00EF1573" w:rsidRDefault="00B14441" w:rsidP="00B14441">
      <w:pPr>
        <w:ind w:firstLine="709"/>
        <w:jc w:val="both"/>
        <w:rPr>
          <w:sz w:val="28"/>
          <w:szCs w:val="28"/>
        </w:rPr>
      </w:pPr>
      <w:r w:rsidRPr="00EF1573">
        <w:rPr>
          <w:sz w:val="28"/>
          <w:szCs w:val="28"/>
        </w:rPr>
        <w:t>высокий уровень износа, связанный с продолжительной эксплуатацией инженерных сетей.</w:t>
      </w:r>
    </w:p>
    <w:p w14:paraId="617D983A" w14:textId="77777777" w:rsidR="00B14441" w:rsidRPr="00EF1573" w:rsidRDefault="00B14441" w:rsidP="00B14441">
      <w:pPr>
        <w:ind w:firstLine="709"/>
        <w:jc w:val="both"/>
        <w:rPr>
          <w:sz w:val="28"/>
          <w:szCs w:val="28"/>
        </w:rPr>
      </w:pPr>
      <w:r w:rsidRPr="00EF1573">
        <w:rPr>
          <w:sz w:val="28"/>
          <w:szCs w:val="28"/>
        </w:rPr>
        <w:t>Комплекс неблагоприятных метеоусловий:</w:t>
      </w:r>
    </w:p>
    <w:p w14:paraId="2A45CE1D" w14:textId="77777777" w:rsidR="00B14441" w:rsidRPr="00EF1573" w:rsidRDefault="00B14441" w:rsidP="00B14441">
      <w:pPr>
        <w:ind w:firstLine="709"/>
        <w:jc w:val="both"/>
        <w:rPr>
          <w:sz w:val="28"/>
          <w:szCs w:val="28"/>
        </w:rPr>
      </w:pPr>
      <w:r w:rsidRPr="00EF1573">
        <w:rPr>
          <w:sz w:val="28"/>
          <w:szCs w:val="28"/>
        </w:rPr>
        <w:t>в результате резких перепадов температуры воздуха возможна разгерметизация стыков и швов наружных коммуникаций систем жизнеобеспечения;</w:t>
      </w:r>
    </w:p>
    <w:p w14:paraId="5300F305" w14:textId="77777777" w:rsidR="00B14441" w:rsidRPr="00EF1573" w:rsidRDefault="00B14441" w:rsidP="00B14441">
      <w:pPr>
        <w:ind w:firstLine="709"/>
        <w:jc w:val="both"/>
        <w:rPr>
          <w:sz w:val="28"/>
          <w:szCs w:val="28"/>
        </w:rPr>
      </w:pPr>
      <w:r w:rsidRPr="00EF1573">
        <w:rPr>
          <w:sz w:val="28"/>
          <w:szCs w:val="28"/>
        </w:rPr>
        <w:t>в результате подвижки грунта возможно возникновение аварий на уязвимых участках коммуникаций систем жизнеобеспечения;</w:t>
      </w:r>
    </w:p>
    <w:p w14:paraId="200F1D69" w14:textId="070D4585" w:rsidR="00B14441" w:rsidRPr="00EF1573" w:rsidRDefault="00B14441" w:rsidP="005410F3">
      <w:pPr>
        <w:ind w:firstLine="709"/>
        <w:jc w:val="both"/>
        <w:rPr>
          <w:sz w:val="28"/>
          <w:szCs w:val="28"/>
        </w:rPr>
      </w:pPr>
      <w:r w:rsidRPr="00EF1573">
        <w:rPr>
          <w:sz w:val="28"/>
          <w:szCs w:val="28"/>
        </w:rPr>
        <w:t>во всех муниципальных образованиях Краснодарского края возможны нарушения в работе транспорта и коммунальных служб, функционирования линий электропередачи и связи, обусловленные комплексом метеорологических явлений (сильный снег, налипание мокрого снега, ветер, метели).</w:t>
      </w:r>
    </w:p>
    <w:p w14:paraId="1FB0B933" w14:textId="32C4D25D" w:rsidR="0082237A" w:rsidRPr="00EF1573" w:rsidRDefault="00464DB1" w:rsidP="002178C6">
      <w:pPr>
        <w:pStyle w:val="af2"/>
        <w:spacing w:after="0" w:line="240" w:lineRule="auto"/>
        <w:ind w:left="0" w:firstLine="709"/>
        <w:jc w:val="both"/>
        <w:rPr>
          <w:rFonts w:ascii="Times New Roman" w:hAnsi="Times New Roman"/>
          <w:color w:val="000000"/>
          <w:sz w:val="28"/>
          <w:szCs w:val="28"/>
        </w:rPr>
      </w:pPr>
      <w:r w:rsidRPr="00EF1573">
        <w:rPr>
          <w:rFonts w:ascii="Times New Roman" w:hAnsi="Times New Roman"/>
          <w:color w:val="000000"/>
          <w:sz w:val="28"/>
          <w:szCs w:val="28"/>
        </w:rPr>
        <w:t xml:space="preserve">Общая протяженность внутригородских и поселковых водопроводов составляет 27817,73 км, протяженность трубопроводов, эксплуатируемых более 20 лет составляет 21212,48 км. Средний процент изношенности водопроводных сетей 72,7 % </w:t>
      </w:r>
      <w:r w:rsidR="00B36C14" w:rsidRPr="00EF1573">
        <w:rPr>
          <w:rFonts w:ascii="Times New Roman" w:hAnsi="Times New Roman"/>
          <w:color w:val="000000"/>
          <w:sz w:val="28"/>
          <w:szCs w:val="28"/>
        </w:rPr>
        <w:t xml:space="preserve">(рисунок </w:t>
      </w:r>
      <w:r w:rsidR="002178C6" w:rsidRPr="00EF1573">
        <w:rPr>
          <w:rFonts w:ascii="Times New Roman" w:hAnsi="Times New Roman"/>
          <w:color w:val="000000"/>
          <w:sz w:val="28"/>
          <w:szCs w:val="28"/>
        </w:rPr>
        <w:t>3</w:t>
      </w:r>
      <w:r w:rsidR="00551ECD">
        <w:rPr>
          <w:rFonts w:ascii="Times New Roman" w:hAnsi="Times New Roman"/>
          <w:color w:val="000000"/>
          <w:sz w:val="28"/>
          <w:szCs w:val="28"/>
        </w:rPr>
        <w:t>0</w:t>
      </w:r>
      <w:r w:rsidR="00B36C14" w:rsidRPr="00EF1573">
        <w:rPr>
          <w:rFonts w:ascii="Times New Roman" w:hAnsi="Times New Roman"/>
          <w:color w:val="000000"/>
          <w:sz w:val="28"/>
          <w:szCs w:val="28"/>
        </w:rPr>
        <w:t>)</w:t>
      </w:r>
      <w:r w:rsidR="0082237A" w:rsidRPr="00EF1573">
        <w:rPr>
          <w:rFonts w:ascii="Times New Roman" w:hAnsi="Times New Roman"/>
          <w:color w:val="000000"/>
          <w:sz w:val="28"/>
          <w:szCs w:val="28"/>
        </w:rPr>
        <w:t xml:space="preserve">. </w:t>
      </w:r>
    </w:p>
    <w:p w14:paraId="3E3ADA59" w14:textId="3B472E68" w:rsidR="00464DB1" w:rsidRPr="00EF1573" w:rsidRDefault="00464DB1" w:rsidP="00464DB1">
      <w:pPr>
        <w:pStyle w:val="af2"/>
        <w:spacing w:after="0" w:line="240" w:lineRule="auto"/>
        <w:ind w:left="0" w:firstLine="709"/>
        <w:jc w:val="both"/>
        <w:rPr>
          <w:rFonts w:ascii="Times New Roman" w:hAnsi="Times New Roman"/>
          <w:color w:val="000000"/>
          <w:sz w:val="28"/>
          <w:szCs w:val="28"/>
        </w:rPr>
      </w:pPr>
      <w:bookmarkStart w:id="18" w:name="_Hlk83126639"/>
      <w:r w:rsidRPr="00EF1573">
        <w:rPr>
          <w:rFonts w:ascii="Times New Roman" w:hAnsi="Times New Roman"/>
          <w:color w:val="000000"/>
          <w:sz w:val="28"/>
          <w:szCs w:val="28"/>
        </w:rPr>
        <w:t xml:space="preserve">Наиболее вероятно возникновение </w:t>
      </w:r>
      <w:r w:rsidRPr="00EF1573">
        <w:rPr>
          <w:rFonts w:ascii="Times New Roman" w:hAnsi="Times New Roman"/>
          <w:b/>
          <w:color w:val="000000"/>
          <w:sz w:val="28"/>
          <w:szCs w:val="28"/>
        </w:rPr>
        <w:t>ЧС и происшествий</w:t>
      </w:r>
      <w:r w:rsidRPr="00EF1573">
        <w:rPr>
          <w:rFonts w:ascii="Times New Roman" w:hAnsi="Times New Roman"/>
          <w:color w:val="000000"/>
          <w:sz w:val="28"/>
          <w:szCs w:val="28"/>
        </w:rPr>
        <w:t xml:space="preserve">, связанных с авариями на водопроводе </w:t>
      </w:r>
      <w:bookmarkEnd w:id="18"/>
      <w:r w:rsidRPr="00EF1573">
        <w:rPr>
          <w:rFonts w:ascii="Times New Roman" w:hAnsi="Times New Roman"/>
          <w:color w:val="000000"/>
          <w:sz w:val="28"/>
          <w:szCs w:val="28"/>
        </w:rPr>
        <w:t>в муниципальных образованиях:</w:t>
      </w:r>
      <w:r w:rsidRPr="00EF1573">
        <w:rPr>
          <w:rFonts w:ascii="Times New Roman" w:hAnsi="Times New Roman"/>
          <w:bCs/>
          <w:color w:val="000000"/>
          <w:sz w:val="28"/>
          <w:szCs w:val="28"/>
        </w:rPr>
        <w:t xml:space="preserve"> </w:t>
      </w:r>
      <w:r w:rsidRPr="00EF1573">
        <w:rPr>
          <w:rFonts w:ascii="Times New Roman" w:hAnsi="Times New Roman"/>
          <w:b/>
          <w:color w:val="000000"/>
          <w:sz w:val="28"/>
          <w:szCs w:val="28"/>
        </w:rPr>
        <w:t>муниципальный округ г.-к. Анапа, Гулькевичский, Крыловский районы</w:t>
      </w:r>
      <w:r w:rsidRPr="00EF1573">
        <w:rPr>
          <w:rFonts w:ascii="Times New Roman" w:hAnsi="Times New Roman"/>
          <w:bCs/>
          <w:color w:val="000000"/>
          <w:sz w:val="28"/>
          <w:szCs w:val="28"/>
        </w:rPr>
        <w:t xml:space="preserve">. Износ </w:t>
      </w:r>
      <w:r w:rsidRPr="00EF1573">
        <w:rPr>
          <w:rFonts w:ascii="Times New Roman" w:hAnsi="Times New Roman"/>
          <w:bCs/>
          <w:color w:val="000000"/>
          <w:sz w:val="28"/>
          <w:szCs w:val="28"/>
        </w:rPr>
        <w:lastRenderedPageBreak/>
        <w:t>водопроводных сетей в этих МО составляет более 90%.</w:t>
      </w:r>
      <w:r w:rsidRPr="00EF1573">
        <w:rPr>
          <w:rFonts w:ascii="Times New Roman" w:hAnsi="Times New Roman"/>
          <w:b/>
          <w:color w:val="000000"/>
          <w:sz w:val="28"/>
          <w:szCs w:val="28"/>
        </w:rPr>
        <w:t xml:space="preserve"> </w:t>
      </w:r>
      <w:r w:rsidRPr="00EF1573">
        <w:rPr>
          <w:rFonts w:ascii="Times New Roman" w:hAnsi="Times New Roman"/>
          <w:bCs/>
          <w:color w:val="000000"/>
          <w:sz w:val="28"/>
          <w:szCs w:val="28"/>
        </w:rPr>
        <w:t xml:space="preserve">А также в высока вероятность возникновения ЧС и происшествий имеется в муниципальных образованиях: </w:t>
      </w:r>
      <w:r w:rsidRPr="00EF1573">
        <w:rPr>
          <w:rFonts w:ascii="Times New Roman" w:hAnsi="Times New Roman"/>
          <w:b/>
          <w:color w:val="000000"/>
          <w:sz w:val="28"/>
          <w:szCs w:val="28"/>
        </w:rPr>
        <w:t>муниципальный округ г. Горячий Ключ,</w:t>
      </w:r>
      <w:r w:rsidRPr="00EF1573">
        <w:rPr>
          <w:rFonts w:ascii="Times New Roman" w:hAnsi="Times New Roman"/>
          <w:bCs/>
          <w:color w:val="000000"/>
          <w:sz w:val="28"/>
          <w:szCs w:val="28"/>
        </w:rPr>
        <w:t xml:space="preserve"> </w:t>
      </w:r>
      <w:r w:rsidRPr="00EF1573">
        <w:rPr>
          <w:rFonts w:ascii="Times New Roman" w:hAnsi="Times New Roman"/>
          <w:b/>
          <w:bCs/>
          <w:color w:val="000000"/>
          <w:sz w:val="28"/>
          <w:szCs w:val="28"/>
        </w:rPr>
        <w:t>Выселковский, Калининский, Каневский, Кореновский, Крымский, Курганинский, Павловский, Славянский, Тбилисский, Темрюкский, Тимашевский район, городской округ г.-к. Сочи.</w:t>
      </w:r>
      <w:r w:rsidRPr="00EF1573">
        <w:rPr>
          <w:rFonts w:ascii="Times New Roman" w:hAnsi="Times New Roman"/>
          <w:color w:val="000000"/>
          <w:sz w:val="28"/>
          <w:szCs w:val="28"/>
        </w:rPr>
        <w:t xml:space="preserve"> Водопроводы в этих районах имеют степень износа 80-88%.</w:t>
      </w:r>
    </w:p>
    <w:p w14:paraId="4384DB94" w14:textId="77777777" w:rsidR="00000815" w:rsidRPr="00EF1573" w:rsidRDefault="00000815" w:rsidP="00000815">
      <w:pPr>
        <w:jc w:val="both"/>
        <w:rPr>
          <w:sz w:val="16"/>
          <w:szCs w:val="16"/>
        </w:rPr>
      </w:pPr>
    </w:p>
    <w:p w14:paraId="5AE89DF2" w14:textId="2B2384F4" w:rsidR="00000815" w:rsidRPr="00EF1573" w:rsidRDefault="003419F3" w:rsidP="00000815">
      <w:pPr>
        <w:pStyle w:val="af2"/>
        <w:spacing w:after="0" w:line="24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3C410268" wp14:editId="72DB6899">
            <wp:extent cx="4860000" cy="4860000"/>
            <wp:effectExtent l="0" t="0" r="0" b="0"/>
            <wp:docPr id="720160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4860000" cy="4860000"/>
                    </a:xfrm>
                    <a:prstGeom prst="rect">
                      <a:avLst/>
                    </a:prstGeom>
                    <a:noFill/>
                    <a:ln>
                      <a:noFill/>
                    </a:ln>
                  </pic:spPr>
                </pic:pic>
              </a:graphicData>
            </a:graphic>
          </wp:inline>
        </w:drawing>
      </w:r>
    </w:p>
    <w:p w14:paraId="6E8046BC" w14:textId="3B516FD8" w:rsidR="008574AD" w:rsidRPr="00EF1573" w:rsidRDefault="008574AD" w:rsidP="008574AD">
      <w:pPr>
        <w:jc w:val="center"/>
        <w:rPr>
          <w:sz w:val="28"/>
          <w:szCs w:val="28"/>
        </w:rPr>
      </w:pPr>
      <w:r w:rsidRPr="00EF1573">
        <w:rPr>
          <w:rFonts w:eastAsia="MS Mincho"/>
          <w:sz w:val="28"/>
          <w:szCs w:val="28"/>
        </w:rPr>
        <w:t xml:space="preserve">Рисунок </w:t>
      </w:r>
      <w:r w:rsidR="002178C6" w:rsidRPr="00EF1573">
        <w:rPr>
          <w:rFonts w:eastAsia="MS Mincho"/>
          <w:sz w:val="28"/>
          <w:szCs w:val="28"/>
        </w:rPr>
        <w:t>3</w:t>
      </w:r>
      <w:r w:rsidR="00551ECD">
        <w:rPr>
          <w:rFonts w:eastAsia="MS Mincho"/>
          <w:sz w:val="28"/>
          <w:szCs w:val="28"/>
        </w:rPr>
        <w:t>0</w:t>
      </w:r>
      <w:r w:rsidRPr="00EF1573">
        <w:rPr>
          <w:rFonts w:eastAsia="MS Mincho"/>
          <w:sz w:val="28"/>
          <w:szCs w:val="28"/>
        </w:rPr>
        <w:t>. Степень износа сетей водоснабжения.</w:t>
      </w:r>
    </w:p>
    <w:p w14:paraId="29003D4F" w14:textId="77777777" w:rsidR="00000815" w:rsidRPr="00EF1573" w:rsidRDefault="00000815" w:rsidP="00000815">
      <w:pPr>
        <w:pStyle w:val="af2"/>
        <w:spacing w:after="0" w:line="240" w:lineRule="auto"/>
        <w:ind w:left="0" w:firstLine="709"/>
        <w:jc w:val="both"/>
        <w:rPr>
          <w:rFonts w:ascii="Times New Roman" w:hAnsi="Times New Roman"/>
          <w:sz w:val="16"/>
          <w:szCs w:val="16"/>
        </w:rPr>
      </w:pPr>
    </w:p>
    <w:p w14:paraId="7415206F" w14:textId="11D28ED1" w:rsidR="00464DB1" w:rsidRPr="00EF1573" w:rsidRDefault="00464DB1" w:rsidP="00464DB1">
      <w:pPr>
        <w:pStyle w:val="af2"/>
        <w:spacing w:after="0" w:line="240" w:lineRule="auto"/>
        <w:ind w:left="0" w:firstLine="709"/>
        <w:jc w:val="both"/>
        <w:rPr>
          <w:rFonts w:ascii="Times New Roman" w:hAnsi="Times New Roman"/>
          <w:b/>
          <w:sz w:val="28"/>
          <w:szCs w:val="28"/>
        </w:rPr>
      </w:pPr>
      <w:r w:rsidRPr="00EF1573">
        <w:rPr>
          <w:rFonts w:ascii="Times New Roman" w:hAnsi="Times New Roman"/>
          <w:sz w:val="28"/>
          <w:szCs w:val="28"/>
        </w:rPr>
        <w:t>Открытые водозаборы находятся в муниципальных образованиях:</w:t>
      </w:r>
      <w:r w:rsidRPr="00EF1573">
        <w:rPr>
          <w:rFonts w:ascii="Times New Roman" w:hAnsi="Times New Roman"/>
          <w:b/>
          <w:sz w:val="28"/>
          <w:szCs w:val="28"/>
        </w:rPr>
        <w:t xml:space="preserve"> Туапсинский муниципальный округ, муниципальный округ г.-к. Анапа, Абинский, Апшеронский, Кавказский, Лабинский, Отрадненский, Павловский, Славянский, Темрюкский, Успенский районы и городской округ г. Армавир, городской округ г.-к. Геленджик, городской округ </w:t>
      </w:r>
      <w:r w:rsidRPr="00EF1573">
        <w:rPr>
          <w:rFonts w:ascii="Times New Roman" w:hAnsi="Times New Roman"/>
          <w:b/>
          <w:sz w:val="28"/>
          <w:szCs w:val="28"/>
        </w:rPr>
        <w:br/>
        <w:t>г.-г. Новороссийск</w:t>
      </w:r>
      <w:r w:rsidRPr="00EF1573">
        <w:rPr>
          <w:rFonts w:ascii="Times New Roman" w:hAnsi="Times New Roman"/>
          <w:sz w:val="28"/>
          <w:szCs w:val="28"/>
        </w:rPr>
        <w:t>. Групповые водопроводы – в муниципальных образованиях:</w:t>
      </w:r>
      <w:r w:rsidRPr="00EF1573">
        <w:rPr>
          <w:rFonts w:ascii="Times New Roman" w:hAnsi="Times New Roman"/>
          <w:b/>
          <w:sz w:val="28"/>
          <w:szCs w:val="28"/>
        </w:rPr>
        <w:t xml:space="preserve"> Ленинградский муниципальный округ, Туапсинский муниципальный округ, Апшеронский, Ейский, Крымский, Кореновский, Кущевский, Курганинский, Новокубанский, Староминский, Тбилисский, Темрюкский, Тимашевский, Усть-Лабинский, Щербиновский районы и городской округ г.-к. Геленджик, городской округ г.-г. Новороссийск.</w:t>
      </w:r>
    </w:p>
    <w:p w14:paraId="4FB33562" w14:textId="2674BA19" w:rsidR="00AA75B1" w:rsidRPr="00EF1573" w:rsidRDefault="00464DB1" w:rsidP="00464DB1">
      <w:pPr>
        <w:ind w:firstLine="709"/>
        <w:jc w:val="both"/>
        <w:rPr>
          <w:color w:val="000000"/>
          <w:sz w:val="28"/>
          <w:szCs w:val="28"/>
        </w:rPr>
      </w:pPr>
      <w:r w:rsidRPr="00EF1573">
        <w:rPr>
          <w:color w:val="000000"/>
          <w:sz w:val="28"/>
          <w:szCs w:val="28"/>
        </w:rPr>
        <w:t xml:space="preserve">Протяженность канализационной сети по краю составляет 5607,46 тыс. км, протяженность трубопроводов, эксплуатируемых более 20 лет составляет </w:t>
      </w:r>
      <w:r w:rsidRPr="00EF1573">
        <w:rPr>
          <w:color w:val="000000"/>
          <w:sz w:val="28"/>
          <w:szCs w:val="28"/>
        </w:rPr>
        <w:br/>
      </w:r>
      <w:r w:rsidRPr="00EF1573">
        <w:rPr>
          <w:color w:val="000000"/>
          <w:sz w:val="28"/>
          <w:szCs w:val="28"/>
        </w:rPr>
        <w:lastRenderedPageBreak/>
        <w:t>4257,91 тыс. км</w:t>
      </w:r>
      <w:r w:rsidRPr="00EF1573">
        <w:rPr>
          <w:color w:val="000000"/>
          <w:sz w:val="28"/>
          <w:szCs w:val="28"/>
          <w:shd w:val="clear" w:color="auto" w:fill="FFFFFF"/>
        </w:rPr>
        <w:t xml:space="preserve"> (75,9%). </w:t>
      </w:r>
      <w:r w:rsidRPr="00EF1573">
        <w:rPr>
          <w:color w:val="000000"/>
          <w:sz w:val="28"/>
          <w:szCs w:val="28"/>
        </w:rPr>
        <w:t xml:space="preserve">Средний процент изношенности канализационных сетей 71,5 %. </w:t>
      </w:r>
      <w:r w:rsidR="00F71246" w:rsidRPr="00EF1573">
        <w:rPr>
          <w:color w:val="000000"/>
          <w:sz w:val="28"/>
          <w:szCs w:val="28"/>
        </w:rPr>
        <w:t>(рисунок 3</w:t>
      </w:r>
      <w:r w:rsidR="00551ECD">
        <w:rPr>
          <w:color w:val="000000"/>
          <w:sz w:val="28"/>
          <w:szCs w:val="28"/>
        </w:rPr>
        <w:t>1</w:t>
      </w:r>
      <w:r w:rsidR="00F71246" w:rsidRPr="00EF1573">
        <w:rPr>
          <w:color w:val="000000"/>
          <w:sz w:val="28"/>
          <w:szCs w:val="28"/>
        </w:rPr>
        <w:t>)</w:t>
      </w:r>
      <w:r w:rsidR="00AA75B1" w:rsidRPr="00EF1573">
        <w:rPr>
          <w:color w:val="000000"/>
          <w:sz w:val="28"/>
          <w:szCs w:val="28"/>
        </w:rPr>
        <w:t xml:space="preserve">. </w:t>
      </w:r>
    </w:p>
    <w:p w14:paraId="71AE256E" w14:textId="4913CCC6" w:rsidR="00464DB1" w:rsidRPr="00EF1573" w:rsidRDefault="00464DB1" w:rsidP="00464DB1">
      <w:pPr>
        <w:ind w:firstLine="709"/>
        <w:contextualSpacing/>
        <w:jc w:val="both"/>
        <w:rPr>
          <w:rFonts w:eastAsia="Calibri"/>
          <w:color w:val="000000"/>
          <w:sz w:val="28"/>
          <w:szCs w:val="28"/>
          <w:lang w:eastAsia="en-US"/>
        </w:rPr>
      </w:pPr>
      <w:r w:rsidRPr="00EF1573">
        <w:rPr>
          <w:rFonts w:eastAsia="Calibri"/>
          <w:color w:val="000000"/>
          <w:sz w:val="28"/>
          <w:szCs w:val="28"/>
          <w:lang w:eastAsia="en-US"/>
        </w:rPr>
        <w:t xml:space="preserve">Наиболее вероятно возникновение </w:t>
      </w:r>
      <w:r w:rsidRPr="00EF1573">
        <w:rPr>
          <w:rFonts w:eastAsia="Calibri"/>
          <w:b/>
          <w:color w:val="000000"/>
          <w:sz w:val="28"/>
          <w:szCs w:val="28"/>
          <w:lang w:eastAsia="en-US"/>
        </w:rPr>
        <w:t>ЧС и происшествий</w:t>
      </w:r>
      <w:r w:rsidRPr="00EF1573">
        <w:rPr>
          <w:rFonts w:eastAsia="Calibri"/>
          <w:color w:val="000000"/>
          <w:sz w:val="28"/>
          <w:szCs w:val="28"/>
          <w:lang w:eastAsia="en-US"/>
        </w:rPr>
        <w:t>, связанных с авариями канализационной сети в 7 муниципальных образованиях:</w:t>
      </w:r>
      <w:r w:rsidRPr="00EF1573">
        <w:rPr>
          <w:rFonts w:ascii="Calibri" w:eastAsia="Calibri" w:hAnsi="Calibri"/>
          <w:color w:val="000000"/>
          <w:sz w:val="22"/>
          <w:szCs w:val="22"/>
          <w:lang w:eastAsia="en-US"/>
        </w:rPr>
        <w:t xml:space="preserve"> </w:t>
      </w:r>
      <w:r w:rsidRPr="00EF1573">
        <w:rPr>
          <w:rFonts w:eastAsia="Calibri"/>
          <w:b/>
          <w:bCs/>
          <w:color w:val="000000"/>
          <w:sz w:val="28"/>
          <w:szCs w:val="28"/>
          <w:lang w:eastAsia="en-US"/>
        </w:rPr>
        <w:t>Приморско-Ахтарский муниципальный округ, Динской, Кавказский, Калининский, Северский, Славянский, Успенский</w:t>
      </w:r>
      <w:r w:rsidRPr="00EF1573">
        <w:rPr>
          <w:rFonts w:eastAsia="Calibri"/>
          <w:color w:val="000000"/>
          <w:sz w:val="28"/>
          <w:szCs w:val="28"/>
          <w:lang w:eastAsia="en-US"/>
        </w:rPr>
        <w:t xml:space="preserve"> </w:t>
      </w:r>
      <w:r w:rsidRPr="00EF1573">
        <w:rPr>
          <w:rFonts w:eastAsia="Calibri"/>
          <w:b/>
          <w:bCs/>
          <w:color w:val="000000"/>
          <w:sz w:val="28"/>
          <w:szCs w:val="28"/>
          <w:lang w:eastAsia="en-US"/>
        </w:rPr>
        <w:t>районы</w:t>
      </w:r>
      <w:r w:rsidRPr="00EF1573">
        <w:rPr>
          <w:rFonts w:eastAsia="Calibri"/>
          <w:color w:val="000000"/>
          <w:sz w:val="28"/>
          <w:szCs w:val="28"/>
          <w:lang w:eastAsia="en-US"/>
        </w:rPr>
        <w:t xml:space="preserve"> вследствие высокого износа сетей (84-93 %).</w:t>
      </w:r>
    </w:p>
    <w:p w14:paraId="44978668" w14:textId="77777777" w:rsidR="00A025EC" w:rsidRPr="00EF1573" w:rsidRDefault="00A025EC" w:rsidP="00464DB1">
      <w:pPr>
        <w:ind w:firstLine="709"/>
        <w:contextualSpacing/>
        <w:jc w:val="both"/>
        <w:rPr>
          <w:rFonts w:eastAsia="Calibri"/>
          <w:color w:val="000000"/>
          <w:sz w:val="16"/>
          <w:szCs w:val="16"/>
          <w:lang w:eastAsia="en-US"/>
        </w:rPr>
      </w:pPr>
    </w:p>
    <w:p w14:paraId="65519C55" w14:textId="116DC8BF" w:rsidR="008D4FE2" w:rsidRPr="00EF1573" w:rsidRDefault="003419F3" w:rsidP="00A025EC">
      <w:pPr>
        <w:pStyle w:val="af2"/>
        <w:spacing w:after="0" w:line="240" w:lineRule="auto"/>
        <w:ind w:left="0"/>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491588FD" wp14:editId="692606AF">
            <wp:extent cx="4860000" cy="4860000"/>
            <wp:effectExtent l="0" t="0" r="0" b="0"/>
            <wp:docPr id="9670506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4860000" cy="4860000"/>
                    </a:xfrm>
                    <a:prstGeom prst="rect">
                      <a:avLst/>
                    </a:prstGeom>
                    <a:noFill/>
                    <a:ln>
                      <a:noFill/>
                    </a:ln>
                  </pic:spPr>
                </pic:pic>
              </a:graphicData>
            </a:graphic>
          </wp:inline>
        </w:drawing>
      </w:r>
    </w:p>
    <w:p w14:paraId="67631C63" w14:textId="47F80AE8" w:rsidR="00000815" w:rsidRPr="00EF1573" w:rsidRDefault="008574AD" w:rsidP="00095298">
      <w:pPr>
        <w:jc w:val="center"/>
        <w:rPr>
          <w:rFonts w:eastAsia="MS Mincho"/>
          <w:sz w:val="28"/>
          <w:szCs w:val="28"/>
        </w:rPr>
      </w:pPr>
      <w:r w:rsidRPr="00EF1573">
        <w:rPr>
          <w:rFonts w:eastAsia="MS Mincho"/>
          <w:sz w:val="28"/>
          <w:szCs w:val="28"/>
        </w:rPr>
        <w:t xml:space="preserve">Рисунок </w:t>
      </w:r>
      <w:r w:rsidR="00F71246" w:rsidRPr="00EF1573">
        <w:rPr>
          <w:rFonts w:eastAsia="MS Mincho"/>
          <w:sz w:val="28"/>
          <w:szCs w:val="28"/>
        </w:rPr>
        <w:t>3</w:t>
      </w:r>
      <w:r w:rsidR="00551ECD">
        <w:rPr>
          <w:rFonts w:eastAsia="MS Mincho"/>
          <w:sz w:val="28"/>
          <w:szCs w:val="28"/>
        </w:rPr>
        <w:t>1</w:t>
      </w:r>
      <w:r w:rsidRPr="00EF1573">
        <w:rPr>
          <w:rFonts w:eastAsia="MS Mincho"/>
          <w:sz w:val="28"/>
          <w:szCs w:val="28"/>
        </w:rPr>
        <w:t>. Степень износа канализационных сетей.</w:t>
      </w:r>
    </w:p>
    <w:p w14:paraId="71CD771B" w14:textId="77777777" w:rsidR="00A025EC" w:rsidRPr="00EF1573" w:rsidRDefault="00A025EC" w:rsidP="00095298">
      <w:pPr>
        <w:jc w:val="center"/>
        <w:rPr>
          <w:sz w:val="28"/>
          <w:szCs w:val="28"/>
        </w:rPr>
      </w:pPr>
    </w:p>
    <w:p w14:paraId="6044F979" w14:textId="77777777" w:rsidR="00000815" w:rsidRPr="00EF1573" w:rsidRDefault="00000815" w:rsidP="00000815">
      <w:pPr>
        <w:ind w:firstLine="708"/>
        <w:rPr>
          <w:b/>
          <w:sz w:val="28"/>
          <w:szCs w:val="28"/>
        </w:rPr>
      </w:pPr>
      <w:r w:rsidRPr="00EF1573">
        <w:rPr>
          <w:b/>
          <w:sz w:val="28"/>
          <w:szCs w:val="28"/>
        </w:rPr>
        <w:t>Теплоснабжение</w:t>
      </w:r>
    </w:p>
    <w:p w14:paraId="18830748" w14:textId="5D0CF973" w:rsidR="00464DB1" w:rsidRPr="00EF1573" w:rsidRDefault="00464DB1" w:rsidP="00464DB1">
      <w:pPr>
        <w:ind w:firstLine="708"/>
        <w:jc w:val="both"/>
        <w:rPr>
          <w:sz w:val="28"/>
          <w:szCs w:val="28"/>
        </w:rPr>
      </w:pPr>
      <w:r w:rsidRPr="00EF1573">
        <w:rPr>
          <w:sz w:val="28"/>
          <w:szCs w:val="28"/>
        </w:rPr>
        <w:t xml:space="preserve">Всего в Краснодарском крае эксплуатируется 2972 котельных. Протяженность тепловых и паровых сетей в двухтрубном исчислении – </w:t>
      </w:r>
      <w:r w:rsidRPr="00EF1573">
        <w:rPr>
          <w:sz w:val="28"/>
          <w:szCs w:val="28"/>
        </w:rPr>
        <w:br/>
      </w:r>
      <w:r w:rsidRPr="00EF1573">
        <w:rPr>
          <w:color w:val="000000"/>
          <w:sz w:val="28"/>
          <w:szCs w:val="28"/>
        </w:rPr>
        <w:t>3294,87</w:t>
      </w:r>
      <w:r w:rsidRPr="00EF1573">
        <w:rPr>
          <w:sz w:val="28"/>
          <w:szCs w:val="28"/>
        </w:rPr>
        <w:t xml:space="preserve"> км, а протяженность трубопроводов, эксплуатируемых более 20 лет, составляет 2312,46 км. </w:t>
      </w:r>
    </w:p>
    <w:p w14:paraId="75BB19F0" w14:textId="2B0F5DD7" w:rsidR="00464DB1" w:rsidRPr="00EF1573" w:rsidRDefault="00464DB1" w:rsidP="00464DB1">
      <w:pPr>
        <w:ind w:firstLine="708"/>
        <w:jc w:val="both"/>
        <w:rPr>
          <w:color w:val="000000"/>
          <w:spacing w:val="2"/>
          <w:sz w:val="28"/>
          <w:szCs w:val="28"/>
          <w:shd w:val="clear" w:color="auto" w:fill="FFFFFF"/>
        </w:rPr>
      </w:pPr>
      <w:r w:rsidRPr="00EF1573">
        <w:rPr>
          <w:sz w:val="28"/>
          <w:szCs w:val="28"/>
        </w:rPr>
        <w:t>Общий уровень газификации котельных, эксплуатируемых специализированными теплоснабжающими предприятиями, составляет 91 %. Остальные котельные и тепловые сети эксплуатируются комплексными предприятиями, а также собственными силами учреждений культуры, здравоохранения, образования, спорта, труда и социальной защиты. Установленная мощность котельных теплоснабжающих предприятий</w:t>
      </w:r>
      <w:r w:rsidRPr="00EF1573">
        <w:rPr>
          <w:color w:val="000000"/>
          <w:sz w:val="28"/>
          <w:szCs w:val="28"/>
        </w:rPr>
        <w:t xml:space="preserve"> составляет 5 979 Гкал/ч, присоединённая нагрузка – 4 809 МВт. Средний коэффициент </w:t>
      </w:r>
      <w:r w:rsidRPr="00EF1573">
        <w:rPr>
          <w:color w:val="000000"/>
          <w:sz w:val="28"/>
          <w:szCs w:val="28"/>
        </w:rPr>
        <w:lastRenderedPageBreak/>
        <w:t>использования установленной мощности котельных края составляет 80%. Т</w:t>
      </w:r>
      <w:r w:rsidRPr="00EF1573">
        <w:rPr>
          <w:color w:val="000000"/>
          <w:sz w:val="28"/>
          <w:szCs w:val="28"/>
          <w:shd w:val="clear" w:color="auto" w:fill="FFFFFF"/>
        </w:rPr>
        <w:t xml:space="preserve">еплоснабжение населения и социально-значимых объектов осуществляет 60 основных специализированных предприятий различной формы собственности (МУП, ООО, АО), которыми эксплуатируется 2954 тыс. км тепловых сетей, 1635 котельных, из них работают на газе – 1501, на угле – 50, на жидком топливе (дизель и мазут) – 68. </w:t>
      </w:r>
      <w:r w:rsidRPr="00EF1573">
        <w:rPr>
          <w:color w:val="000000"/>
          <w:spacing w:val="2"/>
          <w:sz w:val="28"/>
          <w:szCs w:val="28"/>
          <w:shd w:val="clear" w:color="auto" w:fill="FFFFFF"/>
        </w:rPr>
        <w:t>Физический износ источников теплоснабжения (котельных) составляет в среднем по краю порядка 70%, тепловых сетей – 62,3% (рисунок 3</w:t>
      </w:r>
      <w:r w:rsidR="00551ECD">
        <w:rPr>
          <w:color w:val="000000"/>
          <w:spacing w:val="2"/>
          <w:sz w:val="28"/>
          <w:szCs w:val="28"/>
          <w:shd w:val="clear" w:color="auto" w:fill="FFFFFF"/>
        </w:rPr>
        <w:t>2</w:t>
      </w:r>
      <w:r w:rsidRPr="00EF1573">
        <w:rPr>
          <w:color w:val="000000"/>
          <w:spacing w:val="2"/>
          <w:sz w:val="28"/>
          <w:szCs w:val="28"/>
          <w:shd w:val="clear" w:color="auto" w:fill="FFFFFF"/>
        </w:rPr>
        <w:t>).</w:t>
      </w:r>
    </w:p>
    <w:p w14:paraId="4E2BC2A7" w14:textId="77777777" w:rsidR="00464DB1" w:rsidRPr="00EF1573" w:rsidRDefault="00464DB1" w:rsidP="00464DB1">
      <w:pPr>
        <w:ind w:firstLine="708"/>
        <w:jc w:val="both"/>
        <w:rPr>
          <w:spacing w:val="2"/>
          <w:sz w:val="28"/>
          <w:szCs w:val="28"/>
          <w:shd w:val="clear" w:color="auto" w:fill="FFFFFF"/>
        </w:rPr>
      </w:pPr>
    </w:p>
    <w:p w14:paraId="701486EB" w14:textId="41866035" w:rsidR="00000815" w:rsidRPr="00EF1573" w:rsidRDefault="003419F3" w:rsidP="00A025EC">
      <w:pPr>
        <w:pStyle w:val="af2"/>
        <w:spacing w:after="0"/>
        <w:ind w:left="0"/>
        <w:jc w:val="center"/>
        <w:rPr>
          <w:sz w:val="28"/>
          <w:szCs w:val="28"/>
        </w:rPr>
      </w:pPr>
      <w:r>
        <w:rPr>
          <w:noProof/>
          <w:sz w:val="28"/>
          <w:szCs w:val="28"/>
          <w:lang w:eastAsia="ru-RU"/>
        </w:rPr>
        <w:drawing>
          <wp:inline distT="0" distB="0" distL="0" distR="0" wp14:anchorId="78828226" wp14:editId="3B3130B3">
            <wp:extent cx="4860000" cy="4860000"/>
            <wp:effectExtent l="0" t="0" r="0" b="0"/>
            <wp:docPr id="8278597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4860000" cy="4860000"/>
                    </a:xfrm>
                    <a:prstGeom prst="rect">
                      <a:avLst/>
                    </a:prstGeom>
                    <a:noFill/>
                    <a:ln>
                      <a:noFill/>
                    </a:ln>
                  </pic:spPr>
                </pic:pic>
              </a:graphicData>
            </a:graphic>
          </wp:inline>
        </w:drawing>
      </w:r>
    </w:p>
    <w:p w14:paraId="7CF9B1C6" w14:textId="0630916D" w:rsidR="008574AD" w:rsidRPr="00EF1573" w:rsidRDefault="008574AD" w:rsidP="008574AD">
      <w:pPr>
        <w:jc w:val="center"/>
        <w:rPr>
          <w:sz w:val="28"/>
          <w:szCs w:val="28"/>
        </w:rPr>
      </w:pPr>
      <w:r w:rsidRPr="00EF1573">
        <w:rPr>
          <w:rFonts w:eastAsia="MS Mincho"/>
          <w:sz w:val="28"/>
          <w:szCs w:val="28"/>
        </w:rPr>
        <w:t xml:space="preserve">Рисунок </w:t>
      </w:r>
      <w:r w:rsidR="00E7300B" w:rsidRPr="00EF1573">
        <w:rPr>
          <w:rFonts w:eastAsia="MS Mincho"/>
          <w:sz w:val="28"/>
          <w:szCs w:val="28"/>
        </w:rPr>
        <w:t>3</w:t>
      </w:r>
      <w:r w:rsidR="00551ECD">
        <w:rPr>
          <w:rFonts w:eastAsia="MS Mincho"/>
          <w:sz w:val="28"/>
          <w:szCs w:val="28"/>
        </w:rPr>
        <w:t>2</w:t>
      </w:r>
      <w:r w:rsidRPr="00EF1573">
        <w:rPr>
          <w:rFonts w:eastAsia="MS Mincho"/>
          <w:sz w:val="28"/>
          <w:szCs w:val="28"/>
        </w:rPr>
        <w:t>. Степень износа теплосетей.</w:t>
      </w:r>
    </w:p>
    <w:p w14:paraId="5E88CA00" w14:textId="77777777" w:rsidR="00000815" w:rsidRPr="00EF1573" w:rsidRDefault="00000815" w:rsidP="00000815">
      <w:pPr>
        <w:pStyle w:val="af2"/>
        <w:spacing w:after="0" w:line="240" w:lineRule="auto"/>
        <w:ind w:left="0"/>
        <w:rPr>
          <w:rFonts w:ascii="Times New Roman" w:hAnsi="Times New Roman"/>
          <w:sz w:val="28"/>
          <w:szCs w:val="28"/>
        </w:rPr>
      </w:pPr>
    </w:p>
    <w:p w14:paraId="72133935" w14:textId="017C04CD" w:rsidR="00464DB1" w:rsidRPr="00EF1573" w:rsidRDefault="00464DB1" w:rsidP="00464DB1">
      <w:pPr>
        <w:ind w:firstLine="708"/>
        <w:jc w:val="both"/>
        <w:rPr>
          <w:b/>
          <w:bCs/>
          <w:color w:val="000000"/>
          <w:sz w:val="28"/>
          <w:szCs w:val="28"/>
        </w:rPr>
      </w:pPr>
      <w:r w:rsidRPr="00EF1573">
        <w:rPr>
          <w:spacing w:val="2"/>
          <w:sz w:val="28"/>
          <w:szCs w:val="28"/>
          <w:shd w:val="clear" w:color="auto" w:fill="FFFFFF"/>
        </w:rPr>
        <w:t xml:space="preserve">Подавляющее большинство котельных (оборудования котельных) и тепловых сетей было построено (установлено) более 20 - 25 лет назад, что означает не только низкий уровень их технического состояния, но и высокую отсталость существующих мощностей от современных аналогов, предназначенных для производства и передачи тепловой энергии. </w:t>
      </w:r>
      <w:r w:rsidRPr="00EF1573">
        <w:rPr>
          <w:sz w:val="28"/>
          <w:szCs w:val="28"/>
        </w:rPr>
        <w:t xml:space="preserve">Выход из строя котельного оборудования наиболее вероятен в </w:t>
      </w:r>
      <w:r w:rsidRPr="00EF1573">
        <w:rPr>
          <w:b/>
          <w:bCs/>
          <w:color w:val="000000"/>
          <w:sz w:val="28"/>
          <w:szCs w:val="28"/>
        </w:rPr>
        <w:t>МО:</w:t>
      </w:r>
      <w:r w:rsidRPr="00EF1573">
        <w:rPr>
          <w:color w:val="000000"/>
          <w:sz w:val="28"/>
          <w:szCs w:val="28"/>
        </w:rPr>
        <w:t xml:space="preserve"> </w:t>
      </w:r>
      <w:r w:rsidRPr="00EF1573">
        <w:rPr>
          <w:b/>
          <w:bCs/>
          <w:color w:val="000000"/>
          <w:sz w:val="28"/>
          <w:szCs w:val="28"/>
        </w:rPr>
        <w:t>Ленинградский муниципальный округ, муниципальный округ г.-к. Анапа</w:t>
      </w:r>
      <w:r w:rsidR="008F6D48" w:rsidRPr="00EF1573">
        <w:rPr>
          <w:b/>
          <w:bCs/>
          <w:color w:val="000000"/>
          <w:sz w:val="28"/>
          <w:szCs w:val="28"/>
        </w:rPr>
        <w:t>,</w:t>
      </w:r>
      <w:r w:rsidRPr="00EF1573">
        <w:rPr>
          <w:color w:val="000000"/>
          <w:sz w:val="28"/>
          <w:szCs w:val="28"/>
        </w:rPr>
        <w:t xml:space="preserve"> </w:t>
      </w:r>
      <w:r w:rsidRPr="00EF1573">
        <w:rPr>
          <w:b/>
          <w:bCs/>
          <w:sz w:val="28"/>
          <w:szCs w:val="28"/>
        </w:rPr>
        <w:t xml:space="preserve">Апшеронский, Белоглинский, </w:t>
      </w:r>
      <w:r w:rsidRPr="00EF1573">
        <w:rPr>
          <w:b/>
          <w:bCs/>
          <w:color w:val="000000"/>
          <w:sz w:val="28"/>
          <w:szCs w:val="28"/>
        </w:rPr>
        <w:t>Брюховецкий, Крымский, Кущевский, Мостовский, Новокубанский, Новопокровский, Павловский, Северский, Славянский, Староминский, Тбилисский, Тимашевский, Тихорецкий, Успенский, районы</w:t>
      </w:r>
      <w:r w:rsidR="008F6D48" w:rsidRPr="00EF1573">
        <w:rPr>
          <w:b/>
          <w:bCs/>
          <w:color w:val="000000"/>
          <w:sz w:val="28"/>
          <w:szCs w:val="28"/>
        </w:rPr>
        <w:t xml:space="preserve"> </w:t>
      </w:r>
      <w:r w:rsidRPr="00EF1573">
        <w:rPr>
          <w:color w:val="000000"/>
          <w:sz w:val="28"/>
          <w:szCs w:val="28"/>
        </w:rPr>
        <w:t>(65-79</w:t>
      </w:r>
      <w:r w:rsidRPr="00EF1573">
        <w:rPr>
          <w:sz w:val="28"/>
          <w:szCs w:val="28"/>
        </w:rPr>
        <w:t>%</w:t>
      </w:r>
      <w:r w:rsidRPr="00EF1573">
        <w:rPr>
          <w:color w:val="000000"/>
          <w:sz w:val="28"/>
          <w:szCs w:val="28"/>
        </w:rPr>
        <w:t>).</w:t>
      </w:r>
    </w:p>
    <w:p w14:paraId="6686955F" w14:textId="3811F98A" w:rsidR="00464DB1" w:rsidRPr="00EF1573" w:rsidRDefault="00464DB1" w:rsidP="00464DB1">
      <w:pPr>
        <w:ind w:firstLine="708"/>
        <w:jc w:val="both"/>
        <w:rPr>
          <w:sz w:val="28"/>
          <w:szCs w:val="28"/>
        </w:rPr>
      </w:pPr>
      <w:r w:rsidRPr="00EF1573">
        <w:rPr>
          <w:sz w:val="28"/>
          <w:szCs w:val="28"/>
        </w:rPr>
        <w:lastRenderedPageBreak/>
        <w:t xml:space="preserve">Аварии на объектах теплоснабжения наиболее вероятны в </w:t>
      </w:r>
      <w:r w:rsidRPr="00EF1573">
        <w:rPr>
          <w:sz w:val="28"/>
          <w:szCs w:val="28"/>
        </w:rPr>
        <w:br/>
      </w:r>
      <w:r w:rsidR="008F6D48" w:rsidRPr="00EF1573">
        <w:rPr>
          <w:sz w:val="28"/>
          <w:szCs w:val="28"/>
        </w:rPr>
        <w:t>4</w:t>
      </w:r>
      <w:r w:rsidRPr="00EF1573">
        <w:rPr>
          <w:sz w:val="28"/>
          <w:szCs w:val="28"/>
        </w:rPr>
        <w:t xml:space="preserve"> муниципальных образованиях: </w:t>
      </w:r>
      <w:r w:rsidRPr="00EF1573">
        <w:rPr>
          <w:b/>
          <w:bCs/>
          <w:sz w:val="28"/>
          <w:szCs w:val="28"/>
        </w:rPr>
        <w:t>Туапсинский муниципальный округ</w:t>
      </w:r>
      <w:r w:rsidRPr="00EF1573">
        <w:rPr>
          <w:sz w:val="28"/>
          <w:szCs w:val="28"/>
        </w:rPr>
        <w:t xml:space="preserve">, </w:t>
      </w:r>
      <w:r w:rsidRPr="00EF1573">
        <w:rPr>
          <w:b/>
          <w:bCs/>
          <w:sz w:val="28"/>
          <w:szCs w:val="28"/>
        </w:rPr>
        <w:t>Абинский, Новокубанский районы и г</w:t>
      </w:r>
      <w:r w:rsidR="008F6D48" w:rsidRPr="00EF1573">
        <w:rPr>
          <w:b/>
          <w:bCs/>
          <w:sz w:val="28"/>
          <w:szCs w:val="28"/>
        </w:rPr>
        <w:t>ородской округ г.-к</w:t>
      </w:r>
      <w:r w:rsidRPr="00EF1573">
        <w:rPr>
          <w:b/>
          <w:bCs/>
          <w:sz w:val="28"/>
          <w:szCs w:val="28"/>
        </w:rPr>
        <w:t>. Геленджик</w:t>
      </w:r>
      <w:r w:rsidR="008F6D48" w:rsidRPr="00EF1573">
        <w:rPr>
          <w:b/>
          <w:bCs/>
          <w:sz w:val="28"/>
          <w:szCs w:val="28"/>
        </w:rPr>
        <w:t>,</w:t>
      </w:r>
      <w:r w:rsidRPr="00EF1573">
        <w:rPr>
          <w:sz w:val="28"/>
          <w:szCs w:val="28"/>
        </w:rPr>
        <w:t xml:space="preserve"> так как степень износа тепловых сетей составляет в данных районах 80-94%.</w:t>
      </w:r>
    </w:p>
    <w:p w14:paraId="6EF0AEBE" w14:textId="77777777" w:rsidR="00000815" w:rsidRPr="00EF1573" w:rsidRDefault="00000815" w:rsidP="00000815">
      <w:pPr>
        <w:rPr>
          <w:b/>
          <w:sz w:val="28"/>
          <w:szCs w:val="28"/>
        </w:rPr>
      </w:pPr>
    </w:p>
    <w:p w14:paraId="226C9920" w14:textId="77777777" w:rsidR="00000815" w:rsidRPr="00EF1573" w:rsidRDefault="00000815" w:rsidP="00000815">
      <w:pPr>
        <w:ind w:firstLine="708"/>
        <w:rPr>
          <w:b/>
          <w:sz w:val="28"/>
          <w:szCs w:val="28"/>
        </w:rPr>
      </w:pPr>
      <w:r w:rsidRPr="00EF1573">
        <w:rPr>
          <w:b/>
          <w:sz w:val="28"/>
          <w:szCs w:val="28"/>
        </w:rPr>
        <w:t>Газоснабжение</w:t>
      </w:r>
    </w:p>
    <w:p w14:paraId="0C74EA6D" w14:textId="268729D5" w:rsidR="005D26C8" w:rsidRPr="00EF1573" w:rsidRDefault="008F6D48" w:rsidP="008F6D48">
      <w:pPr>
        <w:pStyle w:val="formattext"/>
        <w:shd w:val="clear" w:color="auto" w:fill="FFFFFF"/>
        <w:spacing w:before="0" w:beforeAutospacing="0" w:after="0" w:afterAutospacing="0" w:line="315" w:lineRule="atLeast"/>
        <w:ind w:firstLine="708"/>
        <w:jc w:val="both"/>
        <w:textAlignment w:val="baseline"/>
        <w:rPr>
          <w:spacing w:val="2"/>
          <w:sz w:val="28"/>
          <w:szCs w:val="28"/>
          <w:shd w:val="clear" w:color="auto" w:fill="FFFFFF"/>
        </w:rPr>
      </w:pPr>
      <w:r w:rsidRPr="00EF1573">
        <w:rPr>
          <w:spacing w:val="2"/>
          <w:sz w:val="28"/>
          <w:szCs w:val="28"/>
          <w:shd w:val="clear" w:color="auto" w:fill="FFFFFF"/>
        </w:rPr>
        <w:t xml:space="preserve">Газораспределительная система Краснодарского края представляет собой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природного газа потребителям. Транспортировка и подача природного газа в Краснодарском крае осуществляются через </w:t>
      </w:r>
      <w:r w:rsidRPr="00EF1573">
        <w:rPr>
          <w:spacing w:val="2"/>
          <w:sz w:val="28"/>
          <w:szCs w:val="28"/>
          <w:shd w:val="clear" w:color="auto" w:fill="FFFFFF"/>
        </w:rPr>
        <w:br/>
        <w:t xml:space="preserve">215 газораспределительных станций по многоступенчатой системе газопроводов высокого, среднего и низкого давления. </w:t>
      </w:r>
      <w:r w:rsidRPr="00EF1573">
        <w:rPr>
          <w:spacing w:val="2"/>
          <w:sz w:val="28"/>
          <w:szCs w:val="28"/>
        </w:rPr>
        <w:t>Общая протяженность газопроводов составляет 57</w:t>
      </w:r>
      <w:r w:rsidR="00771452">
        <w:rPr>
          <w:spacing w:val="2"/>
          <w:sz w:val="28"/>
          <w:szCs w:val="28"/>
        </w:rPr>
        <w:t>,</w:t>
      </w:r>
      <w:r w:rsidRPr="00EF1573">
        <w:rPr>
          <w:spacing w:val="2"/>
          <w:sz w:val="28"/>
          <w:szCs w:val="28"/>
        </w:rPr>
        <w:t xml:space="preserve">677 </w:t>
      </w:r>
      <w:r w:rsidR="00771452">
        <w:rPr>
          <w:spacing w:val="2"/>
          <w:sz w:val="28"/>
          <w:szCs w:val="28"/>
        </w:rPr>
        <w:t xml:space="preserve">тыс. </w:t>
      </w:r>
      <w:r w:rsidRPr="00EF1573">
        <w:rPr>
          <w:spacing w:val="2"/>
          <w:sz w:val="28"/>
          <w:szCs w:val="28"/>
        </w:rPr>
        <w:t xml:space="preserve">км, включая магистральные газопроводы 4,7 тыс. км. В общей протяженности сетей газораспределения подземные газопроводы составляют 46%, надземные газопроводы – 54%. Протяженность трубопроводов, эксплуатируемых более 20 лет, составляет 17036,8 км. Наибольший процент износа в Апшеронском районе (81,1%) и в Тихорецком (81,2%) </w:t>
      </w:r>
      <w:r w:rsidR="00A77673" w:rsidRPr="00EF1573">
        <w:rPr>
          <w:spacing w:val="2"/>
          <w:sz w:val="28"/>
          <w:szCs w:val="28"/>
        </w:rPr>
        <w:t>(рисунок 3</w:t>
      </w:r>
      <w:r w:rsidR="00551ECD">
        <w:rPr>
          <w:spacing w:val="2"/>
          <w:sz w:val="28"/>
          <w:szCs w:val="28"/>
        </w:rPr>
        <w:t>3</w:t>
      </w:r>
      <w:r w:rsidR="00A77673" w:rsidRPr="00EF1573">
        <w:rPr>
          <w:spacing w:val="2"/>
          <w:sz w:val="28"/>
          <w:szCs w:val="28"/>
        </w:rPr>
        <w:t>)</w:t>
      </w:r>
      <w:r w:rsidR="005D26C8" w:rsidRPr="00EF1573">
        <w:rPr>
          <w:spacing w:val="2"/>
          <w:sz w:val="28"/>
          <w:szCs w:val="28"/>
        </w:rPr>
        <w:t xml:space="preserve">. </w:t>
      </w:r>
    </w:p>
    <w:p w14:paraId="6DE77A24" w14:textId="77777777" w:rsidR="00FA6B7B" w:rsidRPr="00EF1573" w:rsidRDefault="00FA6B7B" w:rsidP="005D26C8">
      <w:pPr>
        <w:pStyle w:val="formattext"/>
        <w:shd w:val="clear" w:color="auto" w:fill="FFFFFF"/>
        <w:spacing w:before="0" w:beforeAutospacing="0" w:after="0" w:afterAutospacing="0"/>
        <w:ind w:firstLine="709"/>
        <w:jc w:val="both"/>
        <w:textAlignment w:val="baseline"/>
        <w:rPr>
          <w:b/>
          <w:bCs/>
          <w:spacing w:val="2"/>
          <w:sz w:val="28"/>
          <w:szCs w:val="28"/>
        </w:rPr>
      </w:pPr>
    </w:p>
    <w:p w14:paraId="4307D758" w14:textId="7E4E4A4B" w:rsidR="00000815" w:rsidRPr="00EF1573" w:rsidRDefault="003419F3" w:rsidP="00A025EC">
      <w:pPr>
        <w:jc w:val="center"/>
        <w:rPr>
          <w:sz w:val="28"/>
          <w:szCs w:val="28"/>
        </w:rPr>
      </w:pPr>
      <w:r>
        <w:rPr>
          <w:noProof/>
          <w:sz w:val="28"/>
          <w:szCs w:val="28"/>
        </w:rPr>
        <w:drawing>
          <wp:inline distT="0" distB="0" distL="0" distR="0" wp14:anchorId="765F5B79" wp14:editId="7A521D0B">
            <wp:extent cx="4860000" cy="4860000"/>
            <wp:effectExtent l="0" t="0" r="0" b="0"/>
            <wp:docPr id="19196492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4860000" cy="4860000"/>
                    </a:xfrm>
                    <a:prstGeom prst="rect">
                      <a:avLst/>
                    </a:prstGeom>
                    <a:noFill/>
                    <a:ln>
                      <a:noFill/>
                    </a:ln>
                  </pic:spPr>
                </pic:pic>
              </a:graphicData>
            </a:graphic>
          </wp:inline>
        </w:drawing>
      </w:r>
    </w:p>
    <w:p w14:paraId="09C620AA" w14:textId="3539A2CD" w:rsidR="008574AD" w:rsidRPr="00EF1573" w:rsidRDefault="008574AD" w:rsidP="008574AD">
      <w:pPr>
        <w:jc w:val="center"/>
        <w:rPr>
          <w:sz w:val="28"/>
          <w:szCs w:val="28"/>
        </w:rPr>
      </w:pPr>
      <w:r w:rsidRPr="00EF1573">
        <w:rPr>
          <w:rFonts w:eastAsia="MS Mincho"/>
          <w:sz w:val="28"/>
          <w:szCs w:val="28"/>
        </w:rPr>
        <w:t xml:space="preserve">Рисунок </w:t>
      </w:r>
      <w:r w:rsidR="005D26C8" w:rsidRPr="00EF1573">
        <w:rPr>
          <w:rFonts w:eastAsia="MS Mincho"/>
          <w:sz w:val="28"/>
          <w:szCs w:val="28"/>
        </w:rPr>
        <w:t>3</w:t>
      </w:r>
      <w:r w:rsidR="00551ECD">
        <w:rPr>
          <w:rFonts w:eastAsia="MS Mincho"/>
          <w:sz w:val="28"/>
          <w:szCs w:val="28"/>
        </w:rPr>
        <w:t>3</w:t>
      </w:r>
      <w:r w:rsidRPr="00EF1573">
        <w:rPr>
          <w:rFonts w:eastAsia="MS Mincho"/>
          <w:sz w:val="28"/>
          <w:szCs w:val="28"/>
        </w:rPr>
        <w:t>. Степень износа сетей газоснабжения.</w:t>
      </w:r>
    </w:p>
    <w:p w14:paraId="1EDD2F00" w14:textId="77777777" w:rsidR="00000815" w:rsidRPr="00EF1573" w:rsidRDefault="00000815" w:rsidP="00000815">
      <w:pPr>
        <w:jc w:val="center"/>
        <w:rPr>
          <w:sz w:val="28"/>
          <w:szCs w:val="28"/>
        </w:rPr>
      </w:pPr>
    </w:p>
    <w:p w14:paraId="240530C5" w14:textId="40DB2718" w:rsidR="008F6D48" w:rsidRPr="00EF1573" w:rsidRDefault="008F6D48" w:rsidP="008F6D48">
      <w:pPr>
        <w:pStyle w:val="formattext"/>
        <w:shd w:val="clear" w:color="auto" w:fill="FFFFFF"/>
        <w:spacing w:before="0" w:beforeAutospacing="0" w:after="0" w:afterAutospacing="0"/>
        <w:ind w:firstLine="709"/>
        <w:jc w:val="both"/>
        <w:textAlignment w:val="baseline"/>
        <w:rPr>
          <w:b/>
          <w:bCs/>
          <w:spacing w:val="2"/>
          <w:sz w:val="28"/>
          <w:szCs w:val="28"/>
        </w:rPr>
      </w:pPr>
      <w:r w:rsidRPr="00EF1573">
        <w:rPr>
          <w:spacing w:val="2"/>
          <w:sz w:val="28"/>
          <w:szCs w:val="28"/>
        </w:rPr>
        <w:lastRenderedPageBreak/>
        <w:t xml:space="preserve">При анализе данных о ЧС и происшествиях с 2015 по 2025 год, можно наблюдать высокую аварийность на объектах газоснабжения в </w:t>
      </w:r>
      <w:r w:rsidRPr="00EF1573">
        <w:rPr>
          <w:b/>
          <w:bCs/>
          <w:spacing w:val="2"/>
          <w:sz w:val="28"/>
          <w:szCs w:val="28"/>
        </w:rPr>
        <w:t>МО: Туапсинский муниципальный округ, Темрюкский, Успенский районы, городской округ г. Краснодар и городской округ г.-к. Сочи.</w:t>
      </w:r>
    </w:p>
    <w:p w14:paraId="762CBE52" w14:textId="77777777" w:rsidR="008F6D48" w:rsidRPr="00EF1573" w:rsidRDefault="008F6D48" w:rsidP="008F6D48">
      <w:pPr>
        <w:shd w:val="clear" w:color="auto" w:fill="FFFFFF"/>
        <w:ind w:firstLine="709"/>
        <w:jc w:val="both"/>
        <w:rPr>
          <w:sz w:val="28"/>
          <w:szCs w:val="28"/>
        </w:rPr>
      </w:pPr>
      <w:r w:rsidRPr="00EF1573">
        <w:rPr>
          <w:sz w:val="28"/>
          <w:szCs w:val="28"/>
        </w:rPr>
        <w:t xml:space="preserve">Возможно возникновение ЧС и происшествий на газовых сетях как в результате антропогенного воздействия: </w:t>
      </w:r>
      <w:r w:rsidRPr="00EF1573">
        <w:rPr>
          <w:sz w:val="28"/>
          <w:szCs w:val="28"/>
          <w:shd w:val="clear" w:color="auto" w:fill="FFFFFF"/>
        </w:rPr>
        <w:t xml:space="preserve">наезды автотранспорта, земляные или строительные работы, воздействие посторонних лиц, так и в результате </w:t>
      </w:r>
      <w:r w:rsidRPr="00EF1573">
        <w:rPr>
          <w:sz w:val="28"/>
          <w:szCs w:val="28"/>
        </w:rPr>
        <w:t>природного воздействия: падение деревьев, ЛЭП под влиянием ветра, снегопады и пр.</w:t>
      </w:r>
    </w:p>
    <w:p w14:paraId="64812579" w14:textId="77777777" w:rsidR="00FA6B7B" w:rsidRPr="00EF1573" w:rsidRDefault="00FA6B7B" w:rsidP="00FA6B7B">
      <w:pPr>
        <w:rPr>
          <w:b/>
          <w:sz w:val="28"/>
          <w:szCs w:val="28"/>
        </w:rPr>
      </w:pPr>
    </w:p>
    <w:p w14:paraId="2660D949" w14:textId="1B45EC26" w:rsidR="00000815" w:rsidRPr="00EF1573" w:rsidRDefault="00000815" w:rsidP="00000815">
      <w:pPr>
        <w:ind w:firstLine="709"/>
        <w:rPr>
          <w:b/>
          <w:sz w:val="28"/>
          <w:szCs w:val="28"/>
        </w:rPr>
      </w:pPr>
      <w:r w:rsidRPr="00EF1573">
        <w:rPr>
          <w:b/>
          <w:sz w:val="28"/>
          <w:szCs w:val="28"/>
        </w:rPr>
        <w:t>Энергетические системы.</w:t>
      </w:r>
    </w:p>
    <w:p w14:paraId="438CB9B0" w14:textId="63F9FDF2" w:rsidR="008F6D48" w:rsidRPr="00EF1573" w:rsidRDefault="008F6D48" w:rsidP="008F6D48">
      <w:pPr>
        <w:ind w:firstLine="709"/>
        <w:jc w:val="both"/>
        <w:rPr>
          <w:color w:val="000000" w:themeColor="text1"/>
          <w:sz w:val="28"/>
          <w:szCs w:val="28"/>
        </w:rPr>
      </w:pPr>
      <w:r w:rsidRPr="00EF1573">
        <w:rPr>
          <w:color w:val="000000" w:themeColor="text1"/>
          <w:sz w:val="28"/>
          <w:szCs w:val="28"/>
          <w:shd w:val="clear" w:color="auto" w:fill="FFFFFF"/>
        </w:rPr>
        <w:t xml:space="preserve">В </w:t>
      </w:r>
      <w:r w:rsidRPr="00EF1573">
        <w:rPr>
          <w:rStyle w:val="af5"/>
          <w:color w:val="000000" w:themeColor="text1"/>
          <w:sz w:val="28"/>
          <w:szCs w:val="28"/>
          <w:shd w:val="clear" w:color="auto" w:fill="FFFFFF"/>
        </w:rPr>
        <w:t xml:space="preserve">сетевой комплекс Кубани </w:t>
      </w:r>
      <w:r w:rsidRPr="00EF1573">
        <w:rPr>
          <w:color w:val="000000" w:themeColor="text1"/>
          <w:sz w:val="28"/>
          <w:szCs w:val="28"/>
          <w:shd w:val="clear" w:color="auto" w:fill="FFFFFF"/>
        </w:rPr>
        <w:t>входит</w:t>
      </w:r>
      <w:r w:rsidRPr="00EF1573">
        <w:rPr>
          <w:rStyle w:val="af5"/>
          <w:color w:val="000000" w:themeColor="text1"/>
          <w:sz w:val="28"/>
          <w:szCs w:val="28"/>
          <w:shd w:val="clear" w:color="auto" w:fill="FFFFFF"/>
        </w:rPr>
        <w:t xml:space="preserve">: 4 </w:t>
      </w:r>
      <w:r w:rsidRPr="00EF1573">
        <w:rPr>
          <w:color w:val="000000" w:themeColor="text1"/>
          <w:sz w:val="28"/>
          <w:szCs w:val="28"/>
          <w:shd w:val="clear" w:color="auto" w:fill="FFFFFF"/>
        </w:rPr>
        <w:t xml:space="preserve">подстанции классом напряжения </w:t>
      </w:r>
      <w:r w:rsidRPr="00EF1573">
        <w:rPr>
          <w:color w:val="000000" w:themeColor="text1"/>
          <w:sz w:val="28"/>
          <w:szCs w:val="28"/>
        </w:rPr>
        <w:t>500 кВ – 6744 МВ*А, 2 подстанции классом напряжения 330 кВ – 1172 МВ*А</w:t>
      </w:r>
    </w:p>
    <w:p w14:paraId="08BC6424" w14:textId="5E1330FD" w:rsidR="008F6D48" w:rsidRPr="00EF1573" w:rsidRDefault="008F6D48" w:rsidP="008F6D48">
      <w:pPr>
        <w:jc w:val="both"/>
        <w:rPr>
          <w:color w:val="000000" w:themeColor="text1"/>
          <w:sz w:val="28"/>
          <w:szCs w:val="28"/>
        </w:rPr>
      </w:pPr>
      <w:r w:rsidRPr="00EF1573">
        <w:rPr>
          <w:color w:val="000000" w:themeColor="text1"/>
          <w:sz w:val="28"/>
          <w:szCs w:val="28"/>
        </w:rPr>
        <w:t xml:space="preserve">Количество подстанций 35 – 220 кВ: 694 шт., в т.ч. 220 кВ – 1 шт., 110 кВ – 221 шт., 35 кВ – 472 шт. Количество трансформаторных подстанций и распределительных пунктов 6–10/0,4 кВ: 6494 шт. Общая установленная мощность: 18387 МВА. </w:t>
      </w:r>
    </w:p>
    <w:p w14:paraId="3E5A6C54" w14:textId="0078746B" w:rsidR="008F6D48" w:rsidRPr="00EF1573" w:rsidRDefault="008F6D48" w:rsidP="008F6D48">
      <w:pPr>
        <w:ind w:firstLine="709"/>
        <w:jc w:val="both"/>
        <w:rPr>
          <w:color w:val="000000" w:themeColor="text1"/>
          <w:sz w:val="28"/>
          <w:szCs w:val="28"/>
        </w:rPr>
      </w:pPr>
      <w:r w:rsidRPr="00EF1573">
        <w:rPr>
          <w:color w:val="000000" w:themeColor="text1"/>
          <w:sz w:val="28"/>
          <w:szCs w:val="28"/>
        </w:rPr>
        <w:t xml:space="preserve">Протяженность линий электропередачи 35–220 кВ (по цепям) </w:t>
      </w:r>
      <w:r w:rsidRPr="00EF1573">
        <w:rPr>
          <w:color w:val="000000" w:themeColor="text1"/>
          <w:sz w:val="28"/>
          <w:szCs w:val="28"/>
        </w:rPr>
        <w:br/>
        <w:t xml:space="preserve">13206,3 км, 10 – 6 – 0,4 кВ (по цепям) – 69996,4 км, протяжённость кабельных линий электропередачи 6 - 220 кВ: 3062,6 км. Общая протяжённость ЛЭП (по цепям): 83202,8 км. </w:t>
      </w:r>
    </w:p>
    <w:p w14:paraId="2DFAB5A6" w14:textId="0EE63C50" w:rsidR="008F6D48" w:rsidRPr="00EF1573" w:rsidRDefault="008F6D48" w:rsidP="008F6D48">
      <w:pPr>
        <w:ind w:firstLine="709"/>
        <w:jc w:val="both"/>
        <w:rPr>
          <w:sz w:val="28"/>
          <w:szCs w:val="28"/>
        </w:rPr>
      </w:pPr>
      <w:r w:rsidRPr="00EF1573">
        <w:rPr>
          <w:sz w:val="28"/>
          <w:szCs w:val="28"/>
        </w:rPr>
        <w:t xml:space="preserve">Общий износ трансформаторных подстанций классом 35 кВ и выше составляет 80,5 %, с износом выше 80 % – 541 шт. и сроком эксплуатации более 25 лет – 651 шт. </w:t>
      </w:r>
    </w:p>
    <w:p w14:paraId="061760B3" w14:textId="74DE1F9D" w:rsidR="008F6D48" w:rsidRPr="00EF1573" w:rsidRDefault="008F6D48" w:rsidP="008F6D48">
      <w:pPr>
        <w:ind w:firstLine="709"/>
        <w:jc w:val="both"/>
        <w:rPr>
          <w:sz w:val="28"/>
          <w:szCs w:val="28"/>
        </w:rPr>
      </w:pPr>
      <w:r w:rsidRPr="00EF1573">
        <w:rPr>
          <w:sz w:val="28"/>
          <w:szCs w:val="28"/>
        </w:rPr>
        <w:t xml:space="preserve">Возникновение </w:t>
      </w:r>
      <w:r w:rsidRPr="00EF1573">
        <w:rPr>
          <w:b/>
          <w:sz w:val="28"/>
          <w:szCs w:val="28"/>
        </w:rPr>
        <w:t>ЧС и происшествий</w:t>
      </w:r>
      <w:r w:rsidRPr="00EF1573">
        <w:rPr>
          <w:sz w:val="28"/>
          <w:szCs w:val="28"/>
        </w:rPr>
        <w:t>, связанных с авариями на энергосистемах, наиболее вероятно в следующих муниципальных образованиях, так как они имеют большое количество подстанций с высоким износом оборудования:</w:t>
      </w:r>
      <w:r w:rsidRPr="00EF1573">
        <w:rPr>
          <w:b/>
          <w:sz w:val="28"/>
          <w:szCs w:val="28"/>
        </w:rPr>
        <w:t xml:space="preserve"> МО: Ленинградский муниципальный округ (16), Абинский (16),  Выселковский (15), Гулькевичский (18), </w:t>
      </w:r>
      <w:r w:rsidR="007E6056" w:rsidRPr="00EF1573">
        <w:rPr>
          <w:b/>
          <w:sz w:val="28"/>
          <w:szCs w:val="28"/>
        </w:rPr>
        <w:t xml:space="preserve">Ейский (19), </w:t>
      </w:r>
      <w:r w:rsidRPr="00EF1573">
        <w:rPr>
          <w:b/>
          <w:sz w:val="28"/>
          <w:szCs w:val="28"/>
        </w:rPr>
        <w:t xml:space="preserve">Калининский (16), </w:t>
      </w:r>
      <w:r w:rsidR="00E4494C" w:rsidRPr="00EF1573">
        <w:rPr>
          <w:b/>
          <w:sz w:val="28"/>
          <w:szCs w:val="28"/>
        </w:rPr>
        <w:t xml:space="preserve">Красноармейский (25), Кореновский (18), Крымский (20), </w:t>
      </w:r>
      <w:r w:rsidR="007E6056" w:rsidRPr="00EF1573">
        <w:rPr>
          <w:b/>
          <w:sz w:val="28"/>
          <w:szCs w:val="28"/>
        </w:rPr>
        <w:t xml:space="preserve"> Курганинский (18), </w:t>
      </w:r>
      <w:r w:rsidR="00E4494C" w:rsidRPr="00EF1573">
        <w:rPr>
          <w:b/>
          <w:sz w:val="28"/>
          <w:szCs w:val="28"/>
        </w:rPr>
        <w:t xml:space="preserve">Кущевский (20), Лабинский (19), </w:t>
      </w:r>
      <w:r w:rsidRPr="00EF1573">
        <w:rPr>
          <w:b/>
          <w:sz w:val="28"/>
          <w:szCs w:val="28"/>
        </w:rPr>
        <w:t xml:space="preserve">Новопокровский (15), </w:t>
      </w:r>
      <w:r w:rsidR="00E4494C" w:rsidRPr="00EF1573">
        <w:rPr>
          <w:b/>
          <w:sz w:val="28"/>
          <w:szCs w:val="28"/>
        </w:rPr>
        <w:t>Славянский</w:t>
      </w:r>
      <w:r w:rsidR="00E4494C" w:rsidRPr="00EF1573">
        <w:rPr>
          <w:sz w:val="28"/>
          <w:szCs w:val="28"/>
        </w:rPr>
        <w:t xml:space="preserve"> </w:t>
      </w:r>
      <w:r w:rsidR="00E4494C" w:rsidRPr="00EF1573">
        <w:rPr>
          <w:b/>
          <w:sz w:val="28"/>
          <w:szCs w:val="28"/>
        </w:rPr>
        <w:t xml:space="preserve">район (31), </w:t>
      </w:r>
      <w:r w:rsidRPr="00EF1573">
        <w:rPr>
          <w:b/>
          <w:sz w:val="28"/>
          <w:szCs w:val="28"/>
        </w:rPr>
        <w:t xml:space="preserve">Темрюкский (17), </w:t>
      </w:r>
      <w:r w:rsidR="007E6056" w:rsidRPr="00EF1573">
        <w:rPr>
          <w:b/>
          <w:sz w:val="28"/>
          <w:szCs w:val="28"/>
        </w:rPr>
        <w:t xml:space="preserve">Тимашевский (18), </w:t>
      </w:r>
      <w:r w:rsidRPr="00EF1573">
        <w:rPr>
          <w:b/>
          <w:sz w:val="28"/>
          <w:szCs w:val="28"/>
        </w:rPr>
        <w:t xml:space="preserve">Тихорецкий (16), </w:t>
      </w:r>
      <w:r w:rsidR="007E6056" w:rsidRPr="00EF1573">
        <w:rPr>
          <w:b/>
          <w:sz w:val="28"/>
          <w:szCs w:val="28"/>
        </w:rPr>
        <w:t>Усть-Лабинский (18)</w:t>
      </w:r>
      <w:r w:rsidR="00E4494C" w:rsidRPr="00EF1573">
        <w:rPr>
          <w:b/>
          <w:sz w:val="28"/>
          <w:szCs w:val="28"/>
        </w:rPr>
        <w:t xml:space="preserve"> районы</w:t>
      </w:r>
      <w:r w:rsidR="007E6056" w:rsidRPr="00EF1573">
        <w:rPr>
          <w:b/>
          <w:sz w:val="28"/>
          <w:szCs w:val="28"/>
        </w:rPr>
        <w:t xml:space="preserve">, </w:t>
      </w:r>
      <w:r w:rsidR="00E4494C" w:rsidRPr="00EF1573">
        <w:rPr>
          <w:b/>
          <w:sz w:val="28"/>
          <w:szCs w:val="28"/>
        </w:rPr>
        <w:t xml:space="preserve">городской округ г.-г. </w:t>
      </w:r>
      <w:r w:rsidRPr="00EF1573">
        <w:rPr>
          <w:b/>
          <w:sz w:val="28"/>
          <w:szCs w:val="28"/>
        </w:rPr>
        <w:t xml:space="preserve">Новороссийск (18), </w:t>
      </w:r>
      <w:r w:rsidR="00E4494C" w:rsidRPr="00EF1573">
        <w:rPr>
          <w:b/>
          <w:sz w:val="28"/>
          <w:szCs w:val="28"/>
        </w:rPr>
        <w:t xml:space="preserve">городской округ </w:t>
      </w:r>
      <w:r w:rsidRPr="00EF1573">
        <w:rPr>
          <w:b/>
          <w:sz w:val="28"/>
          <w:szCs w:val="28"/>
        </w:rPr>
        <w:t xml:space="preserve">г. Краснодар (40) </w:t>
      </w:r>
      <w:r w:rsidRPr="00EF1573">
        <w:rPr>
          <w:bCs/>
          <w:sz w:val="28"/>
          <w:szCs w:val="28"/>
        </w:rPr>
        <w:t>(рисунок 3</w:t>
      </w:r>
      <w:r w:rsidR="00551ECD">
        <w:rPr>
          <w:bCs/>
          <w:sz w:val="28"/>
          <w:szCs w:val="28"/>
        </w:rPr>
        <w:t>4</w:t>
      </w:r>
      <w:r w:rsidRPr="00EF1573">
        <w:rPr>
          <w:bCs/>
          <w:sz w:val="28"/>
          <w:szCs w:val="28"/>
        </w:rPr>
        <w:t>).</w:t>
      </w:r>
      <w:r w:rsidRPr="00EF1573">
        <w:rPr>
          <w:b/>
          <w:sz w:val="28"/>
          <w:szCs w:val="28"/>
        </w:rPr>
        <w:t xml:space="preserve"> </w:t>
      </w:r>
      <w:r w:rsidRPr="00EF1573">
        <w:rPr>
          <w:sz w:val="28"/>
          <w:szCs w:val="28"/>
        </w:rPr>
        <w:t>Данные подстанции находятся в эксплуатации более 25 лет.</w:t>
      </w:r>
    </w:p>
    <w:p w14:paraId="49E559C4" w14:textId="4518ED3C" w:rsidR="008F6D48" w:rsidRPr="00EF1573" w:rsidRDefault="008F6D48" w:rsidP="008F6D48">
      <w:pPr>
        <w:ind w:firstLine="720"/>
        <w:jc w:val="both"/>
        <w:rPr>
          <w:sz w:val="28"/>
          <w:szCs w:val="28"/>
        </w:rPr>
      </w:pPr>
      <w:r w:rsidRPr="00EF1573">
        <w:rPr>
          <w:sz w:val="28"/>
          <w:szCs w:val="28"/>
        </w:rPr>
        <w:t xml:space="preserve">Общая протяженность воздушных электросетей (по цепям) составляет 17327,87 км, кабельных – 5553,31 км. Средний процент износа ЛЭП, находящихся </w:t>
      </w:r>
      <w:r w:rsidRPr="00EF1573">
        <w:rPr>
          <w:color w:val="000000" w:themeColor="text1"/>
          <w:sz w:val="28"/>
          <w:szCs w:val="28"/>
        </w:rPr>
        <w:t xml:space="preserve">в эксплуатации двадцати двух филиалов АО «НЭСК-электросети» составил 49,38 %. </w:t>
      </w:r>
      <w:r w:rsidRPr="00EF1573">
        <w:rPr>
          <w:sz w:val="28"/>
          <w:szCs w:val="28"/>
        </w:rPr>
        <w:t xml:space="preserve">Общий износ ЛЭП </w:t>
      </w:r>
      <w:r w:rsidRPr="00EF1573">
        <w:rPr>
          <w:color w:val="000000" w:themeColor="text1"/>
          <w:sz w:val="28"/>
          <w:szCs w:val="28"/>
        </w:rPr>
        <w:t>составляет 49,38</w:t>
      </w:r>
      <w:r w:rsidRPr="00EF1573">
        <w:rPr>
          <w:sz w:val="28"/>
          <w:szCs w:val="28"/>
        </w:rPr>
        <w:t xml:space="preserve">%. </w:t>
      </w:r>
    </w:p>
    <w:p w14:paraId="7EB18A84" w14:textId="77777777" w:rsidR="008F6D48" w:rsidRPr="00EF1573" w:rsidRDefault="008F6D48" w:rsidP="008F6D48"/>
    <w:p w14:paraId="637C04C9" w14:textId="29B04A18" w:rsidR="00FA6B7B" w:rsidRPr="00EF1573" w:rsidRDefault="00A025EC" w:rsidP="00A025EC">
      <w:pPr>
        <w:pStyle w:val="af2"/>
        <w:spacing w:after="0" w:line="240" w:lineRule="auto"/>
        <w:ind w:left="0"/>
        <w:jc w:val="center"/>
        <w:rPr>
          <w:rFonts w:ascii="Times New Roman" w:hAnsi="Times New Roman"/>
          <w:b/>
          <w:sz w:val="28"/>
          <w:szCs w:val="28"/>
        </w:rPr>
      </w:pPr>
      <w:r w:rsidRPr="00EF1573">
        <w:rPr>
          <w:rFonts w:ascii="Times New Roman" w:hAnsi="Times New Roman"/>
          <w:b/>
          <w:noProof/>
          <w:sz w:val="28"/>
          <w:szCs w:val="28"/>
          <w:lang w:eastAsia="ru-RU"/>
        </w:rPr>
        <w:lastRenderedPageBreak/>
        <w:drawing>
          <wp:inline distT="0" distB="0" distL="0" distR="0" wp14:anchorId="5536C511" wp14:editId="71057B25">
            <wp:extent cx="4860000" cy="4860000"/>
            <wp:effectExtent l="0" t="0" r="0" b="0"/>
            <wp:docPr id="105433219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4860000" cy="4860000"/>
                    </a:xfrm>
                    <a:prstGeom prst="rect">
                      <a:avLst/>
                    </a:prstGeom>
                    <a:noFill/>
                    <a:ln>
                      <a:noFill/>
                    </a:ln>
                  </pic:spPr>
                </pic:pic>
              </a:graphicData>
            </a:graphic>
          </wp:inline>
        </w:drawing>
      </w:r>
    </w:p>
    <w:p w14:paraId="601965A7" w14:textId="3B99EA74" w:rsidR="003C1048" w:rsidRPr="00EF1573" w:rsidRDefault="003C1048" w:rsidP="003C1048">
      <w:pPr>
        <w:jc w:val="center"/>
        <w:rPr>
          <w:sz w:val="28"/>
          <w:szCs w:val="28"/>
        </w:rPr>
      </w:pPr>
      <w:r w:rsidRPr="00EF1573">
        <w:rPr>
          <w:rFonts w:eastAsia="MS Mincho"/>
          <w:sz w:val="28"/>
          <w:szCs w:val="28"/>
        </w:rPr>
        <w:t xml:space="preserve">Рисунок </w:t>
      </w:r>
      <w:r w:rsidR="00B077C8" w:rsidRPr="00EF1573">
        <w:rPr>
          <w:rFonts w:eastAsia="MS Mincho"/>
          <w:sz w:val="28"/>
          <w:szCs w:val="28"/>
        </w:rPr>
        <w:t>3</w:t>
      </w:r>
      <w:r w:rsidR="00551ECD">
        <w:rPr>
          <w:rFonts w:eastAsia="MS Mincho"/>
          <w:sz w:val="28"/>
          <w:szCs w:val="28"/>
        </w:rPr>
        <w:t>4</w:t>
      </w:r>
      <w:r w:rsidRPr="00EF1573">
        <w:rPr>
          <w:rFonts w:eastAsia="MS Mincho"/>
          <w:sz w:val="28"/>
          <w:szCs w:val="28"/>
        </w:rPr>
        <w:t>. Трансформаторные подстанции с износом более 70%.</w:t>
      </w:r>
    </w:p>
    <w:p w14:paraId="15283569" w14:textId="4E3B1F3E" w:rsidR="00B14441" w:rsidRPr="00EF1573" w:rsidRDefault="00B14441" w:rsidP="006711FC">
      <w:pPr>
        <w:pStyle w:val="af4"/>
        <w:jc w:val="both"/>
        <w:rPr>
          <w:rFonts w:ascii="Times New Roman" w:hAnsi="Times New Roman"/>
          <w:sz w:val="28"/>
          <w:szCs w:val="28"/>
        </w:rPr>
      </w:pPr>
    </w:p>
    <w:p w14:paraId="0B5D5FC3" w14:textId="588A9652" w:rsidR="00B14441" w:rsidRPr="00EF1573" w:rsidRDefault="00F167B7" w:rsidP="00B14441">
      <w:pPr>
        <w:ind w:firstLine="567"/>
        <w:jc w:val="center"/>
        <w:rPr>
          <w:b/>
          <w:sz w:val="28"/>
          <w:szCs w:val="28"/>
        </w:rPr>
      </w:pPr>
      <w:r w:rsidRPr="00EF1573">
        <w:rPr>
          <w:b/>
          <w:sz w:val="28"/>
          <w:szCs w:val="28"/>
        </w:rPr>
        <w:t>3</w:t>
      </w:r>
      <w:r w:rsidR="00B14441" w:rsidRPr="00EF1573">
        <w:rPr>
          <w:b/>
          <w:sz w:val="28"/>
          <w:szCs w:val="28"/>
        </w:rPr>
        <w:t>.3. Биолого-социального характера</w:t>
      </w:r>
    </w:p>
    <w:p w14:paraId="182F6B59" w14:textId="09D36226" w:rsidR="00B14441" w:rsidRPr="00EF1573" w:rsidRDefault="00F167B7" w:rsidP="00B14441">
      <w:pPr>
        <w:ind w:firstLine="708"/>
        <w:jc w:val="both"/>
        <w:rPr>
          <w:bCs/>
          <w:sz w:val="28"/>
          <w:szCs w:val="28"/>
        </w:rPr>
      </w:pPr>
      <w:r w:rsidRPr="00EF1573">
        <w:rPr>
          <w:b/>
          <w:sz w:val="28"/>
          <w:szCs w:val="28"/>
        </w:rPr>
        <w:t>3</w:t>
      </w:r>
      <w:r w:rsidR="00B14441" w:rsidRPr="00EF1573">
        <w:rPr>
          <w:b/>
          <w:sz w:val="28"/>
          <w:szCs w:val="28"/>
        </w:rPr>
        <w:t>.3.1.</w:t>
      </w:r>
      <w:r w:rsidR="00B14441" w:rsidRPr="00EF1573">
        <w:rPr>
          <w:sz w:val="28"/>
          <w:szCs w:val="28"/>
        </w:rPr>
        <w:t xml:space="preserve"> В связи с резкими изменениями погодных условий (температура, влажность воздуха) в крае </w:t>
      </w:r>
      <w:r w:rsidR="00B14441" w:rsidRPr="00EF1573">
        <w:rPr>
          <w:bCs/>
          <w:sz w:val="28"/>
          <w:szCs w:val="28"/>
        </w:rPr>
        <w:t>ожидается рост заболеваемости населения ОРВИ и ОРЗ</w:t>
      </w:r>
      <w:r w:rsidR="0006248C" w:rsidRPr="00EF1573">
        <w:rPr>
          <w:bCs/>
          <w:sz w:val="28"/>
          <w:szCs w:val="28"/>
        </w:rPr>
        <w:t>.</w:t>
      </w:r>
    </w:p>
    <w:p w14:paraId="6E35EEF3" w14:textId="5EA6D2D4" w:rsidR="00B14441" w:rsidRPr="00EF1573" w:rsidRDefault="00F167B7" w:rsidP="00B14441">
      <w:pPr>
        <w:ind w:firstLine="708"/>
        <w:jc w:val="both"/>
        <w:rPr>
          <w:bCs/>
          <w:sz w:val="28"/>
          <w:szCs w:val="28"/>
        </w:rPr>
      </w:pPr>
      <w:r w:rsidRPr="00EF1573">
        <w:rPr>
          <w:b/>
          <w:bCs/>
          <w:sz w:val="28"/>
          <w:szCs w:val="28"/>
        </w:rPr>
        <w:t>3</w:t>
      </w:r>
      <w:r w:rsidR="00B14441" w:rsidRPr="00EF1573">
        <w:rPr>
          <w:b/>
          <w:bCs/>
          <w:sz w:val="28"/>
          <w:szCs w:val="28"/>
        </w:rPr>
        <w:t>.3.2.</w:t>
      </w:r>
      <w:r w:rsidR="00B14441" w:rsidRPr="00EF1573">
        <w:rPr>
          <w:bCs/>
          <w:sz w:val="28"/>
          <w:szCs w:val="28"/>
        </w:rPr>
        <w:t xml:space="preserve"> В связи с </w:t>
      </w:r>
      <w:r w:rsidR="007802C4" w:rsidRPr="00EF1573">
        <w:rPr>
          <w:bCs/>
          <w:sz w:val="28"/>
          <w:szCs w:val="28"/>
        </w:rPr>
        <w:t>наступлением</w:t>
      </w:r>
      <w:r w:rsidR="00B14441" w:rsidRPr="00EF1573">
        <w:rPr>
          <w:bCs/>
          <w:sz w:val="28"/>
          <w:szCs w:val="28"/>
        </w:rPr>
        <w:t xml:space="preserve"> отопительного периода </w:t>
      </w:r>
      <w:r w:rsidR="00AA305E" w:rsidRPr="00EF1573">
        <w:rPr>
          <w:bCs/>
          <w:sz w:val="28"/>
          <w:szCs w:val="28"/>
        </w:rPr>
        <w:t xml:space="preserve">(массовым использованием источников обогрева) </w:t>
      </w:r>
      <w:r w:rsidR="00B14441" w:rsidRPr="00EF1573">
        <w:rPr>
          <w:bCs/>
          <w:sz w:val="28"/>
          <w:szCs w:val="28"/>
        </w:rPr>
        <w:t>ожидается увеличение случаев отравления людей угарным газом.</w:t>
      </w:r>
    </w:p>
    <w:p w14:paraId="261CD445" w14:textId="23E0FAD5" w:rsidR="00B14441" w:rsidRPr="00EF1573" w:rsidRDefault="00F167B7" w:rsidP="00B14441">
      <w:pPr>
        <w:ind w:firstLine="708"/>
        <w:jc w:val="both"/>
        <w:rPr>
          <w:sz w:val="28"/>
          <w:szCs w:val="28"/>
        </w:rPr>
      </w:pPr>
      <w:r w:rsidRPr="00EF1573">
        <w:rPr>
          <w:b/>
          <w:sz w:val="28"/>
          <w:szCs w:val="28"/>
        </w:rPr>
        <w:t>3</w:t>
      </w:r>
      <w:r w:rsidR="00B14441" w:rsidRPr="00EF1573">
        <w:rPr>
          <w:b/>
          <w:sz w:val="28"/>
          <w:szCs w:val="28"/>
        </w:rPr>
        <w:t xml:space="preserve">.3.3. </w:t>
      </w:r>
      <w:r w:rsidR="00B14441" w:rsidRPr="00EF1573">
        <w:rPr>
          <w:sz w:val="28"/>
          <w:szCs w:val="28"/>
        </w:rPr>
        <w:t>В зимний период существует вероятность возникновения чрезвычайных ситуаций и происшествий, обусловленных несанкционированным выходом людей и техники на тонкий лед водоемов и их проваливанием, отрывом льдин от берега и выносом их с людьми и техникой в открытое море, а также ожидается увеличение количества случаев травматизма среди населения, связанных с гололедом, падением наледи и сходом снежных масс с крыш зданий.</w:t>
      </w:r>
    </w:p>
    <w:p w14:paraId="3B081570" w14:textId="659441A4" w:rsidR="00B14441" w:rsidRPr="00EF1573" w:rsidRDefault="00F167B7" w:rsidP="00B14441">
      <w:pPr>
        <w:ind w:firstLine="708"/>
        <w:jc w:val="both"/>
        <w:rPr>
          <w:sz w:val="28"/>
          <w:szCs w:val="28"/>
        </w:rPr>
      </w:pPr>
      <w:r w:rsidRPr="00EF1573">
        <w:rPr>
          <w:b/>
          <w:sz w:val="28"/>
          <w:szCs w:val="28"/>
        </w:rPr>
        <w:t>3</w:t>
      </w:r>
      <w:r w:rsidR="00B14441" w:rsidRPr="00EF1573">
        <w:rPr>
          <w:b/>
          <w:sz w:val="28"/>
          <w:szCs w:val="28"/>
        </w:rPr>
        <w:t xml:space="preserve">.3.4. </w:t>
      </w:r>
      <w:r w:rsidR="00B14441" w:rsidRPr="00EF1573">
        <w:rPr>
          <w:sz w:val="28"/>
          <w:szCs w:val="28"/>
        </w:rPr>
        <w:t>Осенью в связи с началом миграции перелетных птиц</w:t>
      </w:r>
      <w:r w:rsidR="00B14441" w:rsidRPr="00EF1573">
        <w:rPr>
          <w:sz w:val="28"/>
          <w:szCs w:val="28"/>
          <w:lang w:val="uk-UA"/>
        </w:rPr>
        <w:t xml:space="preserve"> – </w:t>
      </w:r>
      <w:r w:rsidR="00B14441" w:rsidRPr="00EF1573">
        <w:rPr>
          <w:sz w:val="28"/>
          <w:szCs w:val="28"/>
        </w:rPr>
        <w:t xml:space="preserve">переносчиков птичьего гриппа, существует вероятность возникновения очагов </w:t>
      </w:r>
      <w:r w:rsidR="00B14441" w:rsidRPr="00EF1573">
        <w:rPr>
          <w:bCs/>
          <w:sz w:val="28"/>
          <w:szCs w:val="28"/>
        </w:rPr>
        <w:t>птичьего гриппа в местах скопления дикой птицы, в домашнем и промышленном птицеводстве</w:t>
      </w:r>
      <w:r w:rsidR="00B14441" w:rsidRPr="00EF1573">
        <w:rPr>
          <w:sz w:val="28"/>
          <w:szCs w:val="28"/>
        </w:rPr>
        <w:t>.</w:t>
      </w:r>
    </w:p>
    <w:p w14:paraId="402B3045" w14:textId="3C752374" w:rsidR="00B14441" w:rsidRPr="00EF1573" w:rsidRDefault="00F167B7" w:rsidP="00B14441">
      <w:pPr>
        <w:ind w:firstLine="708"/>
        <w:jc w:val="both"/>
        <w:rPr>
          <w:sz w:val="28"/>
          <w:szCs w:val="28"/>
        </w:rPr>
      </w:pPr>
      <w:r w:rsidRPr="00EF1573">
        <w:rPr>
          <w:b/>
          <w:sz w:val="28"/>
          <w:szCs w:val="28"/>
        </w:rPr>
        <w:t>3</w:t>
      </w:r>
      <w:r w:rsidR="00B14441" w:rsidRPr="00EF1573">
        <w:rPr>
          <w:b/>
          <w:sz w:val="28"/>
          <w:szCs w:val="28"/>
        </w:rPr>
        <w:t xml:space="preserve">.3.5. </w:t>
      </w:r>
      <w:r w:rsidR="00B14441" w:rsidRPr="00EF1573">
        <w:rPr>
          <w:sz w:val="28"/>
          <w:szCs w:val="28"/>
        </w:rPr>
        <w:t>На территории края существует вероятность возникновения новых очагов заболевания АЧС на свиноводческих предприятиях.</w:t>
      </w:r>
    </w:p>
    <w:p w14:paraId="53E7A4F3" w14:textId="0299CF08" w:rsidR="00B14441" w:rsidRPr="00EF1573" w:rsidRDefault="00F167B7" w:rsidP="00B14441">
      <w:pPr>
        <w:ind w:firstLine="708"/>
        <w:jc w:val="both"/>
        <w:rPr>
          <w:bCs/>
          <w:sz w:val="28"/>
          <w:szCs w:val="28"/>
        </w:rPr>
      </w:pPr>
      <w:r w:rsidRPr="00EF1573">
        <w:rPr>
          <w:b/>
          <w:bCs/>
          <w:sz w:val="28"/>
          <w:szCs w:val="28"/>
        </w:rPr>
        <w:lastRenderedPageBreak/>
        <w:t>3</w:t>
      </w:r>
      <w:r w:rsidR="00B14441" w:rsidRPr="00EF1573">
        <w:rPr>
          <w:b/>
          <w:bCs/>
          <w:sz w:val="28"/>
          <w:szCs w:val="28"/>
        </w:rPr>
        <w:t xml:space="preserve">.3.6. </w:t>
      </w:r>
      <w:r w:rsidR="00B14441" w:rsidRPr="00EF1573">
        <w:rPr>
          <w:bCs/>
          <w:sz w:val="28"/>
          <w:szCs w:val="28"/>
        </w:rPr>
        <w:t>В период предновогодних и новогодних праздников ожидается увеличение несчастных случаев (травматизма, ожогов) у населения и возникновение пожаров, связанных с применением пиротехнических средств.</w:t>
      </w:r>
    </w:p>
    <w:p w14:paraId="78AFEEF7" w14:textId="07E5A1A9" w:rsidR="00B14441" w:rsidRPr="00EF1573" w:rsidRDefault="00F167B7" w:rsidP="00B14441">
      <w:pPr>
        <w:widowControl w:val="0"/>
        <w:ind w:firstLine="709"/>
        <w:jc w:val="both"/>
        <w:rPr>
          <w:sz w:val="28"/>
          <w:szCs w:val="28"/>
        </w:rPr>
      </w:pPr>
      <w:r w:rsidRPr="00EF1573">
        <w:rPr>
          <w:b/>
          <w:bCs/>
          <w:sz w:val="28"/>
          <w:szCs w:val="28"/>
        </w:rPr>
        <w:t>3</w:t>
      </w:r>
      <w:r w:rsidR="00B14441" w:rsidRPr="00EF1573">
        <w:rPr>
          <w:b/>
          <w:bCs/>
          <w:sz w:val="28"/>
          <w:szCs w:val="28"/>
        </w:rPr>
        <w:t xml:space="preserve">.3.7. </w:t>
      </w:r>
      <w:r w:rsidR="00B14441" w:rsidRPr="00EF1573">
        <w:rPr>
          <w:sz w:val="28"/>
          <w:szCs w:val="28"/>
        </w:rPr>
        <w:t>Возможны случаи выхода людей в лесные массивы с последующей потерей ориентации на местности.</w:t>
      </w:r>
    </w:p>
    <w:p w14:paraId="46204CBA" w14:textId="11862E47" w:rsidR="00AA305E" w:rsidRPr="00EF1573" w:rsidRDefault="00AA305E" w:rsidP="00AA305E">
      <w:pPr>
        <w:ind w:firstLine="709"/>
        <w:jc w:val="both"/>
        <w:rPr>
          <w:sz w:val="28"/>
          <w:szCs w:val="28"/>
        </w:rPr>
      </w:pPr>
      <w:r w:rsidRPr="00EF1573">
        <w:rPr>
          <w:b/>
          <w:bCs/>
          <w:sz w:val="28"/>
          <w:szCs w:val="28"/>
        </w:rPr>
        <w:t>3.3.8.</w:t>
      </w:r>
      <w:r w:rsidRPr="00EF1573">
        <w:rPr>
          <w:sz w:val="28"/>
          <w:szCs w:val="28"/>
        </w:rPr>
        <w:t xml:space="preserve"> Возможны несчастные случаи, связанные с отравлениями людей грибами: ядовитыми, условно-годными, неизвестными, а также при нарушении технологии приготовления и поздним обращением за медицинской помощью</w:t>
      </w:r>
      <w:r w:rsidR="00B077C8" w:rsidRPr="00EF1573">
        <w:rPr>
          <w:sz w:val="28"/>
          <w:szCs w:val="28"/>
        </w:rPr>
        <w:t>.</w:t>
      </w:r>
    </w:p>
    <w:p w14:paraId="0DE3869B" w14:textId="77777777" w:rsidR="00F4792B" w:rsidRPr="00EF1573" w:rsidRDefault="00F4792B" w:rsidP="00D8423D">
      <w:pPr>
        <w:ind w:firstLine="708"/>
        <w:jc w:val="both"/>
        <w:rPr>
          <w:bCs/>
          <w:sz w:val="28"/>
          <w:szCs w:val="28"/>
        </w:rPr>
      </w:pPr>
    </w:p>
    <w:p w14:paraId="5B2B0103" w14:textId="77777777" w:rsidR="00FA6B7B" w:rsidRPr="00EF1573" w:rsidRDefault="00FA6B7B" w:rsidP="00D8423D">
      <w:pPr>
        <w:ind w:firstLine="708"/>
        <w:jc w:val="both"/>
        <w:rPr>
          <w:bCs/>
          <w:sz w:val="28"/>
          <w:szCs w:val="28"/>
        </w:rPr>
      </w:pPr>
    </w:p>
    <w:p w14:paraId="7F4BD8E9" w14:textId="1BCD52BD" w:rsidR="00FA6B7B" w:rsidRPr="00EF1573" w:rsidRDefault="00EB69FB" w:rsidP="00FA6B7B">
      <w:pPr>
        <w:ind w:firstLine="708"/>
        <w:jc w:val="both"/>
        <w:rPr>
          <w:b/>
          <w:sz w:val="28"/>
          <w:szCs w:val="28"/>
        </w:rPr>
      </w:pPr>
      <w:r w:rsidRPr="00EF1573">
        <w:rPr>
          <w:b/>
          <w:sz w:val="28"/>
          <w:szCs w:val="28"/>
        </w:rPr>
        <w:t>Д</w:t>
      </w:r>
      <w:r w:rsidR="00873E9D" w:rsidRPr="00EF1573">
        <w:rPr>
          <w:b/>
          <w:sz w:val="28"/>
          <w:szCs w:val="28"/>
        </w:rPr>
        <w:t>анные прогнозирования ЧС будут уточнятьс</w:t>
      </w:r>
      <w:r w:rsidRPr="00EF1573">
        <w:rPr>
          <w:b/>
          <w:sz w:val="28"/>
          <w:szCs w:val="28"/>
        </w:rPr>
        <w:t>я в ежедневных,</w:t>
      </w:r>
      <w:r w:rsidR="00873E9D" w:rsidRPr="00EF1573">
        <w:rPr>
          <w:b/>
          <w:sz w:val="28"/>
          <w:szCs w:val="28"/>
        </w:rPr>
        <w:t xml:space="preserve"> еженедельных</w:t>
      </w:r>
      <w:r w:rsidR="00CB3DE3" w:rsidRPr="00EF1573">
        <w:rPr>
          <w:b/>
          <w:sz w:val="28"/>
          <w:szCs w:val="28"/>
        </w:rPr>
        <w:t xml:space="preserve"> и ежемесячных</w:t>
      </w:r>
      <w:r w:rsidR="00873E9D" w:rsidRPr="00EF1573">
        <w:rPr>
          <w:b/>
          <w:sz w:val="28"/>
          <w:szCs w:val="28"/>
        </w:rPr>
        <w:t xml:space="preserve"> прогнозах.</w:t>
      </w:r>
    </w:p>
    <w:p w14:paraId="2BD56FC3" w14:textId="77777777" w:rsidR="00FA6B7B" w:rsidRPr="00EF1573" w:rsidRDefault="00FA6B7B" w:rsidP="00FA6B7B">
      <w:pPr>
        <w:ind w:firstLine="708"/>
        <w:jc w:val="both"/>
        <w:rPr>
          <w:b/>
          <w:sz w:val="28"/>
          <w:szCs w:val="28"/>
        </w:rPr>
      </w:pPr>
    </w:p>
    <w:p w14:paraId="04527087" w14:textId="77777777" w:rsidR="00FA6B7B" w:rsidRPr="00EF1573" w:rsidRDefault="00FA6B7B" w:rsidP="00FA6B7B">
      <w:pPr>
        <w:ind w:firstLine="708"/>
        <w:jc w:val="both"/>
        <w:rPr>
          <w:b/>
          <w:sz w:val="28"/>
          <w:szCs w:val="28"/>
        </w:rPr>
      </w:pPr>
    </w:p>
    <w:p w14:paraId="20DA0046" w14:textId="77777777" w:rsidR="007A6D37" w:rsidRPr="00EF1573" w:rsidRDefault="007A6D37" w:rsidP="00AE1704">
      <w:pPr>
        <w:pStyle w:val="14"/>
        <w:ind w:firstLine="0"/>
        <w:jc w:val="both"/>
        <w:rPr>
          <w:i/>
        </w:rPr>
      </w:pPr>
    </w:p>
    <w:p w14:paraId="7933251C" w14:textId="6658DCA4" w:rsidR="00273DFE" w:rsidRPr="00EF1573" w:rsidRDefault="00273DFE" w:rsidP="00273DFE">
      <w:pPr>
        <w:rPr>
          <w:color w:val="000000"/>
          <w:sz w:val="28"/>
          <w:szCs w:val="28"/>
        </w:rPr>
      </w:pPr>
      <w:r w:rsidRPr="00EF1573">
        <w:rPr>
          <w:color w:val="000000"/>
          <w:sz w:val="28"/>
          <w:szCs w:val="28"/>
        </w:rPr>
        <w:t xml:space="preserve">Руководитель, начальник центра                </w:t>
      </w:r>
      <w:r w:rsidR="00D74539" w:rsidRPr="00EF1573">
        <w:rPr>
          <w:color w:val="000000"/>
          <w:sz w:val="28"/>
          <w:szCs w:val="28"/>
        </w:rPr>
        <w:t xml:space="preserve">     </w:t>
      </w:r>
      <w:r w:rsidRPr="00EF1573">
        <w:rPr>
          <w:color w:val="000000"/>
          <w:sz w:val="28"/>
          <w:szCs w:val="28"/>
        </w:rPr>
        <w:t xml:space="preserve">  </w:t>
      </w:r>
      <w:r w:rsidR="0007435F" w:rsidRPr="00EF1573">
        <w:rPr>
          <w:color w:val="000000"/>
          <w:sz w:val="28"/>
          <w:szCs w:val="28"/>
        </w:rPr>
        <w:t xml:space="preserve">  </w:t>
      </w:r>
      <w:r w:rsidRPr="00EF1573">
        <w:rPr>
          <w:color w:val="000000"/>
          <w:sz w:val="28"/>
          <w:szCs w:val="28"/>
        </w:rPr>
        <w:t xml:space="preserve">      </w:t>
      </w:r>
      <w:r w:rsidR="00EC121C" w:rsidRPr="00EF1573">
        <w:rPr>
          <w:color w:val="000000"/>
          <w:sz w:val="28"/>
          <w:szCs w:val="28"/>
        </w:rPr>
        <w:t xml:space="preserve">   </w:t>
      </w:r>
      <w:r w:rsidRPr="00EF1573">
        <w:rPr>
          <w:color w:val="000000"/>
          <w:sz w:val="28"/>
          <w:szCs w:val="28"/>
        </w:rPr>
        <w:t xml:space="preserve">                        А.В. Жданов</w:t>
      </w:r>
    </w:p>
    <w:p w14:paraId="6084A3D7" w14:textId="77777777" w:rsidR="007F3925" w:rsidRPr="00EF1573" w:rsidRDefault="007F3925" w:rsidP="00AE1704">
      <w:pPr>
        <w:pStyle w:val="14"/>
        <w:ind w:firstLine="0"/>
        <w:jc w:val="both"/>
        <w:rPr>
          <w:iCs w:val="0"/>
          <w:sz w:val="24"/>
          <w:szCs w:val="24"/>
        </w:rPr>
      </w:pPr>
    </w:p>
    <w:p w14:paraId="688F5439" w14:textId="77777777" w:rsidR="00FA6B7B" w:rsidRPr="00EF1573" w:rsidRDefault="00FA6B7B" w:rsidP="00AE1704">
      <w:pPr>
        <w:pStyle w:val="14"/>
        <w:ind w:firstLine="0"/>
        <w:jc w:val="both"/>
        <w:rPr>
          <w:iCs w:val="0"/>
          <w:sz w:val="24"/>
          <w:szCs w:val="24"/>
        </w:rPr>
      </w:pPr>
    </w:p>
    <w:p w14:paraId="3A1471EE" w14:textId="77777777" w:rsidR="00FA6B7B" w:rsidRPr="00EF1573" w:rsidRDefault="00FA6B7B" w:rsidP="00AE1704">
      <w:pPr>
        <w:pStyle w:val="14"/>
        <w:ind w:firstLine="0"/>
        <w:jc w:val="both"/>
        <w:rPr>
          <w:iCs w:val="0"/>
          <w:sz w:val="24"/>
          <w:szCs w:val="24"/>
        </w:rPr>
      </w:pPr>
    </w:p>
    <w:p w14:paraId="2DDE7EC3" w14:textId="77777777" w:rsidR="00FA6B7B" w:rsidRPr="00EF1573" w:rsidRDefault="00FA6B7B" w:rsidP="00AE1704">
      <w:pPr>
        <w:pStyle w:val="14"/>
        <w:ind w:firstLine="0"/>
        <w:jc w:val="both"/>
        <w:rPr>
          <w:iCs w:val="0"/>
          <w:sz w:val="24"/>
          <w:szCs w:val="24"/>
        </w:rPr>
      </w:pPr>
    </w:p>
    <w:p w14:paraId="7D20A76D" w14:textId="77777777" w:rsidR="00FA6B7B" w:rsidRPr="00EF1573" w:rsidRDefault="00FA6B7B" w:rsidP="00AE1704">
      <w:pPr>
        <w:pStyle w:val="14"/>
        <w:ind w:firstLine="0"/>
        <w:jc w:val="both"/>
        <w:rPr>
          <w:iCs w:val="0"/>
          <w:sz w:val="24"/>
          <w:szCs w:val="24"/>
        </w:rPr>
      </w:pPr>
    </w:p>
    <w:p w14:paraId="4445544A" w14:textId="77777777" w:rsidR="00FA6B7B" w:rsidRPr="00EF1573" w:rsidRDefault="00FA6B7B" w:rsidP="00AE1704">
      <w:pPr>
        <w:pStyle w:val="14"/>
        <w:ind w:firstLine="0"/>
        <w:jc w:val="both"/>
        <w:rPr>
          <w:iCs w:val="0"/>
          <w:sz w:val="24"/>
          <w:szCs w:val="24"/>
        </w:rPr>
      </w:pPr>
    </w:p>
    <w:p w14:paraId="74F959DE" w14:textId="77777777" w:rsidR="00FA6B7B" w:rsidRPr="00EF1573" w:rsidRDefault="00FA6B7B" w:rsidP="00AE1704">
      <w:pPr>
        <w:pStyle w:val="14"/>
        <w:ind w:firstLine="0"/>
        <w:jc w:val="both"/>
        <w:rPr>
          <w:iCs w:val="0"/>
          <w:sz w:val="24"/>
          <w:szCs w:val="24"/>
        </w:rPr>
      </w:pPr>
    </w:p>
    <w:p w14:paraId="2F3F69FB" w14:textId="77777777" w:rsidR="00FA6B7B" w:rsidRPr="00EF1573" w:rsidRDefault="00FA6B7B" w:rsidP="00AE1704">
      <w:pPr>
        <w:pStyle w:val="14"/>
        <w:ind w:firstLine="0"/>
        <w:jc w:val="both"/>
        <w:rPr>
          <w:iCs w:val="0"/>
          <w:sz w:val="24"/>
          <w:szCs w:val="24"/>
        </w:rPr>
      </w:pPr>
    </w:p>
    <w:p w14:paraId="371CA93A" w14:textId="77777777" w:rsidR="00FA6B7B" w:rsidRPr="00EF1573" w:rsidRDefault="00FA6B7B" w:rsidP="00AE1704">
      <w:pPr>
        <w:pStyle w:val="14"/>
        <w:ind w:firstLine="0"/>
        <w:jc w:val="both"/>
        <w:rPr>
          <w:iCs w:val="0"/>
          <w:sz w:val="24"/>
          <w:szCs w:val="24"/>
        </w:rPr>
      </w:pPr>
    </w:p>
    <w:p w14:paraId="29F56D1F" w14:textId="77777777" w:rsidR="00FA6B7B" w:rsidRPr="00EF1573" w:rsidRDefault="00FA6B7B" w:rsidP="00AE1704">
      <w:pPr>
        <w:pStyle w:val="14"/>
        <w:ind w:firstLine="0"/>
        <w:jc w:val="both"/>
        <w:rPr>
          <w:iCs w:val="0"/>
          <w:sz w:val="24"/>
          <w:szCs w:val="24"/>
        </w:rPr>
      </w:pPr>
    </w:p>
    <w:p w14:paraId="7AA04698" w14:textId="77777777" w:rsidR="00FA6B7B" w:rsidRPr="00EF1573" w:rsidRDefault="00FA6B7B" w:rsidP="00AE1704">
      <w:pPr>
        <w:pStyle w:val="14"/>
        <w:ind w:firstLine="0"/>
        <w:jc w:val="both"/>
        <w:rPr>
          <w:iCs w:val="0"/>
          <w:sz w:val="24"/>
          <w:szCs w:val="24"/>
        </w:rPr>
      </w:pPr>
    </w:p>
    <w:p w14:paraId="1C959D20" w14:textId="77777777" w:rsidR="00FA6B7B" w:rsidRPr="00EF1573" w:rsidRDefault="00FA6B7B" w:rsidP="00AE1704">
      <w:pPr>
        <w:pStyle w:val="14"/>
        <w:ind w:firstLine="0"/>
        <w:jc w:val="both"/>
        <w:rPr>
          <w:iCs w:val="0"/>
          <w:sz w:val="24"/>
          <w:szCs w:val="24"/>
        </w:rPr>
      </w:pPr>
    </w:p>
    <w:p w14:paraId="12BE1E16" w14:textId="77777777" w:rsidR="00FA6B7B" w:rsidRPr="00EF1573" w:rsidRDefault="00FA6B7B" w:rsidP="00AE1704">
      <w:pPr>
        <w:pStyle w:val="14"/>
        <w:ind w:firstLine="0"/>
        <w:jc w:val="both"/>
        <w:rPr>
          <w:iCs w:val="0"/>
          <w:sz w:val="24"/>
          <w:szCs w:val="24"/>
        </w:rPr>
      </w:pPr>
    </w:p>
    <w:p w14:paraId="45F1B5BB" w14:textId="77777777" w:rsidR="00FA6B7B" w:rsidRPr="00EF1573" w:rsidRDefault="00FA6B7B" w:rsidP="00AE1704">
      <w:pPr>
        <w:pStyle w:val="14"/>
        <w:ind w:firstLine="0"/>
        <w:jc w:val="both"/>
        <w:rPr>
          <w:iCs w:val="0"/>
          <w:sz w:val="24"/>
          <w:szCs w:val="24"/>
        </w:rPr>
      </w:pPr>
    </w:p>
    <w:p w14:paraId="71F02453" w14:textId="77777777" w:rsidR="00FA6B7B" w:rsidRPr="00EF1573" w:rsidRDefault="00FA6B7B" w:rsidP="00AE1704">
      <w:pPr>
        <w:pStyle w:val="14"/>
        <w:ind w:firstLine="0"/>
        <w:jc w:val="both"/>
        <w:rPr>
          <w:iCs w:val="0"/>
          <w:sz w:val="24"/>
          <w:szCs w:val="24"/>
        </w:rPr>
      </w:pPr>
    </w:p>
    <w:p w14:paraId="53A5C4FF" w14:textId="77777777" w:rsidR="00FA6B7B" w:rsidRPr="00EF1573" w:rsidRDefault="00FA6B7B" w:rsidP="00AE1704">
      <w:pPr>
        <w:pStyle w:val="14"/>
        <w:ind w:firstLine="0"/>
        <w:jc w:val="both"/>
        <w:rPr>
          <w:iCs w:val="0"/>
          <w:sz w:val="24"/>
          <w:szCs w:val="24"/>
        </w:rPr>
      </w:pPr>
    </w:p>
    <w:p w14:paraId="5F480710" w14:textId="77777777" w:rsidR="00FA6B7B" w:rsidRPr="00EF1573" w:rsidRDefault="00FA6B7B" w:rsidP="00AE1704">
      <w:pPr>
        <w:pStyle w:val="14"/>
        <w:ind w:firstLine="0"/>
        <w:jc w:val="both"/>
        <w:rPr>
          <w:iCs w:val="0"/>
          <w:sz w:val="24"/>
          <w:szCs w:val="24"/>
        </w:rPr>
      </w:pPr>
    </w:p>
    <w:p w14:paraId="6C852F03" w14:textId="77777777" w:rsidR="00FA6B7B" w:rsidRPr="00EF1573" w:rsidRDefault="00FA6B7B" w:rsidP="00AE1704">
      <w:pPr>
        <w:pStyle w:val="14"/>
        <w:ind w:firstLine="0"/>
        <w:jc w:val="both"/>
        <w:rPr>
          <w:iCs w:val="0"/>
          <w:sz w:val="24"/>
          <w:szCs w:val="24"/>
        </w:rPr>
      </w:pPr>
    </w:p>
    <w:p w14:paraId="07549CCB" w14:textId="77777777" w:rsidR="00FA6B7B" w:rsidRPr="00EF1573" w:rsidRDefault="00FA6B7B" w:rsidP="00AE1704">
      <w:pPr>
        <w:pStyle w:val="14"/>
        <w:ind w:firstLine="0"/>
        <w:jc w:val="both"/>
        <w:rPr>
          <w:iCs w:val="0"/>
          <w:sz w:val="24"/>
          <w:szCs w:val="24"/>
        </w:rPr>
      </w:pPr>
    </w:p>
    <w:p w14:paraId="7C44C344" w14:textId="77777777" w:rsidR="00FA6B7B" w:rsidRPr="00EF1573" w:rsidRDefault="00FA6B7B" w:rsidP="00AE1704">
      <w:pPr>
        <w:pStyle w:val="14"/>
        <w:ind w:firstLine="0"/>
        <w:jc w:val="both"/>
        <w:rPr>
          <w:iCs w:val="0"/>
          <w:sz w:val="24"/>
          <w:szCs w:val="24"/>
        </w:rPr>
      </w:pPr>
    </w:p>
    <w:p w14:paraId="340C9F59" w14:textId="77777777" w:rsidR="00FA6B7B" w:rsidRPr="00EF1573" w:rsidRDefault="00FA6B7B" w:rsidP="00AE1704">
      <w:pPr>
        <w:pStyle w:val="14"/>
        <w:ind w:firstLine="0"/>
        <w:jc w:val="both"/>
        <w:rPr>
          <w:iCs w:val="0"/>
          <w:sz w:val="24"/>
          <w:szCs w:val="24"/>
        </w:rPr>
      </w:pPr>
    </w:p>
    <w:p w14:paraId="7D028BF9" w14:textId="77777777" w:rsidR="00FA6B7B" w:rsidRPr="00EF1573" w:rsidRDefault="00FA6B7B" w:rsidP="00AE1704">
      <w:pPr>
        <w:pStyle w:val="14"/>
        <w:ind w:firstLine="0"/>
        <w:jc w:val="both"/>
        <w:rPr>
          <w:iCs w:val="0"/>
          <w:sz w:val="24"/>
          <w:szCs w:val="24"/>
        </w:rPr>
      </w:pPr>
    </w:p>
    <w:p w14:paraId="2EB7F17E" w14:textId="77777777" w:rsidR="00FA6B7B" w:rsidRDefault="00FA6B7B" w:rsidP="00AE1704">
      <w:pPr>
        <w:pStyle w:val="14"/>
        <w:ind w:firstLine="0"/>
        <w:jc w:val="both"/>
        <w:rPr>
          <w:iCs w:val="0"/>
          <w:sz w:val="24"/>
          <w:szCs w:val="24"/>
        </w:rPr>
      </w:pPr>
    </w:p>
    <w:p w14:paraId="7A921ED4" w14:textId="77777777" w:rsidR="00D41E81" w:rsidRDefault="00D41E81" w:rsidP="00AE1704">
      <w:pPr>
        <w:pStyle w:val="14"/>
        <w:ind w:firstLine="0"/>
        <w:jc w:val="both"/>
        <w:rPr>
          <w:iCs w:val="0"/>
          <w:sz w:val="24"/>
          <w:szCs w:val="24"/>
        </w:rPr>
      </w:pPr>
    </w:p>
    <w:p w14:paraId="563E9CF3" w14:textId="77777777" w:rsidR="00D41E81" w:rsidRPr="00EF1573" w:rsidRDefault="00D41E81" w:rsidP="00AE1704">
      <w:pPr>
        <w:pStyle w:val="14"/>
        <w:ind w:firstLine="0"/>
        <w:jc w:val="both"/>
        <w:rPr>
          <w:iCs w:val="0"/>
          <w:sz w:val="24"/>
          <w:szCs w:val="24"/>
        </w:rPr>
      </w:pPr>
    </w:p>
    <w:p w14:paraId="2B915902" w14:textId="72E89AB9" w:rsidR="007A6D37" w:rsidRPr="00EF1573" w:rsidRDefault="00382343" w:rsidP="00AE1704">
      <w:pPr>
        <w:pStyle w:val="14"/>
        <w:ind w:firstLine="0"/>
        <w:jc w:val="both"/>
        <w:rPr>
          <w:iCs w:val="0"/>
          <w:sz w:val="24"/>
          <w:szCs w:val="24"/>
        </w:rPr>
      </w:pPr>
      <w:r w:rsidRPr="00EF1573">
        <w:rPr>
          <w:iCs w:val="0"/>
          <w:sz w:val="24"/>
          <w:szCs w:val="24"/>
        </w:rPr>
        <w:t>Гайдай Юлия Михайловна</w:t>
      </w:r>
    </w:p>
    <w:p w14:paraId="354B56BD" w14:textId="2853476B" w:rsidR="00000815" w:rsidRPr="00EF1573" w:rsidRDefault="00000815" w:rsidP="00AE1704">
      <w:pPr>
        <w:pStyle w:val="14"/>
        <w:ind w:firstLine="0"/>
        <w:jc w:val="both"/>
        <w:rPr>
          <w:iCs w:val="0"/>
          <w:sz w:val="24"/>
          <w:szCs w:val="24"/>
        </w:rPr>
      </w:pPr>
      <w:r w:rsidRPr="00EF1573">
        <w:rPr>
          <w:iCs w:val="0"/>
          <w:sz w:val="24"/>
          <w:szCs w:val="24"/>
        </w:rPr>
        <w:t>Шулика Наталья Павловна</w:t>
      </w:r>
    </w:p>
    <w:p w14:paraId="0AB54AA7" w14:textId="35EB439B" w:rsidR="00000815" w:rsidRPr="00EF1573" w:rsidRDefault="00000815" w:rsidP="00AE1704">
      <w:pPr>
        <w:pStyle w:val="14"/>
        <w:ind w:firstLine="0"/>
        <w:jc w:val="both"/>
        <w:rPr>
          <w:iCs w:val="0"/>
          <w:sz w:val="24"/>
          <w:szCs w:val="24"/>
        </w:rPr>
      </w:pPr>
      <w:r w:rsidRPr="00EF1573">
        <w:rPr>
          <w:iCs w:val="0"/>
          <w:sz w:val="24"/>
          <w:szCs w:val="24"/>
        </w:rPr>
        <w:t>Махлин Денис Арнольдович</w:t>
      </w:r>
    </w:p>
    <w:p w14:paraId="4CEC7BA5" w14:textId="67AE3B6D" w:rsidR="00E35E0A" w:rsidRPr="00EF1573" w:rsidRDefault="00E35E0A" w:rsidP="00AE1704">
      <w:pPr>
        <w:pStyle w:val="14"/>
        <w:ind w:firstLine="0"/>
        <w:jc w:val="both"/>
        <w:rPr>
          <w:iCs w:val="0"/>
          <w:sz w:val="24"/>
          <w:szCs w:val="24"/>
        </w:rPr>
      </w:pPr>
      <w:r w:rsidRPr="00EF1573">
        <w:rPr>
          <w:iCs w:val="0"/>
          <w:sz w:val="24"/>
          <w:szCs w:val="24"/>
        </w:rPr>
        <w:t>Бердина Анна Владимировна</w:t>
      </w:r>
    </w:p>
    <w:p w14:paraId="4116A8E2" w14:textId="6733E13F" w:rsidR="00482A6F" w:rsidRPr="00EF1573" w:rsidRDefault="0007435F" w:rsidP="00AE1704">
      <w:pPr>
        <w:pStyle w:val="14"/>
        <w:ind w:firstLine="0"/>
        <w:jc w:val="both"/>
        <w:rPr>
          <w:iCs w:val="0"/>
          <w:sz w:val="24"/>
          <w:szCs w:val="24"/>
        </w:rPr>
      </w:pPr>
      <w:r w:rsidRPr="00EF1573">
        <w:rPr>
          <w:iCs w:val="0"/>
          <w:sz w:val="24"/>
          <w:szCs w:val="24"/>
        </w:rPr>
        <w:t>Шевцова Элла Эдуардовна</w:t>
      </w:r>
    </w:p>
    <w:p w14:paraId="7C6B37AD" w14:textId="557967D5" w:rsidR="000F0183" w:rsidRPr="00EF1573" w:rsidRDefault="000F0183" w:rsidP="00AE1704">
      <w:pPr>
        <w:pStyle w:val="14"/>
        <w:ind w:firstLine="0"/>
        <w:jc w:val="both"/>
        <w:rPr>
          <w:iCs w:val="0"/>
          <w:sz w:val="24"/>
          <w:szCs w:val="24"/>
        </w:rPr>
      </w:pPr>
      <w:r w:rsidRPr="00EF1573">
        <w:rPr>
          <w:iCs w:val="0"/>
          <w:sz w:val="24"/>
          <w:szCs w:val="24"/>
        </w:rPr>
        <w:t>Середенко Дмитрий Олегович</w:t>
      </w:r>
    </w:p>
    <w:p w14:paraId="6DCA120A" w14:textId="1EA6A8F6" w:rsidR="000F0183" w:rsidRPr="00EF1573" w:rsidRDefault="00094D4F" w:rsidP="00AE1704">
      <w:pPr>
        <w:pStyle w:val="14"/>
        <w:ind w:firstLine="0"/>
        <w:jc w:val="both"/>
        <w:rPr>
          <w:iCs w:val="0"/>
          <w:sz w:val="24"/>
          <w:szCs w:val="24"/>
        </w:rPr>
      </w:pPr>
      <w:r w:rsidRPr="00EF1573">
        <w:rPr>
          <w:iCs w:val="0"/>
          <w:sz w:val="24"/>
          <w:szCs w:val="24"/>
        </w:rPr>
        <w:t>Бидюк Илья Геннадьевич</w:t>
      </w:r>
    </w:p>
    <w:p w14:paraId="1CE6F962" w14:textId="77777777" w:rsidR="00EC121C" w:rsidRPr="00EF1573" w:rsidRDefault="00EC121C" w:rsidP="00AE1704">
      <w:pPr>
        <w:pStyle w:val="14"/>
        <w:ind w:firstLine="0"/>
        <w:jc w:val="both"/>
        <w:rPr>
          <w:iCs w:val="0"/>
          <w:sz w:val="24"/>
          <w:szCs w:val="24"/>
        </w:rPr>
      </w:pPr>
    </w:p>
    <w:p w14:paraId="02107D71" w14:textId="77777777" w:rsidR="006C324E" w:rsidRDefault="002B1811" w:rsidP="00AE1704">
      <w:pPr>
        <w:pStyle w:val="14"/>
        <w:ind w:firstLine="0"/>
        <w:jc w:val="both"/>
        <w:rPr>
          <w:sz w:val="24"/>
          <w:szCs w:val="24"/>
        </w:rPr>
      </w:pPr>
      <w:r w:rsidRPr="00EF1573">
        <w:rPr>
          <w:sz w:val="24"/>
          <w:szCs w:val="24"/>
        </w:rPr>
        <w:t>8-861-251-65-39</w:t>
      </w:r>
    </w:p>
    <w:sectPr w:rsidR="006C324E" w:rsidSect="00BD3689">
      <w:pgSz w:w="11906" w:h="16838" w:code="9"/>
      <w:pgMar w:top="1134" w:right="567" w:bottom="851" w:left="1701" w:header="567" w:footer="28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D5F7C6" w14:textId="77777777" w:rsidR="001D6637" w:rsidRDefault="001D6637">
      <w:r>
        <w:separator/>
      </w:r>
    </w:p>
  </w:endnote>
  <w:endnote w:type="continuationSeparator" w:id="0">
    <w:p w14:paraId="161F497A" w14:textId="77777777" w:rsidR="001D6637" w:rsidRDefault="001D66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B187BC" w14:textId="77777777" w:rsidR="001D6637" w:rsidRDefault="001D6637">
      <w:r>
        <w:separator/>
      </w:r>
    </w:p>
  </w:footnote>
  <w:footnote w:type="continuationSeparator" w:id="0">
    <w:p w14:paraId="7FDB5A3D" w14:textId="77777777" w:rsidR="001D6637" w:rsidRDefault="001D66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92E8A" w14:textId="77777777" w:rsidR="00051D79" w:rsidRDefault="00051D79" w:rsidP="00CC53FA">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16</w:t>
    </w:r>
    <w:r>
      <w:rPr>
        <w:rStyle w:val="a5"/>
      </w:rPr>
      <w:fldChar w:fldCharType="end"/>
    </w:r>
  </w:p>
  <w:p w14:paraId="7E7B5280" w14:textId="77777777" w:rsidR="00051D79" w:rsidRDefault="00051D7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6687604"/>
      <w:docPartObj>
        <w:docPartGallery w:val="Page Numbers (Top of Page)"/>
        <w:docPartUnique/>
      </w:docPartObj>
    </w:sdtPr>
    <w:sdtEndPr/>
    <w:sdtContent>
      <w:p w14:paraId="4280405D" w14:textId="29132193" w:rsidR="00051D79" w:rsidRDefault="00051D79">
        <w:pPr>
          <w:pStyle w:val="a3"/>
          <w:jc w:val="center"/>
        </w:pPr>
        <w:r>
          <w:fldChar w:fldCharType="begin"/>
        </w:r>
        <w:r>
          <w:instrText>PAGE   \* MERGEFORMAT</w:instrText>
        </w:r>
        <w:r>
          <w:fldChar w:fldCharType="separate"/>
        </w:r>
        <w:r w:rsidR="00771452">
          <w:rPr>
            <w:noProof/>
          </w:rPr>
          <w:t>46</w:t>
        </w:r>
        <w:r>
          <w:rPr>
            <w:noProof/>
          </w:rPr>
          <w:fldChar w:fldCharType="end"/>
        </w:r>
      </w:p>
    </w:sdtContent>
  </w:sdt>
  <w:p w14:paraId="4D321AC8" w14:textId="77777777" w:rsidR="00051D79" w:rsidRDefault="00051D79" w:rsidP="00112B0E">
    <w:pPr>
      <w:pStyle w:val="a3"/>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0451681"/>
      <w:docPartObj>
        <w:docPartGallery w:val="Page Numbers (Top of Page)"/>
        <w:docPartUnique/>
      </w:docPartObj>
    </w:sdtPr>
    <w:sdtEndPr/>
    <w:sdtContent>
      <w:p w14:paraId="5695F476" w14:textId="20EA3716" w:rsidR="00051D79" w:rsidRDefault="00051D79">
        <w:pPr>
          <w:pStyle w:val="a3"/>
          <w:jc w:val="center"/>
        </w:pPr>
        <w:r>
          <w:fldChar w:fldCharType="begin"/>
        </w:r>
        <w:r>
          <w:instrText>PAGE   \* MERGEFORMAT</w:instrText>
        </w:r>
        <w:r>
          <w:fldChar w:fldCharType="separate"/>
        </w:r>
        <w:r w:rsidR="00771452">
          <w:rPr>
            <w:noProof/>
          </w:rPr>
          <w:t>36</w:t>
        </w:r>
        <w:r>
          <w:rPr>
            <w:noProof/>
          </w:rPr>
          <w:fldChar w:fldCharType="end"/>
        </w:r>
      </w:p>
    </w:sdtContent>
  </w:sdt>
  <w:p w14:paraId="51D02A28" w14:textId="77777777" w:rsidR="00051D79" w:rsidRDefault="00051D79" w:rsidP="00B95127">
    <w:pPr>
      <w:pStyle w:val="a3"/>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559"/>
    <w:multiLevelType w:val="hybridMultilevel"/>
    <w:tmpl w:val="9162E8C6"/>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 w15:restartNumberingAfterBreak="0">
    <w:nsid w:val="055B21E6"/>
    <w:multiLevelType w:val="hybridMultilevel"/>
    <w:tmpl w:val="B0F2C21A"/>
    <w:lvl w:ilvl="0" w:tplc="F2BCC394">
      <w:start w:val="1"/>
      <w:numFmt w:val="decimal"/>
      <w:lvlText w:val="%1."/>
      <w:lvlJc w:val="left"/>
      <w:pPr>
        <w:ind w:left="1040" w:hanging="360"/>
      </w:pPr>
      <w:rPr>
        <w:rFonts w:hint="default"/>
        <w:i/>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 w15:restartNumberingAfterBreak="0">
    <w:nsid w:val="09E419FB"/>
    <w:multiLevelType w:val="hybridMultilevel"/>
    <w:tmpl w:val="C85AD80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B000F"/>
    <w:multiLevelType w:val="hybridMultilevel"/>
    <w:tmpl w:val="F3080E2A"/>
    <w:lvl w:ilvl="0" w:tplc="04190001">
      <w:start w:val="1"/>
      <w:numFmt w:val="bullet"/>
      <w:lvlText w:val=""/>
      <w:lvlJc w:val="left"/>
      <w:pPr>
        <w:tabs>
          <w:tab w:val="num" w:pos="740"/>
        </w:tabs>
        <w:ind w:left="740" w:hanging="360"/>
      </w:pPr>
      <w:rPr>
        <w:rFonts w:ascii="Symbol" w:hAnsi="Symbol" w:hint="default"/>
      </w:rPr>
    </w:lvl>
    <w:lvl w:ilvl="1" w:tplc="04190003" w:tentative="1">
      <w:start w:val="1"/>
      <w:numFmt w:val="bullet"/>
      <w:lvlText w:val="o"/>
      <w:lvlJc w:val="left"/>
      <w:pPr>
        <w:tabs>
          <w:tab w:val="num" w:pos="1460"/>
        </w:tabs>
        <w:ind w:left="1460" w:hanging="360"/>
      </w:pPr>
      <w:rPr>
        <w:rFonts w:ascii="Courier New" w:hAnsi="Courier New" w:cs="Courier New" w:hint="default"/>
      </w:rPr>
    </w:lvl>
    <w:lvl w:ilvl="2" w:tplc="04190005" w:tentative="1">
      <w:start w:val="1"/>
      <w:numFmt w:val="bullet"/>
      <w:lvlText w:val=""/>
      <w:lvlJc w:val="left"/>
      <w:pPr>
        <w:tabs>
          <w:tab w:val="num" w:pos="2180"/>
        </w:tabs>
        <w:ind w:left="2180" w:hanging="360"/>
      </w:pPr>
      <w:rPr>
        <w:rFonts w:ascii="Wingdings" w:hAnsi="Wingdings" w:hint="default"/>
      </w:rPr>
    </w:lvl>
    <w:lvl w:ilvl="3" w:tplc="04190001" w:tentative="1">
      <w:start w:val="1"/>
      <w:numFmt w:val="bullet"/>
      <w:lvlText w:val=""/>
      <w:lvlJc w:val="left"/>
      <w:pPr>
        <w:tabs>
          <w:tab w:val="num" w:pos="2900"/>
        </w:tabs>
        <w:ind w:left="2900" w:hanging="360"/>
      </w:pPr>
      <w:rPr>
        <w:rFonts w:ascii="Symbol" w:hAnsi="Symbol" w:hint="default"/>
      </w:rPr>
    </w:lvl>
    <w:lvl w:ilvl="4" w:tplc="04190003" w:tentative="1">
      <w:start w:val="1"/>
      <w:numFmt w:val="bullet"/>
      <w:lvlText w:val="o"/>
      <w:lvlJc w:val="left"/>
      <w:pPr>
        <w:tabs>
          <w:tab w:val="num" w:pos="3620"/>
        </w:tabs>
        <w:ind w:left="3620" w:hanging="360"/>
      </w:pPr>
      <w:rPr>
        <w:rFonts w:ascii="Courier New" w:hAnsi="Courier New" w:cs="Courier New" w:hint="default"/>
      </w:rPr>
    </w:lvl>
    <w:lvl w:ilvl="5" w:tplc="04190005" w:tentative="1">
      <w:start w:val="1"/>
      <w:numFmt w:val="bullet"/>
      <w:lvlText w:val=""/>
      <w:lvlJc w:val="left"/>
      <w:pPr>
        <w:tabs>
          <w:tab w:val="num" w:pos="4340"/>
        </w:tabs>
        <w:ind w:left="4340" w:hanging="360"/>
      </w:pPr>
      <w:rPr>
        <w:rFonts w:ascii="Wingdings" w:hAnsi="Wingdings" w:hint="default"/>
      </w:rPr>
    </w:lvl>
    <w:lvl w:ilvl="6" w:tplc="04190001" w:tentative="1">
      <w:start w:val="1"/>
      <w:numFmt w:val="bullet"/>
      <w:lvlText w:val=""/>
      <w:lvlJc w:val="left"/>
      <w:pPr>
        <w:tabs>
          <w:tab w:val="num" w:pos="5060"/>
        </w:tabs>
        <w:ind w:left="5060" w:hanging="360"/>
      </w:pPr>
      <w:rPr>
        <w:rFonts w:ascii="Symbol" w:hAnsi="Symbol" w:hint="default"/>
      </w:rPr>
    </w:lvl>
    <w:lvl w:ilvl="7" w:tplc="04190003" w:tentative="1">
      <w:start w:val="1"/>
      <w:numFmt w:val="bullet"/>
      <w:lvlText w:val="o"/>
      <w:lvlJc w:val="left"/>
      <w:pPr>
        <w:tabs>
          <w:tab w:val="num" w:pos="5780"/>
        </w:tabs>
        <w:ind w:left="5780" w:hanging="360"/>
      </w:pPr>
      <w:rPr>
        <w:rFonts w:ascii="Courier New" w:hAnsi="Courier New" w:cs="Courier New" w:hint="default"/>
      </w:rPr>
    </w:lvl>
    <w:lvl w:ilvl="8" w:tplc="04190005" w:tentative="1">
      <w:start w:val="1"/>
      <w:numFmt w:val="bullet"/>
      <w:lvlText w:val=""/>
      <w:lvlJc w:val="left"/>
      <w:pPr>
        <w:tabs>
          <w:tab w:val="num" w:pos="6500"/>
        </w:tabs>
        <w:ind w:left="6500" w:hanging="360"/>
      </w:pPr>
      <w:rPr>
        <w:rFonts w:ascii="Wingdings" w:hAnsi="Wingdings" w:hint="default"/>
      </w:rPr>
    </w:lvl>
  </w:abstractNum>
  <w:abstractNum w:abstractNumId="4" w15:restartNumberingAfterBreak="0">
    <w:nsid w:val="144D08E9"/>
    <w:multiLevelType w:val="hybridMultilevel"/>
    <w:tmpl w:val="03622602"/>
    <w:lvl w:ilvl="0" w:tplc="04190001">
      <w:start w:val="1"/>
      <w:numFmt w:val="bullet"/>
      <w:lvlText w:val=""/>
      <w:lvlJc w:val="left"/>
      <w:pPr>
        <w:tabs>
          <w:tab w:val="num" w:pos="360"/>
        </w:tabs>
        <w:ind w:left="360" w:hanging="360"/>
      </w:pPr>
      <w:rPr>
        <w:rFonts w:ascii="Symbol" w:hAnsi="Symbol" w:hint="default"/>
      </w:rPr>
    </w:lvl>
    <w:lvl w:ilvl="1" w:tplc="0419000F">
      <w:start w:val="1"/>
      <w:numFmt w:val="decimal"/>
      <w:lvlText w:val="%2."/>
      <w:lvlJc w:val="left"/>
      <w:pPr>
        <w:tabs>
          <w:tab w:val="num" w:pos="-169"/>
        </w:tabs>
        <w:ind w:left="-169" w:hanging="360"/>
      </w:pPr>
      <w:rPr>
        <w:rFonts w:hint="default"/>
      </w:rPr>
    </w:lvl>
    <w:lvl w:ilvl="2" w:tplc="04190005" w:tentative="1">
      <w:start w:val="1"/>
      <w:numFmt w:val="bullet"/>
      <w:lvlText w:val=""/>
      <w:lvlJc w:val="left"/>
      <w:pPr>
        <w:tabs>
          <w:tab w:val="num" w:pos="551"/>
        </w:tabs>
        <w:ind w:left="551" w:hanging="360"/>
      </w:pPr>
      <w:rPr>
        <w:rFonts w:ascii="Wingdings" w:hAnsi="Wingdings" w:hint="default"/>
      </w:rPr>
    </w:lvl>
    <w:lvl w:ilvl="3" w:tplc="04190001" w:tentative="1">
      <w:start w:val="1"/>
      <w:numFmt w:val="bullet"/>
      <w:lvlText w:val=""/>
      <w:lvlJc w:val="left"/>
      <w:pPr>
        <w:tabs>
          <w:tab w:val="num" w:pos="1271"/>
        </w:tabs>
        <w:ind w:left="1271" w:hanging="360"/>
      </w:pPr>
      <w:rPr>
        <w:rFonts w:ascii="Symbol" w:hAnsi="Symbol" w:hint="default"/>
      </w:rPr>
    </w:lvl>
    <w:lvl w:ilvl="4" w:tplc="04190003" w:tentative="1">
      <w:start w:val="1"/>
      <w:numFmt w:val="bullet"/>
      <w:lvlText w:val="o"/>
      <w:lvlJc w:val="left"/>
      <w:pPr>
        <w:tabs>
          <w:tab w:val="num" w:pos="1991"/>
        </w:tabs>
        <w:ind w:left="1991" w:hanging="360"/>
      </w:pPr>
      <w:rPr>
        <w:rFonts w:ascii="Courier New" w:hAnsi="Courier New" w:cs="Courier New" w:hint="default"/>
      </w:rPr>
    </w:lvl>
    <w:lvl w:ilvl="5" w:tplc="04190005" w:tentative="1">
      <w:start w:val="1"/>
      <w:numFmt w:val="bullet"/>
      <w:lvlText w:val=""/>
      <w:lvlJc w:val="left"/>
      <w:pPr>
        <w:tabs>
          <w:tab w:val="num" w:pos="2711"/>
        </w:tabs>
        <w:ind w:left="2711" w:hanging="360"/>
      </w:pPr>
      <w:rPr>
        <w:rFonts w:ascii="Wingdings" w:hAnsi="Wingdings" w:hint="default"/>
      </w:rPr>
    </w:lvl>
    <w:lvl w:ilvl="6" w:tplc="04190001" w:tentative="1">
      <w:start w:val="1"/>
      <w:numFmt w:val="bullet"/>
      <w:lvlText w:val=""/>
      <w:lvlJc w:val="left"/>
      <w:pPr>
        <w:tabs>
          <w:tab w:val="num" w:pos="3431"/>
        </w:tabs>
        <w:ind w:left="3431" w:hanging="360"/>
      </w:pPr>
      <w:rPr>
        <w:rFonts w:ascii="Symbol" w:hAnsi="Symbol" w:hint="default"/>
      </w:rPr>
    </w:lvl>
    <w:lvl w:ilvl="7" w:tplc="04190003" w:tentative="1">
      <w:start w:val="1"/>
      <w:numFmt w:val="bullet"/>
      <w:lvlText w:val="o"/>
      <w:lvlJc w:val="left"/>
      <w:pPr>
        <w:tabs>
          <w:tab w:val="num" w:pos="4151"/>
        </w:tabs>
        <w:ind w:left="4151" w:hanging="360"/>
      </w:pPr>
      <w:rPr>
        <w:rFonts w:ascii="Courier New" w:hAnsi="Courier New" w:cs="Courier New" w:hint="default"/>
      </w:rPr>
    </w:lvl>
    <w:lvl w:ilvl="8" w:tplc="04190005" w:tentative="1">
      <w:start w:val="1"/>
      <w:numFmt w:val="bullet"/>
      <w:lvlText w:val=""/>
      <w:lvlJc w:val="left"/>
      <w:pPr>
        <w:tabs>
          <w:tab w:val="num" w:pos="4871"/>
        </w:tabs>
        <w:ind w:left="4871" w:hanging="360"/>
      </w:pPr>
      <w:rPr>
        <w:rFonts w:ascii="Wingdings" w:hAnsi="Wingdings" w:hint="default"/>
      </w:rPr>
    </w:lvl>
  </w:abstractNum>
  <w:abstractNum w:abstractNumId="5" w15:restartNumberingAfterBreak="0">
    <w:nsid w:val="174147D6"/>
    <w:multiLevelType w:val="hybridMultilevel"/>
    <w:tmpl w:val="40A43F5C"/>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6" w15:restartNumberingAfterBreak="0">
    <w:nsid w:val="199760CF"/>
    <w:multiLevelType w:val="hybridMultilevel"/>
    <w:tmpl w:val="78CA43CE"/>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DE0848"/>
    <w:multiLevelType w:val="hybridMultilevel"/>
    <w:tmpl w:val="A4D64AF8"/>
    <w:lvl w:ilvl="0" w:tplc="04190001">
      <w:start w:val="1"/>
      <w:numFmt w:val="bullet"/>
      <w:lvlText w:val=""/>
      <w:lvlJc w:val="left"/>
      <w:pPr>
        <w:tabs>
          <w:tab w:val="num" w:pos="578"/>
        </w:tabs>
        <w:ind w:left="578" w:hanging="360"/>
      </w:pPr>
      <w:rPr>
        <w:rFonts w:ascii="Symbol" w:hAnsi="Symbol" w:hint="default"/>
      </w:rPr>
    </w:lvl>
    <w:lvl w:ilvl="1" w:tplc="04190003" w:tentative="1">
      <w:start w:val="1"/>
      <w:numFmt w:val="bullet"/>
      <w:lvlText w:val="o"/>
      <w:lvlJc w:val="left"/>
      <w:pPr>
        <w:tabs>
          <w:tab w:val="num" w:pos="1298"/>
        </w:tabs>
        <w:ind w:left="1298" w:hanging="360"/>
      </w:pPr>
      <w:rPr>
        <w:rFonts w:ascii="Courier New" w:hAnsi="Courier New" w:cs="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cs="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cs="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8" w15:restartNumberingAfterBreak="0">
    <w:nsid w:val="237C0AAC"/>
    <w:multiLevelType w:val="hybridMultilevel"/>
    <w:tmpl w:val="45EE1C7A"/>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5E04A6F"/>
    <w:multiLevelType w:val="hybridMultilevel"/>
    <w:tmpl w:val="98E032A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F36CD"/>
    <w:multiLevelType w:val="hybridMultilevel"/>
    <w:tmpl w:val="099C280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BDD7590"/>
    <w:multiLevelType w:val="hybridMultilevel"/>
    <w:tmpl w:val="D9B6BA42"/>
    <w:lvl w:ilvl="0" w:tplc="04190001">
      <w:start w:val="1"/>
      <w:numFmt w:val="bullet"/>
      <w:lvlText w:val=""/>
      <w:lvlJc w:val="left"/>
      <w:pPr>
        <w:tabs>
          <w:tab w:val="num" w:pos="726"/>
        </w:tabs>
        <w:ind w:left="726" w:hanging="360"/>
      </w:pPr>
      <w:rPr>
        <w:rFonts w:ascii="Symbol" w:hAnsi="Symbol" w:hint="default"/>
      </w:rPr>
    </w:lvl>
    <w:lvl w:ilvl="1" w:tplc="04190003" w:tentative="1">
      <w:start w:val="1"/>
      <w:numFmt w:val="bullet"/>
      <w:lvlText w:val="o"/>
      <w:lvlJc w:val="left"/>
      <w:pPr>
        <w:tabs>
          <w:tab w:val="num" w:pos="1446"/>
        </w:tabs>
        <w:ind w:left="1446" w:hanging="360"/>
      </w:pPr>
      <w:rPr>
        <w:rFonts w:ascii="Courier New" w:hAnsi="Courier New" w:cs="Courier New" w:hint="default"/>
      </w:rPr>
    </w:lvl>
    <w:lvl w:ilvl="2" w:tplc="04190005" w:tentative="1">
      <w:start w:val="1"/>
      <w:numFmt w:val="bullet"/>
      <w:lvlText w:val=""/>
      <w:lvlJc w:val="left"/>
      <w:pPr>
        <w:tabs>
          <w:tab w:val="num" w:pos="2166"/>
        </w:tabs>
        <w:ind w:left="2166" w:hanging="360"/>
      </w:pPr>
      <w:rPr>
        <w:rFonts w:ascii="Wingdings" w:hAnsi="Wingdings" w:hint="default"/>
      </w:rPr>
    </w:lvl>
    <w:lvl w:ilvl="3" w:tplc="04190001" w:tentative="1">
      <w:start w:val="1"/>
      <w:numFmt w:val="bullet"/>
      <w:lvlText w:val=""/>
      <w:lvlJc w:val="left"/>
      <w:pPr>
        <w:tabs>
          <w:tab w:val="num" w:pos="2886"/>
        </w:tabs>
        <w:ind w:left="2886" w:hanging="360"/>
      </w:pPr>
      <w:rPr>
        <w:rFonts w:ascii="Symbol" w:hAnsi="Symbol" w:hint="default"/>
      </w:rPr>
    </w:lvl>
    <w:lvl w:ilvl="4" w:tplc="04190003" w:tentative="1">
      <w:start w:val="1"/>
      <w:numFmt w:val="bullet"/>
      <w:lvlText w:val="o"/>
      <w:lvlJc w:val="left"/>
      <w:pPr>
        <w:tabs>
          <w:tab w:val="num" w:pos="3606"/>
        </w:tabs>
        <w:ind w:left="3606" w:hanging="360"/>
      </w:pPr>
      <w:rPr>
        <w:rFonts w:ascii="Courier New" w:hAnsi="Courier New" w:cs="Courier New" w:hint="default"/>
      </w:rPr>
    </w:lvl>
    <w:lvl w:ilvl="5" w:tplc="04190005" w:tentative="1">
      <w:start w:val="1"/>
      <w:numFmt w:val="bullet"/>
      <w:lvlText w:val=""/>
      <w:lvlJc w:val="left"/>
      <w:pPr>
        <w:tabs>
          <w:tab w:val="num" w:pos="4326"/>
        </w:tabs>
        <w:ind w:left="4326" w:hanging="360"/>
      </w:pPr>
      <w:rPr>
        <w:rFonts w:ascii="Wingdings" w:hAnsi="Wingdings" w:hint="default"/>
      </w:rPr>
    </w:lvl>
    <w:lvl w:ilvl="6" w:tplc="04190001" w:tentative="1">
      <w:start w:val="1"/>
      <w:numFmt w:val="bullet"/>
      <w:lvlText w:val=""/>
      <w:lvlJc w:val="left"/>
      <w:pPr>
        <w:tabs>
          <w:tab w:val="num" w:pos="5046"/>
        </w:tabs>
        <w:ind w:left="5046" w:hanging="360"/>
      </w:pPr>
      <w:rPr>
        <w:rFonts w:ascii="Symbol" w:hAnsi="Symbol" w:hint="default"/>
      </w:rPr>
    </w:lvl>
    <w:lvl w:ilvl="7" w:tplc="04190003" w:tentative="1">
      <w:start w:val="1"/>
      <w:numFmt w:val="bullet"/>
      <w:lvlText w:val="o"/>
      <w:lvlJc w:val="left"/>
      <w:pPr>
        <w:tabs>
          <w:tab w:val="num" w:pos="5766"/>
        </w:tabs>
        <w:ind w:left="5766" w:hanging="360"/>
      </w:pPr>
      <w:rPr>
        <w:rFonts w:ascii="Courier New" w:hAnsi="Courier New" w:cs="Courier New" w:hint="default"/>
      </w:rPr>
    </w:lvl>
    <w:lvl w:ilvl="8" w:tplc="04190005" w:tentative="1">
      <w:start w:val="1"/>
      <w:numFmt w:val="bullet"/>
      <w:lvlText w:val=""/>
      <w:lvlJc w:val="left"/>
      <w:pPr>
        <w:tabs>
          <w:tab w:val="num" w:pos="6486"/>
        </w:tabs>
        <w:ind w:left="6486" w:hanging="360"/>
      </w:pPr>
      <w:rPr>
        <w:rFonts w:ascii="Wingdings" w:hAnsi="Wingdings" w:hint="default"/>
      </w:rPr>
    </w:lvl>
  </w:abstractNum>
  <w:abstractNum w:abstractNumId="12" w15:restartNumberingAfterBreak="0">
    <w:nsid w:val="32720AEB"/>
    <w:multiLevelType w:val="hybridMultilevel"/>
    <w:tmpl w:val="32C4F54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377063"/>
    <w:multiLevelType w:val="hybridMultilevel"/>
    <w:tmpl w:val="9DF09A3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A831E4"/>
    <w:multiLevelType w:val="multilevel"/>
    <w:tmpl w:val="C0727306"/>
    <w:lvl w:ilvl="0">
      <w:start w:val="3"/>
      <w:numFmt w:val="decimal"/>
      <w:lvlText w:val="%1."/>
      <w:lvlJc w:val="left"/>
      <w:pPr>
        <w:tabs>
          <w:tab w:val="num" w:pos="645"/>
        </w:tabs>
        <w:ind w:left="645" w:hanging="645"/>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5" w15:restartNumberingAfterBreak="0">
    <w:nsid w:val="3FC06E7E"/>
    <w:multiLevelType w:val="hybridMultilevel"/>
    <w:tmpl w:val="842C1B80"/>
    <w:lvl w:ilvl="0" w:tplc="459A95DE">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69"/>
        </w:tabs>
        <w:ind w:left="-169" w:hanging="360"/>
      </w:pPr>
      <w:rPr>
        <w:rFonts w:ascii="Courier New" w:hAnsi="Courier New" w:cs="Courier New" w:hint="default"/>
      </w:rPr>
    </w:lvl>
    <w:lvl w:ilvl="2" w:tplc="04190005" w:tentative="1">
      <w:start w:val="1"/>
      <w:numFmt w:val="bullet"/>
      <w:lvlText w:val=""/>
      <w:lvlJc w:val="left"/>
      <w:pPr>
        <w:tabs>
          <w:tab w:val="num" w:pos="551"/>
        </w:tabs>
        <w:ind w:left="551" w:hanging="360"/>
      </w:pPr>
      <w:rPr>
        <w:rFonts w:ascii="Wingdings" w:hAnsi="Wingdings" w:hint="default"/>
      </w:rPr>
    </w:lvl>
    <w:lvl w:ilvl="3" w:tplc="04190001" w:tentative="1">
      <w:start w:val="1"/>
      <w:numFmt w:val="bullet"/>
      <w:lvlText w:val=""/>
      <w:lvlJc w:val="left"/>
      <w:pPr>
        <w:tabs>
          <w:tab w:val="num" w:pos="1271"/>
        </w:tabs>
        <w:ind w:left="1271" w:hanging="360"/>
      </w:pPr>
      <w:rPr>
        <w:rFonts w:ascii="Symbol" w:hAnsi="Symbol" w:hint="default"/>
      </w:rPr>
    </w:lvl>
    <w:lvl w:ilvl="4" w:tplc="04190003" w:tentative="1">
      <w:start w:val="1"/>
      <w:numFmt w:val="bullet"/>
      <w:lvlText w:val="o"/>
      <w:lvlJc w:val="left"/>
      <w:pPr>
        <w:tabs>
          <w:tab w:val="num" w:pos="1991"/>
        </w:tabs>
        <w:ind w:left="1991" w:hanging="360"/>
      </w:pPr>
      <w:rPr>
        <w:rFonts w:ascii="Courier New" w:hAnsi="Courier New" w:cs="Courier New" w:hint="default"/>
      </w:rPr>
    </w:lvl>
    <w:lvl w:ilvl="5" w:tplc="04190005" w:tentative="1">
      <w:start w:val="1"/>
      <w:numFmt w:val="bullet"/>
      <w:lvlText w:val=""/>
      <w:lvlJc w:val="left"/>
      <w:pPr>
        <w:tabs>
          <w:tab w:val="num" w:pos="2711"/>
        </w:tabs>
        <w:ind w:left="2711" w:hanging="360"/>
      </w:pPr>
      <w:rPr>
        <w:rFonts w:ascii="Wingdings" w:hAnsi="Wingdings" w:hint="default"/>
      </w:rPr>
    </w:lvl>
    <w:lvl w:ilvl="6" w:tplc="04190001" w:tentative="1">
      <w:start w:val="1"/>
      <w:numFmt w:val="bullet"/>
      <w:lvlText w:val=""/>
      <w:lvlJc w:val="left"/>
      <w:pPr>
        <w:tabs>
          <w:tab w:val="num" w:pos="3431"/>
        </w:tabs>
        <w:ind w:left="3431" w:hanging="360"/>
      </w:pPr>
      <w:rPr>
        <w:rFonts w:ascii="Symbol" w:hAnsi="Symbol" w:hint="default"/>
      </w:rPr>
    </w:lvl>
    <w:lvl w:ilvl="7" w:tplc="04190003" w:tentative="1">
      <w:start w:val="1"/>
      <w:numFmt w:val="bullet"/>
      <w:lvlText w:val="o"/>
      <w:lvlJc w:val="left"/>
      <w:pPr>
        <w:tabs>
          <w:tab w:val="num" w:pos="4151"/>
        </w:tabs>
        <w:ind w:left="4151" w:hanging="360"/>
      </w:pPr>
      <w:rPr>
        <w:rFonts w:ascii="Courier New" w:hAnsi="Courier New" w:cs="Courier New" w:hint="default"/>
      </w:rPr>
    </w:lvl>
    <w:lvl w:ilvl="8" w:tplc="04190005" w:tentative="1">
      <w:start w:val="1"/>
      <w:numFmt w:val="bullet"/>
      <w:lvlText w:val=""/>
      <w:lvlJc w:val="left"/>
      <w:pPr>
        <w:tabs>
          <w:tab w:val="num" w:pos="4871"/>
        </w:tabs>
        <w:ind w:left="4871" w:hanging="360"/>
      </w:pPr>
      <w:rPr>
        <w:rFonts w:ascii="Wingdings" w:hAnsi="Wingdings" w:hint="default"/>
      </w:rPr>
    </w:lvl>
  </w:abstractNum>
  <w:abstractNum w:abstractNumId="16" w15:restartNumberingAfterBreak="0">
    <w:nsid w:val="409C5669"/>
    <w:multiLevelType w:val="hybridMultilevel"/>
    <w:tmpl w:val="B9C40F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850419"/>
    <w:multiLevelType w:val="hybridMultilevel"/>
    <w:tmpl w:val="06FEB270"/>
    <w:lvl w:ilvl="0" w:tplc="BB2ADEA6">
      <w:start w:val="1"/>
      <w:numFmt w:val="decimal"/>
      <w:lvlText w:val="%1."/>
      <w:lvlJc w:val="left"/>
      <w:pPr>
        <w:ind w:left="1040" w:hanging="360"/>
      </w:pPr>
      <w:rPr>
        <w:rFonts w:hint="default"/>
        <w:b/>
        <w:i/>
        <w:color w:val="auto"/>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8" w15:restartNumberingAfterBreak="0">
    <w:nsid w:val="4DB72F6D"/>
    <w:multiLevelType w:val="hybridMultilevel"/>
    <w:tmpl w:val="6B76F6A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B1A5107"/>
    <w:multiLevelType w:val="hybridMultilevel"/>
    <w:tmpl w:val="96E40CC6"/>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624544"/>
    <w:multiLevelType w:val="hybridMultilevel"/>
    <w:tmpl w:val="EF2AA41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25C33DD"/>
    <w:multiLevelType w:val="hybridMultilevel"/>
    <w:tmpl w:val="216CB064"/>
    <w:lvl w:ilvl="0" w:tplc="118A5E18">
      <w:start w:val="1"/>
      <w:numFmt w:val="decimal"/>
      <w:lvlText w:val="%1."/>
      <w:lvlJc w:val="left"/>
      <w:pPr>
        <w:ind w:left="1040" w:hanging="360"/>
      </w:pPr>
      <w:rPr>
        <w:rFonts w:hint="default"/>
        <w:b/>
        <w:color w:val="auto"/>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22" w15:restartNumberingAfterBreak="0">
    <w:nsid w:val="62797C2A"/>
    <w:multiLevelType w:val="multilevel"/>
    <w:tmpl w:val="5B02C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0A941AE"/>
    <w:multiLevelType w:val="hybridMultilevel"/>
    <w:tmpl w:val="2578C430"/>
    <w:lvl w:ilvl="0" w:tplc="7A20A190">
      <w:start w:val="1"/>
      <w:numFmt w:val="bullet"/>
      <w:lvlText w:val="−"/>
      <w:lvlJc w:val="left"/>
      <w:pPr>
        <w:tabs>
          <w:tab w:val="num" w:pos="644"/>
        </w:tabs>
        <w:ind w:left="644" w:hanging="360"/>
      </w:pPr>
      <w:rPr>
        <w:rFonts w:ascii="Times New Roman" w:hAnsi="Times New Roman" w:cs="Times New Roman" w:hint="default"/>
        <w:b w:val="0"/>
      </w:rPr>
    </w:lvl>
    <w:lvl w:ilvl="1" w:tplc="04190003">
      <w:start w:val="1"/>
      <w:numFmt w:val="bullet"/>
      <w:lvlText w:val="o"/>
      <w:lvlJc w:val="left"/>
      <w:pPr>
        <w:tabs>
          <w:tab w:val="num" w:pos="1005"/>
        </w:tabs>
        <w:ind w:left="1005" w:hanging="360"/>
      </w:pPr>
      <w:rPr>
        <w:rFonts w:ascii="Courier New" w:hAnsi="Courier New" w:cs="Courier New" w:hint="default"/>
      </w:rPr>
    </w:lvl>
    <w:lvl w:ilvl="2" w:tplc="04190005" w:tentative="1">
      <w:start w:val="1"/>
      <w:numFmt w:val="bullet"/>
      <w:lvlText w:val=""/>
      <w:lvlJc w:val="left"/>
      <w:pPr>
        <w:tabs>
          <w:tab w:val="num" w:pos="1725"/>
        </w:tabs>
        <w:ind w:left="1725" w:hanging="360"/>
      </w:pPr>
      <w:rPr>
        <w:rFonts w:ascii="Wingdings" w:hAnsi="Wingdings" w:hint="default"/>
      </w:rPr>
    </w:lvl>
    <w:lvl w:ilvl="3" w:tplc="04190001" w:tentative="1">
      <w:start w:val="1"/>
      <w:numFmt w:val="bullet"/>
      <w:lvlText w:val=""/>
      <w:lvlJc w:val="left"/>
      <w:pPr>
        <w:tabs>
          <w:tab w:val="num" w:pos="2445"/>
        </w:tabs>
        <w:ind w:left="2445" w:hanging="360"/>
      </w:pPr>
      <w:rPr>
        <w:rFonts w:ascii="Symbol" w:hAnsi="Symbol" w:hint="default"/>
      </w:rPr>
    </w:lvl>
    <w:lvl w:ilvl="4" w:tplc="04190003" w:tentative="1">
      <w:start w:val="1"/>
      <w:numFmt w:val="bullet"/>
      <w:lvlText w:val="o"/>
      <w:lvlJc w:val="left"/>
      <w:pPr>
        <w:tabs>
          <w:tab w:val="num" w:pos="3165"/>
        </w:tabs>
        <w:ind w:left="3165" w:hanging="360"/>
      </w:pPr>
      <w:rPr>
        <w:rFonts w:ascii="Courier New" w:hAnsi="Courier New" w:cs="Courier New" w:hint="default"/>
      </w:rPr>
    </w:lvl>
    <w:lvl w:ilvl="5" w:tplc="04190005" w:tentative="1">
      <w:start w:val="1"/>
      <w:numFmt w:val="bullet"/>
      <w:lvlText w:val=""/>
      <w:lvlJc w:val="left"/>
      <w:pPr>
        <w:tabs>
          <w:tab w:val="num" w:pos="3885"/>
        </w:tabs>
        <w:ind w:left="3885" w:hanging="360"/>
      </w:pPr>
      <w:rPr>
        <w:rFonts w:ascii="Wingdings" w:hAnsi="Wingdings" w:hint="default"/>
      </w:rPr>
    </w:lvl>
    <w:lvl w:ilvl="6" w:tplc="04190001" w:tentative="1">
      <w:start w:val="1"/>
      <w:numFmt w:val="bullet"/>
      <w:lvlText w:val=""/>
      <w:lvlJc w:val="left"/>
      <w:pPr>
        <w:tabs>
          <w:tab w:val="num" w:pos="4605"/>
        </w:tabs>
        <w:ind w:left="4605" w:hanging="360"/>
      </w:pPr>
      <w:rPr>
        <w:rFonts w:ascii="Symbol" w:hAnsi="Symbol" w:hint="default"/>
      </w:rPr>
    </w:lvl>
    <w:lvl w:ilvl="7" w:tplc="04190003" w:tentative="1">
      <w:start w:val="1"/>
      <w:numFmt w:val="bullet"/>
      <w:lvlText w:val="o"/>
      <w:lvlJc w:val="left"/>
      <w:pPr>
        <w:tabs>
          <w:tab w:val="num" w:pos="5325"/>
        </w:tabs>
        <w:ind w:left="5325" w:hanging="360"/>
      </w:pPr>
      <w:rPr>
        <w:rFonts w:ascii="Courier New" w:hAnsi="Courier New" w:cs="Courier New" w:hint="default"/>
      </w:rPr>
    </w:lvl>
    <w:lvl w:ilvl="8" w:tplc="04190005" w:tentative="1">
      <w:start w:val="1"/>
      <w:numFmt w:val="bullet"/>
      <w:lvlText w:val=""/>
      <w:lvlJc w:val="left"/>
      <w:pPr>
        <w:tabs>
          <w:tab w:val="num" w:pos="6045"/>
        </w:tabs>
        <w:ind w:left="6045" w:hanging="360"/>
      </w:pPr>
      <w:rPr>
        <w:rFonts w:ascii="Wingdings" w:hAnsi="Wingdings" w:hint="default"/>
      </w:rPr>
    </w:lvl>
  </w:abstractNum>
  <w:abstractNum w:abstractNumId="24" w15:restartNumberingAfterBreak="0">
    <w:nsid w:val="72EB7782"/>
    <w:multiLevelType w:val="hybridMultilevel"/>
    <w:tmpl w:val="EF4CDE5E"/>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FE7C95"/>
    <w:multiLevelType w:val="hybridMultilevel"/>
    <w:tmpl w:val="DEF637A8"/>
    <w:lvl w:ilvl="0" w:tplc="04190001">
      <w:start w:val="1"/>
      <w:numFmt w:val="bullet"/>
      <w:lvlText w:val=""/>
      <w:lvlJc w:val="left"/>
      <w:pPr>
        <w:tabs>
          <w:tab w:val="num" w:pos="1086"/>
        </w:tabs>
        <w:ind w:left="1086" w:hanging="360"/>
      </w:pPr>
      <w:rPr>
        <w:rFonts w:ascii="Symbol" w:hAnsi="Symbol" w:hint="default"/>
      </w:rPr>
    </w:lvl>
    <w:lvl w:ilvl="1" w:tplc="04190003" w:tentative="1">
      <w:start w:val="1"/>
      <w:numFmt w:val="bullet"/>
      <w:lvlText w:val="o"/>
      <w:lvlJc w:val="left"/>
      <w:pPr>
        <w:tabs>
          <w:tab w:val="num" w:pos="1806"/>
        </w:tabs>
        <w:ind w:left="1806" w:hanging="360"/>
      </w:pPr>
      <w:rPr>
        <w:rFonts w:ascii="Courier New" w:hAnsi="Courier New" w:cs="Courier New" w:hint="default"/>
      </w:rPr>
    </w:lvl>
    <w:lvl w:ilvl="2" w:tplc="04190005" w:tentative="1">
      <w:start w:val="1"/>
      <w:numFmt w:val="bullet"/>
      <w:lvlText w:val=""/>
      <w:lvlJc w:val="left"/>
      <w:pPr>
        <w:tabs>
          <w:tab w:val="num" w:pos="2526"/>
        </w:tabs>
        <w:ind w:left="2526" w:hanging="360"/>
      </w:pPr>
      <w:rPr>
        <w:rFonts w:ascii="Wingdings" w:hAnsi="Wingdings" w:hint="default"/>
      </w:rPr>
    </w:lvl>
    <w:lvl w:ilvl="3" w:tplc="04190001">
      <w:start w:val="1"/>
      <w:numFmt w:val="bullet"/>
      <w:lvlText w:val=""/>
      <w:lvlJc w:val="left"/>
      <w:pPr>
        <w:tabs>
          <w:tab w:val="num" w:pos="3246"/>
        </w:tabs>
        <w:ind w:left="3246" w:hanging="360"/>
      </w:pPr>
      <w:rPr>
        <w:rFonts w:ascii="Symbol" w:hAnsi="Symbol" w:hint="default"/>
      </w:rPr>
    </w:lvl>
    <w:lvl w:ilvl="4" w:tplc="04190003" w:tentative="1">
      <w:start w:val="1"/>
      <w:numFmt w:val="bullet"/>
      <w:lvlText w:val="o"/>
      <w:lvlJc w:val="left"/>
      <w:pPr>
        <w:tabs>
          <w:tab w:val="num" w:pos="3966"/>
        </w:tabs>
        <w:ind w:left="3966" w:hanging="360"/>
      </w:pPr>
      <w:rPr>
        <w:rFonts w:ascii="Courier New" w:hAnsi="Courier New" w:cs="Courier New" w:hint="default"/>
      </w:rPr>
    </w:lvl>
    <w:lvl w:ilvl="5" w:tplc="04190005" w:tentative="1">
      <w:start w:val="1"/>
      <w:numFmt w:val="bullet"/>
      <w:lvlText w:val=""/>
      <w:lvlJc w:val="left"/>
      <w:pPr>
        <w:tabs>
          <w:tab w:val="num" w:pos="4686"/>
        </w:tabs>
        <w:ind w:left="4686" w:hanging="360"/>
      </w:pPr>
      <w:rPr>
        <w:rFonts w:ascii="Wingdings" w:hAnsi="Wingdings" w:hint="default"/>
      </w:rPr>
    </w:lvl>
    <w:lvl w:ilvl="6" w:tplc="04190001" w:tentative="1">
      <w:start w:val="1"/>
      <w:numFmt w:val="bullet"/>
      <w:lvlText w:val=""/>
      <w:lvlJc w:val="left"/>
      <w:pPr>
        <w:tabs>
          <w:tab w:val="num" w:pos="5406"/>
        </w:tabs>
        <w:ind w:left="5406" w:hanging="360"/>
      </w:pPr>
      <w:rPr>
        <w:rFonts w:ascii="Symbol" w:hAnsi="Symbol" w:hint="default"/>
      </w:rPr>
    </w:lvl>
    <w:lvl w:ilvl="7" w:tplc="04190003" w:tentative="1">
      <w:start w:val="1"/>
      <w:numFmt w:val="bullet"/>
      <w:lvlText w:val="o"/>
      <w:lvlJc w:val="left"/>
      <w:pPr>
        <w:tabs>
          <w:tab w:val="num" w:pos="6126"/>
        </w:tabs>
        <w:ind w:left="6126" w:hanging="360"/>
      </w:pPr>
      <w:rPr>
        <w:rFonts w:ascii="Courier New" w:hAnsi="Courier New" w:cs="Courier New" w:hint="default"/>
      </w:rPr>
    </w:lvl>
    <w:lvl w:ilvl="8" w:tplc="04190005" w:tentative="1">
      <w:start w:val="1"/>
      <w:numFmt w:val="bullet"/>
      <w:lvlText w:val=""/>
      <w:lvlJc w:val="left"/>
      <w:pPr>
        <w:tabs>
          <w:tab w:val="num" w:pos="6846"/>
        </w:tabs>
        <w:ind w:left="6846" w:hanging="360"/>
      </w:pPr>
      <w:rPr>
        <w:rFonts w:ascii="Wingdings" w:hAnsi="Wingdings" w:hint="default"/>
      </w:rPr>
    </w:lvl>
  </w:abstractNum>
  <w:abstractNum w:abstractNumId="26" w15:restartNumberingAfterBreak="0">
    <w:nsid w:val="79934078"/>
    <w:multiLevelType w:val="hybridMultilevel"/>
    <w:tmpl w:val="ADA2BBE2"/>
    <w:lvl w:ilvl="0" w:tplc="765034A4">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7D9D3834"/>
    <w:multiLevelType w:val="multilevel"/>
    <w:tmpl w:val="E10E7CA6"/>
    <w:lvl w:ilvl="0">
      <w:start w:val="1"/>
      <w:numFmt w:val="decimal"/>
      <w:lvlText w:val="%1."/>
      <w:lvlJc w:val="left"/>
      <w:pPr>
        <w:tabs>
          <w:tab w:val="num" w:pos="390"/>
        </w:tabs>
        <w:ind w:left="390" w:hanging="390"/>
      </w:pPr>
      <w:rPr>
        <w:rFonts w:hint="default"/>
        <w:b/>
      </w:rPr>
    </w:lvl>
    <w:lvl w:ilvl="1">
      <w:start w:val="2"/>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8" w15:restartNumberingAfterBreak="0">
    <w:nsid w:val="7DDA6E44"/>
    <w:multiLevelType w:val="hybridMultilevel"/>
    <w:tmpl w:val="ED02F2AC"/>
    <w:lvl w:ilvl="0" w:tplc="F236911E">
      <w:start w:val="1"/>
      <w:numFmt w:val="bullet"/>
      <w:lvlText w:val="─"/>
      <w:lvlJc w:val="left"/>
      <w:pPr>
        <w:tabs>
          <w:tab w:val="num" w:pos="795"/>
        </w:tabs>
        <w:ind w:left="795"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927889606">
    <w:abstractNumId w:val="16"/>
  </w:num>
  <w:num w:numId="2" w16cid:durableId="2645781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7969806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23861047">
    <w:abstractNumId w:val="15"/>
  </w:num>
  <w:num w:numId="5" w16cid:durableId="1294941754">
    <w:abstractNumId w:val="5"/>
  </w:num>
  <w:num w:numId="6" w16cid:durableId="463350167">
    <w:abstractNumId w:val="7"/>
  </w:num>
  <w:num w:numId="7" w16cid:durableId="1840658532">
    <w:abstractNumId w:val="25"/>
  </w:num>
  <w:num w:numId="8" w16cid:durableId="40248520">
    <w:abstractNumId w:val="0"/>
  </w:num>
  <w:num w:numId="9" w16cid:durableId="421996368">
    <w:abstractNumId w:val="3"/>
  </w:num>
  <w:num w:numId="10" w16cid:durableId="1604460498">
    <w:abstractNumId w:val="14"/>
  </w:num>
  <w:num w:numId="11" w16cid:durableId="1700542894">
    <w:abstractNumId w:val="11"/>
  </w:num>
  <w:num w:numId="12" w16cid:durableId="1149975637">
    <w:abstractNumId w:val="27"/>
  </w:num>
  <w:num w:numId="13" w16cid:durableId="164446136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24628795">
    <w:abstractNumId w:val="2"/>
  </w:num>
  <w:num w:numId="15" w16cid:durableId="641931352">
    <w:abstractNumId w:val="24"/>
  </w:num>
  <w:num w:numId="16" w16cid:durableId="1339427253">
    <w:abstractNumId w:val="8"/>
  </w:num>
  <w:num w:numId="17" w16cid:durableId="1565868985">
    <w:abstractNumId w:val="28"/>
  </w:num>
  <w:num w:numId="18" w16cid:durableId="552892959">
    <w:abstractNumId w:val="9"/>
  </w:num>
  <w:num w:numId="19" w16cid:durableId="1071196865">
    <w:abstractNumId w:val="20"/>
  </w:num>
  <w:num w:numId="20" w16cid:durableId="132135847">
    <w:abstractNumId w:val="10"/>
  </w:num>
  <w:num w:numId="21" w16cid:durableId="950278438">
    <w:abstractNumId w:val="18"/>
  </w:num>
  <w:num w:numId="22" w16cid:durableId="127625974">
    <w:abstractNumId w:val="6"/>
  </w:num>
  <w:num w:numId="23" w16cid:durableId="279260783">
    <w:abstractNumId w:val="12"/>
  </w:num>
  <w:num w:numId="24" w16cid:durableId="687029812">
    <w:abstractNumId w:val="13"/>
  </w:num>
  <w:num w:numId="25" w16cid:durableId="336884821">
    <w:abstractNumId w:val="19"/>
  </w:num>
  <w:num w:numId="26" w16cid:durableId="1839031833">
    <w:abstractNumId w:val="26"/>
  </w:num>
  <w:num w:numId="27" w16cid:durableId="1937978553">
    <w:abstractNumId w:val="4"/>
  </w:num>
  <w:num w:numId="28" w16cid:durableId="1928611643">
    <w:abstractNumId w:val="23"/>
  </w:num>
  <w:num w:numId="29" w16cid:durableId="1421288944">
    <w:abstractNumId w:val="22"/>
  </w:num>
  <w:num w:numId="30" w16cid:durableId="549415480">
    <w:abstractNumId w:val="1"/>
  </w:num>
  <w:num w:numId="31" w16cid:durableId="1171800713">
    <w:abstractNumId w:val="21"/>
  </w:num>
  <w:num w:numId="32" w16cid:durableId="6244333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3FA"/>
    <w:rsid w:val="0000068C"/>
    <w:rsid w:val="00000815"/>
    <w:rsid w:val="00000AB4"/>
    <w:rsid w:val="00000FE2"/>
    <w:rsid w:val="000015B0"/>
    <w:rsid w:val="00001A0E"/>
    <w:rsid w:val="000032A8"/>
    <w:rsid w:val="00004C36"/>
    <w:rsid w:val="000055E9"/>
    <w:rsid w:val="00005BF7"/>
    <w:rsid w:val="0000666C"/>
    <w:rsid w:val="00007083"/>
    <w:rsid w:val="00010752"/>
    <w:rsid w:val="00010940"/>
    <w:rsid w:val="00010A78"/>
    <w:rsid w:val="00010F49"/>
    <w:rsid w:val="00011FE9"/>
    <w:rsid w:val="000121D1"/>
    <w:rsid w:val="00012259"/>
    <w:rsid w:val="00012298"/>
    <w:rsid w:val="00012BB9"/>
    <w:rsid w:val="0001382A"/>
    <w:rsid w:val="00013B4E"/>
    <w:rsid w:val="00013E55"/>
    <w:rsid w:val="000148F2"/>
    <w:rsid w:val="000151FF"/>
    <w:rsid w:val="000168A2"/>
    <w:rsid w:val="00016FC1"/>
    <w:rsid w:val="0001756B"/>
    <w:rsid w:val="000175F2"/>
    <w:rsid w:val="00017A35"/>
    <w:rsid w:val="00017ACB"/>
    <w:rsid w:val="0002107F"/>
    <w:rsid w:val="000210A7"/>
    <w:rsid w:val="0002184B"/>
    <w:rsid w:val="00022AC6"/>
    <w:rsid w:val="00023638"/>
    <w:rsid w:val="00023BAA"/>
    <w:rsid w:val="00024A25"/>
    <w:rsid w:val="000253DB"/>
    <w:rsid w:val="000257B9"/>
    <w:rsid w:val="000261FF"/>
    <w:rsid w:val="000264AE"/>
    <w:rsid w:val="00026D1B"/>
    <w:rsid w:val="0002719A"/>
    <w:rsid w:val="000276F2"/>
    <w:rsid w:val="00027ECB"/>
    <w:rsid w:val="00030639"/>
    <w:rsid w:val="0003069B"/>
    <w:rsid w:val="0003168F"/>
    <w:rsid w:val="00031EC9"/>
    <w:rsid w:val="00032CE8"/>
    <w:rsid w:val="00032EAD"/>
    <w:rsid w:val="000330B2"/>
    <w:rsid w:val="00033B93"/>
    <w:rsid w:val="0003562B"/>
    <w:rsid w:val="00035BEC"/>
    <w:rsid w:val="00035C25"/>
    <w:rsid w:val="00036289"/>
    <w:rsid w:val="00036539"/>
    <w:rsid w:val="00036B71"/>
    <w:rsid w:val="00036ECC"/>
    <w:rsid w:val="00036F0F"/>
    <w:rsid w:val="0004040D"/>
    <w:rsid w:val="0004153E"/>
    <w:rsid w:val="00041D65"/>
    <w:rsid w:val="00042F00"/>
    <w:rsid w:val="000433FE"/>
    <w:rsid w:val="00043520"/>
    <w:rsid w:val="00043F8D"/>
    <w:rsid w:val="000451C8"/>
    <w:rsid w:val="000457BF"/>
    <w:rsid w:val="00045AFF"/>
    <w:rsid w:val="00046A59"/>
    <w:rsid w:val="0004710F"/>
    <w:rsid w:val="000474FF"/>
    <w:rsid w:val="0005080E"/>
    <w:rsid w:val="000508EC"/>
    <w:rsid w:val="00050E37"/>
    <w:rsid w:val="00051D79"/>
    <w:rsid w:val="00051FD6"/>
    <w:rsid w:val="00052933"/>
    <w:rsid w:val="0005295F"/>
    <w:rsid w:val="000532D4"/>
    <w:rsid w:val="000539DF"/>
    <w:rsid w:val="00054499"/>
    <w:rsid w:val="000546FA"/>
    <w:rsid w:val="00054866"/>
    <w:rsid w:val="00054924"/>
    <w:rsid w:val="000549D9"/>
    <w:rsid w:val="00055A7F"/>
    <w:rsid w:val="00057508"/>
    <w:rsid w:val="000603E5"/>
    <w:rsid w:val="000613FF"/>
    <w:rsid w:val="000618CA"/>
    <w:rsid w:val="00061DA6"/>
    <w:rsid w:val="00061DB9"/>
    <w:rsid w:val="0006248C"/>
    <w:rsid w:val="00063207"/>
    <w:rsid w:val="00063223"/>
    <w:rsid w:val="0006350A"/>
    <w:rsid w:val="00063596"/>
    <w:rsid w:val="00064525"/>
    <w:rsid w:val="00064BC7"/>
    <w:rsid w:val="00065192"/>
    <w:rsid w:val="0006615D"/>
    <w:rsid w:val="00066919"/>
    <w:rsid w:val="00066D1D"/>
    <w:rsid w:val="0006777E"/>
    <w:rsid w:val="00067A7B"/>
    <w:rsid w:val="00067E15"/>
    <w:rsid w:val="000703FB"/>
    <w:rsid w:val="00070BCC"/>
    <w:rsid w:val="00071A8A"/>
    <w:rsid w:val="00071C45"/>
    <w:rsid w:val="0007221F"/>
    <w:rsid w:val="00072906"/>
    <w:rsid w:val="00072F35"/>
    <w:rsid w:val="00073062"/>
    <w:rsid w:val="000733BC"/>
    <w:rsid w:val="000737BB"/>
    <w:rsid w:val="0007435F"/>
    <w:rsid w:val="00075C1D"/>
    <w:rsid w:val="00075EA3"/>
    <w:rsid w:val="00076827"/>
    <w:rsid w:val="00076CE3"/>
    <w:rsid w:val="000817BC"/>
    <w:rsid w:val="00083DBB"/>
    <w:rsid w:val="00083FCC"/>
    <w:rsid w:val="000857EE"/>
    <w:rsid w:val="00085EB2"/>
    <w:rsid w:val="00086F6B"/>
    <w:rsid w:val="00087569"/>
    <w:rsid w:val="00087656"/>
    <w:rsid w:val="000877BA"/>
    <w:rsid w:val="0009112F"/>
    <w:rsid w:val="000913C3"/>
    <w:rsid w:val="000919D2"/>
    <w:rsid w:val="000926CB"/>
    <w:rsid w:val="00092911"/>
    <w:rsid w:val="00092F1A"/>
    <w:rsid w:val="00093260"/>
    <w:rsid w:val="00094D4F"/>
    <w:rsid w:val="00095160"/>
    <w:rsid w:val="00095298"/>
    <w:rsid w:val="000955F1"/>
    <w:rsid w:val="000967A6"/>
    <w:rsid w:val="00096996"/>
    <w:rsid w:val="00096EDB"/>
    <w:rsid w:val="00097352"/>
    <w:rsid w:val="000A023F"/>
    <w:rsid w:val="000A182E"/>
    <w:rsid w:val="000A28EA"/>
    <w:rsid w:val="000A31F7"/>
    <w:rsid w:val="000A3752"/>
    <w:rsid w:val="000A375D"/>
    <w:rsid w:val="000A3782"/>
    <w:rsid w:val="000A4116"/>
    <w:rsid w:val="000A4235"/>
    <w:rsid w:val="000A4828"/>
    <w:rsid w:val="000A6EE7"/>
    <w:rsid w:val="000A7E53"/>
    <w:rsid w:val="000B0528"/>
    <w:rsid w:val="000B1590"/>
    <w:rsid w:val="000B27B3"/>
    <w:rsid w:val="000B27D7"/>
    <w:rsid w:val="000B3A55"/>
    <w:rsid w:val="000B5453"/>
    <w:rsid w:val="000B5E8C"/>
    <w:rsid w:val="000B660F"/>
    <w:rsid w:val="000B66AD"/>
    <w:rsid w:val="000B728F"/>
    <w:rsid w:val="000B771A"/>
    <w:rsid w:val="000B7B71"/>
    <w:rsid w:val="000C034E"/>
    <w:rsid w:val="000C0B0E"/>
    <w:rsid w:val="000C0B79"/>
    <w:rsid w:val="000C0FD8"/>
    <w:rsid w:val="000C135C"/>
    <w:rsid w:val="000C15E9"/>
    <w:rsid w:val="000C1BF4"/>
    <w:rsid w:val="000C2445"/>
    <w:rsid w:val="000C2A5A"/>
    <w:rsid w:val="000C3468"/>
    <w:rsid w:val="000C3AB4"/>
    <w:rsid w:val="000C3B46"/>
    <w:rsid w:val="000C46B5"/>
    <w:rsid w:val="000C4C73"/>
    <w:rsid w:val="000C5697"/>
    <w:rsid w:val="000C699E"/>
    <w:rsid w:val="000C6E54"/>
    <w:rsid w:val="000C7EC9"/>
    <w:rsid w:val="000D5193"/>
    <w:rsid w:val="000D5D04"/>
    <w:rsid w:val="000D6243"/>
    <w:rsid w:val="000D6A90"/>
    <w:rsid w:val="000D710F"/>
    <w:rsid w:val="000E05BE"/>
    <w:rsid w:val="000E1485"/>
    <w:rsid w:val="000E1A86"/>
    <w:rsid w:val="000E28BF"/>
    <w:rsid w:val="000E2FF2"/>
    <w:rsid w:val="000E31D9"/>
    <w:rsid w:val="000E363B"/>
    <w:rsid w:val="000E5099"/>
    <w:rsid w:val="000E5405"/>
    <w:rsid w:val="000E58EC"/>
    <w:rsid w:val="000E5FA2"/>
    <w:rsid w:val="000E66EC"/>
    <w:rsid w:val="000E6B55"/>
    <w:rsid w:val="000E7E5E"/>
    <w:rsid w:val="000F0183"/>
    <w:rsid w:val="000F0299"/>
    <w:rsid w:val="000F04F0"/>
    <w:rsid w:val="000F1968"/>
    <w:rsid w:val="000F1A5A"/>
    <w:rsid w:val="000F351B"/>
    <w:rsid w:val="000F3817"/>
    <w:rsid w:val="000F41BC"/>
    <w:rsid w:val="000F4783"/>
    <w:rsid w:val="000F4CAF"/>
    <w:rsid w:val="000F57E7"/>
    <w:rsid w:val="000F5ABB"/>
    <w:rsid w:val="000F5B8C"/>
    <w:rsid w:val="000F69B3"/>
    <w:rsid w:val="000F6FA3"/>
    <w:rsid w:val="000F7388"/>
    <w:rsid w:val="001009B7"/>
    <w:rsid w:val="001010AC"/>
    <w:rsid w:val="00101829"/>
    <w:rsid w:val="00101EE3"/>
    <w:rsid w:val="001027F3"/>
    <w:rsid w:val="00103B88"/>
    <w:rsid w:val="00103CA2"/>
    <w:rsid w:val="001042D0"/>
    <w:rsid w:val="00104333"/>
    <w:rsid w:val="001047F6"/>
    <w:rsid w:val="00104D4F"/>
    <w:rsid w:val="00104E87"/>
    <w:rsid w:val="0010505E"/>
    <w:rsid w:val="001053CB"/>
    <w:rsid w:val="00105905"/>
    <w:rsid w:val="00105FFE"/>
    <w:rsid w:val="00106841"/>
    <w:rsid w:val="00106CEB"/>
    <w:rsid w:val="00107F9E"/>
    <w:rsid w:val="001114A6"/>
    <w:rsid w:val="00111570"/>
    <w:rsid w:val="0011249A"/>
    <w:rsid w:val="00112B0E"/>
    <w:rsid w:val="001133D1"/>
    <w:rsid w:val="001145C1"/>
    <w:rsid w:val="001146E2"/>
    <w:rsid w:val="00114765"/>
    <w:rsid w:val="00114BFE"/>
    <w:rsid w:val="001152FF"/>
    <w:rsid w:val="00115822"/>
    <w:rsid w:val="001173F9"/>
    <w:rsid w:val="00117A12"/>
    <w:rsid w:val="00117EED"/>
    <w:rsid w:val="00120B0B"/>
    <w:rsid w:val="0012105D"/>
    <w:rsid w:val="001220B4"/>
    <w:rsid w:val="001222D3"/>
    <w:rsid w:val="00123ACF"/>
    <w:rsid w:val="00123DAF"/>
    <w:rsid w:val="00124757"/>
    <w:rsid w:val="001247F0"/>
    <w:rsid w:val="00125532"/>
    <w:rsid w:val="001259DA"/>
    <w:rsid w:val="00125D56"/>
    <w:rsid w:val="00125ED6"/>
    <w:rsid w:val="00126337"/>
    <w:rsid w:val="001265C0"/>
    <w:rsid w:val="001268BD"/>
    <w:rsid w:val="00127A3A"/>
    <w:rsid w:val="00127FEA"/>
    <w:rsid w:val="001301AD"/>
    <w:rsid w:val="001303A1"/>
    <w:rsid w:val="0013057B"/>
    <w:rsid w:val="00130770"/>
    <w:rsid w:val="001311BF"/>
    <w:rsid w:val="001312E2"/>
    <w:rsid w:val="00131A2F"/>
    <w:rsid w:val="00131CDB"/>
    <w:rsid w:val="00132513"/>
    <w:rsid w:val="00134191"/>
    <w:rsid w:val="0013439D"/>
    <w:rsid w:val="001344A1"/>
    <w:rsid w:val="00134591"/>
    <w:rsid w:val="00134682"/>
    <w:rsid w:val="00135BEB"/>
    <w:rsid w:val="00136598"/>
    <w:rsid w:val="00136F48"/>
    <w:rsid w:val="00137890"/>
    <w:rsid w:val="001405C1"/>
    <w:rsid w:val="0014082A"/>
    <w:rsid w:val="00142DF6"/>
    <w:rsid w:val="00142E35"/>
    <w:rsid w:val="00143291"/>
    <w:rsid w:val="00143967"/>
    <w:rsid w:val="00143A8C"/>
    <w:rsid w:val="00143F26"/>
    <w:rsid w:val="00144646"/>
    <w:rsid w:val="0014524B"/>
    <w:rsid w:val="0014558D"/>
    <w:rsid w:val="001456AE"/>
    <w:rsid w:val="00146EE8"/>
    <w:rsid w:val="0014727B"/>
    <w:rsid w:val="001474E2"/>
    <w:rsid w:val="001474EA"/>
    <w:rsid w:val="0014765A"/>
    <w:rsid w:val="0015052E"/>
    <w:rsid w:val="00150786"/>
    <w:rsid w:val="00150FCC"/>
    <w:rsid w:val="00151A6B"/>
    <w:rsid w:val="00152A95"/>
    <w:rsid w:val="00153E05"/>
    <w:rsid w:val="00154DD9"/>
    <w:rsid w:val="00154E6D"/>
    <w:rsid w:val="00155BCF"/>
    <w:rsid w:val="00155D4B"/>
    <w:rsid w:val="00156663"/>
    <w:rsid w:val="001576F2"/>
    <w:rsid w:val="001577D7"/>
    <w:rsid w:val="00161491"/>
    <w:rsid w:val="00161AEB"/>
    <w:rsid w:val="001624F5"/>
    <w:rsid w:val="00162FC7"/>
    <w:rsid w:val="00163874"/>
    <w:rsid w:val="00164222"/>
    <w:rsid w:val="00164FBD"/>
    <w:rsid w:val="001653CC"/>
    <w:rsid w:val="001655D0"/>
    <w:rsid w:val="00166093"/>
    <w:rsid w:val="001672A7"/>
    <w:rsid w:val="001676B9"/>
    <w:rsid w:val="00167B4E"/>
    <w:rsid w:val="00170663"/>
    <w:rsid w:val="001707EA"/>
    <w:rsid w:val="00171304"/>
    <w:rsid w:val="001724F8"/>
    <w:rsid w:val="00173C8F"/>
    <w:rsid w:val="00173E4D"/>
    <w:rsid w:val="001743A2"/>
    <w:rsid w:val="00175C35"/>
    <w:rsid w:val="00176D14"/>
    <w:rsid w:val="00176DA9"/>
    <w:rsid w:val="00177115"/>
    <w:rsid w:val="00177873"/>
    <w:rsid w:val="00177C93"/>
    <w:rsid w:val="00180F9C"/>
    <w:rsid w:val="001815EE"/>
    <w:rsid w:val="00183FF0"/>
    <w:rsid w:val="00184199"/>
    <w:rsid w:val="0018436F"/>
    <w:rsid w:val="0018446C"/>
    <w:rsid w:val="00184E27"/>
    <w:rsid w:val="00184EB9"/>
    <w:rsid w:val="001856DC"/>
    <w:rsid w:val="00186C54"/>
    <w:rsid w:val="00187160"/>
    <w:rsid w:val="00187601"/>
    <w:rsid w:val="0018798B"/>
    <w:rsid w:val="00191331"/>
    <w:rsid w:val="00192354"/>
    <w:rsid w:val="001932DF"/>
    <w:rsid w:val="0019349D"/>
    <w:rsid w:val="00193767"/>
    <w:rsid w:val="00193B21"/>
    <w:rsid w:val="00193DB7"/>
    <w:rsid w:val="00195331"/>
    <w:rsid w:val="00196543"/>
    <w:rsid w:val="00196811"/>
    <w:rsid w:val="00196E86"/>
    <w:rsid w:val="00196F60"/>
    <w:rsid w:val="001A10B8"/>
    <w:rsid w:val="001A1132"/>
    <w:rsid w:val="001A1151"/>
    <w:rsid w:val="001A1C5D"/>
    <w:rsid w:val="001A210D"/>
    <w:rsid w:val="001A308F"/>
    <w:rsid w:val="001A63B6"/>
    <w:rsid w:val="001A6CF3"/>
    <w:rsid w:val="001A6F69"/>
    <w:rsid w:val="001A71DD"/>
    <w:rsid w:val="001A73A9"/>
    <w:rsid w:val="001A76A0"/>
    <w:rsid w:val="001B0091"/>
    <w:rsid w:val="001B01C2"/>
    <w:rsid w:val="001B0A79"/>
    <w:rsid w:val="001B0DD7"/>
    <w:rsid w:val="001B1258"/>
    <w:rsid w:val="001B1357"/>
    <w:rsid w:val="001B15E1"/>
    <w:rsid w:val="001B17F7"/>
    <w:rsid w:val="001B25AA"/>
    <w:rsid w:val="001B31DE"/>
    <w:rsid w:val="001B47D3"/>
    <w:rsid w:val="001B4D6D"/>
    <w:rsid w:val="001B4E1E"/>
    <w:rsid w:val="001B5C6B"/>
    <w:rsid w:val="001B68FA"/>
    <w:rsid w:val="001B6BE9"/>
    <w:rsid w:val="001B7B04"/>
    <w:rsid w:val="001B7B34"/>
    <w:rsid w:val="001B7C9C"/>
    <w:rsid w:val="001C05DA"/>
    <w:rsid w:val="001C1080"/>
    <w:rsid w:val="001C1085"/>
    <w:rsid w:val="001C145E"/>
    <w:rsid w:val="001C206B"/>
    <w:rsid w:val="001C468D"/>
    <w:rsid w:val="001C4C9D"/>
    <w:rsid w:val="001C544F"/>
    <w:rsid w:val="001C654A"/>
    <w:rsid w:val="001C67C6"/>
    <w:rsid w:val="001C77D9"/>
    <w:rsid w:val="001D08C7"/>
    <w:rsid w:val="001D09CA"/>
    <w:rsid w:val="001D0BEB"/>
    <w:rsid w:val="001D0DE0"/>
    <w:rsid w:val="001D2735"/>
    <w:rsid w:val="001D2AF0"/>
    <w:rsid w:val="001D2D4D"/>
    <w:rsid w:val="001D34FB"/>
    <w:rsid w:val="001D3861"/>
    <w:rsid w:val="001D3B1C"/>
    <w:rsid w:val="001D3BA0"/>
    <w:rsid w:val="001D4720"/>
    <w:rsid w:val="001D49E6"/>
    <w:rsid w:val="001D4C6C"/>
    <w:rsid w:val="001D58A7"/>
    <w:rsid w:val="001D640D"/>
    <w:rsid w:val="001D6637"/>
    <w:rsid w:val="001D678E"/>
    <w:rsid w:val="001D6A43"/>
    <w:rsid w:val="001D6CD4"/>
    <w:rsid w:val="001E1092"/>
    <w:rsid w:val="001E18F4"/>
    <w:rsid w:val="001E2C63"/>
    <w:rsid w:val="001E3D11"/>
    <w:rsid w:val="001E5257"/>
    <w:rsid w:val="001E5398"/>
    <w:rsid w:val="001E5C81"/>
    <w:rsid w:val="001E654D"/>
    <w:rsid w:val="001E6CAA"/>
    <w:rsid w:val="001E6D35"/>
    <w:rsid w:val="001E7EAF"/>
    <w:rsid w:val="001F1F81"/>
    <w:rsid w:val="001F24A3"/>
    <w:rsid w:val="001F27BC"/>
    <w:rsid w:val="001F3249"/>
    <w:rsid w:val="001F324A"/>
    <w:rsid w:val="001F3AB7"/>
    <w:rsid w:val="001F3B91"/>
    <w:rsid w:val="001F4586"/>
    <w:rsid w:val="001F47C0"/>
    <w:rsid w:val="001F4A69"/>
    <w:rsid w:val="001F5093"/>
    <w:rsid w:val="001F50F4"/>
    <w:rsid w:val="001F54D1"/>
    <w:rsid w:val="001F73E9"/>
    <w:rsid w:val="001F7817"/>
    <w:rsid w:val="002001ED"/>
    <w:rsid w:val="00200345"/>
    <w:rsid w:val="002003FE"/>
    <w:rsid w:val="002013E4"/>
    <w:rsid w:val="002015B9"/>
    <w:rsid w:val="0020192E"/>
    <w:rsid w:val="002019AE"/>
    <w:rsid w:val="00202220"/>
    <w:rsid w:val="00203807"/>
    <w:rsid w:val="002042ED"/>
    <w:rsid w:val="00205BD4"/>
    <w:rsid w:val="00206155"/>
    <w:rsid w:val="0020627B"/>
    <w:rsid w:val="00206C91"/>
    <w:rsid w:val="00207CD6"/>
    <w:rsid w:val="00207F99"/>
    <w:rsid w:val="00210291"/>
    <w:rsid w:val="00211436"/>
    <w:rsid w:val="00211A03"/>
    <w:rsid w:val="00211AFF"/>
    <w:rsid w:val="00211C32"/>
    <w:rsid w:val="00212DDB"/>
    <w:rsid w:val="00213D90"/>
    <w:rsid w:val="00214387"/>
    <w:rsid w:val="002144A0"/>
    <w:rsid w:val="00214B18"/>
    <w:rsid w:val="00214E5A"/>
    <w:rsid w:val="00215530"/>
    <w:rsid w:val="002155CD"/>
    <w:rsid w:val="00215D47"/>
    <w:rsid w:val="00216306"/>
    <w:rsid w:val="00216CFD"/>
    <w:rsid w:val="002178C6"/>
    <w:rsid w:val="002200CB"/>
    <w:rsid w:val="00221098"/>
    <w:rsid w:val="00221958"/>
    <w:rsid w:val="00222101"/>
    <w:rsid w:val="00222784"/>
    <w:rsid w:val="002232DD"/>
    <w:rsid w:val="00223356"/>
    <w:rsid w:val="00223626"/>
    <w:rsid w:val="00223DEA"/>
    <w:rsid w:val="00224762"/>
    <w:rsid w:val="00224FC0"/>
    <w:rsid w:val="0022676D"/>
    <w:rsid w:val="00230485"/>
    <w:rsid w:val="00230B72"/>
    <w:rsid w:val="0023102C"/>
    <w:rsid w:val="002311C3"/>
    <w:rsid w:val="00231CDD"/>
    <w:rsid w:val="0023200D"/>
    <w:rsid w:val="002322F9"/>
    <w:rsid w:val="00232776"/>
    <w:rsid w:val="0023295F"/>
    <w:rsid w:val="00233145"/>
    <w:rsid w:val="00233803"/>
    <w:rsid w:val="0023458B"/>
    <w:rsid w:val="0023529B"/>
    <w:rsid w:val="0023574E"/>
    <w:rsid w:val="00236678"/>
    <w:rsid w:val="00237673"/>
    <w:rsid w:val="002378F4"/>
    <w:rsid w:val="00237B4D"/>
    <w:rsid w:val="00237F41"/>
    <w:rsid w:val="00240D68"/>
    <w:rsid w:val="00240E78"/>
    <w:rsid w:val="002410B0"/>
    <w:rsid w:val="00243113"/>
    <w:rsid w:val="00243F9E"/>
    <w:rsid w:val="00244C40"/>
    <w:rsid w:val="00244F44"/>
    <w:rsid w:val="0024622F"/>
    <w:rsid w:val="00246321"/>
    <w:rsid w:val="00246EA0"/>
    <w:rsid w:val="00251885"/>
    <w:rsid w:val="0025260D"/>
    <w:rsid w:val="00252C31"/>
    <w:rsid w:val="0025325D"/>
    <w:rsid w:val="0025376A"/>
    <w:rsid w:val="002537EA"/>
    <w:rsid w:val="00254710"/>
    <w:rsid w:val="00254998"/>
    <w:rsid w:val="00254BEF"/>
    <w:rsid w:val="00255AE4"/>
    <w:rsid w:val="002560A4"/>
    <w:rsid w:val="0025614A"/>
    <w:rsid w:val="00256253"/>
    <w:rsid w:val="0025702A"/>
    <w:rsid w:val="00257DBC"/>
    <w:rsid w:val="00260C63"/>
    <w:rsid w:val="00261B12"/>
    <w:rsid w:val="002621CC"/>
    <w:rsid w:val="00264DD0"/>
    <w:rsid w:val="002655F5"/>
    <w:rsid w:val="00265EA3"/>
    <w:rsid w:val="00265FB9"/>
    <w:rsid w:val="00266443"/>
    <w:rsid w:val="0026653A"/>
    <w:rsid w:val="00266D4B"/>
    <w:rsid w:val="002700C3"/>
    <w:rsid w:val="00270CB2"/>
    <w:rsid w:val="00271BFA"/>
    <w:rsid w:val="00272322"/>
    <w:rsid w:val="00272B4C"/>
    <w:rsid w:val="00272C15"/>
    <w:rsid w:val="00272CC5"/>
    <w:rsid w:val="00273002"/>
    <w:rsid w:val="00273127"/>
    <w:rsid w:val="002734EE"/>
    <w:rsid w:val="0027357A"/>
    <w:rsid w:val="00273DFE"/>
    <w:rsid w:val="0027414B"/>
    <w:rsid w:val="002741AE"/>
    <w:rsid w:val="00274887"/>
    <w:rsid w:val="0027567A"/>
    <w:rsid w:val="0027588A"/>
    <w:rsid w:val="0027696A"/>
    <w:rsid w:val="002769C7"/>
    <w:rsid w:val="00276E62"/>
    <w:rsid w:val="00277678"/>
    <w:rsid w:val="00280825"/>
    <w:rsid w:val="00280EB0"/>
    <w:rsid w:val="00280FA9"/>
    <w:rsid w:val="0028258F"/>
    <w:rsid w:val="00282CF9"/>
    <w:rsid w:val="002846D1"/>
    <w:rsid w:val="0028477C"/>
    <w:rsid w:val="00284F57"/>
    <w:rsid w:val="00285A62"/>
    <w:rsid w:val="0028635B"/>
    <w:rsid w:val="00286D8D"/>
    <w:rsid w:val="002870B3"/>
    <w:rsid w:val="00287BA5"/>
    <w:rsid w:val="0029075A"/>
    <w:rsid w:val="00290D88"/>
    <w:rsid w:val="00290D99"/>
    <w:rsid w:val="00291BBE"/>
    <w:rsid w:val="00292F46"/>
    <w:rsid w:val="00293021"/>
    <w:rsid w:val="00293CD5"/>
    <w:rsid w:val="00293E94"/>
    <w:rsid w:val="0029405A"/>
    <w:rsid w:val="00294745"/>
    <w:rsid w:val="00294923"/>
    <w:rsid w:val="00294D83"/>
    <w:rsid w:val="00296615"/>
    <w:rsid w:val="00296E90"/>
    <w:rsid w:val="00297410"/>
    <w:rsid w:val="00297D43"/>
    <w:rsid w:val="00297FCF"/>
    <w:rsid w:val="002A147C"/>
    <w:rsid w:val="002A2E3A"/>
    <w:rsid w:val="002A2E4B"/>
    <w:rsid w:val="002A335C"/>
    <w:rsid w:val="002A36DA"/>
    <w:rsid w:val="002A3E3F"/>
    <w:rsid w:val="002A3FA6"/>
    <w:rsid w:val="002A4525"/>
    <w:rsid w:val="002A45C7"/>
    <w:rsid w:val="002A474B"/>
    <w:rsid w:val="002A4821"/>
    <w:rsid w:val="002A49DD"/>
    <w:rsid w:val="002A4B2B"/>
    <w:rsid w:val="002A4FDA"/>
    <w:rsid w:val="002A53FB"/>
    <w:rsid w:val="002A551B"/>
    <w:rsid w:val="002A6895"/>
    <w:rsid w:val="002A68BC"/>
    <w:rsid w:val="002A6CE5"/>
    <w:rsid w:val="002A6D3D"/>
    <w:rsid w:val="002A75E4"/>
    <w:rsid w:val="002B047E"/>
    <w:rsid w:val="002B05DE"/>
    <w:rsid w:val="002B0DB0"/>
    <w:rsid w:val="002B137A"/>
    <w:rsid w:val="002B1811"/>
    <w:rsid w:val="002B2E6C"/>
    <w:rsid w:val="002B3005"/>
    <w:rsid w:val="002B3E43"/>
    <w:rsid w:val="002B431C"/>
    <w:rsid w:val="002B4883"/>
    <w:rsid w:val="002B4A2C"/>
    <w:rsid w:val="002B4F19"/>
    <w:rsid w:val="002B5A2B"/>
    <w:rsid w:val="002B675B"/>
    <w:rsid w:val="002B683D"/>
    <w:rsid w:val="002B6D86"/>
    <w:rsid w:val="002B6E7A"/>
    <w:rsid w:val="002B7792"/>
    <w:rsid w:val="002C0B1D"/>
    <w:rsid w:val="002C11C9"/>
    <w:rsid w:val="002C135E"/>
    <w:rsid w:val="002C2301"/>
    <w:rsid w:val="002C28C5"/>
    <w:rsid w:val="002C2F5B"/>
    <w:rsid w:val="002C3A1B"/>
    <w:rsid w:val="002C3A43"/>
    <w:rsid w:val="002C3B34"/>
    <w:rsid w:val="002C404B"/>
    <w:rsid w:val="002C453E"/>
    <w:rsid w:val="002C455A"/>
    <w:rsid w:val="002C4947"/>
    <w:rsid w:val="002C59E0"/>
    <w:rsid w:val="002C5C0D"/>
    <w:rsid w:val="002C5EC0"/>
    <w:rsid w:val="002C72BE"/>
    <w:rsid w:val="002C7311"/>
    <w:rsid w:val="002D09AD"/>
    <w:rsid w:val="002D0FB8"/>
    <w:rsid w:val="002D10AA"/>
    <w:rsid w:val="002D3819"/>
    <w:rsid w:val="002D4612"/>
    <w:rsid w:val="002D5941"/>
    <w:rsid w:val="002D62AE"/>
    <w:rsid w:val="002D754C"/>
    <w:rsid w:val="002D78C1"/>
    <w:rsid w:val="002D7E0C"/>
    <w:rsid w:val="002E004C"/>
    <w:rsid w:val="002E038D"/>
    <w:rsid w:val="002E05F6"/>
    <w:rsid w:val="002E0C5C"/>
    <w:rsid w:val="002E161B"/>
    <w:rsid w:val="002E1EAC"/>
    <w:rsid w:val="002E2574"/>
    <w:rsid w:val="002E2EE1"/>
    <w:rsid w:val="002E31EE"/>
    <w:rsid w:val="002E35A6"/>
    <w:rsid w:val="002E37F9"/>
    <w:rsid w:val="002E5E17"/>
    <w:rsid w:val="002E63A7"/>
    <w:rsid w:val="002E67E4"/>
    <w:rsid w:val="002E6BD9"/>
    <w:rsid w:val="002E7578"/>
    <w:rsid w:val="002F05E4"/>
    <w:rsid w:val="002F0A0F"/>
    <w:rsid w:val="002F25B2"/>
    <w:rsid w:val="002F2866"/>
    <w:rsid w:val="002F301F"/>
    <w:rsid w:val="002F397F"/>
    <w:rsid w:val="002F4E3C"/>
    <w:rsid w:val="002F6059"/>
    <w:rsid w:val="002F6E48"/>
    <w:rsid w:val="002F6E7D"/>
    <w:rsid w:val="002F76C1"/>
    <w:rsid w:val="003004CD"/>
    <w:rsid w:val="00300847"/>
    <w:rsid w:val="00300F02"/>
    <w:rsid w:val="0030156A"/>
    <w:rsid w:val="00302409"/>
    <w:rsid w:val="00302650"/>
    <w:rsid w:val="00303136"/>
    <w:rsid w:val="00303DBB"/>
    <w:rsid w:val="00303E9A"/>
    <w:rsid w:val="00305025"/>
    <w:rsid w:val="00306484"/>
    <w:rsid w:val="00306F9A"/>
    <w:rsid w:val="00307D62"/>
    <w:rsid w:val="003109E3"/>
    <w:rsid w:val="00310B9D"/>
    <w:rsid w:val="00310BC9"/>
    <w:rsid w:val="0031103C"/>
    <w:rsid w:val="00311AC4"/>
    <w:rsid w:val="00311F49"/>
    <w:rsid w:val="00312456"/>
    <w:rsid w:val="00312692"/>
    <w:rsid w:val="00312CDE"/>
    <w:rsid w:val="00313978"/>
    <w:rsid w:val="00313D03"/>
    <w:rsid w:val="00315292"/>
    <w:rsid w:val="00315BAB"/>
    <w:rsid w:val="0031781F"/>
    <w:rsid w:val="00317D96"/>
    <w:rsid w:val="00317E13"/>
    <w:rsid w:val="003206EA"/>
    <w:rsid w:val="00320726"/>
    <w:rsid w:val="003211FE"/>
    <w:rsid w:val="00321658"/>
    <w:rsid w:val="00321B16"/>
    <w:rsid w:val="00322782"/>
    <w:rsid w:val="0032288E"/>
    <w:rsid w:val="00323B8C"/>
    <w:rsid w:val="00323F31"/>
    <w:rsid w:val="0032469A"/>
    <w:rsid w:val="003248C3"/>
    <w:rsid w:val="00325658"/>
    <w:rsid w:val="0032596B"/>
    <w:rsid w:val="0032623E"/>
    <w:rsid w:val="00326F18"/>
    <w:rsid w:val="0032707D"/>
    <w:rsid w:val="003302DB"/>
    <w:rsid w:val="00330CC9"/>
    <w:rsid w:val="00330EBB"/>
    <w:rsid w:val="0033231A"/>
    <w:rsid w:val="00332D71"/>
    <w:rsid w:val="00334059"/>
    <w:rsid w:val="003344F8"/>
    <w:rsid w:val="00334582"/>
    <w:rsid w:val="003345D3"/>
    <w:rsid w:val="003348C8"/>
    <w:rsid w:val="00334D85"/>
    <w:rsid w:val="00334EAD"/>
    <w:rsid w:val="00335A30"/>
    <w:rsid w:val="0033726A"/>
    <w:rsid w:val="00337885"/>
    <w:rsid w:val="00337F66"/>
    <w:rsid w:val="00340C6A"/>
    <w:rsid w:val="00340DC0"/>
    <w:rsid w:val="003413D2"/>
    <w:rsid w:val="003414C8"/>
    <w:rsid w:val="0034165C"/>
    <w:rsid w:val="00341802"/>
    <w:rsid w:val="003419F3"/>
    <w:rsid w:val="00341E4F"/>
    <w:rsid w:val="003423C7"/>
    <w:rsid w:val="003426B2"/>
    <w:rsid w:val="00342832"/>
    <w:rsid w:val="00342B2F"/>
    <w:rsid w:val="00342DC0"/>
    <w:rsid w:val="00344FD4"/>
    <w:rsid w:val="003455A8"/>
    <w:rsid w:val="003460A3"/>
    <w:rsid w:val="003460CB"/>
    <w:rsid w:val="003461BD"/>
    <w:rsid w:val="0034687F"/>
    <w:rsid w:val="00346892"/>
    <w:rsid w:val="00346EE9"/>
    <w:rsid w:val="003476D7"/>
    <w:rsid w:val="0035002F"/>
    <w:rsid w:val="00350441"/>
    <w:rsid w:val="00350C1B"/>
    <w:rsid w:val="00350FDE"/>
    <w:rsid w:val="003512DF"/>
    <w:rsid w:val="00351F4C"/>
    <w:rsid w:val="003541B1"/>
    <w:rsid w:val="0035483A"/>
    <w:rsid w:val="00355F5C"/>
    <w:rsid w:val="003565F8"/>
    <w:rsid w:val="00357ECA"/>
    <w:rsid w:val="003605A4"/>
    <w:rsid w:val="00360F05"/>
    <w:rsid w:val="00361262"/>
    <w:rsid w:val="00361BCB"/>
    <w:rsid w:val="00361E71"/>
    <w:rsid w:val="00362FE0"/>
    <w:rsid w:val="00363A54"/>
    <w:rsid w:val="00363C0A"/>
    <w:rsid w:val="00364AE1"/>
    <w:rsid w:val="00364DF1"/>
    <w:rsid w:val="003650CD"/>
    <w:rsid w:val="00367545"/>
    <w:rsid w:val="003676AE"/>
    <w:rsid w:val="00367DE5"/>
    <w:rsid w:val="0037099B"/>
    <w:rsid w:val="00370EB4"/>
    <w:rsid w:val="00372053"/>
    <w:rsid w:val="00372DE2"/>
    <w:rsid w:val="00372FCE"/>
    <w:rsid w:val="003730A2"/>
    <w:rsid w:val="00376B61"/>
    <w:rsid w:val="00377A90"/>
    <w:rsid w:val="0038002C"/>
    <w:rsid w:val="00382343"/>
    <w:rsid w:val="00383BDC"/>
    <w:rsid w:val="00383D03"/>
    <w:rsid w:val="00383E1D"/>
    <w:rsid w:val="003842C0"/>
    <w:rsid w:val="00385A60"/>
    <w:rsid w:val="00385F45"/>
    <w:rsid w:val="0038679B"/>
    <w:rsid w:val="003869FD"/>
    <w:rsid w:val="0038724F"/>
    <w:rsid w:val="0038763A"/>
    <w:rsid w:val="00387977"/>
    <w:rsid w:val="00387A37"/>
    <w:rsid w:val="003901A2"/>
    <w:rsid w:val="00390AA4"/>
    <w:rsid w:val="00391100"/>
    <w:rsid w:val="0039134E"/>
    <w:rsid w:val="00391892"/>
    <w:rsid w:val="00391AD7"/>
    <w:rsid w:val="00392D84"/>
    <w:rsid w:val="00392DCB"/>
    <w:rsid w:val="00392EB6"/>
    <w:rsid w:val="003934B6"/>
    <w:rsid w:val="00394362"/>
    <w:rsid w:val="003946B5"/>
    <w:rsid w:val="00394875"/>
    <w:rsid w:val="0039549F"/>
    <w:rsid w:val="003954BF"/>
    <w:rsid w:val="00395A42"/>
    <w:rsid w:val="0039607C"/>
    <w:rsid w:val="00396318"/>
    <w:rsid w:val="00396558"/>
    <w:rsid w:val="00397CF8"/>
    <w:rsid w:val="003A02ED"/>
    <w:rsid w:val="003A0959"/>
    <w:rsid w:val="003A105C"/>
    <w:rsid w:val="003A2A9D"/>
    <w:rsid w:val="003A2C36"/>
    <w:rsid w:val="003A30E2"/>
    <w:rsid w:val="003A44CA"/>
    <w:rsid w:val="003A47AD"/>
    <w:rsid w:val="003A4B77"/>
    <w:rsid w:val="003A4B88"/>
    <w:rsid w:val="003A4FBE"/>
    <w:rsid w:val="003A5AE8"/>
    <w:rsid w:val="003A619E"/>
    <w:rsid w:val="003A723A"/>
    <w:rsid w:val="003A74BF"/>
    <w:rsid w:val="003A76A8"/>
    <w:rsid w:val="003A78B1"/>
    <w:rsid w:val="003B0CA3"/>
    <w:rsid w:val="003B2BC6"/>
    <w:rsid w:val="003B3323"/>
    <w:rsid w:val="003B334D"/>
    <w:rsid w:val="003B3A3A"/>
    <w:rsid w:val="003B3B77"/>
    <w:rsid w:val="003B3EAC"/>
    <w:rsid w:val="003B3F54"/>
    <w:rsid w:val="003B4112"/>
    <w:rsid w:val="003B4741"/>
    <w:rsid w:val="003B533F"/>
    <w:rsid w:val="003B5366"/>
    <w:rsid w:val="003B5CD2"/>
    <w:rsid w:val="003B72E6"/>
    <w:rsid w:val="003C02EC"/>
    <w:rsid w:val="003C075F"/>
    <w:rsid w:val="003C07E3"/>
    <w:rsid w:val="003C0B33"/>
    <w:rsid w:val="003C1048"/>
    <w:rsid w:val="003C120D"/>
    <w:rsid w:val="003C12B1"/>
    <w:rsid w:val="003C1824"/>
    <w:rsid w:val="003C1E4A"/>
    <w:rsid w:val="003C1E67"/>
    <w:rsid w:val="003C248B"/>
    <w:rsid w:val="003C289A"/>
    <w:rsid w:val="003C39F2"/>
    <w:rsid w:val="003C3EF1"/>
    <w:rsid w:val="003C4C4B"/>
    <w:rsid w:val="003C505F"/>
    <w:rsid w:val="003C5B4E"/>
    <w:rsid w:val="003C61C5"/>
    <w:rsid w:val="003C7090"/>
    <w:rsid w:val="003C717B"/>
    <w:rsid w:val="003D135F"/>
    <w:rsid w:val="003D18EB"/>
    <w:rsid w:val="003D1F11"/>
    <w:rsid w:val="003D1FD1"/>
    <w:rsid w:val="003D20B3"/>
    <w:rsid w:val="003D3651"/>
    <w:rsid w:val="003D36BF"/>
    <w:rsid w:val="003D3F49"/>
    <w:rsid w:val="003D4502"/>
    <w:rsid w:val="003D48AD"/>
    <w:rsid w:val="003D5312"/>
    <w:rsid w:val="003D5708"/>
    <w:rsid w:val="003D5947"/>
    <w:rsid w:val="003D68F0"/>
    <w:rsid w:val="003D69C4"/>
    <w:rsid w:val="003D79B0"/>
    <w:rsid w:val="003D7C65"/>
    <w:rsid w:val="003D7F5B"/>
    <w:rsid w:val="003E016D"/>
    <w:rsid w:val="003E0A3E"/>
    <w:rsid w:val="003E0DF1"/>
    <w:rsid w:val="003E1728"/>
    <w:rsid w:val="003E1925"/>
    <w:rsid w:val="003E1BA5"/>
    <w:rsid w:val="003E1D06"/>
    <w:rsid w:val="003E1FCA"/>
    <w:rsid w:val="003E29C7"/>
    <w:rsid w:val="003E358C"/>
    <w:rsid w:val="003E46A3"/>
    <w:rsid w:val="003E4BA1"/>
    <w:rsid w:val="003E5A34"/>
    <w:rsid w:val="003E667F"/>
    <w:rsid w:val="003E6741"/>
    <w:rsid w:val="003E68E7"/>
    <w:rsid w:val="003E6F42"/>
    <w:rsid w:val="003E737A"/>
    <w:rsid w:val="003F1717"/>
    <w:rsid w:val="003F1755"/>
    <w:rsid w:val="003F19C1"/>
    <w:rsid w:val="003F1ADC"/>
    <w:rsid w:val="003F1DC2"/>
    <w:rsid w:val="003F20A7"/>
    <w:rsid w:val="003F29E7"/>
    <w:rsid w:val="003F47CC"/>
    <w:rsid w:val="003F4DB7"/>
    <w:rsid w:val="003F5CA5"/>
    <w:rsid w:val="003F6202"/>
    <w:rsid w:val="003F6A42"/>
    <w:rsid w:val="003F6E2F"/>
    <w:rsid w:val="003F715A"/>
    <w:rsid w:val="003F7196"/>
    <w:rsid w:val="003F76A5"/>
    <w:rsid w:val="00400490"/>
    <w:rsid w:val="00401200"/>
    <w:rsid w:val="004017E0"/>
    <w:rsid w:val="004021FA"/>
    <w:rsid w:val="00402615"/>
    <w:rsid w:val="00402EBC"/>
    <w:rsid w:val="0040363A"/>
    <w:rsid w:val="00403EB1"/>
    <w:rsid w:val="00404878"/>
    <w:rsid w:val="004049B0"/>
    <w:rsid w:val="00404E8B"/>
    <w:rsid w:val="00405A91"/>
    <w:rsid w:val="00405B37"/>
    <w:rsid w:val="00405BE1"/>
    <w:rsid w:val="004079A9"/>
    <w:rsid w:val="00410121"/>
    <w:rsid w:val="00410A2B"/>
    <w:rsid w:val="004114A4"/>
    <w:rsid w:val="004117AC"/>
    <w:rsid w:val="00411809"/>
    <w:rsid w:val="00412256"/>
    <w:rsid w:val="004126D8"/>
    <w:rsid w:val="00413DCB"/>
    <w:rsid w:val="00414B77"/>
    <w:rsid w:val="00414C5D"/>
    <w:rsid w:val="004150C8"/>
    <w:rsid w:val="00417770"/>
    <w:rsid w:val="00420983"/>
    <w:rsid w:val="004218C5"/>
    <w:rsid w:val="004226BE"/>
    <w:rsid w:val="004228A2"/>
    <w:rsid w:val="004228DD"/>
    <w:rsid w:val="00424526"/>
    <w:rsid w:val="004249E2"/>
    <w:rsid w:val="004256B4"/>
    <w:rsid w:val="0042603F"/>
    <w:rsid w:val="0042765E"/>
    <w:rsid w:val="00427B7B"/>
    <w:rsid w:val="00427D31"/>
    <w:rsid w:val="004302A2"/>
    <w:rsid w:val="00430713"/>
    <w:rsid w:val="00430BD8"/>
    <w:rsid w:val="0043142E"/>
    <w:rsid w:val="004314B8"/>
    <w:rsid w:val="00431C43"/>
    <w:rsid w:val="004322F2"/>
    <w:rsid w:val="00432568"/>
    <w:rsid w:val="00434113"/>
    <w:rsid w:val="00434297"/>
    <w:rsid w:val="00434FD4"/>
    <w:rsid w:val="00434FE2"/>
    <w:rsid w:val="00437204"/>
    <w:rsid w:val="00437BBA"/>
    <w:rsid w:val="00441B6D"/>
    <w:rsid w:val="00441B6E"/>
    <w:rsid w:val="00442603"/>
    <w:rsid w:val="00442879"/>
    <w:rsid w:val="00442BB5"/>
    <w:rsid w:val="00442DC4"/>
    <w:rsid w:val="00443E2F"/>
    <w:rsid w:val="00444174"/>
    <w:rsid w:val="00444BD8"/>
    <w:rsid w:val="00445C38"/>
    <w:rsid w:val="0044668E"/>
    <w:rsid w:val="0044730B"/>
    <w:rsid w:val="00451051"/>
    <w:rsid w:val="004514C0"/>
    <w:rsid w:val="004545CA"/>
    <w:rsid w:val="004549F9"/>
    <w:rsid w:val="00455330"/>
    <w:rsid w:val="00455487"/>
    <w:rsid w:val="0045602A"/>
    <w:rsid w:val="004564EE"/>
    <w:rsid w:val="00457B32"/>
    <w:rsid w:val="004607E0"/>
    <w:rsid w:val="00460BF2"/>
    <w:rsid w:val="0046240E"/>
    <w:rsid w:val="0046290C"/>
    <w:rsid w:val="00462A3B"/>
    <w:rsid w:val="0046304C"/>
    <w:rsid w:val="004632EA"/>
    <w:rsid w:val="0046336D"/>
    <w:rsid w:val="00464DB1"/>
    <w:rsid w:val="00466725"/>
    <w:rsid w:val="00466D2F"/>
    <w:rsid w:val="00466ED5"/>
    <w:rsid w:val="004670A0"/>
    <w:rsid w:val="0047132A"/>
    <w:rsid w:val="0047141B"/>
    <w:rsid w:val="004719AD"/>
    <w:rsid w:val="00471F19"/>
    <w:rsid w:val="0047205E"/>
    <w:rsid w:val="0047252F"/>
    <w:rsid w:val="00473710"/>
    <w:rsid w:val="00474ED3"/>
    <w:rsid w:val="004750E1"/>
    <w:rsid w:val="00475168"/>
    <w:rsid w:val="004766B2"/>
    <w:rsid w:val="004768C6"/>
    <w:rsid w:val="00477A96"/>
    <w:rsid w:val="00477EE6"/>
    <w:rsid w:val="00480965"/>
    <w:rsid w:val="00480999"/>
    <w:rsid w:val="00480B0D"/>
    <w:rsid w:val="00480D2D"/>
    <w:rsid w:val="004815F8"/>
    <w:rsid w:val="00482909"/>
    <w:rsid w:val="00482A6F"/>
    <w:rsid w:val="00482F86"/>
    <w:rsid w:val="00483085"/>
    <w:rsid w:val="00483413"/>
    <w:rsid w:val="00483557"/>
    <w:rsid w:val="0048357D"/>
    <w:rsid w:val="00483A66"/>
    <w:rsid w:val="00484535"/>
    <w:rsid w:val="004847EF"/>
    <w:rsid w:val="0048492D"/>
    <w:rsid w:val="00484B0D"/>
    <w:rsid w:val="0048634B"/>
    <w:rsid w:val="00486C3B"/>
    <w:rsid w:val="00486E77"/>
    <w:rsid w:val="004910E0"/>
    <w:rsid w:val="00491741"/>
    <w:rsid w:val="00492B3D"/>
    <w:rsid w:val="00492EC4"/>
    <w:rsid w:val="00493180"/>
    <w:rsid w:val="004934ED"/>
    <w:rsid w:val="00493BA2"/>
    <w:rsid w:val="0049421C"/>
    <w:rsid w:val="00494D71"/>
    <w:rsid w:val="0049556D"/>
    <w:rsid w:val="00495C18"/>
    <w:rsid w:val="00495C86"/>
    <w:rsid w:val="00495DA4"/>
    <w:rsid w:val="0049643D"/>
    <w:rsid w:val="0049654C"/>
    <w:rsid w:val="004967A4"/>
    <w:rsid w:val="00497370"/>
    <w:rsid w:val="00497A0B"/>
    <w:rsid w:val="004A104E"/>
    <w:rsid w:val="004A17C4"/>
    <w:rsid w:val="004A2EC6"/>
    <w:rsid w:val="004A3693"/>
    <w:rsid w:val="004A7794"/>
    <w:rsid w:val="004A7ABF"/>
    <w:rsid w:val="004B0685"/>
    <w:rsid w:val="004B08E8"/>
    <w:rsid w:val="004B0BA9"/>
    <w:rsid w:val="004B1A31"/>
    <w:rsid w:val="004B223E"/>
    <w:rsid w:val="004B2411"/>
    <w:rsid w:val="004B4038"/>
    <w:rsid w:val="004B4F0F"/>
    <w:rsid w:val="004B5699"/>
    <w:rsid w:val="004B5A0D"/>
    <w:rsid w:val="004B60C1"/>
    <w:rsid w:val="004B7505"/>
    <w:rsid w:val="004B7522"/>
    <w:rsid w:val="004B76D4"/>
    <w:rsid w:val="004B77FD"/>
    <w:rsid w:val="004B7C8B"/>
    <w:rsid w:val="004B7CCB"/>
    <w:rsid w:val="004B7D68"/>
    <w:rsid w:val="004B7DE7"/>
    <w:rsid w:val="004C000E"/>
    <w:rsid w:val="004C025A"/>
    <w:rsid w:val="004C10A8"/>
    <w:rsid w:val="004C1524"/>
    <w:rsid w:val="004C17B3"/>
    <w:rsid w:val="004C18F8"/>
    <w:rsid w:val="004C2240"/>
    <w:rsid w:val="004C248B"/>
    <w:rsid w:val="004C2CBE"/>
    <w:rsid w:val="004C3218"/>
    <w:rsid w:val="004C3BC4"/>
    <w:rsid w:val="004C3EB0"/>
    <w:rsid w:val="004C437D"/>
    <w:rsid w:val="004C4C36"/>
    <w:rsid w:val="004C4FDE"/>
    <w:rsid w:val="004C59A5"/>
    <w:rsid w:val="004C5FC6"/>
    <w:rsid w:val="004C6B78"/>
    <w:rsid w:val="004C7702"/>
    <w:rsid w:val="004D063F"/>
    <w:rsid w:val="004D2D4F"/>
    <w:rsid w:val="004D2FAB"/>
    <w:rsid w:val="004D3766"/>
    <w:rsid w:val="004D415A"/>
    <w:rsid w:val="004D4507"/>
    <w:rsid w:val="004D4BC0"/>
    <w:rsid w:val="004D4FC8"/>
    <w:rsid w:val="004D562E"/>
    <w:rsid w:val="004D6071"/>
    <w:rsid w:val="004D614A"/>
    <w:rsid w:val="004D6186"/>
    <w:rsid w:val="004D6A7C"/>
    <w:rsid w:val="004D6EDD"/>
    <w:rsid w:val="004D77C4"/>
    <w:rsid w:val="004D797A"/>
    <w:rsid w:val="004E0AD2"/>
    <w:rsid w:val="004E0AE5"/>
    <w:rsid w:val="004E0BA1"/>
    <w:rsid w:val="004E0C77"/>
    <w:rsid w:val="004E1648"/>
    <w:rsid w:val="004E1BF1"/>
    <w:rsid w:val="004E22E7"/>
    <w:rsid w:val="004E2FF7"/>
    <w:rsid w:val="004E390C"/>
    <w:rsid w:val="004E3E04"/>
    <w:rsid w:val="004E3F1D"/>
    <w:rsid w:val="004E44E9"/>
    <w:rsid w:val="004E44FD"/>
    <w:rsid w:val="004E48E6"/>
    <w:rsid w:val="004E50D2"/>
    <w:rsid w:val="004E53AC"/>
    <w:rsid w:val="004E71DE"/>
    <w:rsid w:val="004E7570"/>
    <w:rsid w:val="004E7610"/>
    <w:rsid w:val="004E78FD"/>
    <w:rsid w:val="004E7E27"/>
    <w:rsid w:val="004F03C4"/>
    <w:rsid w:val="004F0AD8"/>
    <w:rsid w:val="004F0D59"/>
    <w:rsid w:val="004F0D9C"/>
    <w:rsid w:val="004F0DEE"/>
    <w:rsid w:val="004F0EC3"/>
    <w:rsid w:val="004F1434"/>
    <w:rsid w:val="004F3693"/>
    <w:rsid w:val="004F3FC2"/>
    <w:rsid w:val="004F481B"/>
    <w:rsid w:val="004F4A4F"/>
    <w:rsid w:val="004F4C48"/>
    <w:rsid w:val="004F4D65"/>
    <w:rsid w:val="004F55E7"/>
    <w:rsid w:val="004F6CFC"/>
    <w:rsid w:val="004F7206"/>
    <w:rsid w:val="004F75C0"/>
    <w:rsid w:val="004F79CE"/>
    <w:rsid w:val="005000B2"/>
    <w:rsid w:val="00500213"/>
    <w:rsid w:val="005006DF"/>
    <w:rsid w:val="00500A0E"/>
    <w:rsid w:val="00500A42"/>
    <w:rsid w:val="00501B6F"/>
    <w:rsid w:val="00502389"/>
    <w:rsid w:val="005029F8"/>
    <w:rsid w:val="005030D8"/>
    <w:rsid w:val="00503177"/>
    <w:rsid w:val="005041A6"/>
    <w:rsid w:val="0050521B"/>
    <w:rsid w:val="00506530"/>
    <w:rsid w:val="005069A7"/>
    <w:rsid w:val="00506DA0"/>
    <w:rsid w:val="0050776B"/>
    <w:rsid w:val="005103F4"/>
    <w:rsid w:val="005110F5"/>
    <w:rsid w:val="00511E11"/>
    <w:rsid w:val="005122D1"/>
    <w:rsid w:val="005138F9"/>
    <w:rsid w:val="00515064"/>
    <w:rsid w:val="005164CC"/>
    <w:rsid w:val="00516541"/>
    <w:rsid w:val="00516D13"/>
    <w:rsid w:val="0051756A"/>
    <w:rsid w:val="0052060B"/>
    <w:rsid w:val="0052132C"/>
    <w:rsid w:val="0052166F"/>
    <w:rsid w:val="005219F8"/>
    <w:rsid w:val="00521F98"/>
    <w:rsid w:val="005226F5"/>
    <w:rsid w:val="0052285C"/>
    <w:rsid w:val="005232E5"/>
    <w:rsid w:val="005242D0"/>
    <w:rsid w:val="00524322"/>
    <w:rsid w:val="0052498E"/>
    <w:rsid w:val="00524D3A"/>
    <w:rsid w:val="00525823"/>
    <w:rsid w:val="00526094"/>
    <w:rsid w:val="00526DD6"/>
    <w:rsid w:val="00530166"/>
    <w:rsid w:val="00530212"/>
    <w:rsid w:val="00530EDB"/>
    <w:rsid w:val="005317B6"/>
    <w:rsid w:val="005321C0"/>
    <w:rsid w:val="00532F59"/>
    <w:rsid w:val="00534360"/>
    <w:rsid w:val="005348A5"/>
    <w:rsid w:val="00535453"/>
    <w:rsid w:val="00536749"/>
    <w:rsid w:val="00536DA4"/>
    <w:rsid w:val="005408B3"/>
    <w:rsid w:val="0054097D"/>
    <w:rsid w:val="005410F3"/>
    <w:rsid w:val="00541697"/>
    <w:rsid w:val="0054202A"/>
    <w:rsid w:val="0054254B"/>
    <w:rsid w:val="00542CA2"/>
    <w:rsid w:val="00543140"/>
    <w:rsid w:val="005433DE"/>
    <w:rsid w:val="00543881"/>
    <w:rsid w:val="00544495"/>
    <w:rsid w:val="00544AF3"/>
    <w:rsid w:val="00544BCA"/>
    <w:rsid w:val="00544C2F"/>
    <w:rsid w:val="00544DCB"/>
    <w:rsid w:val="00544EDB"/>
    <w:rsid w:val="005470E4"/>
    <w:rsid w:val="005512A5"/>
    <w:rsid w:val="005516F0"/>
    <w:rsid w:val="00551ECD"/>
    <w:rsid w:val="00552372"/>
    <w:rsid w:val="00552D07"/>
    <w:rsid w:val="00552FD6"/>
    <w:rsid w:val="00554DF7"/>
    <w:rsid w:val="005555A8"/>
    <w:rsid w:val="00555ECC"/>
    <w:rsid w:val="005562B5"/>
    <w:rsid w:val="005566B3"/>
    <w:rsid w:val="00556C7C"/>
    <w:rsid w:val="005577B1"/>
    <w:rsid w:val="005607B4"/>
    <w:rsid w:val="005614EC"/>
    <w:rsid w:val="005624D5"/>
    <w:rsid w:val="005629E0"/>
    <w:rsid w:val="00562CE2"/>
    <w:rsid w:val="0056496B"/>
    <w:rsid w:val="0056556D"/>
    <w:rsid w:val="00565884"/>
    <w:rsid w:val="00565BF2"/>
    <w:rsid w:val="00566036"/>
    <w:rsid w:val="00566465"/>
    <w:rsid w:val="005666C0"/>
    <w:rsid w:val="0056682E"/>
    <w:rsid w:val="0056739E"/>
    <w:rsid w:val="0056773E"/>
    <w:rsid w:val="005677C1"/>
    <w:rsid w:val="005679D8"/>
    <w:rsid w:val="005701C2"/>
    <w:rsid w:val="0057056D"/>
    <w:rsid w:val="00570B5C"/>
    <w:rsid w:val="005716D6"/>
    <w:rsid w:val="00572DAE"/>
    <w:rsid w:val="0057550A"/>
    <w:rsid w:val="005756EE"/>
    <w:rsid w:val="0057600A"/>
    <w:rsid w:val="0057601C"/>
    <w:rsid w:val="00576206"/>
    <w:rsid w:val="00576B3D"/>
    <w:rsid w:val="00576B77"/>
    <w:rsid w:val="00577081"/>
    <w:rsid w:val="00577321"/>
    <w:rsid w:val="005802A1"/>
    <w:rsid w:val="005808E3"/>
    <w:rsid w:val="00581FE9"/>
    <w:rsid w:val="005836EF"/>
    <w:rsid w:val="00583A7E"/>
    <w:rsid w:val="00583E62"/>
    <w:rsid w:val="00584020"/>
    <w:rsid w:val="00584629"/>
    <w:rsid w:val="005853E9"/>
    <w:rsid w:val="00585BC6"/>
    <w:rsid w:val="00586886"/>
    <w:rsid w:val="00586DBB"/>
    <w:rsid w:val="00587736"/>
    <w:rsid w:val="00587CE6"/>
    <w:rsid w:val="00590B15"/>
    <w:rsid w:val="00590F7D"/>
    <w:rsid w:val="0059171B"/>
    <w:rsid w:val="005917A8"/>
    <w:rsid w:val="00591A63"/>
    <w:rsid w:val="005960C9"/>
    <w:rsid w:val="0059635D"/>
    <w:rsid w:val="00597C88"/>
    <w:rsid w:val="005A002F"/>
    <w:rsid w:val="005A237C"/>
    <w:rsid w:val="005A27A9"/>
    <w:rsid w:val="005A2A8E"/>
    <w:rsid w:val="005A2E41"/>
    <w:rsid w:val="005A32C0"/>
    <w:rsid w:val="005A4786"/>
    <w:rsid w:val="005A556E"/>
    <w:rsid w:val="005A56F2"/>
    <w:rsid w:val="005A616E"/>
    <w:rsid w:val="005A6471"/>
    <w:rsid w:val="005A64FF"/>
    <w:rsid w:val="005A67E1"/>
    <w:rsid w:val="005A699F"/>
    <w:rsid w:val="005A7326"/>
    <w:rsid w:val="005B00FC"/>
    <w:rsid w:val="005B11D4"/>
    <w:rsid w:val="005B31D3"/>
    <w:rsid w:val="005B4642"/>
    <w:rsid w:val="005B54B6"/>
    <w:rsid w:val="005B5693"/>
    <w:rsid w:val="005B5809"/>
    <w:rsid w:val="005B5C02"/>
    <w:rsid w:val="005B6649"/>
    <w:rsid w:val="005B66D3"/>
    <w:rsid w:val="005B7397"/>
    <w:rsid w:val="005B7529"/>
    <w:rsid w:val="005B7880"/>
    <w:rsid w:val="005B7C01"/>
    <w:rsid w:val="005B7C7E"/>
    <w:rsid w:val="005C0022"/>
    <w:rsid w:val="005C0731"/>
    <w:rsid w:val="005C13A4"/>
    <w:rsid w:val="005C13CC"/>
    <w:rsid w:val="005C15F4"/>
    <w:rsid w:val="005C2194"/>
    <w:rsid w:val="005C23F5"/>
    <w:rsid w:val="005C2D25"/>
    <w:rsid w:val="005C3B9D"/>
    <w:rsid w:val="005C4067"/>
    <w:rsid w:val="005C460A"/>
    <w:rsid w:val="005C485D"/>
    <w:rsid w:val="005C5B5C"/>
    <w:rsid w:val="005C687B"/>
    <w:rsid w:val="005C73F1"/>
    <w:rsid w:val="005D0269"/>
    <w:rsid w:val="005D0281"/>
    <w:rsid w:val="005D1215"/>
    <w:rsid w:val="005D26C8"/>
    <w:rsid w:val="005D31C5"/>
    <w:rsid w:val="005D3A81"/>
    <w:rsid w:val="005D4A70"/>
    <w:rsid w:val="005D62C8"/>
    <w:rsid w:val="005D7041"/>
    <w:rsid w:val="005D7879"/>
    <w:rsid w:val="005D78EB"/>
    <w:rsid w:val="005E012C"/>
    <w:rsid w:val="005E0545"/>
    <w:rsid w:val="005E1111"/>
    <w:rsid w:val="005E16CB"/>
    <w:rsid w:val="005E1E96"/>
    <w:rsid w:val="005E2319"/>
    <w:rsid w:val="005E32A4"/>
    <w:rsid w:val="005E3915"/>
    <w:rsid w:val="005E3C66"/>
    <w:rsid w:val="005E426A"/>
    <w:rsid w:val="005E4294"/>
    <w:rsid w:val="005E47E2"/>
    <w:rsid w:val="005E48E2"/>
    <w:rsid w:val="005E50B4"/>
    <w:rsid w:val="005E571E"/>
    <w:rsid w:val="005E72B1"/>
    <w:rsid w:val="005E7C9F"/>
    <w:rsid w:val="005E7CF7"/>
    <w:rsid w:val="005F12F4"/>
    <w:rsid w:val="005F20EA"/>
    <w:rsid w:val="005F2F5D"/>
    <w:rsid w:val="005F6822"/>
    <w:rsid w:val="005F6BB5"/>
    <w:rsid w:val="005F77C4"/>
    <w:rsid w:val="00600074"/>
    <w:rsid w:val="00600466"/>
    <w:rsid w:val="00600743"/>
    <w:rsid w:val="00600963"/>
    <w:rsid w:val="0060174D"/>
    <w:rsid w:val="00601ED2"/>
    <w:rsid w:val="00601F8A"/>
    <w:rsid w:val="00602506"/>
    <w:rsid w:val="00602B4B"/>
    <w:rsid w:val="00602CF5"/>
    <w:rsid w:val="0060326E"/>
    <w:rsid w:val="00604F98"/>
    <w:rsid w:val="00605B89"/>
    <w:rsid w:val="0060611E"/>
    <w:rsid w:val="006067F6"/>
    <w:rsid w:val="00606D1F"/>
    <w:rsid w:val="00606F3F"/>
    <w:rsid w:val="006078AB"/>
    <w:rsid w:val="00607D0A"/>
    <w:rsid w:val="00607F4B"/>
    <w:rsid w:val="00610BAA"/>
    <w:rsid w:val="0061169F"/>
    <w:rsid w:val="006125C5"/>
    <w:rsid w:val="00612DD3"/>
    <w:rsid w:val="00612EAC"/>
    <w:rsid w:val="00612F38"/>
    <w:rsid w:val="00613258"/>
    <w:rsid w:val="00613461"/>
    <w:rsid w:val="00614091"/>
    <w:rsid w:val="00614515"/>
    <w:rsid w:val="00614BAD"/>
    <w:rsid w:val="00614BF1"/>
    <w:rsid w:val="00614C9D"/>
    <w:rsid w:val="00614D8C"/>
    <w:rsid w:val="0061573C"/>
    <w:rsid w:val="00616FD9"/>
    <w:rsid w:val="00617010"/>
    <w:rsid w:val="006172A8"/>
    <w:rsid w:val="006175B1"/>
    <w:rsid w:val="00617777"/>
    <w:rsid w:val="00621D4D"/>
    <w:rsid w:val="00621E4E"/>
    <w:rsid w:val="006222FC"/>
    <w:rsid w:val="00622DBE"/>
    <w:rsid w:val="00623A07"/>
    <w:rsid w:val="00623D89"/>
    <w:rsid w:val="00624CBD"/>
    <w:rsid w:val="0062515C"/>
    <w:rsid w:val="0062548E"/>
    <w:rsid w:val="00625638"/>
    <w:rsid w:val="0062659E"/>
    <w:rsid w:val="00627144"/>
    <w:rsid w:val="00627967"/>
    <w:rsid w:val="00627A07"/>
    <w:rsid w:val="006305D7"/>
    <w:rsid w:val="00630BD5"/>
    <w:rsid w:val="00630FD4"/>
    <w:rsid w:val="0063142D"/>
    <w:rsid w:val="006319CC"/>
    <w:rsid w:val="00632677"/>
    <w:rsid w:val="00632824"/>
    <w:rsid w:val="00632F30"/>
    <w:rsid w:val="00633253"/>
    <w:rsid w:val="00633C66"/>
    <w:rsid w:val="00633CA2"/>
    <w:rsid w:val="00634908"/>
    <w:rsid w:val="00634B8A"/>
    <w:rsid w:val="00636E3B"/>
    <w:rsid w:val="00637AB8"/>
    <w:rsid w:val="00637E00"/>
    <w:rsid w:val="00637E63"/>
    <w:rsid w:val="006414D9"/>
    <w:rsid w:val="00641DCA"/>
    <w:rsid w:val="00641E69"/>
    <w:rsid w:val="00642666"/>
    <w:rsid w:val="00642CA8"/>
    <w:rsid w:val="006435DA"/>
    <w:rsid w:val="00643E8A"/>
    <w:rsid w:val="00644466"/>
    <w:rsid w:val="00644E8C"/>
    <w:rsid w:val="00646ACA"/>
    <w:rsid w:val="0064743F"/>
    <w:rsid w:val="0064793E"/>
    <w:rsid w:val="00647BB7"/>
    <w:rsid w:val="0065025C"/>
    <w:rsid w:val="00650320"/>
    <w:rsid w:val="006503A7"/>
    <w:rsid w:val="006503CF"/>
    <w:rsid w:val="00650FF5"/>
    <w:rsid w:val="006526A1"/>
    <w:rsid w:val="00652B77"/>
    <w:rsid w:val="00652F04"/>
    <w:rsid w:val="00654C24"/>
    <w:rsid w:val="00655E4C"/>
    <w:rsid w:val="00655E97"/>
    <w:rsid w:val="00656B3D"/>
    <w:rsid w:val="00656E12"/>
    <w:rsid w:val="00656F93"/>
    <w:rsid w:val="006576DB"/>
    <w:rsid w:val="00657CE1"/>
    <w:rsid w:val="00660C0C"/>
    <w:rsid w:val="00660E30"/>
    <w:rsid w:val="00661C34"/>
    <w:rsid w:val="00662430"/>
    <w:rsid w:val="00662608"/>
    <w:rsid w:val="00663891"/>
    <w:rsid w:val="00663B00"/>
    <w:rsid w:val="00664631"/>
    <w:rsid w:val="0066477B"/>
    <w:rsid w:val="006647A7"/>
    <w:rsid w:val="00664C03"/>
    <w:rsid w:val="006663B0"/>
    <w:rsid w:val="00666DD5"/>
    <w:rsid w:val="00667882"/>
    <w:rsid w:val="006711FC"/>
    <w:rsid w:val="00671A2E"/>
    <w:rsid w:val="0067264A"/>
    <w:rsid w:val="0067323C"/>
    <w:rsid w:val="006733D2"/>
    <w:rsid w:val="006733F8"/>
    <w:rsid w:val="00673AE1"/>
    <w:rsid w:val="00675874"/>
    <w:rsid w:val="00676B9E"/>
    <w:rsid w:val="00677472"/>
    <w:rsid w:val="006777C1"/>
    <w:rsid w:val="006802B9"/>
    <w:rsid w:val="006810FF"/>
    <w:rsid w:val="00681B62"/>
    <w:rsid w:val="00681BC8"/>
    <w:rsid w:val="00682C08"/>
    <w:rsid w:val="00683D1C"/>
    <w:rsid w:val="00684E11"/>
    <w:rsid w:val="006851BB"/>
    <w:rsid w:val="00685615"/>
    <w:rsid w:val="00685A24"/>
    <w:rsid w:val="006860DD"/>
    <w:rsid w:val="0068610D"/>
    <w:rsid w:val="006867CE"/>
    <w:rsid w:val="00687328"/>
    <w:rsid w:val="0068785C"/>
    <w:rsid w:val="00687967"/>
    <w:rsid w:val="00690D4F"/>
    <w:rsid w:val="00691862"/>
    <w:rsid w:val="00691CF2"/>
    <w:rsid w:val="00692AF9"/>
    <w:rsid w:val="006939F5"/>
    <w:rsid w:val="0069464C"/>
    <w:rsid w:val="00694CCB"/>
    <w:rsid w:val="00694F30"/>
    <w:rsid w:val="00695C92"/>
    <w:rsid w:val="006974C0"/>
    <w:rsid w:val="00697E71"/>
    <w:rsid w:val="00697E8B"/>
    <w:rsid w:val="006A0C9F"/>
    <w:rsid w:val="006A145F"/>
    <w:rsid w:val="006A146B"/>
    <w:rsid w:val="006A20DC"/>
    <w:rsid w:val="006A2316"/>
    <w:rsid w:val="006A2457"/>
    <w:rsid w:val="006A3472"/>
    <w:rsid w:val="006A3672"/>
    <w:rsid w:val="006A39D0"/>
    <w:rsid w:val="006A3B47"/>
    <w:rsid w:val="006A3F56"/>
    <w:rsid w:val="006A4032"/>
    <w:rsid w:val="006A5294"/>
    <w:rsid w:val="006A5459"/>
    <w:rsid w:val="006A5872"/>
    <w:rsid w:val="006A6CE7"/>
    <w:rsid w:val="006A78D3"/>
    <w:rsid w:val="006B11D0"/>
    <w:rsid w:val="006B135B"/>
    <w:rsid w:val="006B1BAA"/>
    <w:rsid w:val="006B2CCC"/>
    <w:rsid w:val="006B2E80"/>
    <w:rsid w:val="006B3796"/>
    <w:rsid w:val="006B3A95"/>
    <w:rsid w:val="006B48BC"/>
    <w:rsid w:val="006B5BAD"/>
    <w:rsid w:val="006B7940"/>
    <w:rsid w:val="006B7F53"/>
    <w:rsid w:val="006C1228"/>
    <w:rsid w:val="006C148B"/>
    <w:rsid w:val="006C15B2"/>
    <w:rsid w:val="006C181D"/>
    <w:rsid w:val="006C2189"/>
    <w:rsid w:val="006C23D6"/>
    <w:rsid w:val="006C2C16"/>
    <w:rsid w:val="006C324E"/>
    <w:rsid w:val="006C377A"/>
    <w:rsid w:val="006C400A"/>
    <w:rsid w:val="006C42C7"/>
    <w:rsid w:val="006C4345"/>
    <w:rsid w:val="006C4471"/>
    <w:rsid w:val="006C5622"/>
    <w:rsid w:val="006C5918"/>
    <w:rsid w:val="006C5E71"/>
    <w:rsid w:val="006C6761"/>
    <w:rsid w:val="006C7B08"/>
    <w:rsid w:val="006C7EB3"/>
    <w:rsid w:val="006D0DD1"/>
    <w:rsid w:val="006D1114"/>
    <w:rsid w:val="006D1493"/>
    <w:rsid w:val="006D1E8D"/>
    <w:rsid w:val="006D223F"/>
    <w:rsid w:val="006D2868"/>
    <w:rsid w:val="006D3130"/>
    <w:rsid w:val="006D423B"/>
    <w:rsid w:val="006D4836"/>
    <w:rsid w:val="006D5827"/>
    <w:rsid w:val="006D5BB3"/>
    <w:rsid w:val="006D6F1B"/>
    <w:rsid w:val="006D7D61"/>
    <w:rsid w:val="006D7F2E"/>
    <w:rsid w:val="006D7F6D"/>
    <w:rsid w:val="006E0B3D"/>
    <w:rsid w:val="006E1695"/>
    <w:rsid w:val="006E29AE"/>
    <w:rsid w:val="006E2E20"/>
    <w:rsid w:val="006E315F"/>
    <w:rsid w:val="006E3971"/>
    <w:rsid w:val="006E3E51"/>
    <w:rsid w:val="006E460D"/>
    <w:rsid w:val="006E464F"/>
    <w:rsid w:val="006E5475"/>
    <w:rsid w:val="006E6383"/>
    <w:rsid w:val="006E661B"/>
    <w:rsid w:val="006E6F9E"/>
    <w:rsid w:val="006E7D61"/>
    <w:rsid w:val="006F03CF"/>
    <w:rsid w:val="006F06FB"/>
    <w:rsid w:val="006F1DF8"/>
    <w:rsid w:val="006F2D95"/>
    <w:rsid w:val="006F2DE6"/>
    <w:rsid w:val="006F2EF2"/>
    <w:rsid w:val="006F33AC"/>
    <w:rsid w:val="006F3B0E"/>
    <w:rsid w:val="006F3D6E"/>
    <w:rsid w:val="006F3ED0"/>
    <w:rsid w:val="006F3F90"/>
    <w:rsid w:val="006F4997"/>
    <w:rsid w:val="006F4ACE"/>
    <w:rsid w:val="006F543A"/>
    <w:rsid w:val="006F56E7"/>
    <w:rsid w:val="006F6817"/>
    <w:rsid w:val="006F74C5"/>
    <w:rsid w:val="006F75D5"/>
    <w:rsid w:val="006F795B"/>
    <w:rsid w:val="007001F6"/>
    <w:rsid w:val="007002E4"/>
    <w:rsid w:val="007004B9"/>
    <w:rsid w:val="007006E9"/>
    <w:rsid w:val="0070163C"/>
    <w:rsid w:val="0070190F"/>
    <w:rsid w:val="007024A2"/>
    <w:rsid w:val="0070282E"/>
    <w:rsid w:val="00702D49"/>
    <w:rsid w:val="00703376"/>
    <w:rsid w:val="00703630"/>
    <w:rsid w:val="0070381C"/>
    <w:rsid w:val="00704582"/>
    <w:rsid w:val="00704AC3"/>
    <w:rsid w:val="00704BF6"/>
    <w:rsid w:val="00704E22"/>
    <w:rsid w:val="007066BC"/>
    <w:rsid w:val="00706A56"/>
    <w:rsid w:val="00707CF6"/>
    <w:rsid w:val="00710466"/>
    <w:rsid w:val="007105C0"/>
    <w:rsid w:val="00710AC1"/>
    <w:rsid w:val="00710CE0"/>
    <w:rsid w:val="00711B86"/>
    <w:rsid w:val="00713DDE"/>
    <w:rsid w:val="00713EF5"/>
    <w:rsid w:val="00714055"/>
    <w:rsid w:val="0071496D"/>
    <w:rsid w:val="00715040"/>
    <w:rsid w:val="007154F0"/>
    <w:rsid w:val="00715810"/>
    <w:rsid w:val="00715A1C"/>
    <w:rsid w:val="007171AB"/>
    <w:rsid w:val="007171B7"/>
    <w:rsid w:val="007177A0"/>
    <w:rsid w:val="00720759"/>
    <w:rsid w:val="00720960"/>
    <w:rsid w:val="00720AD5"/>
    <w:rsid w:val="0072191C"/>
    <w:rsid w:val="00721C1E"/>
    <w:rsid w:val="00722839"/>
    <w:rsid w:val="00722BC6"/>
    <w:rsid w:val="00722E12"/>
    <w:rsid w:val="00723419"/>
    <w:rsid w:val="00723A0E"/>
    <w:rsid w:val="007241DA"/>
    <w:rsid w:val="0072473A"/>
    <w:rsid w:val="00725659"/>
    <w:rsid w:val="007257F9"/>
    <w:rsid w:val="00727494"/>
    <w:rsid w:val="00727D2D"/>
    <w:rsid w:val="007310EC"/>
    <w:rsid w:val="00731422"/>
    <w:rsid w:val="00731430"/>
    <w:rsid w:val="00733B90"/>
    <w:rsid w:val="00733C91"/>
    <w:rsid w:val="00733E40"/>
    <w:rsid w:val="0073440C"/>
    <w:rsid w:val="00735D5E"/>
    <w:rsid w:val="007366B5"/>
    <w:rsid w:val="007373EF"/>
    <w:rsid w:val="0074016B"/>
    <w:rsid w:val="00740291"/>
    <w:rsid w:val="00740870"/>
    <w:rsid w:val="00740DC7"/>
    <w:rsid w:val="007411F1"/>
    <w:rsid w:val="00741BCA"/>
    <w:rsid w:val="00742486"/>
    <w:rsid w:val="0074456A"/>
    <w:rsid w:val="00744D87"/>
    <w:rsid w:val="00744E24"/>
    <w:rsid w:val="00745EE3"/>
    <w:rsid w:val="007474F6"/>
    <w:rsid w:val="0075019D"/>
    <w:rsid w:val="007504F7"/>
    <w:rsid w:val="007514E8"/>
    <w:rsid w:val="0075183C"/>
    <w:rsid w:val="00751987"/>
    <w:rsid w:val="00751AA5"/>
    <w:rsid w:val="00752138"/>
    <w:rsid w:val="0075251C"/>
    <w:rsid w:val="00752540"/>
    <w:rsid w:val="00752A03"/>
    <w:rsid w:val="0075346D"/>
    <w:rsid w:val="007537FA"/>
    <w:rsid w:val="00753968"/>
    <w:rsid w:val="00754945"/>
    <w:rsid w:val="00754F59"/>
    <w:rsid w:val="0075553A"/>
    <w:rsid w:val="00755755"/>
    <w:rsid w:val="007570E6"/>
    <w:rsid w:val="00757250"/>
    <w:rsid w:val="00757629"/>
    <w:rsid w:val="0075771E"/>
    <w:rsid w:val="0075796B"/>
    <w:rsid w:val="00757A5F"/>
    <w:rsid w:val="00757B17"/>
    <w:rsid w:val="00757D8A"/>
    <w:rsid w:val="007609C7"/>
    <w:rsid w:val="00760D2A"/>
    <w:rsid w:val="00761324"/>
    <w:rsid w:val="00761AAC"/>
    <w:rsid w:val="00762C8A"/>
    <w:rsid w:val="00764183"/>
    <w:rsid w:val="00764CF2"/>
    <w:rsid w:val="0076543C"/>
    <w:rsid w:val="0076560A"/>
    <w:rsid w:val="007706AC"/>
    <w:rsid w:val="00771146"/>
    <w:rsid w:val="007711D2"/>
    <w:rsid w:val="00771452"/>
    <w:rsid w:val="00772212"/>
    <w:rsid w:val="00772A33"/>
    <w:rsid w:val="0077435F"/>
    <w:rsid w:val="007745EE"/>
    <w:rsid w:val="00775236"/>
    <w:rsid w:val="00775A68"/>
    <w:rsid w:val="00775A8B"/>
    <w:rsid w:val="0077625B"/>
    <w:rsid w:val="007768B8"/>
    <w:rsid w:val="00776F7B"/>
    <w:rsid w:val="00777535"/>
    <w:rsid w:val="00777937"/>
    <w:rsid w:val="00777D44"/>
    <w:rsid w:val="007802C4"/>
    <w:rsid w:val="00780A97"/>
    <w:rsid w:val="00781695"/>
    <w:rsid w:val="00782219"/>
    <w:rsid w:val="00782901"/>
    <w:rsid w:val="0078316A"/>
    <w:rsid w:val="00783425"/>
    <w:rsid w:val="00783EDE"/>
    <w:rsid w:val="00784EF5"/>
    <w:rsid w:val="0078599B"/>
    <w:rsid w:val="00785B1A"/>
    <w:rsid w:val="00786734"/>
    <w:rsid w:val="007875F9"/>
    <w:rsid w:val="00787DD5"/>
    <w:rsid w:val="00787E51"/>
    <w:rsid w:val="00790459"/>
    <w:rsid w:val="00790B0E"/>
    <w:rsid w:val="00790ED6"/>
    <w:rsid w:val="00790FAB"/>
    <w:rsid w:val="00791C6A"/>
    <w:rsid w:val="00791F0F"/>
    <w:rsid w:val="00791FD7"/>
    <w:rsid w:val="0079258D"/>
    <w:rsid w:val="00792839"/>
    <w:rsid w:val="00793107"/>
    <w:rsid w:val="00794155"/>
    <w:rsid w:val="007941F6"/>
    <w:rsid w:val="007944D9"/>
    <w:rsid w:val="00794B9F"/>
    <w:rsid w:val="00794C03"/>
    <w:rsid w:val="00794D5A"/>
    <w:rsid w:val="00795069"/>
    <w:rsid w:val="007952B9"/>
    <w:rsid w:val="00795883"/>
    <w:rsid w:val="00795C46"/>
    <w:rsid w:val="00796754"/>
    <w:rsid w:val="0079730C"/>
    <w:rsid w:val="007A0AB8"/>
    <w:rsid w:val="007A0DF9"/>
    <w:rsid w:val="007A2109"/>
    <w:rsid w:val="007A3218"/>
    <w:rsid w:val="007A364E"/>
    <w:rsid w:val="007A3677"/>
    <w:rsid w:val="007A3897"/>
    <w:rsid w:val="007A3C2C"/>
    <w:rsid w:val="007A42C1"/>
    <w:rsid w:val="007A4F63"/>
    <w:rsid w:val="007A5097"/>
    <w:rsid w:val="007A5CF8"/>
    <w:rsid w:val="007A5D1F"/>
    <w:rsid w:val="007A60A0"/>
    <w:rsid w:val="007A63AF"/>
    <w:rsid w:val="007A6D37"/>
    <w:rsid w:val="007A726F"/>
    <w:rsid w:val="007A7530"/>
    <w:rsid w:val="007B047C"/>
    <w:rsid w:val="007B068E"/>
    <w:rsid w:val="007B11C0"/>
    <w:rsid w:val="007B1EBB"/>
    <w:rsid w:val="007B1F6C"/>
    <w:rsid w:val="007B2C5C"/>
    <w:rsid w:val="007B4167"/>
    <w:rsid w:val="007B5007"/>
    <w:rsid w:val="007B5740"/>
    <w:rsid w:val="007B5A47"/>
    <w:rsid w:val="007B605C"/>
    <w:rsid w:val="007B71EB"/>
    <w:rsid w:val="007B72DA"/>
    <w:rsid w:val="007C0C14"/>
    <w:rsid w:val="007C1590"/>
    <w:rsid w:val="007C19C2"/>
    <w:rsid w:val="007C1F58"/>
    <w:rsid w:val="007C33D0"/>
    <w:rsid w:val="007C3626"/>
    <w:rsid w:val="007C3DFB"/>
    <w:rsid w:val="007C444A"/>
    <w:rsid w:val="007C50C1"/>
    <w:rsid w:val="007C57AF"/>
    <w:rsid w:val="007C5BEF"/>
    <w:rsid w:val="007C6995"/>
    <w:rsid w:val="007C6D44"/>
    <w:rsid w:val="007C70BC"/>
    <w:rsid w:val="007C7575"/>
    <w:rsid w:val="007D003B"/>
    <w:rsid w:val="007D03EB"/>
    <w:rsid w:val="007D103F"/>
    <w:rsid w:val="007D162E"/>
    <w:rsid w:val="007D1713"/>
    <w:rsid w:val="007D2336"/>
    <w:rsid w:val="007D34A6"/>
    <w:rsid w:val="007D35F3"/>
    <w:rsid w:val="007D3891"/>
    <w:rsid w:val="007D3995"/>
    <w:rsid w:val="007D3F4B"/>
    <w:rsid w:val="007D40CC"/>
    <w:rsid w:val="007D410C"/>
    <w:rsid w:val="007D4247"/>
    <w:rsid w:val="007D618E"/>
    <w:rsid w:val="007D7405"/>
    <w:rsid w:val="007D7417"/>
    <w:rsid w:val="007D7606"/>
    <w:rsid w:val="007D7A99"/>
    <w:rsid w:val="007D7C86"/>
    <w:rsid w:val="007E0BBE"/>
    <w:rsid w:val="007E0F02"/>
    <w:rsid w:val="007E234F"/>
    <w:rsid w:val="007E2946"/>
    <w:rsid w:val="007E2D80"/>
    <w:rsid w:val="007E3167"/>
    <w:rsid w:val="007E3208"/>
    <w:rsid w:val="007E41B1"/>
    <w:rsid w:val="007E598A"/>
    <w:rsid w:val="007E6056"/>
    <w:rsid w:val="007E612F"/>
    <w:rsid w:val="007E6768"/>
    <w:rsid w:val="007E6925"/>
    <w:rsid w:val="007E6CD5"/>
    <w:rsid w:val="007E6E76"/>
    <w:rsid w:val="007F1891"/>
    <w:rsid w:val="007F1F61"/>
    <w:rsid w:val="007F35E3"/>
    <w:rsid w:val="007F3925"/>
    <w:rsid w:val="007F3A57"/>
    <w:rsid w:val="007F3EBE"/>
    <w:rsid w:val="007F41A1"/>
    <w:rsid w:val="007F5396"/>
    <w:rsid w:val="007F57CB"/>
    <w:rsid w:val="007F661B"/>
    <w:rsid w:val="007F6C69"/>
    <w:rsid w:val="007F6EB7"/>
    <w:rsid w:val="00801C34"/>
    <w:rsid w:val="008021BE"/>
    <w:rsid w:val="0080235D"/>
    <w:rsid w:val="0080241F"/>
    <w:rsid w:val="008036CA"/>
    <w:rsid w:val="00805681"/>
    <w:rsid w:val="00805821"/>
    <w:rsid w:val="00805B15"/>
    <w:rsid w:val="008067DF"/>
    <w:rsid w:val="00806A9D"/>
    <w:rsid w:val="00806EAB"/>
    <w:rsid w:val="00807228"/>
    <w:rsid w:val="00807771"/>
    <w:rsid w:val="008078A8"/>
    <w:rsid w:val="00807BFC"/>
    <w:rsid w:val="0081021C"/>
    <w:rsid w:val="008102E7"/>
    <w:rsid w:val="008103F3"/>
    <w:rsid w:val="00810F4B"/>
    <w:rsid w:val="008118A1"/>
    <w:rsid w:val="008123C0"/>
    <w:rsid w:val="00812655"/>
    <w:rsid w:val="00812AE2"/>
    <w:rsid w:val="008132D1"/>
    <w:rsid w:val="008139B2"/>
    <w:rsid w:val="00813B0A"/>
    <w:rsid w:val="00814CC8"/>
    <w:rsid w:val="0082097D"/>
    <w:rsid w:val="00820EE7"/>
    <w:rsid w:val="0082237A"/>
    <w:rsid w:val="00822E51"/>
    <w:rsid w:val="00825902"/>
    <w:rsid w:val="00825F96"/>
    <w:rsid w:val="00826145"/>
    <w:rsid w:val="008265CE"/>
    <w:rsid w:val="0082663E"/>
    <w:rsid w:val="0082692F"/>
    <w:rsid w:val="008276A8"/>
    <w:rsid w:val="008309F2"/>
    <w:rsid w:val="00830C6E"/>
    <w:rsid w:val="0083103C"/>
    <w:rsid w:val="00831BC4"/>
    <w:rsid w:val="008320EE"/>
    <w:rsid w:val="008337AC"/>
    <w:rsid w:val="00833823"/>
    <w:rsid w:val="00833982"/>
    <w:rsid w:val="0083495A"/>
    <w:rsid w:val="00834DD6"/>
    <w:rsid w:val="008358AB"/>
    <w:rsid w:val="008366D3"/>
    <w:rsid w:val="00836F49"/>
    <w:rsid w:val="008370F5"/>
    <w:rsid w:val="008404AA"/>
    <w:rsid w:val="0084068C"/>
    <w:rsid w:val="008411AB"/>
    <w:rsid w:val="00841566"/>
    <w:rsid w:val="008415E2"/>
    <w:rsid w:val="008436A7"/>
    <w:rsid w:val="00843754"/>
    <w:rsid w:val="00843B3B"/>
    <w:rsid w:val="00843FAC"/>
    <w:rsid w:val="00844664"/>
    <w:rsid w:val="00844797"/>
    <w:rsid w:val="008461DE"/>
    <w:rsid w:val="00846491"/>
    <w:rsid w:val="008469DE"/>
    <w:rsid w:val="00847EC8"/>
    <w:rsid w:val="00847F56"/>
    <w:rsid w:val="0085085D"/>
    <w:rsid w:val="008509A3"/>
    <w:rsid w:val="00851002"/>
    <w:rsid w:val="008519F5"/>
    <w:rsid w:val="00852781"/>
    <w:rsid w:val="00852B99"/>
    <w:rsid w:val="00852BD0"/>
    <w:rsid w:val="00853607"/>
    <w:rsid w:val="0085564E"/>
    <w:rsid w:val="00856390"/>
    <w:rsid w:val="0085709C"/>
    <w:rsid w:val="008574AD"/>
    <w:rsid w:val="0086019C"/>
    <w:rsid w:val="008603B8"/>
    <w:rsid w:val="00860E3D"/>
    <w:rsid w:val="00861A13"/>
    <w:rsid w:val="00861D5F"/>
    <w:rsid w:val="00861E93"/>
    <w:rsid w:val="00862011"/>
    <w:rsid w:val="00863F27"/>
    <w:rsid w:val="008640A0"/>
    <w:rsid w:val="00864902"/>
    <w:rsid w:val="00865940"/>
    <w:rsid w:val="008666F7"/>
    <w:rsid w:val="00866B4C"/>
    <w:rsid w:val="00867C1D"/>
    <w:rsid w:val="0087075C"/>
    <w:rsid w:val="0087102D"/>
    <w:rsid w:val="00871C1D"/>
    <w:rsid w:val="00871C86"/>
    <w:rsid w:val="0087210F"/>
    <w:rsid w:val="008729B4"/>
    <w:rsid w:val="00873A41"/>
    <w:rsid w:val="00873E9D"/>
    <w:rsid w:val="00874BF2"/>
    <w:rsid w:val="00875224"/>
    <w:rsid w:val="00875F7A"/>
    <w:rsid w:val="008760A0"/>
    <w:rsid w:val="00876274"/>
    <w:rsid w:val="00877200"/>
    <w:rsid w:val="00877231"/>
    <w:rsid w:val="00877D9E"/>
    <w:rsid w:val="00881996"/>
    <w:rsid w:val="008824C6"/>
    <w:rsid w:val="00882618"/>
    <w:rsid w:val="00883433"/>
    <w:rsid w:val="008836D4"/>
    <w:rsid w:val="00883E01"/>
    <w:rsid w:val="0088478D"/>
    <w:rsid w:val="008847C8"/>
    <w:rsid w:val="00885B72"/>
    <w:rsid w:val="00885CAC"/>
    <w:rsid w:val="00886167"/>
    <w:rsid w:val="00886757"/>
    <w:rsid w:val="0088782F"/>
    <w:rsid w:val="00887D69"/>
    <w:rsid w:val="00887DE6"/>
    <w:rsid w:val="00887E55"/>
    <w:rsid w:val="00890392"/>
    <w:rsid w:val="00890452"/>
    <w:rsid w:val="008907B4"/>
    <w:rsid w:val="00890891"/>
    <w:rsid w:val="008908FA"/>
    <w:rsid w:val="00890B4C"/>
    <w:rsid w:val="00891976"/>
    <w:rsid w:val="00891C5B"/>
    <w:rsid w:val="00893D90"/>
    <w:rsid w:val="008943F7"/>
    <w:rsid w:val="00894814"/>
    <w:rsid w:val="0089595B"/>
    <w:rsid w:val="00895C1D"/>
    <w:rsid w:val="00895E56"/>
    <w:rsid w:val="00895EC5"/>
    <w:rsid w:val="008963C8"/>
    <w:rsid w:val="00897114"/>
    <w:rsid w:val="008979E0"/>
    <w:rsid w:val="008A00FC"/>
    <w:rsid w:val="008A01AA"/>
    <w:rsid w:val="008A04A8"/>
    <w:rsid w:val="008A0699"/>
    <w:rsid w:val="008A07E6"/>
    <w:rsid w:val="008A0BA8"/>
    <w:rsid w:val="008A0D30"/>
    <w:rsid w:val="008A2606"/>
    <w:rsid w:val="008A2C05"/>
    <w:rsid w:val="008A31CF"/>
    <w:rsid w:val="008A39B4"/>
    <w:rsid w:val="008A4B33"/>
    <w:rsid w:val="008A51D6"/>
    <w:rsid w:val="008A5CB6"/>
    <w:rsid w:val="008A5F68"/>
    <w:rsid w:val="008A65FA"/>
    <w:rsid w:val="008A738E"/>
    <w:rsid w:val="008A75A3"/>
    <w:rsid w:val="008A7C97"/>
    <w:rsid w:val="008A7E5C"/>
    <w:rsid w:val="008B10D7"/>
    <w:rsid w:val="008B1406"/>
    <w:rsid w:val="008B296B"/>
    <w:rsid w:val="008B2B18"/>
    <w:rsid w:val="008B3189"/>
    <w:rsid w:val="008B352A"/>
    <w:rsid w:val="008B35EA"/>
    <w:rsid w:val="008B4FED"/>
    <w:rsid w:val="008B525B"/>
    <w:rsid w:val="008B53CB"/>
    <w:rsid w:val="008B5A5A"/>
    <w:rsid w:val="008B5B00"/>
    <w:rsid w:val="008B706F"/>
    <w:rsid w:val="008B724D"/>
    <w:rsid w:val="008B7B3F"/>
    <w:rsid w:val="008B7D12"/>
    <w:rsid w:val="008B7D78"/>
    <w:rsid w:val="008C0802"/>
    <w:rsid w:val="008C083C"/>
    <w:rsid w:val="008C1075"/>
    <w:rsid w:val="008C2505"/>
    <w:rsid w:val="008C273B"/>
    <w:rsid w:val="008C2CCA"/>
    <w:rsid w:val="008C389E"/>
    <w:rsid w:val="008C6254"/>
    <w:rsid w:val="008C6C19"/>
    <w:rsid w:val="008C6D78"/>
    <w:rsid w:val="008C7B62"/>
    <w:rsid w:val="008D0796"/>
    <w:rsid w:val="008D0F3F"/>
    <w:rsid w:val="008D128D"/>
    <w:rsid w:val="008D22D8"/>
    <w:rsid w:val="008D2C53"/>
    <w:rsid w:val="008D308B"/>
    <w:rsid w:val="008D3D67"/>
    <w:rsid w:val="008D4405"/>
    <w:rsid w:val="008D467C"/>
    <w:rsid w:val="008D4FE2"/>
    <w:rsid w:val="008D5193"/>
    <w:rsid w:val="008D6064"/>
    <w:rsid w:val="008D671B"/>
    <w:rsid w:val="008D6FF5"/>
    <w:rsid w:val="008D71C7"/>
    <w:rsid w:val="008D7C70"/>
    <w:rsid w:val="008E0800"/>
    <w:rsid w:val="008E0ED3"/>
    <w:rsid w:val="008E2616"/>
    <w:rsid w:val="008E280E"/>
    <w:rsid w:val="008E4130"/>
    <w:rsid w:val="008E659E"/>
    <w:rsid w:val="008E6626"/>
    <w:rsid w:val="008E6FBF"/>
    <w:rsid w:val="008E7B18"/>
    <w:rsid w:val="008F0284"/>
    <w:rsid w:val="008F09E1"/>
    <w:rsid w:val="008F0DCD"/>
    <w:rsid w:val="008F11AA"/>
    <w:rsid w:val="008F1482"/>
    <w:rsid w:val="008F1EB1"/>
    <w:rsid w:val="008F207B"/>
    <w:rsid w:val="008F3F12"/>
    <w:rsid w:val="008F43E8"/>
    <w:rsid w:val="008F446B"/>
    <w:rsid w:val="008F4880"/>
    <w:rsid w:val="008F4894"/>
    <w:rsid w:val="008F64FE"/>
    <w:rsid w:val="008F6C02"/>
    <w:rsid w:val="008F6D48"/>
    <w:rsid w:val="008F76EE"/>
    <w:rsid w:val="00900784"/>
    <w:rsid w:val="009023BE"/>
    <w:rsid w:val="00902695"/>
    <w:rsid w:val="00902A96"/>
    <w:rsid w:val="00903237"/>
    <w:rsid w:val="00903619"/>
    <w:rsid w:val="00903C6B"/>
    <w:rsid w:val="00905665"/>
    <w:rsid w:val="0090594A"/>
    <w:rsid w:val="009066F4"/>
    <w:rsid w:val="0090716F"/>
    <w:rsid w:val="0090733F"/>
    <w:rsid w:val="00907354"/>
    <w:rsid w:val="009078C7"/>
    <w:rsid w:val="009116E1"/>
    <w:rsid w:val="00911E01"/>
    <w:rsid w:val="009122B7"/>
    <w:rsid w:val="0091342C"/>
    <w:rsid w:val="00913CA3"/>
    <w:rsid w:val="009145C0"/>
    <w:rsid w:val="009148B1"/>
    <w:rsid w:val="00914B48"/>
    <w:rsid w:val="009156E5"/>
    <w:rsid w:val="0091588D"/>
    <w:rsid w:val="00915D49"/>
    <w:rsid w:val="0091650E"/>
    <w:rsid w:val="0091675B"/>
    <w:rsid w:val="009167B0"/>
    <w:rsid w:val="009177A3"/>
    <w:rsid w:val="00920561"/>
    <w:rsid w:val="009210D9"/>
    <w:rsid w:val="00921141"/>
    <w:rsid w:val="0092174D"/>
    <w:rsid w:val="00922C6E"/>
    <w:rsid w:val="00923698"/>
    <w:rsid w:val="00923A43"/>
    <w:rsid w:val="00924D59"/>
    <w:rsid w:val="009255E1"/>
    <w:rsid w:val="009256C3"/>
    <w:rsid w:val="00925AB2"/>
    <w:rsid w:val="00925B73"/>
    <w:rsid w:val="00925CC4"/>
    <w:rsid w:val="009271A0"/>
    <w:rsid w:val="00927EE9"/>
    <w:rsid w:val="00930B1A"/>
    <w:rsid w:val="0093245B"/>
    <w:rsid w:val="009327FC"/>
    <w:rsid w:val="0093329F"/>
    <w:rsid w:val="00933373"/>
    <w:rsid w:val="00934592"/>
    <w:rsid w:val="009352E7"/>
    <w:rsid w:val="00935CD5"/>
    <w:rsid w:val="00936161"/>
    <w:rsid w:val="009374A8"/>
    <w:rsid w:val="0094094E"/>
    <w:rsid w:val="009413C7"/>
    <w:rsid w:val="00941AD7"/>
    <w:rsid w:val="009425A8"/>
    <w:rsid w:val="00942674"/>
    <w:rsid w:val="009429C8"/>
    <w:rsid w:val="0094491B"/>
    <w:rsid w:val="00944C84"/>
    <w:rsid w:val="00944D9B"/>
    <w:rsid w:val="00944F63"/>
    <w:rsid w:val="00945E7B"/>
    <w:rsid w:val="00946B96"/>
    <w:rsid w:val="00946E3E"/>
    <w:rsid w:val="009476BD"/>
    <w:rsid w:val="00950E4D"/>
    <w:rsid w:val="009510AF"/>
    <w:rsid w:val="009517E6"/>
    <w:rsid w:val="00952053"/>
    <w:rsid w:val="00952D66"/>
    <w:rsid w:val="00953038"/>
    <w:rsid w:val="00953EC5"/>
    <w:rsid w:val="009541E4"/>
    <w:rsid w:val="00954E2C"/>
    <w:rsid w:val="00955D8E"/>
    <w:rsid w:val="00956072"/>
    <w:rsid w:val="009560ED"/>
    <w:rsid w:val="00956533"/>
    <w:rsid w:val="0095775E"/>
    <w:rsid w:val="00957A96"/>
    <w:rsid w:val="00960358"/>
    <w:rsid w:val="00960575"/>
    <w:rsid w:val="00962624"/>
    <w:rsid w:val="00962A25"/>
    <w:rsid w:val="00962C11"/>
    <w:rsid w:val="009639A1"/>
    <w:rsid w:val="00963C69"/>
    <w:rsid w:val="00964181"/>
    <w:rsid w:val="00964AA8"/>
    <w:rsid w:val="0096556E"/>
    <w:rsid w:val="00965A8F"/>
    <w:rsid w:val="009677DD"/>
    <w:rsid w:val="009711F3"/>
    <w:rsid w:val="0097176D"/>
    <w:rsid w:val="00972316"/>
    <w:rsid w:val="00972C0F"/>
    <w:rsid w:val="00974209"/>
    <w:rsid w:val="00974492"/>
    <w:rsid w:val="00974A87"/>
    <w:rsid w:val="00974AC8"/>
    <w:rsid w:val="00974E93"/>
    <w:rsid w:val="00975869"/>
    <w:rsid w:val="00975A34"/>
    <w:rsid w:val="00975F5C"/>
    <w:rsid w:val="0097649C"/>
    <w:rsid w:val="00976E33"/>
    <w:rsid w:val="00977007"/>
    <w:rsid w:val="00977209"/>
    <w:rsid w:val="00977664"/>
    <w:rsid w:val="00977817"/>
    <w:rsid w:val="00977EE5"/>
    <w:rsid w:val="009821A1"/>
    <w:rsid w:val="00982710"/>
    <w:rsid w:val="00982DEA"/>
    <w:rsid w:val="00982E60"/>
    <w:rsid w:val="00983053"/>
    <w:rsid w:val="00983117"/>
    <w:rsid w:val="009834B8"/>
    <w:rsid w:val="00984079"/>
    <w:rsid w:val="0098439E"/>
    <w:rsid w:val="00984680"/>
    <w:rsid w:val="00985B5D"/>
    <w:rsid w:val="00986132"/>
    <w:rsid w:val="00986312"/>
    <w:rsid w:val="00986402"/>
    <w:rsid w:val="00986CB9"/>
    <w:rsid w:val="00986D7C"/>
    <w:rsid w:val="00986F08"/>
    <w:rsid w:val="00987D4D"/>
    <w:rsid w:val="00990000"/>
    <w:rsid w:val="00990DF1"/>
    <w:rsid w:val="00990EEE"/>
    <w:rsid w:val="0099188A"/>
    <w:rsid w:val="00992937"/>
    <w:rsid w:val="00992FB0"/>
    <w:rsid w:val="009932C4"/>
    <w:rsid w:val="009933D8"/>
    <w:rsid w:val="009936D7"/>
    <w:rsid w:val="0099391B"/>
    <w:rsid w:val="009944E1"/>
    <w:rsid w:val="00994D52"/>
    <w:rsid w:val="009950CE"/>
    <w:rsid w:val="009953EC"/>
    <w:rsid w:val="009957E3"/>
    <w:rsid w:val="00995C2E"/>
    <w:rsid w:val="009A046D"/>
    <w:rsid w:val="009A070F"/>
    <w:rsid w:val="009A0E32"/>
    <w:rsid w:val="009A115E"/>
    <w:rsid w:val="009A1292"/>
    <w:rsid w:val="009A1CCA"/>
    <w:rsid w:val="009A2A1E"/>
    <w:rsid w:val="009A2A4D"/>
    <w:rsid w:val="009A2CA0"/>
    <w:rsid w:val="009A32FA"/>
    <w:rsid w:val="009A348B"/>
    <w:rsid w:val="009A3707"/>
    <w:rsid w:val="009A4007"/>
    <w:rsid w:val="009A4673"/>
    <w:rsid w:val="009A4AE2"/>
    <w:rsid w:val="009A5047"/>
    <w:rsid w:val="009A5417"/>
    <w:rsid w:val="009A5E9A"/>
    <w:rsid w:val="009A6762"/>
    <w:rsid w:val="009A690E"/>
    <w:rsid w:val="009A6E39"/>
    <w:rsid w:val="009A70D3"/>
    <w:rsid w:val="009A7AC5"/>
    <w:rsid w:val="009B085B"/>
    <w:rsid w:val="009B1145"/>
    <w:rsid w:val="009B1FF7"/>
    <w:rsid w:val="009B222E"/>
    <w:rsid w:val="009B2F36"/>
    <w:rsid w:val="009B44C0"/>
    <w:rsid w:val="009B4E45"/>
    <w:rsid w:val="009B520B"/>
    <w:rsid w:val="009B586D"/>
    <w:rsid w:val="009B58ED"/>
    <w:rsid w:val="009B7275"/>
    <w:rsid w:val="009B7AFF"/>
    <w:rsid w:val="009C26EB"/>
    <w:rsid w:val="009C34BD"/>
    <w:rsid w:val="009C35B2"/>
    <w:rsid w:val="009C38FB"/>
    <w:rsid w:val="009C3B7D"/>
    <w:rsid w:val="009C466B"/>
    <w:rsid w:val="009C4A01"/>
    <w:rsid w:val="009C4AAD"/>
    <w:rsid w:val="009C5011"/>
    <w:rsid w:val="009C562A"/>
    <w:rsid w:val="009C5AF8"/>
    <w:rsid w:val="009C6E9E"/>
    <w:rsid w:val="009C76AA"/>
    <w:rsid w:val="009C7D83"/>
    <w:rsid w:val="009D024F"/>
    <w:rsid w:val="009D09A4"/>
    <w:rsid w:val="009D0B56"/>
    <w:rsid w:val="009D2C3A"/>
    <w:rsid w:val="009D3573"/>
    <w:rsid w:val="009D50B6"/>
    <w:rsid w:val="009D55AF"/>
    <w:rsid w:val="009D561A"/>
    <w:rsid w:val="009D5F26"/>
    <w:rsid w:val="009D6A68"/>
    <w:rsid w:val="009D6B8C"/>
    <w:rsid w:val="009D78F4"/>
    <w:rsid w:val="009D7C5C"/>
    <w:rsid w:val="009D7CAC"/>
    <w:rsid w:val="009E021C"/>
    <w:rsid w:val="009E0462"/>
    <w:rsid w:val="009E2109"/>
    <w:rsid w:val="009E2333"/>
    <w:rsid w:val="009E2A29"/>
    <w:rsid w:val="009E2EF6"/>
    <w:rsid w:val="009E38BD"/>
    <w:rsid w:val="009E3970"/>
    <w:rsid w:val="009E4C76"/>
    <w:rsid w:val="009E796C"/>
    <w:rsid w:val="009F0EC7"/>
    <w:rsid w:val="009F13FF"/>
    <w:rsid w:val="009F1BAB"/>
    <w:rsid w:val="009F2497"/>
    <w:rsid w:val="009F2EB0"/>
    <w:rsid w:val="009F3793"/>
    <w:rsid w:val="009F4045"/>
    <w:rsid w:val="009F47FD"/>
    <w:rsid w:val="009F6754"/>
    <w:rsid w:val="009F6B99"/>
    <w:rsid w:val="009F757E"/>
    <w:rsid w:val="009F763A"/>
    <w:rsid w:val="009F7764"/>
    <w:rsid w:val="009F77DC"/>
    <w:rsid w:val="009F79C9"/>
    <w:rsid w:val="00A00E83"/>
    <w:rsid w:val="00A01082"/>
    <w:rsid w:val="00A025EC"/>
    <w:rsid w:val="00A02AA3"/>
    <w:rsid w:val="00A02E45"/>
    <w:rsid w:val="00A03694"/>
    <w:rsid w:val="00A041CC"/>
    <w:rsid w:val="00A044E3"/>
    <w:rsid w:val="00A0487A"/>
    <w:rsid w:val="00A04D35"/>
    <w:rsid w:val="00A04FC9"/>
    <w:rsid w:val="00A05146"/>
    <w:rsid w:val="00A0566A"/>
    <w:rsid w:val="00A05B42"/>
    <w:rsid w:val="00A07702"/>
    <w:rsid w:val="00A07B7A"/>
    <w:rsid w:val="00A10082"/>
    <w:rsid w:val="00A10421"/>
    <w:rsid w:val="00A105C1"/>
    <w:rsid w:val="00A10C7F"/>
    <w:rsid w:val="00A11679"/>
    <w:rsid w:val="00A11A40"/>
    <w:rsid w:val="00A13175"/>
    <w:rsid w:val="00A133E9"/>
    <w:rsid w:val="00A13577"/>
    <w:rsid w:val="00A13D4A"/>
    <w:rsid w:val="00A147F0"/>
    <w:rsid w:val="00A1484B"/>
    <w:rsid w:val="00A1484E"/>
    <w:rsid w:val="00A14BF9"/>
    <w:rsid w:val="00A14C5C"/>
    <w:rsid w:val="00A152D0"/>
    <w:rsid w:val="00A15741"/>
    <w:rsid w:val="00A16374"/>
    <w:rsid w:val="00A16828"/>
    <w:rsid w:val="00A16E56"/>
    <w:rsid w:val="00A170CA"/>
    <w:rsid w:val="00A17BEF"/>
    <w:rsid w:val="00A17FF2"/>
    <w:rsid w:val="00A206E5"/>
    <w:rsid w:val="00A20813"/>
    <w:rsid w:val="00A21922"/>
    <w:rsid w:val="00A2310B"/>
    <w:rsid w:val="00A2333C"/>
    <w:rsid w:val="00A23749"/>
    <w:rsid w:val="00A23800"/>
    <w:rsid w:val="00A2493B"/>
    <w:rsid w:val="00A26023"/>
    <w:rsid w:val="00A26097"/>
    <w:rsid w:val="00A26232"/>
    <w:rsid w:val="00A277EC"/>
    <w:rsid w:val="00A30670"/>
    <w:rsid w:val="00A30730"/>
    <w:rsid w:val="00A31173"/>
    <w:rsid w:val="00A32F58"/>
    <w:rsid w:val="00A33829"/>
    <w:rsid w:val="00A339C4"/>
    <w:rsid w:val="00A33EE2"/>
    <w:rsid w:val="00A348BE"/>
    <w:rsid w:val="00A34FDF"/>
    <w:rsid w:val="00A35BFC"/>
    <w:rsid w:val="00A35C98"/>
    <w:rsid w:val="00A35EC3"/>
    <w:rsid w:val="00A36296"/>
    <w:rsid w:val="00A36492"/>
    <w:rsid w:val="00A374F1"/>
    <w:rsid w:val="00A37752"/>
    <w:rsid w:val="00A37A48"/>
    <w:rsid w:val="00A37D79"/>
    <w:rsid w:val="00A37DB1"/>
    <w:rsid w:val="00A40B78"/>
    <w:rsid w:val="00A41883"/>
    <w:rsid w:val="00A42130"/>
    <w:rsid w:val="00A4277A"/>
    <w:rsid w:val="00A42EC0"/>
    <w:rsid w:val="00A42FF2"/>
    <w:rsid w:val="00A43029"/>
    <w:rsid w:val="00A43517"/>
    <w:rsid w:val="00A4368D"/>
    <w:rsid w:val="00A4369D"/>
    <w:rsid w:val="00A44F98"/>
    <w:rsid w:val="00A4509B"/>
    <w:rsid w:val="00A45114"/>
    <w:rsid w:val="00A451D7"/>
    <w:rsid w:val="00A4547A"/>
    <w:rsid w:val="00A46256"/>
    <w:rsid w:val="00A46626"/>
    <w:rsid w:val="00A46D08"/>
    <w:rsid w:val="00A4796C"/>
    <w:rsid w:val="00A47C2A"/>
    <w:rsid w:val="00A5019F"/>
    <w:rsid w:val="00A50815"/>
    <w:rsid w:val="00A51273"/>
    <w:rsid w:val="00A522AE"/>
    <w:rsid w:val="00A526F0"/>
    <w:rsid w:val="00A53481"/>
    <w:rsid w:val="00A53CA7"/>
    <w:rsid w:val="00A53CEB"/>
    <w:rsid w:val="00A53E2B"/>
    <w:rsid w:val="00A53F97"/>
    <w:rsid w:val="00A54213"/>
    <w:rsid w:val="00A54A77"/>
    <w:rsid w:val="00A55801"/>
    <w:rsid w:val="00A567ED"/>
    <w:rsid w:val="00A56A11"/>
    <w:rsid w:val="00A571EA"/>
    <w:rsid w:val="00A606C8"/>
    <w:rsid w:val="00A60C1B"/>
    <w:rsid w:val="00A612A1"/>
    <w:rsid w:val="00A6176B"/>
    <w:rsid w:val="00A61EC4"/>
    <w:rsid w:val="00A62A94"/>
    <w:rsid w:val="00A63031"/>
    <w:rsid w:val="00A6315E"/>
    <w:rsid w:val="00A63E7B"/>
    <w:rsid w:val="00A63F15"/>
    <w:rsid w:val="00A6567F"/>
    <w:rsid w:val="00A65F68"/>
    <w:rsid w:val="00A673E5"/>
    <w:rsid w:val="00A70B82"/>
    <w:rsid w:val="00A70D29"/>
    <w:rsid w:val="00A70E5A"/>
    <w:rsid w:val="00A71AC3"/>
    <w:rsid w:val="00A726E7"/>
    <w:rsid w:val="00A730D8"/>
    <w:rsid w:val="00A7397F"/>
    <w:rsid w:val="00A73B90"/>
    <w:rsid w:val="00A74CED"/>
    <w:rsid w:val="00A757D4"/>
    <w:rsid w:val="00A76725"/>
    <w:rsid w:val="00A7744D"/>
    <w:rsid w:val="00A77673"/>
    <w:rsid w:val="00A8062F"/>
    <w:rsid w:val="00A81743"/>
    <w:rsid w:val="00A81BC1"/>
    <w:rsid w:val="00A81E27"/>
    <w:rsid w:val="00A834FB"/>
    <w:rsid w:val="00A8374F"/>
    <w:rsid w:val="00A84919"/>
    <w:rsid w:val="00A8581D"/>
    <w:rsid w:val="00A86262"/>
    <w:rsid w:val="00A86AD2"/>
    <w:rsid w:val="00A875A5"/>
    <w:rsid w:val="00A87F59"/>
    <w:rsid w:val="00A91529"/>
    <w:rsid w:val="00A916B2"/>
    <w:rsid w:val="00A923EA"/>
    <w:rsid w:val="00A929C7"/>
    <w:rsid w:val="00A92B63"/>
    <w:rsid w:val="00A94326"/>
    <w:rsid w:val="00A9486A"/>
    <w:rsid w:val="00A949E9"/>
    <w:rsid w:val="00A94A96"/>
    <w:rsid w:val="00A95E4C"/>
    <w:rsid w:val="00A97130"/>
    <w:rsid w:val="00A97849"/>
    <w:rsid w:val="00AA0248"/>
    <w:rsid w:val="00AA0AB7"/>
    <w:rsid w:val="00AA12EB"/>
    <w:rsid w:val="00AA1C4A"/>
    <w:rsid w:val="00AA2E35"/>
    <w:rsid w:val="00AA2FDE"/>
    <w:rsid w:val="00AA305E"/>
    <w:rsid w:val="00AA4F30"/>
    <w:rsid w:val="00AA5843"/>
    <w:rsid w:val="00AA586A"/>
    <w:rsid w:val="00AA722F"/>
    <w:rsid w:val="00AA7369"/>
    <w:rsid w:val="00AA75B1"/>
    <w:rsid w:val="00AA7C32"/>
    <w:rsid w:val="00AB04DB"/>
    <w:rsid w:val="00AB0694"/>
    <w:rsid w:val="00AB0A1D"/>
    <w:rsid w:val="00AB153F"/>
    <w:rsid w:val="00AB18E6"/>
    <w:rsid w:val="00AB1E62"/>
    <w:rsid w:val="00AB2351"/>
    <w:rsid w:val="00AB2AB0"/>
    <w:rsid w:val="00AB3102"/>
    <w:rsid w:val="00AB3156"/>
    <w:rsid w:val="00AB392E"/>
    <w:rsid w:val="00AB4BE5"/>
    <w:rsid w:val="00AB79C3"/>
    <w:rsid w:val="00AC0073"/>
    <w:rsid w:val="00AC080C"/>
    <w:rsid w:val="00AC0BA3"/>
    <w:rsid w:val="00AC0EA4"/>
    <w:rsid w:val="00AC10AE"/>
    <w:rsid w:val="00AC1ECB"/>
    <w:rsid w:val="00AC2419"/>
    <w:rsid w:val="00AC34C0"/>
    <w:rsid w:val="00AC3833"/>
    <w:rsid w:val="00AC41DE"/>
    <w:rsid w:val="00AC5199"/>
    <w:rsid w:val="00AC547B"/>
    <w:rsid w:val="00AC576C"/>
    <w:rsid w:val="00AC5F2E"/>
    <w:rsid w:val="00AC7A3C"/>
    <w:rsid w:val="00AC7EFC"/>
    <w:rsid w:val="00AD0242"/>
    <w:rsid w:val="00AD0F40"/>
    <w:rsid w:val="00AD14C3"/>
    <w:rsid w:val="00AD23E8"/>
    <w:rsid w:val="00AD2A93"/>
    <w:rsid w:val="00AD2D32"/>
    <w:rsid w:val="00AD2DB3"/>
    <w:rsid w:val="00AD3A62"/>
    <w:rsid w:val="00AD3C85"/>
    <w:rsid w:val="00AD4C8B"/>
    <w:rsid w:val="00AD51D5"/>
    <w:rsid w:val="00AD5464"/>
    <w:rsid w:val="00AD56B6"/>
    <w:rsid w:val="00AD5DDB"/>
    <w:rsid w:val="00AD6995"/>
    <w:rsid w:val="00AD6D7F"/>
    <w:rsid w:val="00AE0FC7"/>
    <w:rsid w:val="00AE1262"/>
    <w:rsid w:val="00AE143A"/>
    <w:rsid w:val="00AE1704"/>
    <w:rsid w:val="00AE1A32"/>
    <w:rsid w:val="00AE2AB1"/>
    <w:rsid w:val="00AE2C7F"/>
    <w:rsid w:val="00AE2D15"/>
    <w:rsid w:val="00AE4231"/>
    <w:rsid w:val="00AE433A"/>
    <w:rsid w:val="00AE47A4"/>
    <w:rsid w:val="00AE5E0B"/>
    <w:rsid w:val="00AE61C3"/>
    <w:rsid w:val="00AE7053"/>
    <w:rsid w:val="00AE753D"/>
    <w:rsid w:val="00AF17DA"/>
    <w:rsid w:val="00AF18C3"/>
    <w:rsid w:val="00AF1F72"/>
    <w:rsid w:val="00AF2346"/>
    <w:rsid w:val="00AF3074"/>
    <w:rsid w:val="00AF5694"/>
    <w:rsid w:val="00AF662C"/>
    <w:rsid w:val="00AF682A"/>
    <w:rsid w:val="00AF6B97"/>
    <w:rsid w:val="00AF7326"/>
    <w:rsid w:val="00AF7E69"/>
    <w:rsid w:val="00B002A8"/>
    <w:rsid w:val="00B0081F"/>
    <w:rsid w:val="00B01641"/>
    <w:rsid w:val="00B02AD6"/>
    <w:rsid w:val="00B02C63"/>
    <w:rsid w:val="00B030A9"/>
    <w:rsid w:val="00B03DCB"/>
    <w:rsid w:val="00B04D0A"/>
    <w:rsid w:val="00B057C8"/>
    <w:rsid w:val="00B06D38"/>
    <w:rsid w:val="00B077C8"/>
    <w:rsid w:val="00B10A5F"/>
    <w:rsid w:val="00B11A24"/>
    <w:rsid w:val="00B12786"/>
    <w:rsid w:val="00B13A67"/>
    <w:rsid w:val="00B13FCF"/>
    <w:rsid w:val="00B1433E"/>
    <w:rsid w:val="00B143DB"/>
    <w:rsid w:val="00B14441"/>
    <w:rsid w:val="00B146FB"/>
    <w:rsid w:val="00B16145"/>
    <w:rsid w:val="00B16482"/>
    <w:rsid w:val="00B177D8"/>
    <w:rsid w:val="00B2018C"/>
    <w:rsid w:val="00B21277"/>
    <w:rsid w:val="00B2171F"/>
    <w:rsid w:val="00B220DD"/>
    <w:rsid w:val="00B227EC"/>
    <w:rsid w:val="00B23D0C"/>
    <w:rsid w:val="00B23E97"/>
    <w:rsid w:val="00B244A5"/>
    <w:rsid w:val="00B251D8"/>
    <w:rsid w:val="00B25B05"/>
    <w:rsid w:val="00B261DF"/>
    <w:rsid w:val="00B265F7"/>
    <w:rsid w:val="00B26A5B"/>
    <w:rsid w:val="00B27A12"/>
    <w:rsid w:val="00B30135"/>
    <w:rsid w:val="00B306AF"/>
    <w:rsid w:val="00B30A04"/>
    <w:rsid w:val="00B30B49"/>
    <w:rsid w:val="00B30F33"/>
    <w:rsid w:val="00B31785"/>
    <w:rsid w:val="00B320B5"/>
    <w:rsid w:val="00B32C54"/>
    <w:rsid w:val="00B3321E"/>
    <w:rsid w:val="00B333BD"/>
    <w:rsid w:val="00B340AB"/>
    <w:rsid w:val="00B3418C"/>
    <w:rsid w:val="00B34E11"/>
    <w:rsid w:val="00B352F6"/>
    <w:rsid w:val="00B36C14"/>
    <w:rsid w:val="00B36E0C"/>
    <w:rsid w:val="00B40443"/>
    <w:rsid w:val="00B40DFB"/>
    <w:rsid w:val="00B411B7"/>
    <w:rsid w:val="00B4234F"/>
    <w:rsid w:val="00B4266E"/>
    <w:rsid w:val="00B43BD3"/>
    <w:rsid w:val="00B444E4"/>
    <w:rsid w:val="00B44507"/>
    <w:rsid w:val="00B44869"/>
    <w:rsid w:val="00B44C89"/>
    <w:rsid w:val="00B450E8"/>
    <w:rsid w:val="00B451E9"/>
    <w:rsid w:val="00B500BB"/>
    <w:rsid w:val="00B504D6"/>
    <w:rsid w:val="00B50690"/>
    <w:rsid w:val="00B53F3C"/>
    <w:rsid w:val="00B5400F"/>
    <w:rsid w:val="00B549A7"/>
    <w:rsid w:val="00B54E52"/>
    <w:rsid w:val="00B54F78"/>
    <w:rsid w:val="00B55DD2"/>
    <w:rsid w:val="00B56709"/>
    <w:rsid w:val="00B56A41"/>
    <w:rsid w:val="00B56EE6"/>
    <w:rsid w:val="00B5705C"/>
    <w:rsid w:val="00B5738B"/>
    <w:rsid w:val="00B5747C"/>
    <w:rsid w:val="00B5791A"/>
    <w:rsid w:val="00B60B18"/>
    <w:rsid w:val="00B613DF"/>
    <w:rsid w:val="00B61FB4"/>
    <w:rsid w:val="00B620B2"/>
    <w:rsid w:val="00B63696"/>
    <w:rsid w:val="00B63BC3"/>
    <w:rsid w:val="00B63BFC"/>
    <w:rsid w:val="00B63C67"/>
    <w:rsid w:val="00B646C8"/>
    <w:rsid w:val="00B651FE"/>
    <w:rsid w:val="00B659A8"/>
    <w:rsid w:val="00B65B52"/>
    <w:rsid w:val="00B6619A"/>
    <w:rsid w:val="00B66D5D"/>
    <w:rsid w:val="00B66F94"/>
    <w:rsid w:val="00B6736A"/>
    <w:rsid w:val="00B674BD"/>
    <w:rsid w:val="00B67C84"/>
    <w:rsid w:val="00B7026C"/>
    <w:rsid w:val="00B706C5"/>
    <w:rsid w:val="00B70C4A"/>
    <w:rsid w:val="00B71154"/>
    <w:rsid w:val="00B71400"/>
    <w:rsid w:val="00B71555"/>
    <w:rsid w:val="00B71A93"/>
    <w:rsid w:val="00B727D5"/>
    <w:rsid w:val="00B72BFF"/>
    <w:rsid w:val="00B72E83"/>
    <w:rsid w:val="00B73261"/>
    <w:rsid w:val="00B74433"/>
    <w:rsid w:val="00B74F0E"/>
    <w:rsid w:val="00B752F4"/>
    <w:rsid w:val="00B7554C"/>
    <w:rsid w:val="00B758A0"/>
    <w:rsid w:val="00B75FAD"/>
    <w:rsid w:val="00B7642C"/>
    <w:rsid w:val="00B76C7C"/>
    <w:rsid w:val="00B776C8"/>
    <w:rsid w:val="00B80C72"/>
    <w:rsid w:val="00B81C51"/>
    <w:rsid w:val="00B8222F"/>
    <w:rsid w:val="00B829E4"/>
    <w:rsid w:val="00B82A36"/>
    <w:rsid w:val="00B82D28"/>
    <w:rsid w:val="00B84929"/>
    <w:rsid w:val="00B87ECF"/>
    <w:rsid w:val="00B90135"/>
    <w:rsid w:val="00B907BC"/>
    <w:rsid w:val="00B91702"/>
    <w:rsid w:val="00B9238C"/>
    <w:rsid w:val="00B92545"/>
    <w:rsid w:val="00B92989"/>
    <w:rsid w:val="00B92D6E"/>
    <w:rsid w:val="00B934F2"/>
    <w:rsid w:val="00B948D0"/>
    <w:rsid w:val="00B94CE7"/>
    <w:rsid w:val="00B95127"/>
    <w:rsid w:val="00B95E4E"/>
    <w:rsid w:val="00B96FC4"/>
    <w:rsid w:val="00B97270"/>
    <w:rsid w:val="00B974EF"/>
    <w:rsid w:val="00B97AA2"/>
    <w:rsid w:val="00BA0BE6"/>
    <w:rsid w:val="00BA16A9"/>
    <w:rsid w:val="00BA1D70"/>
    <w:rsid w:val="00BA1E9C"/>
    <w:rsid w:val="00BA2F7F"/>
    <w:rsid w:val="00BA3144"/>
    <w:rsid w:val="00BA43CD"/>
    <w:rsid w:val="00BA4D85"/>
    <w:rsid w:val="00BA5CC2"/>
    <w:rsid w:val="00BA5D55"/>
    <w:rsid w:val="00BA6641"/>
    <w:rsid w:val="00BA6676"/>
    <w:rsid w:val="00BA6C0B"/>
    <w:rsid w:val="00BA7541"/>
    <w:rsid w:val="00BA7569"/>
    <w:rsid w:val="00BA7586"/>
    <w:rsid w:val="00BA7CCE"/>
    <w:rsid w:val="00BB054E"/>
    <w:rsid w:val="00BB08B4"/>
    <w:rsid w:val="00BB0A71"/>
    <w:rsid w:val="00BB10B1"/>
    <w:rsid w:val="00BB11C1"/>
    <w:rsid w:val="00BB15B6"/>
    <w:rsid w:val="00BB2263"/>
    <w:rsid w:val="00BB2BBE"/>
    <w:rsid w:val="00BB4192"/>
    <w:rsid w:val="00BB41C2"/>
    <w:rsid w:val="00BB423B"/>
    <w:rsid w:val="00BB4A7C"/>
    <w:rsid w:val="00BB5A12"/>
    <w:rsid w:val="00BB69A0"/>
    <w:rsid w:val="00BB6B1F"/>
    <w:rsid w:val="00BB7126"/>
    <w:rsid w:val="00BB7448"/>
    <w:rsid w:val="00BC0489"/>
    <w:rsid w:val="00BC1615"/>
    <w:rsid w:val="00BC1BD5"/>
    <w:rsid w:val="00BC25B3"/>
    <w:rsid w:val="00BC3144"/>
    <w:rsid w:val="00BC343C"/>
    <w:rsid w:val="00BC3ABD"/>
    <w:rsid w:val="00BC3EC3"/>
    <w:rsid w:val="00BC3F1F"/>
    <w:rsid w:val="00BC4462"/>
    <w:rsid w:val="00BC4913"/>
    <w:rsid w:val="00BC582F"/>
    <w:rsid w:val="00BC63F3"/>
    <w:rsid w:val="00BC6AD0"/>
    <w:rsid w:val="00BC6AE9"/>
    <w:rsid w:val="00BC75FE"/>
    <w:rsid w:val="00BD103A"/>
    <w:rsid w:val="00BD13E0"/>
    <w:rsid w:val="00BD2C7C"/>
    <w:rsid w:val="00BD3689"/>
    <w:rsid w:val="00BD3B5B"/>
    <w:rsid w:val="00BD3D6B"/>
    <w:rsid w:val="00BD3FB1"/>
    <w:rsid w:val="00BD4510"/>
    <w:rsid w:val="00BD4EA7"/>
    <w:rsid w:val="00BD59BD"/>
    <w:rsid w:val="00BD5C80"/>
    <w:rsid w:val="00BE0CF5"/>
    <w:rsid w:val="00BE38D6"/>
    <w:rsid w:val="00BE496C"/>
    <w:rsid w:val="00BE4FF9"/>
    <w:rsid w:val="00BE517F"/>
    <w:rsid w:val="00BE5505"/>
    <w:rsid w:val="00BE5A13"/>
    <w:rsid w:val="00BE5FC4"/>
    <w:rsid w:val="00BE672E"/>
    <w:rsid w:val="00BE6ADC"/>
    <w:rsid w:val="00BE7B37"/>
    <w:rsid w:val="00BF0642"/>
    <w:rsid w:val="00BF0E15"/>
    <w:rsid w:val="00BF1326"/>
    <w:rsid w:val="00BF1EF6"/>
    <w:rsid w:val="00BF27DC"/>
    <w:rsid w:val="00BF2CB8"/>
    <w:rsid w:val="00BF4973"/>
    <w:rsid w:val="00BF4AE9"/>
    <w:rsid w:val="00BF4EB3"/>
    <w:rsid w:val="00BF56A6"/>
    <w:rsid w:val="00BF7834"/>
    <w:rsid w:val="00BF7AB4"/>
    <w:rsid w:val="00BF7F6E"/>
    <w:rsid w:val="00C00251"/>
    <w:rsid w:val="00C00A47"/>
    <w:rsid w:val="00C013CA"/>
    <w:rsid w:val="00C01566"/>
    <w:rsid w:val="00C01C6B"/>
    <w:rsid w:val="00C01EA6"/>
    <w:rsid w:val="00C02856"/>
    <w:rsid w:val="00C02969"/>
    <w:rsid w:val="00C03279"/>
    <w:rsid w:val="00C03A1E"/>
    <w:rsid w:val="00C03C28"/>
    <w:rsid w:val="00C040DB"/>
    <w:rsid w:val="00C04BBD"/>
    <w:rsid w:val="00C04CA6"/>
    <w:rsid w:val="00C04E86"/>
    <w:rsid w:val="00C05990"/>
    <w:rsid w:val="00C065E7"/>
    <w:rsid w:val="00C0664B"/>
    <w:rsid w:val="00C06E44"/>
    <w:rsid w:val="00C072B3"/>
    <w:rsid w:val="00C077FC"/>
    <w:rsid w:val="00C078E9"/>
    <w:rsid w:val="00C07D2F"/>
    <w:rsid w:val="00C1092C"/>
    <w:rsid w:val="00C10A6D"/>
    <w:rsid w:val="00C11BEA"/>
    <w:rsid w:val="00C12D10"/>
    <w:rsid w:val="00C13775"/>
    <w:rsid w:val="00C13C6F"/>
    <w:rsid w:val="00C14965"/>
    <w:rsid w:val="00C14FE1"/>
    <w:rsid w:val="00C165A5"/>
    <w:rsid w:val="00C167CB"/>
    <w:rsid w:val="00C1757B"/>
    <w:rsid w:val="00C176D0"/>
    <w:rsid w:val="00C205B7"/>
    <w:rsid w:val="00C20F96"/>
    <w:rsid w:val="00C21637"/>
    <w:rsid w:val="00C21E1A"/>
    <w:rsid w:val="00C23C41"/>
    <w:rsid w:val="00C244AA"/>
    <w:rsid w:val="00C25754"/>
    <w:rsid w:val="00C25D62"/>
    <w:rsid w:val="00C26384"/>
    <w:rsid w:val="00C26528"/>
    <w:rsid w:val="00C2682B"/>
    <w:rsid w:val="00C27E80"/>
    <w:rsid w:val="00C30512"/>
    <w:rsid w:val="00C30EA8"/>
    <w:rsid w:val="00C31E93"/>
    <w:rsid w:val="00C32366"/>
    <w:rsid w:val="00C3241C"/>
    <w:rsid w:val="00C32E01"/>
    <w:rsid w:val="00C331D0"/>
    <w:rsid w:val="00C3350B"/>
    <w:rsid w:val="00C33AC0"/>
    <w:rsid w:val="00C34859"/>
    <w:rsid w:val="00C355CC"/>
    <w:rsid w:val="00C359F9"/>
    <w:rsid w:val="00C3630D"/>
    <w:rsid w:val="00C36BE6"/>
    <w:rsid w:val="00C41719"/>
    <w:rsid w:val="00C43560"/>
    <w:rsid w:val="00C436B3"/>
    <w:rsid w:val="00C44D68"/>
    <w:rsid w:val="00C463DC"/>
    <w:rsid w:val="00C46536"/>
    <w:rsid w:val="00C4661C"/>
    <w:rsid w:val="00C46EBE"/>
    <w:rsid w:val="00C476A6"/>
    <w:rsid w:val="00C47A43"/>
    <w:rsid w:val="00C5097D"/>
    <w:rsid w:val="00C50CC9"/>
    <w:rsid w:val="00C50E35"/>
    <w:rsid w:val="00C517F9"/>
    <w:rsid w:val="00C51843"/>
    <w:rsid w:val="00C525ED"/>
    <w:rsid w:val="00C53B8A"/>
    <w:rsid w:val="00C54D75"/>
    <w:rsid w:val="00C567D5"/>
    <w:rsid w:val="00C56D3B"/>
    <w:rsid w:val="00C57150"/>
    <w:rsid w:val="00C575B2"/>
    <w:rsid w:val="00C57644"/>
    <w:rsid w:val="00C60C6C"/>
    <w:rsid w:val="00C61FAB"/>
    <w:rsid w:val="00C6212A"/>
    <w:rsid w:val="00C623A5"/>
    <w:rsid w:val="00C625B5"/>
    <w:rsid w:val="00C62DB2"/>
    <w:rsid w:val="00C63836"/>
    <w:rsid w:val="00C63B2C"/>
    <w:rsid w:val="00C65325"/>
    <w:rsid w:val="00C65B35"/>
    <w:rsid w:val="00C65EC6"/>
    <w:rsid w:val="00C70148"/>
    <w:rsid w:val="00C70725"/>
    <w:rsid w:val="00C70783"/>
    <w:rsid w:val="00C708AB"/>
    <w:rsid w:val="00C71250"/>
    <w:rsid w:val="00C71495"/>
    <w:rsid w:val="00C718BA"/>
    <w:rsid w:val="00C720D4"/>
    <w:rsid w:val="00C72136"/>
    <w:rsid w:val="00C724F3"/>
    <w:rsid w:val="00C725DE"/>
    <w:rsid w:val="00C73203"/>
    <w:rsid w:val="00C74A25"/>
    <w:rsid w:val="00C760E6"/>
    <w:rsid w:val="00C76499"/>
    <w:rsid w:val="00C768BB"/>
    <w:rsid w:val="00C76923"/>
    <w:rsid w:val="00C76E15"/>
    <w:rsid w:val="00C770A7"/>
    <w:rsid w:val="00C770DA"/>
    <w:rsid w:val="00C771B9"/>
    <w:rsid w:val="00C77669"/>
    <w:rsid w:val="00C77BA6"/>
    <w:rsid w:val="00C803F6"/>
    <w:rsid w:val="00C8053F"/>
    <w:rsid w:val="00C81EC1"/>
    <w:rsid w:val="00C826F4"/>
    <w:rsid w:val="00C82CAC"/>
    <w:rsid w:val="00C839AC"/>
    <w:rsid w:val="00C849DD"/>
    <w:rsid w:val="00C851DA"/>
    <w:rsid w:val="00C8583E"/>
    <w:rsid w:val="00C86101"/>
    <w:rsid w:val="00C86E2B"/>
    <w:rsid w:val="00C8759D"/>
    <w:rsid w:val="00C87605"/>
    <w:rsid w:val="00C911AB"/>
    <w:rsid w:val="00C915B8"/>
    <w:rsid w:val="00C938B5"/>
    <w:rsid w:val="00C93B39"/>
    <w:rsid w:val="00C9458F"/>
    <w:rsid w:val="00C96535"/>
    <w:rsid w:val="00C96C48"/>
    <w:rsid w:val="00CA0A70"/>
    <w:rsid w:val="00CA0B3C"/>
    <w:rsid w:val="00CA1069"/>
    <w:rsid w:val="00CA15B1"/>
    <w:rsid w:val="00CA35A5"/>
    <w:rsid w:val="00CA3F46"/>
    <w:rsid w:val="00CA4050"/>
    <w:rsid w:val="00CA43E0"/>
    <w:rsid w:val="00CA58B2"/>
    <w:rsid w:val="00CA636C"/>
    <w:rsid w:val="00CA6678"/>
    <w:rsid w:val="00CA695B"/>
    <w:rsid w:val="00CA7129"/>
    <w:rsid w:val="00CA7E9B"/>
    <w:rsid w:val="00CB0B82"/>
    <w:rsid w:val="00CB1536"/>
    <w:rsid w:val="00CB15F4"/>
    <w:rsid w:val="00CB1E9A"/>
    <w:rsid w:val="00CB26A8"/>
    <w:rsid w:val="00CB38AD"/>
    <w:rsid w:val="00CB3DE3"/>
    <w:rsid w:val="00CB4765"/>
    <w:rsid w:val="00CB6281"/>
    <w:rsid w:val="00CB6975"/>
    <w:rsid w:val="00CB71A7"/>
    <w:rsid w:val="00CB7863"/>
    <w:rsid w:val="00CB7A21"/>
    <w:rsid w:val="00CC1278"/>
    <w:rsid w:val="00CC2156"/>
    <w:rsid w:val="00CC2253"/>
    <w:rsid w:val="00CC2E3B"/>
    <w:rsid w:val="00CC3202"/>
    <w:rsid w:val="00CC3AD2"/>
    <w:rsid w:val="00CC52AD"/>
    <w:rsid w:val="00CC5342"/>
    <w:rsid w:val="00CC53FA"/>
    <w:rsid w:val="00CC5878"/>
    <w:rsid w:val="00CC5D7B"/>
    <w:rsid w:val="00CC6167"/>
    <w:rsid w:val="00CC6D55"/>
    <w:rsid w:val="00CC7841"/>
    <w:rsid w:val="00CD01F4"/>
    <w:rsid w:val="00CD0597"/>
    <w:rsid w:val="00CD18E8"/>
    <w:rsid w:val="00CD240E"/>
    <w:rsid w:val="00CD268A"/>
    <w:rsid w:val="00CD4075"/>
    <w:rsid w:val="00CD522F"/>
    <w:rsid w:val="00CD5D7A"/>
    <w:rsid w:val="00CD6B0D"/>
    <w:rsid w:val="00CD6FA3"/>
    <w:rsid w:val="00CD7086"/>
    <w:rsid w:val="00CD76A3"/>
    <w:rsid w:val="00CD7724"/>
    <w:rsid w:val="00CD79C3"/>
    <w:rsid w:val="00CE0509"/>
    <w:rsid w:val="00CE1719"/>
    <w:rsid w:val="00CE1E9A"/>
    <w:rsid w:val="00CE20D0"/>
    <w:rsid w:val="00CE20FE"/>
    <w:rsid w:val="00CE25AA"/>
    <w:rsid w:val="00CE2BA2"/>
    <w:rsid w:val="00CE343E"/>
    <w:rsid w:val="00CE39FD"/>
    <w:rsid w:val="00CE41AC"/>
    <w:rsid w:val="00CE49F4"/>
    <w:rsid w:val="00CE4A28"/>
    <w:rsid w:val="00CE5713"/>
    <w:rsid w:val="00CF053B"/>
    <w:rsid w:val="00CF074C"/>
    <w:rsid w:val="00CF1636"/>
    <w:rsid w:val="00CF18B5"/>
    <w:rsid w:val="00CF1F35"/>
    <w:rsid w:val="00CF20A8"/>
    <w:rsid w:val="00CF3552"/>
    <w:rsid w:val="00CF3F8D"/>
    <w:rsid w:val="00CF407C"/>
    <w:rsid w:val="00CF47C3"/>
    <w:rsid w:val="00CF4DE2"/>
    <w:rsid w:val="00CF782A"/>
    <w:rsid w:val="00D03B00"/>
    <w:rsid w:val="00D047FE"/>
    <w:rsid w:val="00D04E25"/>
    <w:rsid w:val="00D0712E"/>
    <w:rsid w:val="00D075C1"/>
    <w:rsid w:val="00D0787B"/>
    <w:rsid w:val="00D0795C"/>
    <w:rsid w:val="00D07EFE"/>
    <w:rsid w:val="00D10606"/>
    <w:rsid w:val="00D1197C"/>
    <w:rsid w:val="00D1274C"/>
    <w:rsid w:val="00D13388"/>
    <w:rsid w:val="00D13FC8"/>
    <w:rsid w:val="00D14255"/>
    <w:rsid w:val="00D160B6"/>
    <w:rsid w:val="00D17848"/>
    <w:rsid w:val="00D17F87"/>
    <w:rsid w:val="00D20112"/>
    <w:rsid w:val="00D2379E"/>
    <w:rsid w:val="00D23B09"/>
    <w:rsid w:val="00D23DA3"/>
    <w:rsid w:val="00D23DB3"/>
    <w:rsid w:val="00D24418"/>
    <w:rsid w:val="00D261F9"/>
    <w:rsid w:val="00D26217"/>
    <w:rsid w:val="00D2693F"/>
    <w:rsid w:val="00D2773C"/>
    <w:rsid w:val="00D30C4F"/>
    <w:rsid w:val="00D30E83"/>
    <w:rsid w:val="00D313D1"/>
    <w:rsid w:val="00D314ED"/>
    <w:rsid w:val="00D31E73"/>
    <w:rsid w:val="00D31F8E"/>
    <w:rsid w:val="00D32619"/>
    <w:rsid w:val="00D32B8F"/>
    <w:rsid w:val="00D3327D"/>
    <w:rsid w:val="00D332F4"/>
    <w:rsid w:val="00D33E15"/>
    <w:rsid w:val="00D33F03"/>
    <w:rsid w:val="00D35A83"/>
    <w:rsid w:val="00D35F28"/>
    <w:rsid w:val="00D364B6"/>
    <w:rsid w:val="00D373D5"/>
    <w:rsid w:val="00D40679"/>
    <w:rsid w:val="00D40E99"/>
    <w:rsid w:val="00D41697"/>
    <w:rsid w:val="00D416E7"/>
    <w:rsid w:val="00D41E81"/>
    <w:rsid w:val="00D41FB6"/>
    <w:rsid w:val="00D42D6F"/>
    <w:rsid w:val="00D43179"/>
    <w:rsid w:val="00D431F3"/>
    <w:rsid w:val="00D43613"/>
    <w:rsid w:val="00D43B8D"/>
    <w:rsid w:val="00D4564C"/>
    <w:rsid w:val="00D47B49"/>
    <w:rsid w:val="00D5025C"/>
    <w:rsid w:val="00D50A83"/>
    <w:rsid w:val="00D51E90"/>
    <w:rsid w:val="00D5249A"/>
    <w:rsid w:val="00D528E4"/>
    <w:rsid w:val="00D52B96"/>
    <w:rsid w:val="00D535DD"/>
    <w:rsid w:val="00D542BB"/>
    <w:rsid w:val="00D54648"/>
    <w:rsid w:val="00D5470C"/>
    <w:rsid w:val="00D54E3E"/>
    <w:rsid w:val="00D55925"/>
    <w:rsid w:val="00D55CB4"/>
    <w:rsid w:val="00D55CD8"/>
    <w:rsid w:val="00D55D5F"/>
    <w:rsid w:val="00D5623C"/>
    <w:rsid w:val="00D564E1"/>
    <w:rsid w:val="00D56F17"/>
    <w:rsid w:val="00D57464"/>
    <w:rsid w:val="00D60013"/>
    <w:rsid w:val="00D60304"/>
    <w:rsid w:val="00D6033F"/>
    <w:rsid w:val="00D604C1"/>
    <w:rsid w:val="00D61937"/>
    <w:rsid w:val="00D61FF5"/>
    <w:rsid w:val="00D6262F"/>
    <w:rsid w:val="00D62FC3"/>
    <w:rsid w:val="00D63015"/>
    <w:rsid w:val="00D63249"/>
    <w:rsid w:val="00D6384B"/>
    <w:rsid w:val="00D63D16"/>
    <w:rsid w:val="00D641CF"/>
    <w:rsid w:val="00D646ED"/>
    <w:rsid w:val="00D64F34"/>
    <w:rsid w:val="00D64FBD"/>
    <w:rsid w:val="00D65AD9"/>
    <w:rsid w:val="00D65C3E"/>
    <w:rsid w:val="00D65FC2"/>
    <w:rsid w:val="00D668C2"/>
    <w:rsid w:val="00D66A71"/>
    <w:rsid w:val="00D6712A"/>
    <w:rsid w:val="00D6743D"/>
    <w:rsid w:val="00D6767D"/>
    <w:rsid w:val="00D67E37"/>
    <w:rsid w:val="00D67FB2"/>
    <w:rsid w:val="00D71269"/>
    <w:rsid w:val="00D71750"/>
    <w:rsid w:val="00D725CE"/>
    <w:rsid w:val="00D72D3E"/>
    <w:rsid w:val="00D72EC4"/>
    <w:rsid w:val="00D7335E"/>
    <w:rsid w:val="00D74022"/>
    <w:rsid w:val="00D74539"/>
    <w:rsid w:val="00D74825"/>
    <w:rsid w:val="00D7514F"/>
    <w:rsid w:val="00D75597"/>
    <w:rsid w:val="00D76A72"/>
    <w:rsid w:val="00D76B6E"/>
    <w:rsid w:val="00D77436"/>
    <w:rsid w:val="00D77E9B"/>
    <w:rsid w:val="00D8058C"/>
    <w:rsid w:val="00D80A5E"/>
    <w:rsid w:val="00D80A6D"/>
    <w:rsid w:val="00D817C8"/>
    <w:rsid w:val="00D81DD1"/>
    <w:rsid w:val="00D82129"/>
    <w:rsid w:val="00D82E8E"/>
    <w:rsid w:val="00D8423D"/>
    <w:rsid w:val="00D85067"/>
    <w:rsid w:val="00D8700E"/>
    <w:rsid w:val="00D872DF"/>
    <w:rsid w:val="00D874DB"/>
    <w:rsid w:val="00D87A9E"/>
    <w:rsid w:val="00D90667"/>
    <w:rsid w:val="00D9087E"/>
    <w:rsid w:val="00D91523"/>
    <w:rsid w:val="00D9180B"/>
    <w:rsid w:val="00D92047"/>
    <w:rsid w:val="00D921EC"/>
    <w:rsid w:val="00D922BD"/>
    <w:rsid w:val="00D92486"/>
    <w:rsid w:val="00D93013"/>
    <w:rsid w:val="00D93A73"/>
    <w:rsid w:val="00D93D50"/>
    <w:rsid w:val="00D94069"/>
    <w:rsid w:val="00D9501F"/>
    <w:rsid w:val="00D95C62"/>
    <w:rsid w:val="00D9632C"/>
    <w:rsid w:val="00DA03E9"/>
    <w:rsid w:val="00DA1B33"/>
    <w:rsid w:val="00DA1E5E"/>
    <w:rsid w:val="00DA2BCD"/>
    <w:rsid w:val="00DA2BE7"/>
    <w:rsid w:val="00DA3F79"/>
    <w:rsid w:val="00DA526B"/>
    <w:rsid w:val="00DA52B6"/>
    <w:rsid w:val="00DA7E63"/>
    <w:rsid w:val="00DB0429"/>
    <w:rsid w:val="00DB17B2"/>
    <w:rsid w:val="00DB1801"/>
    <w:rsid w:val="00DB1C18"/>
    <w:rsid w:val="00DB1E7D"/>
    <w:rsid w:val="00DB256F"/>
    <w:rsid w:val="00DB329B"/>
    <w:rsid w:val="00DB49CC"/>
    <w:rsid w:val="00DB52A0"/>
    <w:rsid w:val="00DB57B0"/>
    <w:rsid w:val="00DB66A1"/>
    <w:rsid w:val="00DB6919"/>
    <w:rsid w:val="00DB7214"/>
    <w:rsid w:val="00DB768A"/>
    <w:rsid w:val="00DB776E"/>
    <w:rsid w:val="00DC06C2"/>
    <w:rsid w:val="00DC0E60"/>
    <w:rsid w:val="00DC10AE"/>
    <w:rsid w:val="00DC1DED"/>
    <w:rsid w:val="00DC28C8"/>
    <w:rsid w:val="00DC3B25"/>
    <w:rsid w:val="00DC539E"/>
    <w:rsid w:val="00DC5512"/>
    <w:rsid w:val="00DC5593"/>
    <w:rsid w:val="00DC59D5"/>
    <w:rsid w:val="00DC795E"/>
    <w:rsid w:val="00DC7AEF"/>
    <w:rsid w:val="00DD031C"/>
    <w:rsid w:val="00DD0474"/>
    <w:rsid w:val="00DD059F"/>
    <w:rsid w:val="00DD0917"/>
    <w:rsid w:val="00DD093C"/>
    <w:rsid w:val="00DD0EDD"/>
    <w:rsid w:val="00DD29FA"/>
    <w:rsid w:val="00DD2BEB"/>
    <w:rsid w:val="00DD2D87"/>
    <w:rsid w:val="00DD2E77"/>
    <w:rsid w:val="00DD4AA6"/>
    <w:rsid w:val="00DD4C3D"/>
    <w:rsid w:val="00DD512E"/>
    <w:rsid w:val="00DD69C4"/>
    <w:rsid w:val="00DD6DE2"/>
    <w:rsid w:val="00DD7716"/>
    <w:rsid w:val="00DD7D65"/>
    <w:rsid w:val="00DE086A"/>
    <w:rsid w:val="00DE0DD5"/>
    <w:rsid w:val="00DE2BB9"/>
    <w:rsid w:val="00DE30C7"/>
    <w:rsid w:val="00DE370B"/>
    <w:rsid w:val="00DE37DA"/>
    <w:rsid w:val="00DE400D"/>
    <w:rsid w:val="00DE4C55"/>
    <w:rsid w:val="00DE4CDB"/>
    <w:rsid w:val="00DE5317"/>
    <w:rsid w:val="00DE563A"/>
    <w:rsid w:val="00DE609E"/>
    <w:rsid w:val="00DE67AE"/>
    <w:rsid w:val="00DE67E0"/>
    <w:rsid w:val="00DF0326"/>
    <w:rsid w:val="00DF0D43"/>
    <w:rsid w:val="00DF1DF3"/>
    <w:rsid w:val="00DF30D2"/>
    <w:rsid w:val="00DF3971"/>
    <w:rsid w:val="00DF4FA0"/>
    <w:rsid w:val="00DF5B90"/>
    <w:rsid w:val="00DF793D"/>
    <w:rsid w:val="00E0002A"/>
    <w:rsid w:val="00E0059A"/>
    <w:rsid w:val="00E01850"/>
    <w:rsid w:val="00E01A21"/>
    <w:rsid w:val="00E020E2"/>
    <w:rsid w:val="00E02398"/>
    <w:rsid w:val="00E02483"/>
    <w:rsid w:val="00E02490"/>
    <w:rsid w:val="00E02E85"/>
    <w:rsid w:val="00E03434"/>
    <w:rsid w:val="00E04196"/>
    <w:rsid w:val="00E049AB"/>
    <w:rsid w:val="00E06440"/>
    <w:rsid w:val="00E066D6"/>
    <w:rsid w:val="00E077C3"/>
    <w:rsid w:val="00E101D3"/>
    <w:rsid w:val="00E109D8"/>
    <w:rsid w:val="00E1134F"/>
    <w:rsid w:val="00E11FF0"/>
    <w:rsid w:val="00E123C8"/>
    <w:rsid w:val="00E14226"/>
    <w:rsid w:val="00E1423E"/>
    <w:rsid w:val="00E14E3A"/>
    <w:rsid w:val="00E158E7"/>
    <w:rsid w:val="00E15FE3"/>
    <w:rsid w:val="00E16790"/>
    <w:rsid w:val="00E16CEC"/>
    <w:rsid w:val="00E16F76"/>
    <w:rsid w:val="00E1739F"/>
    <w:rsid w:val="00E2024A"/>
    <w:rsid w:val="00E225E3"/>
    <w:rsid w:val="00E23DD4"/>
    <w:rsid w:val="00E23E63"/>
    <w:rsid w:val="00E2428C"/>
    <w:rsid w:val="00E25CE9"/>
    <w:rsid w:val="00E272BF"/>
    <w:rsid w:val="00E27467"/>
    <w:rsid w:val="00E27D57"/>
    <w:rsid w:val="00E30F57"/>
    <w:rsid w:val="00E31304"/>
    <w:rsid w:val="00E31448"/>
    <w:rsid w:val="00E31D9A"/>
    <w:rsid w:val="00E31F05"/>
    <w:rsid w:val="00E3275A"/>
    <w:rsid w:val="00E33E59"/>
    <w:rsid w:val="00E350F0"/>
    <w:rsid w:val="00E358D6"/>
    <w:rsid w:val="00E35E0A"/>
    <w:rsid w:val="00E36AC3"/>
    <w:rsid w:val="00E36E9E"/>
    <w:rsid w:val="00E37336"/>
    <w:rsid w:val="00E3741F"/>
    <w:rsid w:val="00E37C4A"/>
    <w:rsid w:val="00E40160"/>
    <w:rsid w:val="00E40F1F"/>
    <w:rsid w:val="00E41271"/>
    <w:rsid w:val="00E41285"/>
    <w:rsid w:val="00E416FF"/>
    <w:rsid w:val="00E41873"/>
    <w:rsid w:val="00E42248"/>
    <w:rsid w:val="00E425C6"/>
    <w:rsid w:val="00E4272C"/>
    <w:rsid w:val="00E43653"/>
    <w:rsid w:val="00E43A5B"/>
    <w:rsid w:val="00E4474F"/>
    <w:rsid w:val="00E4494C"/>
    <w:rsid w:val="00E44B90"/>
    <w:rsid w:val="00E46A9A"/>
    <w:rsid w:val="00E46F81"/>
    <w:rsid w:val="00E475FB"/>
    <w:rsid w:val="00E5070B"/>
    <w:rsid w:val="00E516C7"/>
    <w:rsid w:val="00E518FB"/>
    <w:rsid w:val="00E51BD9"/>
    <w:rsid w:val="00E51BFD"/>
    <w:rsid w:val="00E52400"/>
    <w:rsid w:val="00E528E6"/>
    <w:rsid w:val="00E52E5E"/>
    <w:rsid w:val="00E534E2"/>
    <w:rsid w:val="00E5496B"/>
    <w:rsid w:val="00E55233"/>
    <w:rsid w:val="00E554A0"/>
    <w:rsid w:val="00E556CD"/>
    <w:rsid w:val="00E55D1A"/>
    <w:rsid w:val="00E55D7E"/>
    <w:rsid w:val="00E5629D"/>
    <w:rsid w:val="00E56A9A"/>
    <w:rsid w:val="00E57CAC"/>
    <w:rsid w:val="00E57DE6"/>
    <w:rsid w:val="00E60599"/>
    <w:rsid w:val="00E609BC"/>
    <w:rsid w:val="00E609C2"/>
    <w:rsid w:val="00E6189F"/>
    <w:rsid w:val="00E61C3E"/>
    <w:rsid w:val="00E62135"/>
    <w:rsid w:val="00E63935"/>
    <w:rsid w:val="00E65085"/>
    <w:rsid w:val="00E65298"/>
    <w:rsid w:val="00E653B5"/>
    <w:rsid w:val="00E65F6F"/>
    <w:rsid w:val="00E666AA"/>
    <w:rsid w:val="00E67179"/>
    <w:rsid w:val="00E67A6C"/>
    <w:rsid w:val="00E67DCD"/>
    <w:rsid w:val="00E70074"/>
    <w:rsid w:val="00E70E21"/>
    <w:rsid w:val="00E70FF9"/>
    <w:rsid w:val="00E71108"/>
    <w:rsid w:val="00E71CA8"/>
    <w:rsid w:val="00E7212E"/>
    <w:rsid w:val="00E724A6"/>
    <w:rsid w:val="00E7266C"/>
    <w:rsid w:val="00E72C08"/>
    <w:rsid w:val="00E7300B"/>
    <w:rsid w:val="00E7317C"/>
    <w:rsid w:val="00E74964"/>
    <w:rsid w:val="00E74CB0"/>
    <w:rsid w:val="00E763D0"/>
    <w:rsid w:val="00E765F9"/>
    <w:rsid w:val="00E76F40"/>
    <w:rsid w:val="00E77D4D"/>
    <w:rsid w:val="00E77DE1"/>
    <w:rsid w:val="00E80F04"/>
    <w:rsid w:val="00E829B1"/>
    <w:rsid w:val="00E837D3"/>
    <w:rsid w:val="00E84623"/>
    <w:rsid w:val="00E84A42"/>
    <w:rsid w:val="00E84BA8"/>
    <w:rsid w:val="00E84BB8"/>
    <w:rsid w:val="00E8728A"/>
    <w:rsid w:val="00E90FA9"/>
    <w:rsid w:val="00E917DD"/>
    <w:rsid w:val="00E91E11"/>
    <w:rsid w:val="00E92FF3"/>
    <w:rsid w:val="00E9405A"/>
    <w:rsid w:val="00E945DA"/>
    <w:rsid w:val="00E94701"/>
    <w:rsid w:val="00E95D33"/>
    <w:rsid w:val="00E968DD"/>
    <w:rsid w:val="00E96D3B"/>
    <w:rsid w:val="00E9775E"/>
    <w:rsid w:val="00EA06CD"/>
    <w:rsid w:val="00EA1689"/>
    <w:rsid w:val="00EA1B36"/>
    <w:rsid w:val="00EA222D"/>
    <w:rsid w:val="00EA2230"/>
    <w:rsid w:val="00EA258C"/>
    <w:rsid w:val="00EA2F89"/>
    <w:rsid w:val="00EA322A"/>
    <w:rsid w:val="00EA392D"/>
    <w:rsid w:val="00EA39F8"/>
    <w:rsid w:val="00EA6E07"/>
    <w:rsid w:val="00EA79D2"/>
    <w:rsid w:val="00EB0567"/>
    <w:rsid w:val="00EB0658"/>
    <w:rsid w:val="00EB0DA6"/>
    <w:rsid w:val="00EB0E76"/>
    <w:rsid w:val="00EB1482"/>
    <w:rsid w:val="00EB3323"/>
    <w:rsid w:val="00EB3358"/>
    <w:rsid w:val="00EB35EA"/>
    <w:rsid w:val="00EB3C95"/>
    <w:rsid w:val="00EB4D81"/>
    <w:rsid w:val="00EB4EAC"/>
    <w:rsid w:val="00EB6392"/>
    <w:rsid w:val="00EB6397"/>
    <w:rsid w:val="00EB69FB"/>
    <w:rsid w:val="00EB6C71"/>
    <w:rsid w:val="00EB736F"/>
    <w:rsid w:val="00EB75CF"/>
    <w:rsid w:val="00EB7F79"/>
    <w:rsid w:val="00EC077A"/>
    <w:rsid w:val="00EC0A42"/>
    <w:rsid w:val="00EC121C"/>
    <w:rsid w:val="00EC150F"/>
    <w:rsid w:val="00EC16B2"/>
    <w:rsid w:val="00EC1E61"/>
    <w:rsid w:val="00EC1F67"/>
    <w:rsid w:val="00EC20E2"/>
    <w:rsid w:val="00EC214D"/>
    <w:rsid w:val="00EC2606"/>
    <w:rsid w:val="00EC289D"/>
    <w:rsid w:val="00EC2BCE"/>
    <w:rsid w:val="00EC376F"/>
    <w:rsid w:val="00EC3A21"/>
    <w:rsid w:val="00EC3AC5"/>
    <w:rsid w:val="00EC4720"/>
    <w:rsid w:val="00EC50AD"/>
    <w:rsid w:val="00EC50FB"/>
    <w:rsid w:val="00EC5775"/>
    <w:rsid w:val="00EC57C3"/>
    <w:rsid w:val="00EC5FD1"/>
    <w:rsid w:val="00EC6C0C"/>
    <w:rsid w:val="00EC779D"/>
    <w:rsid w:val="00EC7D4B"/>
    <w:rsid w:val="00ED0953"/>
    <w:rsid w:val="00ED19E7"/>
    <w:rsid w:val="00ED1D6B"/>
    <w:rsid w:val="00ED30F1"/>
    <w:rsid w:val="00ED3674"/>
    <w:rsid w:val="00ED3D4D"/>
    <w:rsid w:val="00ED4A8F"/>
    <w:rsid w:val="00ED4FFD"/>
    <w:rsid w:val="00ED55A1"/>
    <w:rsid w:val="00ED580F"/>
    <w:rsid w:val="00ED6F39"/>
    <w:rsid w:val="00ED790E"/>
    <w:rsid w:val="00EE0A8D"/>
    <w:rsid w:val="00EE0CE1"/>
    <w:rsid w:val="00EE0F95"/>
    <w:rsid w:val="00EE1DF6"/>
    <w:rsid w:val="00EE1E36"/>
    <w:rsid w:val="00EE2605"/>
    <w:rsid w:val="00EE26B2"/>
    <w:rsid w:val="00EE2750"/>
    <w:rsid w:val="00EE2BFF"/>
    <w:rsid w:val="00EE33D8"/>
    <w:rsid w:val="00EE5182"/>
    <w:rsid w:val="00EE6193"/>
    <w:rsid w:val="00EE6370"/>
    <w:rsid w:val="00EE6A65"/>
    <w:rsid w:val="00EE7B78"/>
    <w:rsid w:val="00EE7E5D"/>
    <w:rsid w:val="00EE7ECB"/>
    <w:rsid w:val="00EE7FBD"/>
    <w:rsid w:val="00EF0994"/>
    <w:rsid w:val="00EF1573"/>
    <w:rsid w:val="00EF3738"/>
    <w:rsid w:val="00EF3C1E"/>
    <w:rsid w:val="00EF4EA4"/>
    <w:rsid w:val="00EF6977"/>
    <w:rsid w:val="00EF6C15"/>
    <w:rsid w:val="00EF79A9"/>
    <w:rsid w:val="00F004A4"/>
    <w:rsid w:val="00F0080C"/>
    <w:rsid w:val="00F00C7C"/>
    <w:rsid w:val="00F0110A"/>
    <w:rsid w:val="00F01812"/>
    <w:rsid w:val="00F01F01"/>
    <w:rsid w:val="00F0349E"/>
    <w:rsid w:val="00F03808"/>
    <w:rsid w:val="00F04703"/>
    <w:rsid w:val="00F04B1E"/>
    <w:rsid w:val="00F04C10"/>
    <w:rsid w:val="00F05DFF"/>
    <w:rsid w:val="00F05F03"/>
    <w:rsid w:val="00F06337"/>
    <w:rsid w:val="00F06BFF"/>
    <w:rsid w:val="00F07DE3"/>
    <w:rsid w:val="00F102FF"/>
    <w:rsid w:val="00F11E6C"/>
    <w:rsid w:val="00F129FB"/>
    <w:rsid w:val="00F12CFB"/>
    <w:rsid w:val="00F147E3"/>
    <w:rsid w:val="00F14820"/>
    <w:rsid w:val="00F14E95"/>
    <w:rsid w:val="00F1502C"/>
    <w:rsid w:val="00F1606A"/>
    <w:rsid w:val="00F165BC"/>
    <w:rsid w:val="00F16701"/>
    <w:rsid w:val="00F167B7"/>
    <w:rsid w:val="00F1728F"/>
    <w:rsid w:val="00F17B3E"/>
    <w:rsid w:val="00F17B68"/>
    <w:rsid w:val="00F17DCB"/>
    <w:rsid w:val="00F208A2"/>
    <w:rsid w:val="00F208DA"/>
    <w:rsid w:val="00F20EE7"/>
    <w:rsid w:val="00F21322"/>
    <w:rsid w:val="00F21721"/>
    <w:rsid w:val="00F217DA"/>
    <w:rsid w:val="00F21E0C"/>
    <w:rsid w:val="00F2204C"/>
    <w:rsid w:val="00F22A24"/>
    <w:rsid w:val="00F22E6F"/>
    <w:rsid w:val="00F24B55"/>
    <w:rsid w:val="00F25C1F"/>
    <w:rsid w:val="00F26684"/>
    <w:rsid w:val="00F26DDD"/>
    <w:rsid w:val="00F27ACC"/>
    <w:rsid w:val="00F300D0"/>
    <w:rsid w:val="00F30580"/>
    <w:rsid w:val="00F30DCB"/>
    <w:rsid w:val="00F3135D"/>
    <w:rsid w:val="00F314F4"/>
    <w:rsid w:val="00F316C8"/>
    <w:rsid w:val="00F330E7"/>
    <w:rsid w:val="00F33BC1"/>
    <w:rsid w:val="00F33DBD"/>
    <w:rsid w:val="00F3575E"/>
    <w:rsid w:val="00F36469"/>
    <w:rsid w:val="00F40365"/>
    <w:rsid w:val="00F42D72"/>
    <w:rsid w:val="00F43C41"/>
    <w:rsid w:val="00F45C37"/>
    <w:rsid w:val="00F465CA"/>
    <w:rsid w:val="00F4682F"/>
    <w:rsid w:val="00F47023"/>
    <w:rsid w:val="00F4792B"/>
    <w:rsid w:val="00F47E14"/>
    <w:rsid w:val="00F50448"/>
    <w:rsid w:val="00F51498"/>
    <w:rsid w:val="00F52A73"/>
    <w:rsid w:val="00F52D6E"/>
    <w:rsid w:val="00F5366C"/>
    <w:rsid w:val="00F54CE2"/>
    <w:rsid w:val="00F55ADE"/>
    <w:rsid w:val="00F55D7A"/>
    <w:rsid w:val="00F5676E"/>
    <w:rsid w:val="00F57B2A"/>
    <w:rsid w:val="00F60086"/>
    <w:rsid w:val="00F62134"/>
    <w:rsid w:val="00F6377D"/>
    <w:rsid w:val="00F644B9"/>
    <w:rsid w:val="00F64860"/>
    <w:rsid w:val="00F700B6"/>
    <w:rsid w:val="00F709E2"/>
    <w:rsid w:val="00F70B31"/>
    <w:rsid w:val="00F71246"/>
    <w:rsid w:val="00F712A3"/>
    <w:rsid w:val="00F712B5"/>
    <w:rsid w:val="00F7168C"/>
    <w:rsid w:val="00F71C90"/>
    <w:rsid w:val="00F729D4"/>
    <w:rsid w:val="00F73DB8"/>
    <w:rsid w:val="00F7426D"/>
    <w:rsid w:val="00F74BD8"/>
    <w:rsid w:val="00F76043"/>
    <w:rsid w:val="00F76AED"/>
    <w:rsid w:val="00F76F7B"/>
    <w:rsid w:val="00F77DB0"/>
    <w:rsid w:val="00F80CB3"/>
    <w:rsid w:val="00F80EAD"/>
    <w:rsid w:val="00F81147"/>
    <w:rsid w:val="00F8114C"/>
    <w:rsid w:val="00F81BF7"/>
    <w:rsid w:val="00F81D6D"/>
    <w:rsid w:val="00F82718"/>
    <w:rsid w:val="00F82AE0"/>
    <w:rsid w:val="00F832EA"/>
    <w:rsid w:val="00F85F8C"/>
    <w:rsid w:val="00F86AA0"/>
    <w:rsid w:val="00F87C30"/>
    <w:rsid w:val="00F87FAD"/>
    <w:rsid w:val="00F90095"/>
    <w:rsid w:val="00F906E7"/>
    <w:rsid w:val="00F9099D"/>
    <w:rsid w:val="00F90EA2"/>
    <w:rsid w:val="00F90FAE"/>
    <w:rsid w:val="00F914C5"/>
    <w:rsid w:val="00F92A9A"/>
    <w:rsid w:val="00F92E76"/>
    <w:rsid w:val="00F931D0"/>
    <w:rsid w:val="00F93610"/>
    <w:rsid w:val="00F943EA"/>
    <w:rsid w:val="00F946ED"/>
    <w:rsid w:val="00F960F0"/>
    <w:rsid w:val="00F969B2"/>
    <w:rsid w:val="00F96D75"/>
    <w:rsid w:val="00F97729"/>
    <w:rsid w:val="00F97B73"/>
    <w:rsid w:val="00F97FEF"/>
    <w:rsid w:val="00FA01DE"/>
    <w:rsid w:val="00FA0F27"/>
    <w:rsid w:val="00FA2B1E"/>
    <w:rsid w:val="00FA2F46"/>
    <w:rsid w:val="00FA4500"/>
    <w:rsid w:val="00FA4938"/>
    <w:rsid w:val="00FA5399"/>
    <w:rsid w:val="00FA5B09"/>
    <w:rsid w:val="00FA623F"/>
    <w:rsid w:val="00FA6B5A"/>
    <w:rsid w:val="00FA6B7B"/>
    <w:rsid w:val="00FA6D66"/>
    <w:rsid w:val="00FA6FDA"/>
    <w:rsid w:val="00FA71F5"/>
    <w:rsid w:val="00FA74E6"/>
    <w:rsid w:val="00FA7DDD"/>
    <w:rsid w:val="00FA7EBA"/>
    <w:rsid w:val="00FA7F26"/>
    <w:rsid w:val="00FB0F46"/>
    <w:rsid w:val="00FB0FAC"/>
    <w:rsid w:val="00FB1881"/>
    <w:rsid w:val="00FB1FBB"/>
    <w:rsid w:val="00FB451D"/>
    <w:rsid w:val="00FB4E4B"/>
    <w:rsid w:val="00FB5436"/>
    <w:rsid w:val="00FB6354"/>
    <w:rsid w:val="00FB6BC9"/>
    <w:rsid w:val="00FB72DA"/>
    <w:rsid w:val="00FB74FB"/>
    <w:rsid w:val="00FB7B60"/>
    <w:rsid w:val="00FB7FBC"/>
    <w:rsid w:val="00FC0E2C"/>
    <w:rsid w:val="00FC150A"/>
    <w:rsid w:val="00FC26A2"/>
    <w:rsid w:val="00FC3152"/>
    <w:rsid w:val="00FC34AA"/>
    <w:rsid w:val="00FC34B5"/>
    <w:rsid w:val="00FC3D83"/>
    <w:rsid w:val="00FC442F"/>
    <w:rsid w:val="00FC504A"/>
    <w:rsid w:val="00FC5522"/>
    <w:rsid w:val="00FC61BA"/>
    <w:rsid w:val="00FC7B42"/>
    <w:rsid w:val="00FC7F0C"/>
    <w:rsid w:val="00FD03C8"/>
    <w:rsid w:val="00FD072C"/>
    <w:rsid w:val="00FD0DB1"/>
    <w:rsid w:val="00FD17EA"/>
    <w:rsid w:val="00FD3ABC"/>
    <w:rsid w:val="00FD3E73"/>
    <w:rsid w:val="00FD4B95"/>
    <w:rsid w:val="00FD4FC0"/>
    <w:rsid w:val="00FD5043"/>
    <w:rsid w:val="00FD55E0"/>
    <w:rsid w:val="00FD572D"/>
    <w:rsid w:val="00FD5FA5"/>
    <w:rsid w:val="00FD6D06"/>
    <w:rsid w:val="00FD7484"/>
    <w:rsid w:val="00FD7A6C"/>
    <w:rsid w:val="00FE0819"/>
    <w:rsid w:val="00FE0925"/>
    <w:rsid w:val="00FE0A4A"/>
    <w:rsid w:val="00FE1702"/>
    <w:rsid w:val="00FE1953"/>
    <w:rsid w:val="00FE1E08"/>
    <w:rsid w:val="00FE1E71"/>
    <w:rsid w:val="00FE3F95"/>
    <w:rsid w:val="00FE53BC"/>
    <w:rsid w:val="00FE5430"/>
    <w:rsid w:val="00FE5B8E"/>
    <w:rsid w:val="00FE691C"/>
    <w:rsid w:val="00FE6EAF"/>
    <w:rsid w:val="00FE7423"/>
    <w:rsid w:val="00FF0628"/>
    <w:rsid w:val="00FF094A"/>
    <w:rsid w:val="00FF0C52"/>
    <w:rsid w:val="00FF13CF"/>
    <w:rsid w:val="00FF2351"/>
    <w:rsid w:val="00FF3706"/>
    <w:rsid w:val="00FF3B1B"/>
    <w:rsid w:val="00FF3E38"/>
    <w:rsid w:val="00FF452E"/>
    <w:rsid w:val="00FF45E0"/>
    <w:rsid w:val="00FF4C3E"/>
    <w:rsid w:val="00FF5257"/>
    <w:rsid w:val="00FF6260"/>
    <w:rsid w:val="00FF6610"/>
    <w:rsid w:val="00FF6E11"/>
    <w:rsid w:val="00FF6F4E"/>
    <w:rsid w:val="00FF76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0906ED"/>
  <w15:docId w15:val="{870546A4-35EF-404F-8D6A-3C4064C19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CC53FA"/>
    <w:rPr>
      <w:sz w:val="24"/>
      <w:szCs w:val="24"/>
    </w:rPr>
  </w:style>
  <w:style w:type="paragraph" w:styleId="2">
    <w:name w:val="heading 2"/>
    <w:basedOn w:val="a"/>
    <w:next w:val="a"/>
    <w:link w:val="20"/>
    <w:qFormat/>
    <w:rsid w:val="00F960F0"/>
    <w:pPr>
      <w:keepNext/>
      <w:jc w:val="center"/>
      <w:outlineLvl w:val="1"/>
    </w:pPr>
    <w:rPr>
      <w:rFonts w:ascii="Arial" w:hAnsi="Arial"/>
      <w:b/>
    </w:rPr>
  </w:style>
  <w:style w:type="paragraph" w:styleId="3">
    <w:name w:val="heading 3"/>
    <w:basedOn w:val="a"/>
    <w:next w:val="a"/>
    <w:link w:val="30"/>
    <w:qFormat/>
    <w:rsid w:val="00F960F0"/>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CC53FA"/>
    <w:pPr>
      <w:tabs>
        <w:tab w:val="center" w:pos="4677"/>
        <w:tab w:val="right" w:pos="9355"/>
      </w:tabs>
    </w:pPr>
  </w:style>
  <w:style w:type="character" w:styleId="a5">
    <w:name w:val="page number"/>
    <w:basedOn w:val="a0"/>
    <w:rsid w:val="00CC53FA"/>
  </w:style>
  <w:style w:type="paragraph" w:styleId="a6">
    <w:name w:val="Body Text Indent"/>
    <w:basedOn w:val="a"/>
    <w:rsid w:val="00CC53FA"/>
    <w:pPr>
      <w:spacing w:after="120"/>
      <w:ind w:left="283"/>
    </w:pPr>
  </w:style>
  <w:style w:type="paragraph" w:customStyle="1" w:styleId="1">
    <w:name w:val="Знак Знак1 Знак"/>
    <w:basedOn w:val="a"/>
    <w:rsid w:val="00CC53FA"/>
    <w:pPr>
      <w:widowControl w:val="0"/>
      <w:adjustRightInd w:val="0"/>
      <w:spacing w:after="160" w:line="240" w:lineRule="exact"/>
      <w:jc w:val="right"/>
    </w:pPr>
    <w:rPr>
      <w:sz w:val="20"/>
      <w:szCs w:val="20"/>
      <w:lang w:val="en-GB" w:eastAsia="en-US"/>
    </w:rPr>
  </w:style>
  <w:style w:type="paragraph" w:customStyle="1" w:styleId="a7">
    <w:name w:val="Таблицы (моноширинный)"/>
    <w:basedOn w:val="a"/>
    <w:rsid w:val="00CC53FA"/>
    <w:pPr>
      <w:jc w:val="both"/>
    </w:pPr>
    <w:rPr>
      <w:rFonts w:ascii="Courier New" w:hAnsi="Courier New" w:cs="Courier New"/>
      <w:color w:val="000000"/>
      <w:kern w:val="28"/>
      <w:sz w:val="20"/>
      <w:szCs w:val="20"/>
    </w:rPr>
  </w:style>
  <w:style w:type="paragraph" w:customStyle="1" w:styleId="10">
    <w:name w:val="Знак Знак Знак Знак Знак Знак1 Знак Знак Знак Знак Знак Знак Знак Знак Знак Знак"/>
    <w:basedOn w:val="a"/>
    <w:rsid w:val="00BE496C"/>
    <w:pPr>
      <w:widowControl w:val="0"/>
      <w:adjustRightInd w:val="0"/>
      <w:spacing w:after="160" w:line="240" w:lineRule="exact"/>
      <w:jc w:val="right"/>
    </w:pPr>
    <w:rPr>
      <w:sz w:val="20"/>
      <w:szCs w:val="20"/>
      <w:lang w:val="en-GB" w:eastAsia="en-US"/>
    </w:rPr>
  </w:style>
  <w:style w:type="paragraph" w:customStyle="1" w:styleId="a8">
    <w:name w:val="Знак"/>
    <w:basedOn w:val="a"/>
    <w:rsid w:val="000E1485"/>
    <w:pPr>
      <w:widowControl w:val="0"/>
      <w:adjustRightInd w:val="0"/>
      <w:spacing w:after="160" w:line="240" w:lineRule="exact"/>
      <w:jc w:val="right"/>
    </w:pPr>
    <w:rPr>
      <w:sz w:val="20"/>
      <w:szCs w:val="20"/>
      <w:lang w:val="en-GB" w:eastAsia="en-US"/>
    </w:rPr>
  </w:style>
  <w:style w:type="paragraph" w:customStyle="1" w:styleId="11">
    <w:name w:val="Знак Знак1 Знак"/>
    <w:basedOn w:val="a"/>
    <w:rsid w:val="00075EA3"/>
    <w:pPr>
      <w:widowControl w:val="0"/>
      <w:adjustRightInd w:val="0"/>
      <w:spacing w:after="160" w:line="240" w:lineRule="exact"/>
      <w:jc w:val="right"/>
    </w:pPr>
    <w:rPr>
      <w:sz w:val="20"/>
      <w:szCs w:val="20"/>
      <w:lang w:val="en-GB" w:eastAsia="en-US"/>
    </w:rPr>
  </w:style>
  <w:style w:type="paragraph" w:customStyle="1" w:styleId="21">
    <w:name w:val="Основной текст 21"/>
    <w:basedOn w:val="a"/>
    <w:rsid w:val="008F1482"/>
    <w:pPr>
      <w:spacing w:after="120" w:line="360" w:lineRule="auto"/>
      <w:jc w:val="center"/>
    </w:pPr>
    <w:rPr>
      <w:sz w:val="20"/>
      <w:szCs w:val="20"/>
    </w:rPr>
  </w:style>
  <w:style w:type="paragraph" w:styleId="a9">
    <w:name w:val="Balloon Text"/>
    <w:basedOn w:val="a"/>
    <w:semiHidden/>
    <w:rsid w:val="000C6E54"/>
    <w:rPr>
      <w:rFonts w:ascii="Tahoma" w:hAnsi="Tahoma" w:cs="Tahoma"/>
      <w:sz w:val="16"/>
      <w:szCs w:val="16"/>
    </w:rPr>
  </w:style>
  <w:style w:type="paragraph" w:styleId="aa">
    <w:name w:val="Body Text"/>
    <w:basedOn w:val="a"/>
    <w:link w:val="ab"/>
    <w:rsid w:val="006E5475"/>
    <w:pPr>
      <w:spacing w:after="120"/>
    </w:pPr>
  </w:style>
  <w:style w:type="paragraph" w:styleId="ac">
    <w:name w:val="footer"/>
    <w:basedOn w:val="a"/>
    <w:rsid w:val="00F30DCB"/>
    <w:pPr>
      <w:tabs>
        <w:tab w:val="center" w:pos="4677"/>
        <w:tab w:val="right" w:pos="9355"/>
      </w:tabs>
    </w:pPr>
  </w:style>
  <w:style w:type="paragraph" w:customStyle="1" w:styleId="ad">
    <w:name w:val="Знак Знак Знак Знак Знак Знак Знак Знак Знак Знак"/>
    <w:basedOn w:val="a"/>
    <w:rsid w:val="008603B8"/>
    <w:pPr>
      <w:widowControl w:val="0"/>
      <w:adjustRightInd w:val="0"/>
      <w:spacing w:after="160" w:line="240" w:lineRule="exact"/>
      <w:jc w:val="right"/>
    </w:pPr>
    <w:rPr>
      <w:sz w:val="20"/>
      <w:szCs w:val="20"/>
      <w:lang w:val="en-GB" w:eastAsia="en-US"/>
    </w:rPr>
  </w:style>
  <w:style w:type="paragraph" w:customStyle="1" w:styleId="210">
    <w:name w:val="Основной текст с отступом 21"/>
    <w:basedOn w:val="a"/>
    <w:rsid w:val="00796754"/>
    <w:pPr>
      <w:widowControl w:val="0"/>
      <w:ind w:firstLine="709"/>
    </w:pPr>
    <w:rPr>
      <w:sz w:val="28"/>
      <w:szCs w:val="20"/>
    </w:rPr>
  </w:style>
  <w:style w:type="paragraph" w:styleId="ae">
    <w:name w:val="Title"/>
    <w:basedOn w:val="a"/>
    <w:qFormat/>
    <w:rsid w:val="00873E9D"/>
    <w:pPr>
      <w:jc w:val="center"/>
    </w:pPr>
    <w:rPr>
      <w:b/>
      <w:sz w:val="28"/>
      <w:szCs w:val="20"/>
    </w:rPr>
  </w:style>
  <w:style w:type="paragraph" w:customStyle="1" w:styleId="12">
    <w:name w:val="Знак Знак Знак1 Знак"/>
    <w:basedOn w:val="a"/>
    <w:rsid w:val="00A53F97"/>
    <w:pPr>
      <w:widowControl w:val="0"/>
      <w:adjustRightInd w:val="0"/>
      <w:spacing w:after="160" w:line="240" w:lineRule="exact"/>
      <w:jc w:val="right"/>
    </w:pPr>
    <w:rPr>
      <w:sz w:val="20"/>
      <w:szCs w:val="20"/>
      <w:lang w:val="en-GB" w:eastAsia="en-US"/>
    </w:rPr>
  </w:style>
  <w:style w:type="paragraph" w:styleId="22">
    <w:name w:val="Body Text Indent 2"/>
    <w:basedOn w:val="a"/>
    <w:rsid w:val="00F0080C"/>
    <w:pPr>
      <w:spacing w:after="120" w:line="480" w:lineRule="auto"/>
      <w:ind w:left="283"/>
    </w:pPr>
  </w:style>
  <w:style w:type="paragraph" w:customStyle="1" w:styleId="af">
    <w:name w:val="Знак Знак Знак Знак Знак Знак Знак"/>
    <w:basedOn w:val="a"/>
    <w:rsid w:val="00F0080C"/>
    <w:pPr>
      <w:widowControl w:val="0"/>
      <w:adjustRightInd w:val="0"/>
      <w:spacing w:after="160" w:line="240" w:lineRule="exact"/>
      <w:jc w:val="right"/>
    </w:pPr>
    <w:rPr>
      <w:sz w:val="20"/>
      <w:szCs w:val="20"/>
      <w:lang w:val="en-GB" w:eastAsia="en-US"/>
    </w:rPr>
  </w:style>
  <w:style w:type="character" w:customStyle="1" w:styleId="FontStyle27">
    <w:name w:val="Font Style27"/>
    <w:basedOn w:val="a0"/>
    <w:uiPriority w:val="99"/>
    <w:rsid w:val="002B6E7A"/>
    <w:rPr>
      <w:rFonts w:ascii="Times New Roman" w:hAnsi="Times New Roman" w:cs="Times New Roman"/>
      <w:sz w:val="22"/>
      <w:szCs w:val="22"/>
    </w:rPr>
  </w:style>
  <w:style w:type="paragraph" w:customStyle="1" w:styleId="af0">
    <w:name w:val="Знак Знак Знак Знак Знак Знак Знак"/>
    <w:basedOn w:val="a"/>
    <w:rsid w:val="00E425C6"/>
    <w:pPr>
      <w:widowControl w:val="0"/>
      <w:adjustRightInd w:val="0"/>
      <w:spacing w:after="160" w:line="240" w:lineRule="exact"/>
      <w:jc w:val="right"/>
    </w:pPr>
    <w:rPr>
      <w:sz w:val="20"/>
      <w:szCs w:val="20"/>
      <w:lang w:val="en-GB" w:eastAsia="en-US"/>
    </w:rPr>
  </w:style>
  <w:style w:type="paragraph" w:customStyle="1" w:styleId="14">
    <w:name w:val="Обычный + 14 пт"/>
    <w:basedOn w:val="a"/>
    <w:link w:val="140"/>
    <w:rsid w:val="00610BAA"/>
    <w:pPr>
      <w:ind w:firstLine="708"/>
      <w:outlineLvl w:val="0"/>
    </w:pPr>
    <w:rPr>
      <w:bCs/>
      <w:iCs/>
      <w:sz w:val="28"/>
      <w:szCs w:val="28"/>
    </w:rPr>
  </w:style>
  <w:style w:type="character" w:customStyle="1" w:styleId="140">
    <w:name w:val="Обычный + 14 пт Знак"/>
    <w:basedOn w:val="a0"/>
    <w:link w:val="14"/>
    <w:rsid w:val="00610BAA"/>
    <w:rPr>
      <w:bCs/>
      <w:iCs/>
      <w:sz w:val="28"/>
      <w:szCs w:val="28"/>
    </w:rPr>
  </w:style>
  <w:style w:type="character" w:customStyle="1" w:styleId="a4">
    <w:name w:val="Верхний колонтитул Знак"/>
    <w:basedOn w:val="a0"/>
    <w:link w:val="a3"/>
    <w:uiPriority w:val="99"/>
    <w:rsid w:val="00610BAA"/>
    <w:rPr>
      <w:sz w:val="24"/>
      <w:szCs w:val="24"/>
    </w:rPr>
  </w:style>
  <w:style w:type="character" w:customStyle="1" w:styleId="20">
    <w:name w:val="Заголовок 2 Знак"/>
    <w:basedOn w:val="a0"/>
    <w:link w:val="2"/>
    <w:rsid w:val="00F960F0"/>
    <w:rPr>
      <w:rFonts w:ascii="Arial" w:hAnsi="Arial"/>
      <w:b/>
      <w:sz w:val="24"/>
      <w:szCs w:val="24"/>
    </w:rPr>
  </w:style>
  <w:style w:type="character" w:customStyle="1" w:styleId="30">
    <w:name w:val="Заголовок 3 Знак"/>
    <w:basedOn w:val="a0"/>
    <w:link w:val="3"/>
    <w:rsid w:val="00F960F0"/>
    <w:rPr>
      <w:rFonts w:ascii="Arial" w:hAnsi="Arial" w:cs="Arial"/>
      <w:b/>
      <w:bCs/>
      <w:sz w:val="26"/>
      <w:szCs w:val="26"/>
    </w:rPr>
  </w:style>
  <w:style w:type="paragraph" w:styleId="31">
    <w:name w:val="Body Text 3"/>
    <w:basedOn w:val="a"/>
    <w:link w:val="32"/>
    <w:rsid w:val="00F960F0"/>
    <w:pPr>
      <w:spacing w:after="120"/>
    </w:pPr>
    <w:rPr>
      <w:sz w:val="16"/>
      <w:szCs w:val="16"/>
    </w:rPr>
  </w:style>
  <w:style w:type="character" w:customStyle="1" w:styleId="32">
    <w:name w:val="Основной текст 3 Знак"/>
    <w:basedOn w:val="a0"/>
    <w:link w:val="31"/>
    <w:rsid w:val="00F960F0"/>
    <w:rPr>
      <w:sz w:val="16"/>
      <w:szCs w:val="16"/>
    </w:rPr>
  </w:style>
  <w:style w:type="paragraph" w:styleId="23">
    <w:name w:val="Body Text 2"/>
    <w:basedOn w:val="a"/>
    <w:link w:val="24"/>
    <w:uiPriority w:val="99"/>
    <w:rsid w:val="00612F38"/>
    <w:pPr>
      <w:spacing w:after="120" w:line="480" w:lineRule="auto"/>
    </w:pPr>
  </w:style>
  <w:style w:type="character" w:customStyle="1" w:styleId="24">
    <w:name w:val="Основной текст 2 Знак"/>
    <w:basedOn w:val="a0"/>
    <w:link w:val="23"/>
    <w:uiPriority w:val="99"/>
    <w:rsid w:val="00612F38"/>
    <w:rPr>
      <w:sz w:val="24"/>
      <w:szCs w:val="24"/>
    </w:rPr>
  </w:style>
  <w:style w:type="table" w:styleId="af1">
    <w:name w:val="Table Grid"/>
    <w:basedOn w:val="a1"/>
    <w:rsid w:val="00E70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List Paragraph"/>
    <w:basedOn w:val="a"/>
    <w:uiPriority w:val="34"/>
    <w:qFormat/>
    <w:rsid w:val="00614515"/>
    <w:pPr>
      <w:spacing w:after="200" w:line="276" w:lineRule="auto"/>
      <w:ind w:left="720"/>
      <w:contextualSpacing/>
    </w:pPr>
    <w:rPr>
      <w:rFonts w:ascii="Calibri" w:eastAsia="Calibri" w:hAnsi="Calibri"/>
      <w:sz w:val="22"/>
      <w:szCs w:val="22"/>
      <w:lang w:eastAsia="en-US"/>
    </w:rPr>
  </w:style>
  <w:style w:type="paragraph" w:customStyle="1" w:styleId="BodyText23">
    <w:name w:val="Body Text 23"/>
    <w:basedOn w:val="a"/>
    <w:rsid w:val="009425A8"/>
    <w:pPr>
      <w:jc w:val="both"/>
    </w:pPr>
  </w:style>
  <w:style w:type="paragraph" w:styleId="af3">
    <w:name w:val="Normal (Web)"/>
    <w:basedOn w:val="a"/>
    <w:uiPriority w:val="99"/>
    <w:unhideWhenUsed/>
    <w:rsid w:val="009425A8"/>
    <w:pPr>
      <w:spacing w:before="100" w:beforeAutospacing="1" w:after="100" w:afterAutospacing="1"/>
    </w:pPr>
  </w:style>
  <w:style w:type="paragraph" w:styleId="af4">
    <w:name w:val="No Spacing"/>
    <w:uiPriority w:val="1"/>
    <w:qFormat/>
    <w:rsid w:val="00530EDB"/>
    <w:rPr>
      <w:rFonts w:asciiTheme="minorHAnsi" w:eastAsiaTheme="minorHAnsi" w:hAnsiTheme="minorHAnsi" w:cstheme="minorBidi"/>
      <w:sz w:val="22"/>
      <w:szCs w:val="22"/>
      <w:lang w:eastAsia="en-US"/>
    </w:rPr>
  </w:style>
  <w:style w:type="paragraph" w:customStyle="1" w:styleId="13">
    <w:name w:val="Знак Знак1 Знак"/>
    <w:basedOn w:val="a"/>
    <w:rsid w:val="00D52B96"/>
    <w:pPr>
      <w:widowControl w:val="0"/>
      <w:adjustRightInd w:val="0"/>
      <w:spacing w:after="160" w:line="240" w:lineRule="exact"/>
      <w:jc w:val="right"/>
    </w:pPr>
    <w:rPr>
      <w:sz w:val="20"/>
      <w:szCs w:val="20"/>
      <w:lang w:val="en-GB" w:eastAsia="en-US"/>
    </w:rPr>
  </w:style>
  <w:style w:type="paragraph" w:customStyle="1" w:styleId="formattext">
    <w:name w:val="formattext"/>
    <w:basedOn w:val="a"/>
    <w:rsid w:val="00284F57"/>
    <w:pPr>
      <w:spacing w:before="100" w:beforeAutospacing="1" w:after="100" w:afterAutospacing="1"/>
    </w:pPr>
  </w:style>
  <w:style w:type="character" w:styleId="af5">
    <w:name w:val="Strong"/>
    <w:basedOn w:val="a0"/>
    <w:uiPriority w:val="22"/>
    <w:qFormat/>
    <w:rsid w:val="00284F57"/>
    <w:rPr>
      <w:b/>
      <w:bCs/>
    </w:rPr>
  </w:style>
  <w:style w:type="character" w:customStyle="1" w:styleId="ab">
    <w:name w:val="Основной текст Знак"/>
    <w:basedOn w:val="a0"/>
    <w:link w:val="aa"/>
    <w:rsid w:val="00500213"/>
    <w:rPr>
      <w:sz w:val="24"/>
      <w:szCs w:val="24"/>
    </w:rPr>
  </w:style>
  <w:style w:type="paragraph" w:customStyle="1" w:styleId="Normal2">
    <w:name w:val="Normal2"/>
    <w:link w:val="4"/>
    <w:uiPriority w:val="99"/>
    <w:qFormat/>
    <w:rsid w:val="00887DE6"/>
  </w:style>
  <w:style w:type="character" w:customStyle="1" w:styleId="4">
    <w:name w:val="Знак4 Знак"/>
    <w:link w:val="Normal2"/>
    <w:uiPriority w:val="99"/>
    <w:locked/>
    <w:rsid w:val="00887DE6"/>
  </w:style>
  <w:style w:type="paragraph" w:customStyle="1" w:styleId="af6">
    <w:name w:val="Содержимое врезки"/>
    <w:basedOn w:val="a"/>
    <w:qFormat/>
    <w:rsid w:val="00E84623"/>
    <w:pPr>
      <w:shd w:val="clear" w:color="auto" w:fill="FFFFFF"/>
      <w:ind w:firstLine="709"/>
      <w:jc w:val="both"/>
    </w:pPr>
    <w:rPr>
      <w:rFonts w:eastAsia="MS Mincho"/>
      <w:lang w:eastAsia="zh-CN"/>
    </w:rPr>
  </w:style>
  <w:style w:type="character" w:customStyle="1" w:styleId="alice-fade-word">
    <w:name w:val="alice-fade-word"/>
    <w:basedOn w:val="a0"/>
    <w:rsid w:val="007D16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2685">
      <w:bodyDiv w:val="1"/>
      <w:marLeft w:val="0"/>
      <w:marRight w:val="0"/>
      <w:marTop w:val="0"/>
      <w:marBottom w:val="0"/>
      <w:divBdr>
        <w:top w:val="none" w:sz="0" w:space="0" w:color="auto"/>
        <w:left w:val="none" w:sz="0" w:space="0" w:color="auto"/>
        <w:bottom w:val="none" w:sz="0" w:space="0" w:color="auto"/>
        <w:right w:val="none" w:sz="0" w:space="0" w:color="auto"/>
      </w:divBdr>
    </w:div>
    <w:div w:id="44332846">
      <w:bodyDiv w:val="1"/>
      <w:marLeft w:val="0"/>
      <w:marRight w:val="0"/>
      <w:marTop w:val="0"/>
      <w:marBottom w:val="0"/>
      <w:divBdr>
        <w:top w:val="none" w:sz="0" w:space="0" w:color="auto"/>
        <w:left w:val="none" w:sz="0" w:space="0" w:color="auto"/>
        <w:bottom w:val="none" w:sz="0" w:space="0" w:color="auto"/>
        <w:right w:val="none" w:sz="0" w:space="0" w:color="auto"/>
      </w:divBdr>
    </w:div>
    <w:div w:id="75516650">
      <w:bodyDiv w:val="1"/>
      <w:marLeft w:val="0"/>
      <w:marRight w:val="0"/>
      <w:marTop w:val="0"/>
      <w:marBottom w:val="0"/>
      <w:divBdr>
        <w:top w:val="none" w:sz="0" w:space="0" w:color="auto"/>
        <w:left w:val="none" w:sz="0" w:space="0" w:color="auto"/>
        <w:bottom w:val="none" w:sz="0" w:space="0" w:color="auto"/>
        <w:right w:val="none" w:sz="0" w:space="0" w:color="auto"/>
      </w:divBdr>
    </w:div>
    <w:div w:id="80102470">
      <w:bodyDiv w:val="1"/>
      <w:marLeft w:val="0"/>
      <w:marRight w:val="0"/>
      <w:marTop w:val="0"/>
      <w:marBottom w:val="0"/>
      <w:divBdr>
        <w:top w:val="none" w:sz="0" w:space="0" w:color="auto"/>
        <w:left w:val="none" w:sz="0" w:space="0" w:color="auto"/>
        <w:bottom w:val="none" w:sz="0" w:space="0" w:color="auto"/>
        <w:right w:val="none" w:sz="0" w:space="0" w:color="auto"/>
      </w:divBdr>
    </w:div>
    <w:div w:id="83772508">
      <w:bodyDiv w:val="1"/>
      <w:marLeft w:val="0"/>
      <w:marRight w:val="0"/>
      <w:marTop w:val="0"/>
      <w:marBottom w:val="0"/>
      <w:divBdr>
        <w:top w:val="none" w:sz="0" w:space="0" w:color="auto"/>
        <w:left w:val="none" w:sz="0" w:space="0" w:color="auto"/>
        <w:bottom w:val="none" w:sz="0" w:space="0" w:color="auto"/>
        <w:right w:val="none" w:sz="0" w:space="0" w:color="auto"/>
      </w:divBdr>
    </w:div>
    <w:div w:id="97600949">
      <w:bodyDiv w:val="1"/>
      <w:marLeft w:val="0"/>
      <w:marRight w:val="0"/>
      <w:marTop w:val="0"/>
      <w:marBottom w:val="0"/>
      <w:divBdr>
        <w:top w:val="none" w:sz="0" w:space="0" w:color="auto"/>
        <w:left w:val="none" w:sz="0" w:space="0" w:color="auto"/>
        <w:bottom w:val="none" w:sz="0" w:space="0" w:color="auto"/>
        <w:right w:val="none" w:sz="0" w:space="0" w:color="auto"/>
      </w:divBdr>
    </w:div>
    <w:div w:id="97797920">
      <w:bodyDiv w:val="1"/>
      <w:marLeft w:val="0"/>
      <w:marRight w:val="0"/>
      <w:marTop w:val="0"/>
      <w:marBottom w:val="0"/>
      <w:divBdr>
        <w:top w:val="none" w:sz="0" w:space="0" w:color="auto"/>
        <w:left w:val="none" w:sz="0" w:space="0" w:color="auto"/>
        <w:bottom w:val="none" w:sz="0" w:space="0" w:color="auto"/>
        <w:right w:val="none" w:sz="0" w:space="0" w:color="auto"/>
      </w:divBdr>
    </w:div>
    <w:div w:id="181207754">
      <w:bodyDiv w:val="1"/>
      <w:marLeft w:val="0"/>
      <w:marRight w:val="0"/>
      <w:marTop w:val="0"/>
      <w:marBottom w:val="0"/>
      <w:divBdr>
        <w:top w:val="none" w:sz="0" w:space="0" w:color="auto"/>
        <w:left w:val="none" w:sz="0" w:space="0" w:color="auto"/>
        <w:bottom w:val="none" w:sz="0" w:space="0" w:color="auto"/>
        <w:right w:val="none" w:sz="0" w:space="0" w:color="auto"/>
      </w:divBdr>
    </w:div>
    <w:div w:id="290480987">
      <w:bodyDiv w:val="1"/>
      <w:marLeft w:val="0"/>
      <w:marRight w:val="0"/>
      <w:marTop w:val="0"/>
      <w:marBottom w:val="0"/>
      <w:divBdr>
        <w:top w:val="none" w:sz="0" w:space="0" w:color="auto"/>
        <w:left w:val="none" w:sz="0" w:space="0" w:color="auto"/>
        <w:bottom w:val="none" w:sz="0" w:space="0" w:color="auto"/>
        <w:right w:val="none" w:sz="0" w:space="0" w:color="auto"/>
      </w:divBdr>
    </w:div>
    <w:div w:id="318114202">
      <w:bodyDiv w:val="1"/>
      <w:marLeft w:val="0"/>
      <w:marRight w:val="0"/>
      <w:marTop w:val="0"/>
      <w:marBottom w:val="0"/>
      <w:divBdr>
        <w:top w:val="none" w:sz="0" w:space="0" w:color="auto"/>
        <w:left w:val="none" w:sz="0" w:space="0" w:color="auto"/>
        <w:bottom w:val="none" w:sz="0" w:space="0" w:color="auto"/>
        <w:right w:val="none" w:sz="0" w:space="0" w:color="auto"/>
      </w:divBdr>
    </w:div>
    <w:div w:id="337927787">
      <w:bodyDiv w:val="1"/>
      <w:marLeft w:val="0"/>
      <w:marRight w:val="0"/>
      <w:marTop w:val="0"/>
      <w:marBottom w:val="0"/>
      <w:divBdr>
        <w:top w:val="none" w:sz="0" w:space="0" w:color="auto"/>
        <w:left w:val="none" w:sz="0" w:space="0" w:color="auto"/>
        <w:bottom w:val="none" w:sz="0" w:space="0" w:color="auto"/>
        <w:right w:val="none" w:sz="0" w:space="0" w:color="auto"/>
      </w:divBdr>
    </w:div>
    <w:div w:id="339239416">
      <w:bodyDiv w:val="1"/>
      <w:marLeft w:val="0"/>
      <w:marRight w:val="0"/>
      <w:marTop w:val="0"/>
      <w:marBottom w:val="0"/>
      <w:divBdr>
        <w:top w:val="none" w:sz="0" w:space="0" w:color="auto"/>
        <w:left w:val="none" w:sz="0" w:space="0" w:color="auto"/>
        <w:bottom w:val="none" w:sz="0" w:space="0" w:color="auto"/>
        <w:right w:val="none" w:sz="0" w:space="0" w:color="auto"/>
      </w:divBdr>
    </w:div>
    <w:div w:id="382410627">
      <w:bodyDiv w:val="1"/>
      <w:marLeft w:val="0"/>
      <w:marRight w:val="0"/>
      <w:marTop w:val="0"/>
      <w:marBottom w:val="0"/>
      <w:divBdr>
        <w:top w:val="none" w:sz="0" w:space="0" w:color="auto"/>
        <w:left w:val="none" w:sz="0" w:space="0" w:color="auto"/>
        <w:bottom w:val="none" w:sz="0" w:space="0" w:color="auto"/>
        <w:right w:val="none" w:sz="0" w:space="0" w:color="auto"/>
      </w:divBdr>
    </w:div>
    <w:div w:id="409355497">
      <w:bodyDiv w:val="1"/>
      <w:marLeft w:val="0"/>
      <w:marRight w:val="0"/>
      <w:marTop w:val="0"/>
      <w:marBottom w:val="0"/>
      <w:divBdr>
        <w:top w:val="none" w:sz="0" w:space="0" w:color="auto"/>
        <w:left w:val="none" w:sz="0" w:space="0" w:color="auto"/>
        <w:bottom w:val="none" w:sz="0" w:space="0" w:color="auto"/>
        <w:right w:val="none" w:sz="0" w:space="0" w:color="auto"/>
      </w:divBdr>
    </w:div>
    <w:div w:id="457533467">
      <w:bodyDiv w:val="1"/>
      <w:marLeft w:val="0"/>
      <w:marRight w:val="0"/>
      <w:marTop w:val="0"/>
      <w:marBottom w:val="0"/>
      <w:divBdr>
        <w:top w:val="none" w:sz="0" w:space="0" w:color="auto"/>
        <w:left w:val="none" w:sz="0" w:space="0" w:color="auto"/>
        <w:bottom w:val="none" w:sz="0" w:space="0" w:color="auto"/>
        <w:right w:val="none" w:sz="0" w:space="0" w:color="auto"/>
      </w:divBdr>
    </w:div>
    <w:div w:id="469590024">
      <w:bodyDiv w:val="1"/>
      <w:marLeft w:val="0"/>
      <w:marRight w:val="0"/>
      <w:marTop w:val="0"/>
      <w:marBottom w:val="0"/>
      <w:divBdr>
        <w:top w:val="none" w:sz="0" w:space="0" w:color="auto"/>
        <w:left w:val="none" w:sz="0" w:space="0" w:color="auto"/>
        <w:bottom w:val="none" w:sz="0" w:space="0" w:color="auto"/>
        <w:right w:val="none" w:sz="0" w:space="0" w:color="auto"/>
      </w:divBdr>
    </w:div>
    <w:div w:id="473178806">
      <w:bodyDiv w:val="1"/>
      <w:marLeft w:val="0"/>
      <w:marRight w:val="0"/>
      <w:marTop w:val="0"/>
      <w:marBottom w:val="0"/>
      <w:divBdr>
        <w:top w:val="none" w:sz="0" w:space="0" w:color="auto"/>
        <w:left w:val="none" w:sz="0" w:space="0" w:color="auto"/>
        <w:bottom w:val="none" w:sz="0" w:space="0" w:color="auto"/>
        <w:right w:val="none" w:sz="0" w:space="0" w:color="auto"/>
      </w:divBdr>
    </w:div>
    <w:div w:id="484322847">
      <w:bodyDiv w:val="1"/>
      <w:marLeft w:val="0"/>
      <w:marRight w:val="0"/>
      <w:marTop w:val="0"/>
      <w:marBottom w:val="0"/>
      <w:divBdr>
        <w:top w:val="none" w:sz="0" w:space="0" w:color="auto"/>
        <w:left w:val="none" w:sz="0" w:space="0" w:color="auto"/>
        <w:bottom w:val="none" w:sz="0" w:space="0" w:color="auto"/>
        <w:right w:val="none" w:sz="0" w:space="0" w:color="auto"/>
      </w:divBdr>
    </w:div>
    <w:div w:id="501161526">
      <w:bodyDiv w:val="1"/>
      <w:marLeft w:val="0"/>
      <w:marRight w:val="0"/>
      <w:marTop w:val="0"/>
      <w:marBottom w:val="0"/>
      <w:divBdr>
        <w:top w:val="none" w:sz="0" w:space="0" w:color="auto"/>
        <w:left w:val="none" w:sz="0" w:space="0" w:color="auto"/>
        <w:bottom w:val="none" w:sz="0" w:space="0" w:color="auto"/>
        <w:right w:val="none" w:sz="0" w:space="0" w:color="auto"/>
      </w:divBdr>
    </w:div>
    <w:div w:id="533929252">
      <w:bodyDiv w:val="1"/>
      <w:marLeft w:val="0"/>
      <w:marRight w:val="0"/>
      <w:marTop w:val="0"/>
      <w:marBottom w:val="0"/>
      <w:divBdr>
        <w:top w:val="none" w:sz="0" w:space="0" w:color="auto"/>
        <w:left w:val="none" w:sz="0" w:space="0" w:color="auto"/>
        <w:bottom w:val="none" w:sz="0" w:space="0" w:color="auto"/>
        <w:right w:val="none" w:sz="0" w:space="0" w:color="auto"/>
      </w:divBdr>
    </w:div>
    <w:div w:id="542981082">
      <w:bodyDiv w:val="1"/>
      <w:marLeft w:val="0"/>
      <w:marRight w:val="0"/>
      <w:marTop w:val="0"/>
      <w:marBottom w:val="0"/>
      <w:divBdr>
        <w:top w:val="none" w:sz="0" w:space="0" w:color="auto"/>
        <w:left w:val="none" w:sz="0" w:space="0" w:color="auto"/>
        <w:bottom w:val="none" w:sz="0" w:space="0" w:color="auto"/>
        <w:right w:val="none" w:sz="0" w:space="0" w:color="auto"/>
      </w:divBdr>
    </w:div>
    <w:div w:id="546920347">
      <w:bodyDiv w:val="1"/>
      <w:marLeft w:val="0"/>
      <w:marRight w:val="0"/>
      <w:marTop w:val="0"/>
      <w:marBottom w:val="0"/>
      <w:divBdr>
        <w:top w:val="none" w:sz="0" w:space="0" w:color="auto"/>
        <w:left w:val="none" w:sz="0" w:space="0" w:color="auto"/>
        <w:bottom w:val="none" w:sz="0" w:space="0" w:color="auto"/>
        <w:right w:val="none" w:sz="0" w:space="0" w:color="auto"/>
      </w:divBdr>
    </w:div>
    <w:div w:id="581648787">
      <w:bodyDiv w:val="1"/>
      <w:marLeft w:val="0"/>
      <w:marRight w:val="0"/>
      <w:marTop w:val="0"/>
      <w:marBottom w:val="0"/>
      <w:divBdr>
        <w:top w:val="none" w:sz="0" w:space="0" w:color="auto"/>
        <w:left w:val="none" w:sz="0" w:space="0" w:color="auto"/>
        <w:bottom w:val="none" w:sz="0" w:space="0" w:color="auto"/>
        <w:right w:val="none" w:sz="0" w:space="0" w:color="auto"/>
      </w:divBdr>
    </w:div>
    <w:div w:id="614287955">
      <w:bodyDiv w:val="1"/>
      <w:marLeft w:val="0"/>
      <w:marRight w:val="0"/>
      <w:marTop w:val="0"/>
      <w:marBottom w:val="0"/>
      <w:divBdr>
        <w:top w:val="none" w:sz="0" w:space="0" w:color="auto"/>
        <w:left w:val="none" w:sz="0" w:space="0" w:color="auto"/>
        <w:bottom w:val="none" w:sz="0" w:space="0" w:color="auto"/>
        <w:right w:val="none" w:sz="0" w:space="0" w:color="auto"/>
      </w:divBdr>
    </w:div>
    <w:div w:id="645165665">
      <w:bodyDiv w:val="1"/>
      <w:marLeft w:val="0"/>
      <w:marRight w:val="0"/>
      <w:marTop w:val="0"/>
      <w:marBottom w:val="0"/>
      <w:divBdr>
        <w:top w:val="none" w:sz="0" w:space="0" w:color="auto"/>
        <w:left w:val="none" w:sz="0" w:space="0" w:color="auto"/>
        <w:bottom w:val="none" w:sz="0" w:space="0" w:color="auto"/>
        <w:right w:val="none" w:sz="0" w:space="0" w:color="auto"/>
      </w:divBdr>
    </w:div>
    <w:div w:id="661083816">
      <w:bodyDiv w:val="1"/>
      <w:marLeft w:val="0"/>
      <w:marRight w:val="0"/>
      <w:marTop w:val="0"/>
      <w:marBottom w:val="0"/>
      <w:divBdr>
        <w:top w:val="none" w:sz="0" w:space="0" w:color="auto"/>
        <w:left w:val="none" w:sz="0" w:space="0" w:color="auto"/>
        <w:bottom w:val="none" w:sz="0" w:space="0" w:color="auto"/>
        <w:right w:val="none" w:sz="0" w:space="0" w:color="auto"/>
      </w:divBdr>
    </w:div>
    <w:div w:id="679427768">
      <w:bodyDiv w:val="1"/>
      <w:marLeft w:val="0"/>
      <w:marRight w:val="0"/>
      <w:marTop w:val="0"/>
      <w:marBottom w:val="0"/>
      <w:divBdr>
        <w:top w:val="none" w:sz="0" w:space="0" w:color="auto"/>
        <w:left w:val="none" w:sz="0" w:space="0" w:color="auto"/>
        <w:bottom w:val="none" w:sz="0" w:space="0" w:color="auto"/>
        <w:right w:val="none" w:sz="0" w:space="0" w:color="auto"/>
      </w:divBdr>
    </w:div>
    <w:div w:id="708142252">
      <w:bodyDiv w:val="1"/>
      <w:marLeft w:val="0"/>
      <w:marRight w:val="0"/>
      <w:marTop w:val="0"/>
      <w:marBottom w:val="0"/>
      <w:divBdr>
        <w:top w:val="none" w:sz="0" w:space="0" w:color="auto"/>
        <w:left w:val="none" w:sz="0" w:space="0" w:color="auto"/>
        <w:bottom w:val="none" w:sz="0" w:space="0" w:color="auto"/>
        <w:right w:val="none" w:sz="0" w:space="0" w:color="auto"/>
      </w:divBdr>
    </w:div>
    <w:div w:id="719473241">
      <w:bodyDiv w:val="1"/>
      <w:marLeft w:val="0"/>
      <w:marRight w:val="0"/>
      <w:marTop w:val="0"/>
      <w:marBottom w:val="0"/>
      <w:divBdr>
        <w:top w:val="none" w:sz="0" w:space="0" w:color="auto"/>
        <w:left w:val="none" w:sz="0" w:space="0" w:color="auto"/>
        <w:bottom w:val="none" w:sz="0" w:space="0" w:color="auto"/>
        <w:right w:val="none" w:sz="0" w:space="0" w:color="auto"/>
      </w:divBdr>
    </w:div>
    <w:div w:id="720977107">
      <w:bodyDiv w:val="1"/>
      <w:marLeft w:val="0"/>
      <w:marRight w:val="0"/>
      <w:marTop w:val="0"/>
      <w:marBottom w:val="0"/>
      <w:divBdr>
        <w:top w:val="none" w:sz="0" w:space="0" w:color="auto"/>
        <w:left w:val="none" w:sz="0" w:space="0" w:color="auto"/>
        <w:bottom w:val="none" w:sz="0" w:space="0" w:color="auto"/>
        <w:right w:val="none" w:sz="0" w:space="0" w:color="auto"/>
      </w:divBdr>
    </w:div>
    <w:div w:id="726032419">
      <w:bodyDiv w:val="1"/>
      <w:marLeft w:val="0"/>
      <w:marRight w:val="0"/>
      <w:marTop w:val="0"/>
      <w:marBottom w:val="0"/>
      <w:divBdr>
        <w:top w:val="none" w:sz="0" w:space="0" w:color="auto"/>
        <w:left w:val="none" w:sz="0" w:space="0" w:color="auto"/>
        <w:bottom w:val="none" w:sz="0" w:space="0" w:color="auto"/>
        <w:right w:val="none" w:sz="0" w:space="0" w:color="auto"/>
      </w:divBdr>
    </w:div>
    <w:div w:id="751782318">
      <w:bodyDiv w:val="1"/>
      <w:marLeft w:val="0"/>
      <w:marRight w:val="0"/>
      <w:marTop w:val="0"/>
      <w:marBottom w:val="0"/>
      <w:divBdr>
        <w:top w:val="none" w:sz="0" w:space="0" w:color="auto"/>
        <w:left w:val="none" w:sz="0" w:space="0" w:color="auto"/>
        <w:bottom w:val="none" w:sz="0" w:space="0" w:color="auto"/>
        <w:right w:val="none" w:sz="0" w:space="0" w:color="auto"/>
      </w:divBdr>
    </w:div>
    <w:div w:id="839858248">
      <w:bodyDiv w:val="1"/>
      <w:marLeft w:val="0"/>
      <w:marRight w:val="0"/>
      <w:marTop w:val="0"/>
      <w:marBottom w:val="0"/>
      <w:divBdr>
        <w:top w:val="none" w:sz="0" w:space="0" w:color="auto"/>
        <w:left w:val="none" w:sz="0" w:space="0" w:color="auto"/>
        <w:bottom w:val="none" w:sz="0" w:space="0" w:color="auto"/>
        <w:right w:val="none" w:sz="0" w:space="0" w:color="auto"/>
      </w:divBdr>
    </w:div>
    <w:div w:id="851332625">
      <w:bodyDiv w:val="1"/>
      <w:marLeft w:val="0"/>
      <w:marRight w:val="0"/>
      <w:marTop w:val="0"/>
      <w:marBottom w:val="0"/>
      <w:divBdr>
        <w:top w:val="none" w:sz="0" w:space="0" w:color="auto"/>
        <w:left w:val="none" w:sz="0" w:space="0" w:color="auto"/>
        <w:bottom w:val="none" w:sz="0" w:space="0" w:color="auto"/>
        <w:right w:val="none" w:sz="0" w:space="0" w:color="auto"/>
      </w:divBdr>
    </w:div>
    <w:div w:id="884177911">
      <w:bodyDiv w:val="1"/>
      <w:marLeft w:val="0"/>
      <w:marRight w:val="0"/>
      <w:marTop w:val="0"/>
      <w:marBottom w:val="0"/>
      <w:divBdr>
        <w:top w:val="none" w:sz="0" w:space="0" w:color="auto"/>
        <w:left w:val="none" w:sz="0" w:space="0" w:color="auto"/>
        <w:bottom w:val="none" w:sz="0" w:space="0" w:color="auto"/>
        <w:right w:val="none" w:sz="0" w:space="0" w:color="auto"/>
      </w:divBdr>
    </w:div>
    <w:div w:id="891620884">
      <w:bodyDiv w:val="1"/>
      <w:marLeft w:val="0"/>
      <w:marRight w:val="0"/>
      <w:marTop w:val="0"/>
      <w:marBottom w:val="0"/>
      <w:divBdr>
        <w:top w:val="none" w:sz="0" w:space="0" w:color="auto"/>
        <w:left w:val="none" w:sz="0" w:space="0" w:color="auto"/>
        <w:bottom w:val="none" w:sz="0" w:space="0" w:color="auto"/>
        <w:right w:val="none" w:sz="0" w:space="0" w:color="auto"/>
      </w:divBdr>
    </w:div>
    <w:div w:id="898832067">
      <w:bodyDiv w:val="1"/>
      <w:marLeft w:val="0"/>
      <w:marRight w:val="0"/>
      <w:marTop w:val="0"/>
      <w:marBottom w:val="0"/>
      <w:divBdr>
        <w:top w:val="none" w:sz="0" w:space="0" w:color="auto"/>
        <w:left w:val="none" w:sz="0" w:space="0" w:color="auto"/>
        <w:bottom w:val="none" w:sz="0" w:space="0" w:color="auto"/>
        <w:right w:val="none" w:sz="0" w:space="0" w:color="auto"/>
      </w:divBdr>
    </w:div>
    <w:div w:id="904996959">
      <w:bodyDiv w:val="1"/>
      <w:marLeft w:val="0"/>
      <w:marRight w:val="0"/>
      <w:marTop w:val="0"/>
      <w:marBottom w:val="0"/>
      <w:divBdr>
        <w:top w:val="none" w:sz="0" w:space="0" w:color="auto"/>
        <w:left w:val="none" w:sz="0" w:space="0" w:color="auto"/>
        <w:bottom w:val="none" w:sz="0" w:space="0" w:color="auto"/>
        <w:right w:val="none" w:sz="0" w:space="0" w:color="auto"/>
      </w:divBdr>
    </w:div>
    <w:div w:id="906037122">
      <w:bodyDiv w:val="1"/>
      <w:marLeft w:val="0"/>
      <w:marRight w:val="0"/>
      <w:marTop w:val="0"/>
      <w:marBottom w:val="0"/>
      <w:divBdr>
        <w:top w:val="none" w:sz="0" w:space="0" w:color="auto"/>
        <w:left w:val="none" w:sz="0" w:space="0" w:color="auto"/>
        <w:bottom w:val="none" w:sz="0" w:space="0" w:color="auto"/>
        <w:right w:val="none" w:sz="0" w:space="0" w:color="auto"/>
      </w:divBdr>
    </w:div>
    <w:div w:id="927077822">
      <w:bodyDiv w:val="1"/>
      <w:marLeft w:val="0"/>
      <w:marRight w:val="0"/>
      <w:marTop w:val="0"/>
      <w:marBottom w:val="0"/>
      <w:divBdr>
        <w:top w:val="none" w:sz="0" w:space="0" w:color="auto"/>
        <w:left w:val="none" w:sz="0" w:space="0" w:color="auto"/>
        <w:bottom w:val="none" w:sz="0" w:space="0" w:color="auto"/>
        <w:right w:val="none" w:sz="0" w:space="0" w:color="auto"/>
      </w:divBdr>
    </w:div>
    <w:div w:id="982932085">
      <w:bodyDiv w:val="1"/>
      <w:marLeft w:val="0"/>
      <w:marRight w:val="0"/>
      <w:marTop w:val="0"/>
      <w:marBottom w:val="0"/>
      <w:divBdr>
        <w:top w:val="none" w:sz="0" w:space="0" w:color="auto"/>
        <w:left w:val="none" w:sz="0" w:space="0" w:color="auto"/>
        <w:bottom w:val="none" w:sz="0" w:space="0" w:color="auto"/>
        <w:right w:val="none" w:sz="0" w:space="0" w:color="auto"/>
      </w:divBdr>
    </w:div>
    <w:div w:id="991102896">
      <w:bodyDiv w:val="1"/>
      <w:marLeft w:val="0"/>
      <w:marRight w:val="0"/>
      <w:marTop w:val="0"/>
      <w:marBottom w:val="0"/>
      <w:divBdr>
        <w:top w:val="none" w:sz="0" w:space="0" w:color="auto"/>
        <w:left w:val="none" w:sz="0" w:space="0" w:color="auto"/>
        <w:bottom w:val="none" w:sz="0" w:space="0" w:color="auto"/>
        <w:right w:val="none" w:sz="0" w:space="0" w:color="auto"/>
      </w:divBdr>
    </w:div>
    <w:div w:id="1050230952">
      <w:bodyDiv w:val="1"/>
      <w:marLeft w:val="0"/>
      <w:marRight w:val="0"/>
      <w:marTop w:val="0"/>
      <w:marBottom w:val="0"/>
      <w:divBdr>
        <w:top w:val="none" w:sz="0" w:space="0" w:color="auto"/>
        <w:left w:val="none" w:sz="0" w:space="0" w:color="auto"/>
        <w:bottom w:val="none" w:sz="0" w:space="0" w:color="auto"/>
        <w:right w:val="none" w:sz="0" w:space="0" w:color="auto"/>
      </w:divBdr>
    </w:div>
    <w:div w:id="1079054817">
      <w:bodyDiv w:val="1"/>
      <w:marLeft w:val="0"/>
      <w:marRight w:val="0"/>
      <w:marTop w:val="0"/>
      <w:marBottom w:val="0"/>
      <w:divBdr>
        <w:top w:val="none" w:sz="0" w:space="0" w:color="auto"/>
        <w:left w:val="none" w:sz="0" w:space="0" w:color="auto"/>
        <w:bottom w:val="none" w:sz="0" w:space="0" w:color="auto"/>
        <w:right w:val="none" w:sz="0" w:space="0" w:color="auto"/>
      </w:divBdr>
    </w:div>
    <w:div w:id="1105540681">
      <w:bodyDiv w:val="1"/>
      <w:marLeft w:val="0"/>
      <w:marRight w:val="0"/>
      <w:marTop w:val="0"/>
      <w:marBottom w:val="0"/>
      <w:divBdr>
        <w:top w:val="none" w:sz="0" w:space="0" w:color="auto"/>
        <w:left w:val="none" w:sz="0" w:space="0" w:color="auto"/>
        <w:bottom w:val="none" w:sz="0" w:space="0" w:color="auto"/>
        <w:right w:val="none" w:sz="0" w:space="0" w:color="auto"/>
      </w:divBdr>
    </w:div>
    <w:div w:id="1116372122">
      <w:bodyDiv w:val="1"/>
      <w:marLeft w:val="0"/>
      <w:marRight w:val="0"/>
      <w:marTop w:val="0"/>
      <w:marBottom w:val="0"/>
      <w:divBdr>
        <w:top w:val="none" w:sz="0" w:space="0" w:color="auto"/>
        <w:left w:val="none" w:sz="0" w:space="0" w:color="auto"/>
        <w:bottom w:val="none" w:sz="0" w:space="0" w:color="auto"/>
        <w:right w:val="none" w:sz="0" w:space="0" w:color="auto"/>
      </w:divBdr>
    </w:div>
    <w:div w:id="1122528790">
      <w:bodyDiv w:val="1"/>
      <w:marLeft w:val="0"/>
      <w:marRight w:val="0"/>
      <w:marTop w:val="0"/>
      <w:marBottom w:val="0"/>
      <w:divBdr>
        <w:top w:val="none" w:sz="0" w:space="0" w:color="auto"/>
        <w:left w:val="none" w:sz="0" w:space="0" w:color="auto"/>
        <w:bottom w:val="none" w:sz="0" w:space="0" w:color="auto"/>
        <w:right w:val="none" w:sz="0" w:space="0" w:color="auto"/>
      </w:divBdr>
    </w:div>
    <w:div w:id="1134257807">
      <w:bodyDiv w:val="1"/>
      <w:marLeft w:val="0"/>
      <w:marRight w:val="0"/>
      <w:marTop w:val="0"/>
      <w:marBottom w:val="0"/>
      <w:divBdr>
        <w:top w:val="none" w:sz="0" w:space="0" w:color="auto"/>
        <w:left w:val="none" w:sz="0" w:space="0" w:color="auto"/>
        <w:bottom w:val="none" w:sz="0" w:space="0" w:color="auto"/>
        <w:right w:val="none" w:sz="0" w:space="0" w:color="auto"/>
      </w:divBdr>
    </w:div>
    <w:div w:id="1230337617">
      <w:bodyDiv w:val="1"/>
      <w:marLeft w:val="0"/>
      <w:marRight w:val="0"/>
      <w:marTop w:val="0"/>
      <w:marBottom w:val="0"/>
      <w:divBdr>
        <w:top w:val="none" w:sz="0" w:space="0" w:color="auto"/>
        <w:left w:val="none" w:sz="0" w:space="0" w:color="auto"/>
        <w:bottom w:val="none" w:sz="0" w:space="0" w:color="auto"/>
        <w:right w:val="none" w:sz="0" w:space="0" w:color="auto"/>
      </w:divBdr>
    </w:div>
    <w:div w:id="1237520980">
      <w:bodyDiv w:val="1"/>
      <w:marLeft w:val="0"/>
      <w:marRight w:val="0"/>
      <w:marTop w:val="0"/>
      <w:marBottom w:val="0"/>
      <w:divBdr>
        <w:top w:val="none" w:sz="0" w:space="0" w:color="auto"/>
        <w:left w:val="none" w:sz="0" w:space="0" w:color="auto"/>
        <w:bottom w:val="none" w:sz="0" w:space="0" w:color="auto"/>
        <w:right w:val="none" w:sz="0" w:space="0" w:color="auto"/>
      </w:divBdr>
    </w:div>
    <w:div w:id="1249925226">
      <w:bodyDiv w:val="1"/>
      <w:marLeft w:val="0"/>
      <w:marRight w:val="0"/>
      <w:marTop w:val="0"/>
      <w:marBottom w:val="0"/>
      <w:divBdr>
        <w:top w:val="none" w:sz="0" w:space="0" w:color="auto"/>
        <w:left w:val="none" w:sz="0" w:space="0" w:color="auto"/>
        <w:bottom w:val="none" w:sz="0" w:space="0" w:color="auto"/>
        <w:right w:val="none" w:sz="0" w:space="0" w:color="auto"/>
      </w:divBdr>
    </w:div>
    <w:div w:id="1301569671">
      <w:bodyDiv w:val="1"/>
      <w:marLeft w:val="0"/>
      <w:marRight w:val="0"/>
      <w:marTop w:val="0"/>
      <w:marBottom w:val="0"/>
      <w:divBdr>
        <w:top w:val="none" w:sz="0" w:space="0" w:color="auto"/>
        <w:left w:val="none" w:sz="0" w:space="0" w:color="auto"/>
        <w:bottom w:val="none" w:sz="0" w:space="0" w:color="auto"/>
        <w:right w:val="none" w:sz="0" w:space="0" w:color="auto"/>
      </w:divBdr>
    </w:div>
    <w:div w:id="1314065653">
      <w:bodyDiv w:val="1"/>
      <w:marLeft w:val="0"/>
      <w:marRight w:val="0"/>
      <w:marTop w:val="0"/>
      <w:marBottom w:val="0"/>
      <w:divBdr>
        <w:top w:val="none" w:sz="0" w:space="0" w:color="auto"/>
        <w:left w:val="none" w:sz="0" w:space="0" w:color="auto"/>
        <w:bottom w:val="none" w:sz="0" w:space="0" w:color="auto"/>
        <w:right w:val="none" w:sz="0" w:space="0" w:color="auto"/>
      </w:divBdr>
    </w:div>
    <w:div w:id="1314875955">
      <w:bodyDiv w:val="1"/>
      <w:marLeft w:val="0"/>
      <w:marRight w:val="0"/>
      <w:marTop w:val="0"/>
      <w:marBottom w:val="0"/>
      <w:divBdr>
        <w:top w:val="none" w:sz="0" w:space="0" w:color="auto"/>
        <w:left w:val="none" w:sz="0" w:space="0" w:color="auto"/>
        <w:bottom w:val="none" w:sz="0" w:space="0" w:color="auto"/>
        <w:right w:val="none" w:sz="0" w:space="0" w:color="auto"/>
      </w:divBdr>
    </w:div>
    <w:div w:id="1404452705">
      <w:bodyDiv w:val="1"/>
      <w:marLeft w:val="0"/>
      <w:marRight w:val="0"/>
      <w:marTop w:val="0"/>
      <w:marBottom w:val="0"/>
      <w:divBdr>
        <w:top w:val="none" w:sz="0" w:space="0" w:color="auto"/>
        <w:left w:val="none" w:sz="0" w:space="0" w:color="auto"/>
        <w:bottom w:val="none" w:sz="0" w:space="0" w:color="auto"/>
        <w:right w:val="none" w:sz="0" w:space="0" w:color="auto"/>
      </w:divBdr>
    </w:div>
    <w:div w:id="1407262951">
      <w:bodyDiv w:val="1"/>
      <w:marLeft w:val="0"/>
      <w:marRight w:val="0"/>
      <w:marTop w:val="0"/>
      <w:marBottom w:val="0"/>
      <w:divBdr>
        <w:top w:val="none" w:sz="0" w:space="0" w:color="auto"/>
        <w:left w:val="none" w:sz="0" w:space="0" w:color="auto"/>
        <w:bottom w:val="none" w:sz="0" w:space="0" w:color="auto"/>
        <w:right w:val="none" w:sz="0" w:space="0" w:color="auto"/>
      </w:divBdr>
    </w:div>
    <w:div w:id="1452820147">
      <w:bodyDiv w:val="1"/>
      <w:marLeft w:val="0"/>
      <w:marRight w:val="0"/>
      <w:marTop w:val="0"/>
      <w:marBottom w:val="0"/>
      <w:divBdr>
        <w:top w:val="none" w:sz="0" w:space="0" w:color="auto"/>
        <w:left w:val="none" w:sz="0" w:space="0" w:color="auto"/>
        <w:bottom w:val="none" w:sz="0" w:space="0" w:color="auto"/>
        <w:right w:val="none" w:sz="0" w:space="0" w:color="auto"/>
      </w:divBdr>
    </w:div>
    <w:div w:id="1455830303">
      <w:bodyDiv w:val="1"/>
      <w:marLeft w:val="0"/>
      <w:marRight w:val="0"/>
      <w:marTop w:val="0"/>
      <w:marBottom w:val="0"/>
      <w:divBdr>
        <w:top w:val="none" w:sz="0" w:space="0" w:color="auto"/>
        <w:left w:val="none" w:sz="0" w:space="0" w:color="auto"/>
        <w:bottom w:val="none" w:sz="0" w:space="0" w:color="auto"/>
        <w:right w:val="none" w:sz="0" w:space="0" w:color="auto"/>
      </w:divBdr>
    </w:div>
    <w:div w:id="1517764044">
      <w:bodyDiv w:val="1"/>
      <w:marLeft w:val="0"/>
      <w:marRight w:val="0"/>
      <w:marTop w:val="0"/>
      <w:marBottom w:val="0"/>
      <w:divBdr>
        <w:top w:val="none" w:sz="0" w:space="0" w:color="auto"/>
        <w:left w:val="none" w:sz="0" w:space="0" w:color="auto"/>
        <w:bottom w:val="none" w:sz="0" w:space="0" w:color="auto"/>
        <w:right w:val="none" w:sz="0" w:space="0" w:color="auto"/>
      </w:divBdr>
    </w:div>
    <w:div w:id="1544833091">
      <w:bodyDiv w:val="1"/>
      <w:marLeft w:val="0"/>
      <w:marRight w:val="0"/>
      <w:marTop w:val="0"/>
      <w:marBottom w:val="0"/>
      <w:divBdr>
        <w:top w:val="none" w:sz="0" w:space="0" w:color="auto"/>
        <w:left w:val="none" w:sz="0" w:space="0" w:color="auto"/>
        <w:bottom w:val="none" w:sz="0" w:space="0" w:color="auto"/>
        <w:right w:val="none" w:sz="0" w:space="0" w:color="auto"/>
      </w:divBdr>
    </w:div>
    <w:div w:id="1554152524">
      <w:bodyDiv w:val="1"/>
      <w:marLeft w:val="0"/>
      <w:marRight w:val="0"/>
      <w:marTop w:val="0"/>
      <w:marBottom w:val="0"/>
      <w:divBdr>
        <w:top w:val="none" w:sz="0" w:space="0" w:color="auto"/>
        <w:left w:val="none" w:sz="0" w:space="0" w:color="auto"/>
        <w:bottom w:val="none" w:sz="0" w:space="0" w:color="auto"/>
        <w:right w:val="none" w:sz="0" w:space="0" w:color="auto"/>
      </w:divBdr>
    </w:div>
    <w:div w:id="1597401888">
      <w:bodyDiv w:val="1"/>
      <w:marLeft w:val="0"/>
      <w:marRight w:val="0"/>
      <w:marTop w:val="0"/>
      <w:marBottom w:val="0"/>
      <w:divBdr>
        <w:top w:val="none" w:sz="0" w:space="0" w:color="auto"/>
        <w:left w:val="none" w:sz="0" w:space="0" w:color="auto"/>
        <w:bottom w:val="none" w:sz="0" w:space="0" w:color="auto"/>
        <w:right w:val="none" w:sz="0" w:space="0" w:color="auto"/>
      </w:divBdr>
    </w:div>
    <w:div w:id="1602949187">
      <w:bodyDiv w:val="1"/>
      <w:marLeft w:val="0"/>
      <w:marRight w:val="0"/>
      <w:marTop w:val="0"/>
      <w:marBottom w:val="0"/>
      <w:divBdr>
        <w:top w:val="none" w:sz="0" w:space="0" w:color="auto"/>
        <w:left w:val="none" w:sz="0" w:space="0" w:color="auto"/>
        <w:bottom w:val="none" w:sz="0" w:space="0" w:color="auto"/>
        <w:right w:val="none" w:sz="0" w:space="0" w:color="auto"/>
      </w:divBdr>
    </w:div>
    <w:div w:id="1633246455">
      <w:bodyDiv w:val="1"/>
      <w:marLeft w:val="0"/>
      <w:marRight w:val="0"/>
      <w:marTop w:val="0"/>
      <w:marBottom w:val="0"/>
      <w:divBdr>
        <w:top w:val="none" w:sz="0" w:space="0" w:color="auto"/>
        <w:left w:val="none" w:sz="0" w:space="0" w:color="auto"/>
        <w:bottom w:val="none" w:sz="0" w:space="0" w:color="auto"/>
        <w:right w:val="none" w:sz="0" w:space="0" w:color="auto"/>
      </w:divBdr>
    </w:div>
    <w:div w:id="1643774508">
      <w:bodyDiv w:val="1"/>
      <w:marLeft w:val="0"/>
      <w:marRight w:val="0"/>
      <w:marTop w:val="0"/>
      <w:marBottom w:val="0"/>
      <w:divBdr>
        <w:top w:val="none" w:sz="0" w:space="0" w:color="auto"/>
        <w:left w:val="none" w:sz="0" w:space="0" w:color="auto"/>
        <w:bottom w:val="none" w:sz="0" w:space="0" w:color="auto"/>
        <w:right w:val="none" w:sz="0" w:space="0" w:color="auto"/>
      </w:divBdr>
    </w:div>
    <w:div w:id="1654986129">
      <w:bodyDiv w:val="1"/>
      <w:marLeft w:val="0"/>
      <w:marRight w:val="0"/>
      <w:marTop w:val="0"/>
      <w:marBottom w:val="0"/>
      <w:divBdr>
        <w:top w:val="none" w:sz="0" w:space="0" w:color="auto"/>
        <w:left w:val="none" w:sz="0" w:space="0" w:color="auto"/>
        <w:bottom w:val="none" w:sz="0" w:space="0" w:color="auto"/>
        <w:right w:val="none" w:sz="0" w:space="0" w:color="auto"/>
      </w:divBdr>
    </w:div>
    <w:div w:id="1678461614">
      <w:bodyDiv w:val="1"/>
      <w:marLeft w:val="0"/>
      <w:marRight w:val="0"/>
      <w:marTop w:val="0"/>
      <w:marBottom w:val="0"/>
      <w:divBdr>
        <w:top w:val="none" w:sz="0" w:space="0" w:color="auto"/>
        <w:left w:val="none" w:sz="0" w:space="0" w:color="auto"/>
        <w:bottom w:val="none" w:sz="0" w:space="0" w:color="auto"/>
        <w:right w:val="none" w:sz="0" w:space="0" w:color="auto"/>
      </w:divBdr>
    </w:div>
    <w:div w:id="1691637821">
      <w:bodyDiv w:val="1"/>
      <w:marLeft w:val="0"/>
      <w:marRight w:val="0"/>
      <w:marTop w:val="0"/>
      <w:marBottom w:val="0"/>
      <w:divBdr>
        <w:top w:val="none" w:sz="0" w:space="0" w:color="auto"/>
        <w:left w:val="none" w:sz="0" w:space="0" w:color="auto"/>
        <w:bottom w:val="none" w:sz="0" w:space="0" w:color="auto"/>
        <w:right w:val="none" w:sz="0" w:space="0" w:color="auto"/>
      </w:divBdr>
    </w:div>
    <w:div w:id="1718354206">
      <w:bodyDiv w:val="1"/>
      <w:marLeft w:val="0"/>
      <w:marRight w:val="0"/>
      <w:marTop w:val="0"/>
      <w:marBottom w:val="0"/>
      <w:divBdr>
        <w:top w:val="none" w:sz="0" w:space="0" w:color="auto"/>
        <w:left w:val="none" w:sz="0" w:space="0" w:color="auto"/>
        <w:bottom w:val="none" w:sz="0" w:space="0" w:color="auto"/>
        <w:right w:val="none" w:sz="0" w:space="0" w:color="auto"/>
      </w:divBdr>
    </w:div>
    <w:div w:id="1734814028">
      <w:bodyDiv w:val="1"/>
      <w:marLeft w:val="0"/>
      <w:marRight w:val="0"/>
      <w:marTop w:val="0"/>
      <w:marBottom w:val="0"/>
      <w:divBdr>
        <w:top w:val="none" w:sz="0" w:space="0" w:color="auto"/>
        <w:left w:val="none" w:sz="0" w:space="0" w:color="auto"/>
        <w:bottom w:val="none" w:sz="0" w:space="0" w:color="auto"/>
        <w:right w:val="none" w:sz="0" w:space="0" w:color="auto"/>
      </w:divBdr>
    </w:div>
    <w:div w:id="1737316182">
      <w:bodyDiv w:val="1"/>
      <w:marLeft w:val="0"/>
      <w:marRight w:val="0"/>
      <w:marTop w:val="0"/>
      <w:marBottom w:val="0"/>
      <w:divBdr>
        <w:top w:val="none" w:sz="0" w:space="0" w:color="auto"/>
        <w:left w:val="none" w:sz="0" w:space="0" w:color="auto"/>
        <w:bottom w:val="none" w:sz="0" w:space="0" w:color="auto"/>
        <w:right w:val="none" w:sz="0" w:space="0" w:color="auto"/>
      </w:divBdr>
    </w:div>
    <w:div w:id="1796217343">
      <w:bodyDiv w:val="1"/>
      <w:marLeft w:val="0"/>
      <w:marRight w:val="0"/>
      <w:marTop w:val="0"/>
      <w:marBottom w:val="0"/>
      <w:divBdr>
        <w:top w:val="none" w:sz="0" w:space="0" w:color="auto"/>
        <w:left w:val="none" w:sz="0" w:space="0" w:color="auto"/>
        <w:bottom w:val="none" w:sz="0" w:space="0" w:color="auto"/>
        <w:right w:val="none" w:sz="0" w:space="0" w:color="auto"/>
      </w:divBdr>
    </w:div>
    <w:div w:id="1814330508">
      <w:bodyDiv w:val="1"/>
      <w:marLeft w:val="0"/>
      <w:marRight w:val="0"/>
      <w:marTop w:val="0"/>
      <w:marBottom w:val="0"/>
      <w:divBdr>
        <w:top w:val="none" w:sz="0" w:space="0" w:color="auto"/>
        <w:left w:val="none" w:sz="0" w:space="0" w:color="auto"/>
        <w:bottom w:val="none" w:sz="0" w:space="0" w:color="auto"/>
        <w:right w:val="none" w:sz="0" w:space="0" w:color="auto"/>
      </w:divBdr>
    </w:div>
    <w:div w:id="1816987048">
      <w:bodyDiv w:val="1"/>
      <w:marLeft w:val="0"/>
      <w:marRight w:val="0"/>
      <w:marTop w:val="0"/>
      <w:marBottom w:val="0"/>
      <w:divBdr>
        <w:top w:val="none" w:sz="0" w:space="0" w:color="auto"/>
        <w:left w:val="none" w:sz="0" w:space="0" w:color="auto"/>
        <w:bottom w:val="none" w:sz="0" w:space="0" w:color="auto"/>
        <w:right w:val="none" w:sz="0" w:space="0" w:color="auto"/>
      </w:divBdr>
    </w:div>
    <w:div w:id="1867214550">
      <w:bodyDiv w:val="1"/>
      <w:marLeft w:val="0"/>
      <w:marRight w:val="0"/>
      <w:marTop w:val="0"/>
      <w:marBottom w:val="0"/>
      <w:divBdr>
        <w:top w:val="none" w:sz="0" w:space="0" w:color="auto"/>
        <w:left w:val="none" w:sz="0" w:space="0" w:color="auto"/>
        <w:bottom w:val="none" w:sz="0" w:space="0" w:color="auto"/>
        <w:right w:val="none" w:sz="0" w:space="0" w:color="auto"/>
      </w:divBdr>
    </w:div>
    <w:div w:id="1903441515">
      <w:bodyDiv w:val="1"/>
      <w:marLeft w:val="0"/>
      <w:marRight w:val="0"/>
      <w:marTop w:val="0"/>
      <w:marBottom w:val="0"/>
      <w:divBdr>
        <w:top w:val="none" w:sz="0" w:space="0" w:color="auto"/>
        <w:left w:val="none" w:sz="0" w:space="0" w:color="auto"/>
        <w:bottom w:val="none" w:sz="0" w:space="0" w:color="auto"/>
        <w:right w:val="none" w:sz="0" w:space="0" w:color="auto"/>
      </w:divBdr>
    </w:div>
    <w:div w:id="1906525530">
      <w:bodyDiv w:val="1"/>
      <w:marLeft w:val="0"/>
      <w:marRight w:val="0"/>
      <w:marTop w:val="0"/>
      <w:marBottom w:val="0"/>
      <w:divBdr>
        <w:top w:val="none" w:sz="0" w:space="0" w:color="auto"/>
        <w:left w:val="none" w:sz="0" w:space="0" w:color="auto"/>
        <w:bottom w:val="none" w:sz="0" w:space="0" w:color="auto"/>
        <w:right w:val="none" w:sz="0" w:space="0" w:color="auto"/>
      </w:divBdr>
    </w:div>
    <w:div w:id="1919946459">
      <w:bodyDiv w:val="1"/>
      <w:marLeft w:val="0"/>
      <w:marRight w:val="0"/>
      <w:marTop w:val="0"/>
      <w:marBottom w:val="0"/>
      <w:divBdr>
        <w:top w:val="none" w:sz="0" w:space="0" w:color="auto"/>
        <w:left w:val="none" w:sz="0" w:space="0" w:color="auto"/>
        <w:bottom w:val="none" w:sz="0" w:space="0" w:color="auto"/>
        <w:right w:val="none" w:sz="0" w:space="0" w:color="auto"/>
      </w:divBdr>
    </w:div>
    <w:div w:id="1921406169">
      <w:bodyDiv w:val="1"/>
      <w:marLeft w:val="0"/>
      <w:marRight w:val="0"/>
      <w:marTop w:val="0"/>
      <w:marBottom w:val="0"/>
      <w:divBdr>
        <w:top w:val="none" w:sz="0" w:space="0" w:color="auto"/>
        <w:left w:val="none" w:sz="0" w:space="0" w:color="auto"/>
        <w:bottom w:val="none" w:sz="0" w:space="0" w:color="auto"/>
        <w:right w:val="none" w:sz="0" w:space="0" w:color="auto"/>
      </w:divBdr>
    </w:div>
    <w:div w:id="1949199409">
      <w:bodyDiv w:val="1"/>
      <w:marLeft w:val="0"/>
      <w:marRight w:val="0"/>
      <w:marTop w:val="0"/>
      <w:marBottom w:val="0"/>
      <w:divBdr>
        <w:top w:val="none" w:sz="0" w:space="0" w:color="auto"/>
        <w:left w:val="none" w:sz="0" w:space="0" w:color="auto"/>
        <w:bottom w:val="none" w:sz="0" w:space="0" w:color="auto"/>
        <w:right w:val="none" w:sz="0" w:space="0" w:color="auto"/>
      </w:divBdr>
    </w:div>
    <w:div w:id="1966302677">
      <w:bodyDiv w:val="1"/>
      <w:marLeft w:val="0"/>
      <w:marRight w:val="0"/>
      <w:marTop w:val="0"/>
      <w:marBottom w:val="0"/>
      <w:divBdr>
        <w:top w:val="none" w:sz="0" w:space="0" w:color="auto"/>
        <w:left w:val="none" w:sz="0" w:space="0" w:color="auto"/>
        <w:bottom w:val="none" w:sz="0" w:space="0" w:color="auto"/>
        <w:right w:val="none" w:sz="0" w:space="0" w:color="auto"/>
      </w:divBdr>
    </w:div>
    <w:div w:id="2001418745">
      <w:bodyDiv w:val="1"/>
      <w:marLeft w:val="0"/>
      <w:marRight w:val="0"/>
      <w:marTop w:val="0"/>
      <w:marBottom w:val="0"/>
      <w:divBdr>
        <w:top w:val="none" w:sz="0" w:space="0" w:color="auto"/>
        <w:left w:val="none" w:sz="0" w:space="0" w:color="auto"/>
        <w:bottom w:val="none" w:sz="0" w:space="0" w:color="auto"/>
        <w:right w:val="none" w:sz="0" w:space="0" w:color="auto"/>
      </w:divBdr>
    </w:div>
    <w:div w:id="2015374184">
      <w:bodyDiv w:val="1"/>
      <w:marLeft w:val="0"/>
      <w:marRight w:val="0"/>
      <w:marTop w:val="0"/>
      <w:marBottom w:val="0"/>
      <w:divBdr>
        <w:top w:val="none" w:sz="0" w:space="0" w:color="auto"/>
        <w:left w:val="none" w:sz="0" w:space="0" w:color="auto"/>
        <w:bottom w:val="none" w:sz="0" w:space="0" w:color="auto"/>
        <w:right w:val="none" w:sz="0" w:space="0" w:color="auto"/>
      </w:divBdr>
    </w:div>
    <w:div w:id="2032684770">
      <w:bodyDiv w:val="1"/>
      <w:marLeft w:val="0"/>
      <w:marRight w:val="0"/>
      <w:marTop w:val="0"/>
      <w:marBottom w:val="0"/>
      <w:divBdr>
        <w:top w:val="none" w:sz="0" w:space="0" w:color="auto"/>
        <w:left w:val="none" w:sz="0" w:space="0" w:color="auto"/>
        <w:bottom w:val="none" w:sz="0" w:space="0" w:color="auto"/>
        <w:right w:val="none" w:sz="0" w:space="0" w:color="auto"/>
      </w:divBdr>
    </w:div>
    <w:div w:id="2037385123">
      <w:bodyDiv w:val="1"/>
      <w:marLeft w:val="0"/>
      <w:marRight w:val="0"/>
      <w:marTop w:val="0"/>
      <w:marBottom w:val="0"/>
      <w:divBdr>
        <w:top w:val="none" w:sz="0" w:space="0" w:color="auto"/>
        <w:left w:val="none" w:sz="0" w:space="0" w:color="auto"/>
        <w:bottom w:val="none" w:sz="0" w:space="0" w:color="auto"/>
        <w:right w:val="none" w:sz="0" w:space="0" w:color="auto"/>
      </w:divBdr>
    </w:div>
    <w:div w:id="2047828537">
      <w:bodyDiv w:val="1"/>
      <w:marLeft w:val="0"/>
      <w:marRight w:val="0"/>
      <w:marTop w:val="0"/>
      <w:marBottom w:val="0"/>
      <w:divBdr>
        <w:top w:val="none" w:sz="0" w:space="0" w:color="auto"/>
        <w:left w:val="none" w:sz="0" w:space="0" w:color="auto"/>
        <w:bottom w:val="none" w:sz="0" w:space="0" w:color="auto"/>
        <w:right w:val="none" w:sz="0" w:space="0" w:color="auto"/>
      </w:divBdr>
    </w:div>
    <w:div w:id="2098095758">
      <w:bodyDiv w:val="1"/>
      <w:marLeft w:val="0"/>
      <w:marRight w:val="0"/>
      <w:marTop w:val="0"/>
      <w:marBottom w:val="0"/>
      <w:divBdr>
        <w:top w:val="none" w:sz="0" w:space="0" w:color="auto"/>
        <w:left w:val="none" w:sz="0" w:space="0" w:color="auto"/>
        <w:bottom w:val="none" w:sz="0" w:space="0" w:color="auto"/>
        <w:right w:val="none" w:sz="0" w:space="0" w:color="auto"/>
      </w:divBdr>
    </w:div>
    <w:div w:id="2111000282">
      <w:bodyDiv w:val="1"/>
      <w:marLeft w:val="0"/>
      <w:marRight w:val="0"/>
      <w:marTop w:val="0"/>
      <w:marBottom w:val="0"/>
      <w:divBdr>
        <w:top w:val="none" w:sz="0" w:space="0" w:color="auto"/>
        <w:left w:val="none" w:sz="0" w:space="0" w:color="auto"/>
        <w:bottom w:val="none" w:sz="0" w:space="0" w:color="auto"/>
        <w:right w:val="none" w:sz="0" w:space="0" w:color="auto"/>
      </w:divBdr>
    </w:div>
    <w:div w:id="2112776470">
      <w:bodyDiv w:val="1"/>
      <w:marLeft w:val="0"/>
      <w:marRight w:val="0"/>
      <w:marTop w:val="0"/>
      <w:marBottom w:val="0"/>
      <w:divBdr>
        <w:top w:val="none" w:sz="0" w:space="0" w:color="auto"/>
        <w:left w:val="none" w:sz="0" w:space="0" w:color="auto"/>
        <w:bottom w:val="none" w:sz="0" w:space="0" w:color="auto"/>
        <w:right w:val="none" w:sz="0" w:space="0" w:color="auto"/>
      </w:divBdr>
    </w:div>
    <w:div w:id="2125534135">
      <w:bodyDiv w:val="1"/>
      <w:marLeft w:val="0"/>
      <w:marRight w:val="0"/>
      <w:marTop w:val="0"/>
      <w:marBottom w:val="0"/>
      <w:divBdr>
        <w:top w:val="none" w:sz="0" w:space="0" w:color="auto"/>
        <w:left w:val="none" w:sz="0" w:space="0" w:color="auto"/>
        <w:bottom w:val="none" w:sz="0" w:space="0" w:color="auto"/>
        <w:right w:val="none" w:sz="0" w:space="0" w:color="auto"/>
      </w:divBdr>
    </w:div>
    <w:div w:id="2145730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3.xml"/><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D5848-E4BF-4EE9-8168-CF81AE5C5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25128</TotalTime>
  <Pages>44</Pages>
  <Words>7463</Words>
  <Characters>52802</Characters>
  <Application>Microsoft Office Word</Application>
  <DocSecurity>0</DocSecurity>
  <Lines>440</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WareZ Provider</Company>
  <LinksUpToDate>false</LinksUpToDate>
  <CharactersWithSpaces>60145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лагутько</dc:creator>
  <cp:lastModifiedBy>1</cp:lastModifiedBy>
  <cp:revision>507</cp:revision>
  <cp:lastPrinted>2024-09-26T14:19:00Z</cp:lastPrinted>
  <dcterms:created xsi:type="dcterms:W3CDTF">2021-08-24T11:54:00Z</dcterms:created>
  <dcterms:modified xsi:type="dcterms:W3CDTF">2025-09-25T13:55:00Z</dcterms:modified>
</cp:coreProperties>
</file>